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A2" w:rsidRDefault="00DE6BA2" w:rsidP="00DE6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1F8" w:rsidRPr="008E53B6" w:rsidRDefault="00A421F8" w:rsidP="00DE6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6EBC" w:rsidRDefault="00076EBC" w:rsidP="00217F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:rsidR="00076EBC" w:rsidRDefault="00076EBC" w:rsidP="00217F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:rsidR="00076EBC" w:rsidRDefault="00076EBC" w:rsidP="00217F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:rsidR="00076EBC" w:rsidRDefault="00076EBC" w:rsidP="00217F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:rsidR="00DE6BA2" w:rsidRPr="006F3E34" w:rsidRDefault="00DE6BA2" w:rsidP="00217F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6F3E34">
        <w:rPr>
          <w:rFonts w:ascii="Arial" w:hAnsi="Arial" w:cs="Arial"/>
          <w:b/>
          <w:bCs/>
          <w:sz w:val="48"/>
          <w:szCs w:val="48"/>
        </w:rPr>
        <w:t>2011. évi CLV. törvény</w:t>
      </w:r>
    </w:p>
    <w:p w:rsidR="00217F01" w:rsidRPr="006F3E34" w:rsidRDefault="00217F01" w:rsidP="00217F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DE6BA2" w:rsidRPr="006F3E34" w:rsidRDefault="00DE6BA2" w:rsidP="00217F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6F3E34">
        <w:rPr>
          <w:rFonts w:ascii="Arial" w:hAnsi="Arial" w:cs="Arial"/>
          <w:b/>
          <w:bCs/>
          <w:sz w:val="48"/>
          <w:szCs w:val="48"/>
        </w:rPr>
        <w:t>a szakképzési hozzájárulásról és a képzés fejlesztésének támogatásáról</w:t>
      </w:r>
    </w:p>
    <w:p w:rsidR="00217F01" w:rsidRDefault="00217F01" w:rsidP="00217F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Pr="00217F01">
        <w:rPr>
          <w:rFonts w:ascii="Arial" w:hAnsi="Arial" w:cs="Arial"/>
          <w:sz w:val="28"/>
          <w:szCs w:val="28"/>
        </w:rPr>
        <w:t>a továbbiakban:</w:t>
      </w:r>
      <w:r>
        <w:rPr>
          <w:rFonts w:ascii="Arial" w:hAnsi="Arial" w:cs="Arial"/>
          <w:b/>
          <w:sz w:val="28"/>
          <w:szCs w:val="28"/>
        </w:rPr>
        <w:t xml:space="preserve"> Szhtv.)</w:t>
      </w:r>
    </w:p>
    <w:p w:rsidR="00C9398F" w:rsidRDefault="00C9398F" w:rsidP="00217F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F3E34" w:rsidRPr="00A314BC" w:rsidRDefault="006F3E34" w:rsidP="006F3E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hu-HU"/>
        </w:rPr>
      </w:pPr>
      <w:r w:rsidRPr="00A314BC">
        <w:rPr>
          <w:rFonts w:ascii="Arial" w:eastAsia="Times New Roman" w:hAnsi="Arial" w:cs="Arial"/>
          <w:b/>
          <w:color w:val="FF0000"/>
          <w:sz w:val="40"/>
          <w:szCs w:val="40"/>
          <w:lang w:eastAsia="hu-HU"/>
        </w:rPr>
        <w:t>2015. évi LXVI. törvény</w:t>
      </w:r>
    </w:p>
    <w:p w:rsidR="006F3E34" w:rsidRPr="00A314BC" w:rsidRDefault="006F3E34" w:rsidP="006F3E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40"/>
          <w:szCs w:val="40"/>
          <w:lang w:eastAsia="hu-HU"/>
        </w:rPr>
      </w:pPr>
      <w:r w:rsidRPr="00A314BC">
        <w:rPr>
          <w:rFonts w:ascii="Arial" w:eastAsia="Times New Roman" w:hAnsi="Arial" w:cs="Arial"/>
          <w:b/>
          <w:bCs/>
          <w:color w:val="FF0000"/>
          <w:sz w:val="40"/>
          <w:szCs w:val="40"/>
          <w:lang w:eastAsia="hu-HU"/>
        </w:rPr>
        <w:t>a szakképzésről szóló 2011. évi CLXXXVII. törvény, a felnőttképzésről szóló 2013. évi LXXVII. törvény és az azokkal összefüggő tárgyú törvények módosításáról</w:t>
      </w:r>
      <w:r w:rsidR="00076EBC">
        <w:rPr>
          <w:rFonts w:ascii="Arial" w:eastAsia="Times New Roman" w:hAnsi="Arial" w:cs="Arial"/>
          <w:b/>
          <w:bCs/>
          <w:color w:val="FF0000"/>
          <w:sz w:val="40"/>
          <w:szCs w:val="40"/>
          <w:lang w:eastAsia="hu-HU"/>
        </w:rPr>
        <w:t>.</w:t>
      </w:r>
    </w:p>
    <w:p w:rsidR="006F3E34" w:rsidRPr="00A314BC" w:rsidRDefault="006F3E34" w:rsidP="00217F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076EBC" w:rsidRDefault="00076E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E6BA2" w:rsidRDefault="00DE6BA2" w:rsidP="00B3506C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lastRenderedPageBreak/>
        <w:t>A nemzetgazdaság és a munkaerőpiac követelményeihez, a társadalmi folyamatokhoz és az információs társadalom igényeihez igazodó rugalmas és differenciált, a gazdaság dinamikus fejlődését segítő szakképzési és felnőttképzési rendszer fejlesztési forrásainak, valamint az európai uniós társfinanszírozási kötelezettség teljesítéséhez szükséges forrás biztosítása céljából az Országgyűlés a szakképzési hozzájárulásról és a képzés fejlesztésének támogatásáról a következő törvényt alkotja:</w:t>
      </w:r>
    </w:p>
    <w:p w:rsidR="00A16C9A" w:rsidRPr="008E53B6" w:rsidRDefault="00A16C9A" w:rsidP="00DE6BA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sz w:val="24"/>
          <w:szCs w:val="24"/>
        </w:rPr>
      </w:pPr>
    </w:p>
    <w:p w:rsidR="00076EBC" w:rsidRDefault="00076EBC">
      <w:pPr>
        <w:rPr>
          <w:rFonts w:ascii="Arial" w:hAnsi="Arial" w:cs="Arial"/>
          <w:b/>
          <w:bCs/>
          <w:iCs/>
          <w:sz w:val="36"/>
          <w:szCs w:val="36"/>
        </w:rPr>
      </w:pPr>
      <w:r>
        <w:rPr>
          <w:rFonts w:ascii="Arial" w:hAnsi="Arial" w:cs="Arial"/>
          <w:b/>
          <w:bCs/>
          <w:iCs/>
          <w:sz w:val="36"/>
          <w:szCs w:val="36"/>
        </w:rPr>
        <w:br w:type="page"/>
      </w:r>
    </w:p>
    <w:p w:rsidR="00DE6BA2" w:rsidRPr="00A16C9A" w:rsidRDefault="00DE6BA2" w:rsidP="00DE6BA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6"/>
          <w:szCs w:val="36"/>
        </w:rPr>
      </w:pPr>
      <w:r w:rsidRPr="00A16C9A">
        <w:rPr>
          <w:rFonts w:ascii="Arial" w:hAnsi="Arial" w:cs="Arial"/>
          <w:b/>
          <w:bCs/>
          <w:iCs/>
          <w:sz w:val="36"/>
          <w:szCs w:val="36"/>
        </w:rPr>
        <w:lastRenderedPageBreak/>
        <w:t>I. Fejezet</w:t>
      </w:r>
    </w:p>
    <w:p w:rsidR="00DE6BA2" w:rsidRPr="00A16C9A" w:rsidRDefault="00DE6BA2" w:rsidP="00DE6BA2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Arial" w:hAnsi="Arial" w:cs="Arial"/>
          <w:sz w:val="36"/>
          <w:szCs w:val="36"/>
        </w:rPr>
      </w:pPr>
      <w:r w:rsidRPr="00A16C9A">
        <w:rPr>
          <w:rFonts w:ascii="Arial" w:hAnsi="Arial" w:cs="Arial"/>
          <w:b/>
          <w:bCs/>
          <w:iCs/>
          <w:sz w:val="36"/>
          <w:szCs w:val="36"/>
        </w:rPr>
        <w:t>Általános rendelkezések</w:t>
      </w:r>
    </w:p>
    <w:p w:rsidR="00DE6BA2" w:rsidRPr="00A16C9A" w:rsidRDefault="00DE6BA2" w:rsidP="00DE6BA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16C9A">
        <w:rPr>
          <w:rFonts w:ascii="Arial" w:hAnsi="Arial" w:cs="Arial"/>
          <w:b/>
          <w:sz w:val="32"/>
          <w:szCs w:val="32"/>
        </w:rPr>
        <w:t>1. A szakképzési hozzájárulás célja</w:t>
      </w:r>
    </w:p>
    <w:p w:rsidR="00A16C9A" w:rsidRPr="00A16C9A" w:rsidRDefault="00DE6BA2" w:rsidP="00A16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16C9A">
        <w:rPr>
          <w:rFonts w:ascii="Arial" w:hAnsi="Arial" w:cs="Arial"/>
          <w:b/>
          <w:bCs/>
          <w:sz w:val="28"/>
          <w:szCs w:val="28"/>
        </w:rPr>
        <w:t xml:space="preserve">1. § </w:t>
      </w:r>
    </w:p>
    <w:p w:rsidR="00A16C9A" w:rsidRDefault="00A16C9A" w:rsidP="00DE6BA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b/>
          <w:bCs/>
          <w:sz w:val="24"/>
          <w:szCs w:val="24"/>
        </w:rPr>
      </w:pPr>
    </w:p>
    <w:p w:rsidR="00217F01" w:rsidRDefault="00DE6BA2" w:rsidP="00A1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A szakképzés költségeihez való hozzájárulást (a továbbiakban: </w:t>
      </w:r>
      <w:r w:rsidRPr="00217F01">
        <w:rPr>
          <w:rFonts w:ascii="Arial" w:hAnsi="Arial" w:cs="Arial"/>
          <w:b/>
          <w:sz w:val="24"/>
          <w:szCs w:val="24"/>
        </w:rPr>
        <w:t>szakképzési hozzájárulás</w:t>
      </w:r>
      <w:r w:rsidRPr="008E53B6">
        <w:rPr>
          <w:rFonts w:ascii="Arial" w:hAnsi="Arial" w:cs="Arial"/>
          <w:sz w:val="24"/>
          <w:szCs w:val="24"/>
        </w:rPr>
        <w:t>)</w:t>
      </w:r>
      <w:r w:rsidR="00217F01">
        <w:rPr>
          <w:rFonts w:ascii="Arial" w:hAnsi="Arial" w:cs="Arial"/>
          <w:sz w:val="24"/>
          <w:szCs w:val="24"/>
        </w:rPr>
        <w:t xml:space="preserve">, a </w:t>
      </w:r>
      <w:r w:rsidR="00217F01" w:rsidRPr="00217F01">
        <w:rPr>
          <w:rFonts w:ascii="Arial" w:hAnsi="Arial" w:cs="Arial"/>
          <w:b/>
          <w:sz w:val="24"/>
          <w:szCs w:val="24"/>
        </w:rPr>
        <w:t>Szhtv.</w:t>
      </w:r>
      <w:r w:rsidRPr="008E53B6">
        <w:rPr>
          <w:rFonts w:ascii="Arial" w:hAnsi="Arial" w:cs="Arial"/>
          <w:sz w:val="24"/>
          <w:szCs w:val="24"/>
        </w:rPr>
        <w:t xml:space="preserve"> szerint kell teljesíteni. </w:t>
      </w:r>
    </w:p>
    <w:p w:rsidR="00217F01" w:rsidRDefault="00217F01" w:rsidP="00A1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6BA2" w:rsidRPr="008E53B6" w:rsidRDefault="00DE6BA2" w:rsidP="00A1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>A szakképzési hozzájárulás célja</w:t>
      </w:r>
    </w:p>
    <w:p w:rsidR="00A16C9A" w:rsidRDefault="00A16C9A" w:rsidP="00A1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17F01" w:rsidRDefault="00DE6BA2" w:rsidP="00217F01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A16C9A">
        <w:rPr>
          <w:rFonts w:ascii="Arial" w:hAnsi="Arial" w:cs="Arial"/>
          <w:iCs/>
          <w:sz w:val="24"/>
          <w:szCs w:val="24"/>
        </w:rPr>
        <w:t xml:space="preserve">a) </w:t>
      </w:r>
    </w:p>
    <w:p w:rsidR="00217F01" w:rsidRDefault="00217F01" w:rsidP="00217F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7F01">
        <w:rPr>
          <w:rFonts w:ascii="Arial" w:hAnsi="Arial" w:cs="Arial"/>
          <w:sz w:val="24"/>
          <w:szCs w:val="24"/>
        </w:rPr>
        <w:t>2011. évi CLXXXVII. törvény, a szakképzésről</w:t>
      </w:r>
      <w:r w:rsidR="00C9398F">
        <w:rPr>
          <w:rFonts w:ascii="Arial" w:hAnsi="Arial" w:cs="Arial"/>
          <w:sz w:val="24"/>
          <w:szCs w:val="24"/>
        </w:rPr>
        <w:t xml:space="preserve"> </w:t>
      </w:r>
      <w:r w:rsidRPr="00217F01">
        <w:rPr>
          <w:rFonts w:ascii="Arial" w:hAnsi="Arial" w:cs="Arial"/>
          <w:sz w:val="24"/>
          <w:szCs w:val="24"/>
        </w:rPr>
        <w:t xml:space="preserve">(a továbbiakban: </w:t>
      </w:r>
      <w:r w:rsidRPr="00217F01">
        <w:rPr>
          <w:rFonts w:ascii="Arial" w:hAnsi="Arial" w:cs="Arial"/>
          <w:b/>
          <w:sz w:val="24"/>
          <w:szCs w:val="24"/>
        </w:rPr>
        <w:t>Sztv.</w:t>
      </w:r>
      <w:r w:rsidRPr="00217F0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DE6BA2" w:rsidRPr="00A16C9A">
        <w:rPr>
          <w:rFonts w:ascii="Arial" w:hAnsi="Arial" w:cs="Arial"/>
          <w:sz w:val="24"/>
          <w:szCs w:val="24"/>
        </w:rPr>
        <w:t xml:space="preserve">hatálya alá tartozó </w:t>
      </w:r>
    </w:p>
    <w:p w:rsidR="00217F01" w:rsidRPr="00217F01" w:rsidRDefault="00DE6BA2" w:rsidP="00217F0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7F01">
        <w:rPr>
          <w:rFonts w:ascii="Arial" w:hAnsi="Arial" w:cs="Arial"/>
          <w:sz w:val="24"/>
          <w:szCs w:val="24"/>
        </w:rPr>
        <w:t xml:space="preserve">azon iskolai rendszerű képzések támogatása, amelyek </w:t>
      </w:r>
    </w:p>
    <w:p w:rsidR="00217F01" w:rsidRPr="00217F01" w:rsidRDefault="00DE6BA2" w:rsidP="00217F0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7F01">
        <w:rPr>
          <w:rFonts w:ascii="Arial" w:hAnsi="Arial" w:cs="Arial"/>
          <w:sz w:val="24"/>
          <w:szCs w:val="24"/>
        </w:rPr>
        <w:t>állami fenntartású szakképző intézményben</w:t>
      </w:r>
      <w:r w:rsidR="00217F01" w:rsidRPr="00217F01">
        <w:rPr>
          <w:rFonts w:ascii="Arial" w:hAnsi="Arial" w:cs="Arial"/>
          <w:sz w:val="24"/>
          <w:szCs w:val="24"/>
        </w:rPr>
        <w:t>,</w:t>
      </w:r>
      <w:r w:rsidRPr="00217F01">
        <w:rPr>
          <w:rFonts w:ascii="Arial" w:hAnsi="Arial" w:cs="Arial"/>
          <w:sz w:val="24"/>
          <w:szCs w:val="24"/>
        </w:rPr>
        <w:t xml:space="preserve"> vagy </w:t>
      </w:r>
    </w:p>
    <w:p w:rsidR="00217F01" w:rsidRPr="00217F01" w:rsidRDefault="00DE6BA2" w:rsidP="00217F0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7F01">
        <w:rPr>
          <w:rFonts w:ascii="Arial" w:hAnsi="Arial" w:cs="Arial"/>
          <w:sz w:val="24"/>
          <w:szCs w:val="24"/>
        </w:rPr>
        <w:t xml:space="preserve">szakképzési megállapodás alapján </w:t>
      </w:r>
    </w:p>
    <w:p w:rsidR="00DE6BA2" w:rsidRPr="00A16C9A" w:rsidRDefault="00DE6BA2" w:rsidP="00C9398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16C9A">
        <w:rPr>
          <w:rFonts w:ascii="Arial" w:hAnsi="Arial" w:cs="Arial"/>
          <w:sz w:val="24"/>
          <w:szCs w:val="24"/>
        </w:rPr>
        <w:t>kerülnek megszervezésre,</w:t>
      </w:r>
    </w:p>
    <w:p w:rsidR="00A16C9A" w:rsidRPr="00A16C9A" w:rsidRDefault="00A16C9A" w:rsidP="00A1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E6BA2" w:rsidRPr="00410AD2" w:rsidRDefault="00DE6BA2" w:rsidP="00A1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6C9A">
        <w:rPr>
          <w:rFonts w:ascii="Arial" w:hAnsi="Arial" w:cs="Arial"/>
          <w:iCs/>
          <w:sz w:val="24"/>
          <w:szCs w:val="24"/>
        </w:rPr>
        <w:t>b)</w:t>
      </w:r>
      <w:r w:rsidR="00410AD2">
        <w:rPr>
          <w:rFonts w:ascii="Arial" w:hAnsi="Arial" w:cs="Arial"/>
          <w:iCs/>
          <w:sz w:val="24"/>
          <w:szCs w:val="24"/>
        </w:rPr>
        <w:t xml:space="preserve"> </w:t>
      </w:r>
      <w:r w:rsidR="00410AD2" w:rsidRPr="00410AD2">
        <w:rPr>
          <w:rFonts w:ascii="Arial" w:hAnsi="Arial" w:cs="Arial"/>
          <w:b/>
          <w:iCs/>
          <w:sz w:val="24"/>
          <w:szCs w:val="24"/>
        </w:rPr>
        <w:t xml:space="preserve">(hatályát vesztette: </w:t>
      </w:r>
      <w:r w:rsidR="00410AD2" w:rsidRPr="00410AD2">
        <w:rPr>
          <w:rFonts w:ascii="Arial" w:hAnsi="Arial" w:cs="Arial"/>
          <w:b/>
          <w:sz w:val="24"/>
          <w:szCs w:val="24"/>
        </w:rPr>
        <w:t>2012. szeptember 1-jén)</w:t>
      </w:r>
    </w:p>
    <w:p w:rsidR="00BA15ED" w:rsidRPr="00BA15ED" w:rsidRDefault="00BA15ED" w:rsidP="00BA15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BA15ED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c) </w:t>
      </w:r>
      <w:r w:rsidRPr="00BA15E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nemzeti felsőoktatásról szóló</w:t>
      </w:r>
      <w:r w:rsidR="00EA129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BA15E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2011. évi CCIV. törvényben (a továbbiakban: </w:t>
      </w:r>
      <w:r w:rsidR="00EA1290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Nftv.</w:t>
      </w:r>
      <w:r w:rsidRPr="00BA15E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) meghatározott, az államilag támogatott létszám tekintetében</w:t>
      </w:r>
    </w:p>
    <w:p w:rsidR="00BA15ED" w:rsidRPr="00BA15ED" w:rsidRDefault="00BA15ED" w:rsidP="00BA15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BA15ED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ca) </w:t>
      </w:r>
      <w:r w:rsidRPr="00BA15E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gyakorlatigényes alapképzési szak keretében szervezett szakmai gyakorlat (a továbbiakban: gyakorlatigényes alapképzési szak),</w:t>
      </w:r>
    </w:p>
    <w:p w:rsidR="00BA15ED" w:rsidRPr="00BA15ED" w:rsidRDefault="00BA15ED" w:rsidP="00BA15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BA15ED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cb) </w:t>
      </w:r>
      <w:r w:rsidRPr="00BA15E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duális képzés keretében szervezett gyakorlati képzés (a továbbiakban: duális képzés)</w:t>
      </w:r>
    </w:p>
    <w:p w:rsidR="00BA15ED" w:rsidRPr="00BA15ED" w:rsidRDefault="00BA15ED" w:rsidP="00BA15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BA15E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támogatása</w:t>
      </w:r>
      <w:r w:rsidR="004771C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</w:t>
      </w:r>
    </w:p>
    <w:p w:rsidR="00410AD2" w:rsidRPr="00410AD2" w:rsidRDefault="00DE6BA2" w:rsidP="00410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6C9A">
        <w:rPr>
          <w:rFonts w:ascii="Arial" w:hAnsi="Arial" w:cs="Arial"/>
          <w:iCs/>
          <w:sz w:val="24"/>
          <w:szCs w:val="24"/>
        </w:rPr>
        <w:t>d)</w:t>
      </w:r>
      <w:r w:rsidR="00410AD2">
        <w:rPr>
          <w:rFonts w:ascii="Arial" w:hAnsi="Arial" w:cs="Arial"/>
          <w:iCs/>
          <w:sz w:val="24"/>
          <w:szCs w:val="24"/>
        </w:rPr>
        <w:t xml:space="preserve"> </w:t>
      </w:r>
      <w:r w:rsidR="00410AD2" w:rsidRPr="00410AD2">
        <w:rPr>
          <w:rFonts w:ascii="Arial" w:hAnsi="Arial" w:cs="Arial"/>
          <w:b/>
          <w:iCs/>
          <w:sz w:val="24"/>
          <w:szCs w:val="24"/>
        </w:rPr>
        <w:t xml:space="preserve">(hatályát vesztette: </w:t>
      </w:r>
      <w:r w:rsidR="00410AD2" w:rsidRPr="00410AD2">
        <w:rPr>
          <w:rFonts w:ascii="Arial" w:hAnsi="Arial" w:cs="Arial"/>
          <w:b/>
          <w:sz w:val="24"/>
          <w:szCs w:val="24"/>
        </w:rPr>
        <w:t>2012. szeptember 1-jén)</w:t>
      </w:r>
    </w:p>
    <w:p w:rsidR="00A16C9A" w:rsidRPr="00A16C9A" w:rsidRDefault="00A16C9A" w:rsidP="00A1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E6BA2" w:rsidRPr="00A16C9A" w:rsidRDefault="00DE6BA2" w:rsidP="00A1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6C9A">
        <w:rPr>
          <w:rFonts w:ascii="Arial" w:hAnsi="Arial" w:cs="Arial"/>
          <w:iCs/>
          <w:sz w:val="24"/>
          <w:szCs w:val="24"/>
        </w:rPr>
        <w:t xml:space="preserve">e) </w:t>
      </w:r>
      <w:r w:rsidR="006D2184">
        <w:rPr>
          <w:rFonts w:ascii="Arial" w:hAnsi="Arial" w:cs="Arial"/>
          <w:sz w:val="24"/>
          <w:szCs w:val="24"/>
        </w:rPr>
        <w:t xml:space="preserve">a </w:t>
      </w:r>
      <w:r w:rsidR="006D2184" w:rsidRPr="00217F01">
        <w:rPr>
          <w:rFonts w:ascii="Arial" w:hAnsi="Arial" w:cs="Arial"/>
          <w:b/>
          <w:sz w:val="24"/>
          <w:szCs w:val="24"/>
        </w:rPr>
        <w:t>Szhtv.</w:t>
      </w:r>
      <w:r w:rsidR="006D2184" w:rsidRPr="008E53B6">
        <w:rPr>
          <w:rFonts w:ascii="Arial" w:hAnsi="Arial" w:cs="Arial"/>
          <w:sz w:val="24"/>
          <w:szCs w:val="24"/>
        </w:rPr>
        <w:t xml:space="preserve"> </w:t>
      </w:r>
      <w:r w:rsidR="006D2184">
        <w:rPr>
          <w:rFonts w:ascii="Arial" w:hAnsi="Arial" w:cs="Arial"/>
          <w:sz w:val="24"/>
          <w:szCs w:val="24"/>
        </w:rPr>
        <w:t>1.§</w:t>
      </w:r>
      <w:r w:rsidRPr="00A16C9A">
        <w:rPr>
          <w:rFonts w:ascii="Arial" w:hAnsi="Arial" w:cs="Arial"/>
          <w:sz w:val="24"/>
          <w:szCs w:val="24"/>
        </w:rPr>
        <w:t xml:space="preserve"> </w:t>
      </w:r>
      <w:r w:rsidRPr="00A16C9A">
        <w:rPr>
          <w:rFonts w:ascii="Arial" w:hAnsi="Arial" w:cs="Arial"/>
          <w:iCs/>
          <w:sz w:val="24"/>
          <w:szCs w:val="24"/>
        </w:rPr>
        <w:t xml:space="preserve">a) </w:t>
      </w:r>
      <w:r w:rsidRPr="00A16C9A">
        <w:rPr>
          <w:rFonts w:ascii="Arial" w:hAnsi="Arial" w:cs="Arial"/>
          <w:sz w:val="24"/>
          <w:szCs w:val="24"/>
        </w:rPr>
        <w:t xml:space="preserve">és </w:t>
      </w:r>
      <w:r w:rsidRPr="00A16C9A">
        <w:rPr>
          <w:rFonts w:ascii="Arial" w:hAnsi="Arial" w:cs="Arial"/>
          <w:iCs/>
          <w:sz w:val="24"/>
          <w:szCs w:val="24"/>
        </w:rPr>
        <w:t xml:space="preserve">c) </w:t>
      </w:r>
      <w:r w:rsidRPr="00A16C9A">
        <w:rPr>
          <w:rFonts w:ascii="Arial" w:hAnsi="Arial" w:cs="Arial"/>
          <w:sz w:val="24"/>
          <w:szCs w:val="24"/>
        </w:rPr>
        <w:t>pont szerinti képzés fejlesztésének támogatása,</w:t>
      </w:r>
    </w:p>
    <w:p w:rsidR="00A16C9A" w:rsidRPr="00A16C9A" w:rsidRDefault="00A16C9A" w:rsidP="00A1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E6BA2" w:rsidRDefault="00DE6BA2" w:rsidP="00A1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6C9A">
        <w:rPr>
          <w:rFonts w:ascii="Arial" w:hAnsi="Arial" w:cs="Arial"/>
          <w:iCs/>
          <w:sz w:val="24"/>
          <w:szCs w:val="24"/>
        </w:rPr>
        <w:t xml:space="preserve">f) </w:t>
      </w:r>
      <w:r w:rsidRPr="00A16C9A">
        <w:rPr>
          <w:rFonts w:ascii="Arial" w:hAnsi="Arial" w:cs="Arial"/>
          <w:sz w:val="24"/>
          <w:szCs w:val="24"/>
        </w:rPr>
        <w:t>az iskolarendszeren kívüli felnőttképzésnek a felnőttképzésről szóló</w:t>
      </w:r>
      <w:r w:rsidR="006D2184">
        <w:rPr>
          <w:rFonts w:ascii="Arial" w:hAnsi="Arial" w:cs="Arial"/>
          <w:sz w:val="24"/>
          <w:szCs w:val="24"/>
        </w:rPr>
        <w:t>, 2001. évi  CI.</w:t>
      </w:r>
      <w:r w:rsidRPr="00A16C9A">
        <w:rPr>
          <w:rFonts w:ascii="Arial" w:hAnsi="Arial" w:cs="Arial"/>
          <w:sz w:val="24"/>
          <w:szCs w:val="24"/>
        </w:rPr>
        <w:t xml:space="preserve"> törvény</w:t>
      </w:r>
      <w:r w:rsidR="006D2184">
        <w:rPr>
          <w:rFonts w:ascii="Arial" w:hAnsi="Arial" w:cs="Arial"/>
          <w:sz w:val="24"/>
          <w:szCs w:val="24"/>
        </w:rPr>
        <w:t xml:space="preserve"> (a továbbiakban</w:t>
      </w:r>
      <w:r w:rsidR="00EE4F2B">
        <w:rPr>
          <w:rFonts w:ascii="Arial" w:hAnsi="Arial" w:cs="Arial"/>
          <w:sz w:val="24"/>
          <w:szCs w:val="24"/>
        </w:rPr>
        <w:t xml:space="preserve">: </w:t>
      </w:r>
      <w:r w:rsidR="00EE4F2B">
        <w:rPr>
          <w:rFonts w:ascii="Arial" w:hAnsi="Arial" w:cs="Arial"/>
          <w:b/>
          <w:sz w:val="24"/>
          <w:szCs w:val="24"/>
        </w:rPr>
        <w:t>Ftv.</w:t>
      </w:r>
      <w:r w:rsidR="00EE4F2B">
        <w:rPr>
          <w:rFonts w:ascii="Arial" w:hAnsi="Arial" w:cs="Arial"/>
          <w:sz w:val="24"/>
          <w:szCs w:val="24"/>
        </w:rPr>
        <w:t>)</w:t>
      </w:r>
      <w:r w:rsidRPr="00A16C9A">
        <w:rPr>
          <w:rFonts w:ascii="Arial" w:hAnsi="Arial" w:cs="Arial"/>
          <w:sz w:val="24"/>
          <w:szCs w:val="24"/>
        </w:rPr>
        <w:t xml:space="preserve"> alapján</w:t>
      </w:r>
      <w:r w:rsidRPr="008E53B6">
        <w:rPr>
          <w:rFonts w:ascii="Arial" w:hAnsi="Arial" w:cs="Arial"/>
          <w:sz w:val="24"/>
          <w:szCs w:val="24"/>
        </w:rPr>
        <w:t xml:space="preserve"> történő támogatása.</w:t>
      </w:r>
    </w:p>
    <w:p w:rsidR="00A16C9A" w:rsidRDefault="00A16C9A" w:rsidP="00A16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3800" w:rsidRDefault="003A3800" w:rsidP="0050630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E6BA2" w:rsidRPr="0050630C" w:rsidRDefault="00DE6BA2" w:rsidP="00DE6BA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0630C">
        <w:rPr>
          <w:rFonts w:ascii="Arial" w:hAnsi="Arial" w:cs="Arial"/>
          <w:b/>
          <w:sz w:val="32"/>
          <w:szCs w:val="32"/>
        </w:rPr>
        <w:lastRenderedPageBreak/>
        <w:t>2. A szakképzési hozzájárulásra kötelezettek köre</w:t>
      </w:r>
    </w:p>
    <w:p w:rsidR="0050630C" w:rsidRPr="0050630C" w:rsidRDefault="00DE6BA2" w:rsidP="005063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0630C">
        <w:rPr>
          <w:rFonts w:ascii="Arial" w:hAnsi="Arial" w:cs="Arial"/>
          <w:b/>
          <w:bCs/>
          <w:sz w:val="28"/>
          <w:szCs w:val="28"/>
        </w:rPr>
        <w:t xml:space="preserve">2. § </w:t>
      </w:r>
    </w:p>
    <w:p w:rsidR="0050630C" w:rsidRDefault="0050630C" w:rsidP="005063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0630C" w:rsidRDefault="00DE6BA2" w:rsidP="005063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(1) </w:t>
      </w:r>
      <w:r w:rsidR="0050630C">
        <w:rPr>
          <w:rFonts w:ascii="Arial" w:hAnsi="Arial" w:cs="Arial"/>
          <w:sz w:val="24"/>
          <w:szCs w:val="24"/>
        </w:rPr>
        <w:t xml:space="preserve">A </w:t>
      </w:r>
      <w:r w:rsidR="0050630C" w:rsidRPr="0050630C">
        <w:rPr>
          <w:rFonts w:ascii="Arial" w:hAnsi="Arial" w:cs="Arial"/>
          <w:sz w:val="24"/>
          <w:szCs w:val="24"/>
        </w:rPr>
        <w:t>Szakképzési hozzájárulásra kötelezett</w:t>
      </w:r>
      <w:r w:rsidR="0050630C">
        <w:rPr>
          <w:rFonts w:ascii="Arial" w:hAnsi="Arial" w:cs="Arial"/>
          <w:sz w:val="24"/>
          <w:szCs w:val="24"/>
        </w:rPr>
        <w:t>.</w:t>
      </w:r>
    </w:p>
    <w:p w:rsidR="0050630C" w:rsidRPr="0050630C" w:rsidRDefault="0050630C" w:rsidP="005063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6BA2" w:rsidRPr="0050630C" w:rsidRDefault="00DE6BA2" w:rsidP="005063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630C">
        <w:rPr>
          <w:rFonts w:ascii="Arial" w:hAnsi="Arial" w:cs="Arial"/>
          <w:sz w:val="24"/>
          <w:szCs w:val="24"/>
        </w:rPr>
        <w:t xml:space="preserve">Szakképzési hozzájárulásra kötelezett - a </w:t>
      </w:r>
      <w:r w:rsidR="0050630C" w:rsidRPr="00217F01">
        <w:rPr>
          <w:rFonts w:ascii="Arial" w:hAnsi="Arial" w:cs="Arial"/>
          <w:b/>
          <w:sz w:val="24"/>
          <w:szCs w:val="24"/>
        </w:rPr>
        <w:t>Szhtv.</w:t>
      </w:r>
      <w:r w:rsidR="0050630C" w:rsidRPr="008E53B6">
        <w:rPr>
          <w:rFonts w:ascii="Arial" w:hAnsi="Arial" w:cs="Arial"/>
          <w:sz w:val="24"/>
          <w:szCs w:val="24"/>
        </w:rPr>
        <w:t xml:space="preserve"> </w:t>
      </w:r>
      <w:r w:rsidR="003317DD">
        <w:rPr>
          <w:rFonts w:ascii="Arial" w:hAnsi="Arial" w:cs="Arial"/>
          <w:sz w:val="24"/>
          <w:szCs w:val="24"/>
        </w:rPr>
        <w:t>2</w:t>
      </w:r>
      <w:r w:rsidR="0050630C">
        <w:rPr>
          <w:rFonts w:ascii="Arial" w:hAnsi="Arial" w:cs="Arial"/>
          <w:sz w:val="24"/>
          <w:szCs w:val="24"/>
        </w:rPr>
        <w:t>.§</w:t>
      </w:r>
      <w:r w:rsidR="0050630C" w:rsidRPr="00A16C9A">
        <w:rPr>
          <w:rFonts w:ascii="Arial" w:hAnsi="Arial" w:cs="Arial"/>
          <w:sz w:val="24"/>
          <w:szCs w:val="24"/>
        </w:rPr>
        <w:t xml:space="preserve"> </w:t>
      </w:r>
      <w:r w:rsidRPr="0050630C">
        <w:rPr>
          <w:rFonts w:ascii="Arial" w:hAnsi="Arial" w:cs="Arial"/>
          <w:sz w:val="24"/>
          <w:szCs w:val="24"/>
        </w:rPr>
        <w:t>(3)-(4) bekezdésben foglaltak figyelembevételével - a belföldi székhelyű</w:t>
      </w:r>
    </w:p>
    <w:p w:rsidR="0050630C" w:rsidRPr="0050630C" w:rsidRDefault="0050630C" w:rsidP="005063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0630C" w:rsidRDefault="00DE6BA2" w:rsidP="005063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50630C">
        <w:rPr>
          <w:rFonts w:ascii="Arial" w:hAnsi="Arial" w:cs="Arial"/>
          <w:iCs/>
          <w:sz w:val="24"/>
          <w:szCs w:val="24"/>
        </w:rPr>
        <w:t xml:space="preserve">a) </w:t>
      </w:r>
    </w:p>
    <w:p w:rsidR="0050630C" w:rsidRDefault="00DE6BA2" w:rsidP="005063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630C">
        <w:rPr>
          <w:rFonts w:ascii="Arial" w:hAnsi="Arial" w:cs="Arial"/>
          <w:sz w:val="24"/>
          <w:szCs w:val="24"/>
        </w:rPr>
        <w:t xml:space="preserve">gazdasági társaság, kivéve </w:t>
      </w:r>
    </w:p>
    <w:p w:rsidR="0050630C" w:rsidRPr="0050630C" w:rsidRDefault="00DE6BA2" w:rsidP="0050630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630C">
        <w:rPr>
          <w:rFonts w:ascii="Arial" w:hAnsi="Arial" w:cs="Arial"/>
          <w:sz w:val="24"/>
          <w:szCs w:val="24"/>
        </w:rPr>
        <w:t xml:space="preserve">a </w:t>
      </w:r>
      <w:r w:rsidR="0050630C" w:rsidRPr="0050630C">
        <w:rPr>
          <w:rFonts w:ascii="Arial" w:hAnsi="Arial" w:cs="Arial"/>
          <w:b/>
          <w:sz w:val="24"/>
          <w:szCs w:val="24"/>
        </w:rPr>
        <w:t>Sztv.</w:t>
      </w:r>
      <w:r w:rsidRPr="0050630C">
        <w:rPr>
          <w:rFonts w:ascii="Arial" w:hAnsi="Arial" w:cs="Arial"/>
          <w:sz w:val="24"/>
          <w:szCs w:val="24"/>
        </w:rPr>
        <w:t xml:space="preserve"> szerinti, szakképzési feladatot ellátó </w:t>
      </w:r>
    </w:p>
    <w:p w:rsidR="0050630C" w:rsidRPr="0050630C" w:rsidRDefault="00DE6BA2" w:rsidP="0050630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630C">
        <w:rPr>
          <w:rFonts w:ascii="Arial" w:hAnsi="Arial" w:cs="Arial"/>
          <w:sz w:val="24"/>
          <w:szCs w:val="24"/>
        </w:rPr>
        <w:t xml:space="preserve">nonprofit </w:t>
      </w:r>
    </w:p>
    <w:p w:rsidR="00DE6BA2" w:rsidRPr="0050630C" w:rsidRDefault="00DE6BA2" w:rsidP="005063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630C">
        <w:rPr>
          <w:rFonts w:ascii="Arial" w:hAnsi="Arial" w:cs="Arial"/>
          <w:sz w:val="24"/>
          <w:szCs w:val="24"/>
        </w:rPr>
        <w:t>gazdasági társaságot,</w:t>
      </w:r>
    </w:p>
    <w:p w:rsidR="0050630C" w:rsidRPr="0050630C" w:rsidRDefault="0050630C" w:rsidP="005063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202B3E" w:rsidRDefault="00DE6BA2" w:rsidP="005063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50630C">
        <w:rPr>
          <w:rFonts w:ascii="Arial" w:hAnsi="Arial" w:cs="Arial"/>
          <w:iCs/>
          <w:sz w:val="24"/>
          <w:szCs w:val="24"/>
        </w:rPr>
        <w:t xml:space="preserve">b) </w:t>
      </w:r>
    </w:p>
    <w:p w:rsidR="00202B3E" w:rsidRDefault="00DE6BA2" w:rsidP="005063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630C">
        <w:rPr>
          <w:rFonts w:ascii="Arial" w:hAnsi="Arial" w:cs="Arial"/>
          <w:sz w:val="24"/>
          <w:szCs w:val="24"/>
        </w:rPr>
        <w:t xml:space="preserve">szövetkezet, kivéve </w:t>
      </w:r>
    </w:p>
    <w:p w:rsidR="00202B3E" w:rsidRPr="00202B3E" w:rsidRDefault="00DE6BA2" w:rsidP="00202B3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2B3E">
        <w:rPr>
          <w:rFonts w:ascii="Arial" w:hAnsi="Arial" w:cs="Arial"/>
          <w:sz w:val="24"/>
          <w:szCs w:val="24"/>
        </w:rPr>
        <w:t xml:space="preserve">a lakásszövetkezetet, </w:t>
      </w:r>
    </w:p>
    <w:p w:rsidR="00202B3E" w:rsidRPr="00202B3E" w:rsidRDefault="00DE6BA2" w:rsidP="00202B3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2B3E">
        <w:rPr>
          <w:rFonts w:ascii="Arial" w:hAnsi="Arial" w:cs="Arial"/>
          <w:sz w:val="24"/>
          <w:szCs w:val="24"/>
        </w:rPr>
        <w:t xml:space="preserve">a szociális szövetkezetet, valamint </w:t>
      </w:r>
    </w:p>
    <w:p w:rsidR="00DE6BA2" w:rsidRPr="00202B3E" w:rsidRDefault="00DE6BA2" w:rsidP="00202B3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2B3E">
        <w:rPr>
          <w:rFonts w:ascii="Arial" w:hAnsi="Arial" w:cs="Arial"/>
          <w:sz w:val="24"/>
          <w:szCs w:val="24"/>
        </w:rPr>
        <w:t>az iskolaszövetkezetet,</w:t>
      </w:r>
    </w:p>
    <w:p w:rsidR="0050630C" w:rsidRPr="0050630C" w:rsidRDefault="0050630C" w:rsidP="005063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202B3E" w:rsidRDefault="00DE6BA2" w:rsidP="005063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50630C">
        <w:rPr>
          <w:rFonts w:ascii="Arial" w:hAnsi="Arial" w:cs="Arial"/>
          <w:iCs/>
          <w:sz w:val="24"/>
          <w:szCs w:val="24"/>
        </w:rPr>
        <w:t xml:space="preserve">c) </w:t>
      </w:r>
    </w:p>
    <w:p w:rsidR="00202B3E" w:rsidRDefault="00202B3E" w:rsidP="00202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a(z) </w:t>
      </w:r>
    </w:p>
    <w:p w:rsidR="00202B3E" w:rsidRPr="00202B3E" w:rsidRDefault="00DE6BA2" w:rsidP="00202B3E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2B3E">
        <w:rPr>
          <w:rFonts w:ascii="Arial" w:hAnsi="Arial" w:cs="Arial"/>
          <w:sz w:val="24"/>
          <w:szCs w:val="24"/>
        </w:rPr>
        <w:t xml:space="preserve">állami </w:t>
      </w:r>
    </w:p>
    <w:p w:rsidR="00202B3E" w:rsidRPr="00202B3E" w:rsidRDefault="00DE6BA2" w:rsidP="00202B3E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2B3E">
        <w:rPr>
          <w:rFonts w:ascii="Arial" w:hAnsi="Arial" w:cs="Arial"/>
          <w:sz w:val="24"/>
          <w:szCs w:val="24"/>
        </w:rPr>
        <w:t xml:space="preserve">vállalat, </w:t>
      </w:r>
    </w:p>
    <w:p w:rsidR="00202B3E" w:rsidRPr="00202B3E" w:rsidRDefault="00DE6BA2" w:rsidP="00202B3E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2B3E">
        <w:rPr>
          <w:rFonts w:ascii="Arial" w:hAnsi="Arial" w:cs="Arial"/>
          <w:sz w:val="24"/>
          <w:szCs w:val="24"/>
        </w:rPr>
        <w:t xml:space="preserve">tröszt, </w:t>
      </w:r>
    </w:p>
    <w:p w:rsidR="00202B3E" w:rsidRPr="00202B3E" w:rsidRDefault="00DE6BA2" w:rsidP="00202B3E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2B3E">
        <w:rPr>
          <w:rFonts w:ascii="Arial" w:hAnsi="Arial" w:cs="Arial"/>
          <w:sz w:val="24"/>
          <w:szCs w:val="24"/>
        </w:rPr>
        <w:t xml:space="preserve">tröszti vállalat, </w:t>
      </w:r>
    </w:p>
    <w:p w:rsidR="00202B3E" w:rsidRPr="00202B3E" w:rsidRDefault="00DE6BA2" w:rsidP="00202B3E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2B3E">
        <w:rPr>
          <w:rFonts w:ascii="Arial" w:hAnsi="Arial" w:cs="Arial"/>
          <w:sz w:val="24"/>
          <w:szCs w:val="24"/>
        </w:rPr>
        <w:t xml:space="preserve">közös vállalat, </w:t>
      </w:r>
    </w:p>
    <w:p w:rsidR="00202B3E" w:rsidRPr="00202B3E" w:rsidRDefault="00DE6BA2" w:rsidP="00202B3E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2B3E">
        <w:rPr>
          <w:rFonts w:ascii="Arial" w:hAnsi="Arial" w:cs="Arial"/>
          <w:sz w:val="24"/>
          <w:szCs w:val="24"/>
        </w:rPr>
        <w:t xml:space="preserve">erdőbirtokossági társulat, </w:t>
      </w:r>
    </w:p>
    <w:p w:rsidR="00202B3E" w:rsidRPr="00202B3E" w:rsidRDefault="00DE6BA2" w:rsidP="00202B3E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2B3E">
        <w:rPr>
          <w:rFonts w:ascii="Arial" w:hAnsi="Arial" w:cs="Arial"/>
          <w:sz w:val="24"/>
          <w:szCs w:val="24"/>
        </w:rPr>
        <w:t xml:space="preserve">vízgazdálkodási társulat - kivéve a víziközmű-társulatot -, </w:t>
      </w:r>
    </w:p>
    <w:p w:rsidR="00202B3E" w:rsidRPr="00202B3E" w:rsidRDefault="00DE6BA2" w:rsidP="00202B3E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2B3E">
        <w:rPr>
          <w:rFonts w:ascii="Arial" w:hAnsi="Arial" w:cs="Arial"/>
          <w:sz w:val="24"/>
          <w:szCs w:val="24"/>
        </w:rPr>
        <w:t>egyes jogi személyek vállalata</w:t>
      </w:r>
      <w:r w:rsidR="00202B3E" w:rsidRPr="00202B3E">
        <w:rPr>
          <w:rFonts w:ascii="Arial" w:hAnsi="Arial" w:cs="Arial"/>
          <w:sz w:val="24"/>
          <w:szCs w:val="24"/>
        </w:rPr>
        <w:t>,</w:t>
      </w:r>
      <w:r w:rsidRPr="00202B3E">
        <w:rPr>
          <w:rFonts w:ascii="Arial" w:hAnsi="Arial" w:cs="Arial"/>
          <w:sz w:val="24"/>
          <w:szCs w:val="24"/>
        </w:rPr>
        <w:t xml:space="preserve"> és </w:t>
      </w:r>
    </w:p>
    <w:p w:rsidR="00DE6BA2" w:rsidRPr="00202B3E" w:rsidRDefault="00DE6BA2" w:rsidP="00202B3E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2B3E">
        <w:rPr>
          <w:rFonts w:ascii="Arial" w:hAnsi="Arial" w:cs="Arial"/>
          <w:sz w:val="24"/>
          <w:szCs w:val="24"/>
        </w:rPr>
        <w:t>a leányvállalat,</w:t>
      </w:r>
    </w:p>
    <w:p w:rsidR="0050630C" w:rsidRPr="0050630C" w:rsidRDefault="0050630C" w:rsidP="005063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202B3E" w:rsidRDefault="00DE6BA2" w:rsidP="005063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50630C">
        <w:rPr>
          <w:rFonts w:ascii="Arial" w:hAnsi="Arial" w:cs="Arial"/>
          <w:iCs/>
          <w:sz w:val="24"/>
          <w:szCs w:val="24"/>
        </w:rPr>
        <w:t xml:space="preserve">d) </w:t>
      </w:r>
    </w:p>
    <w:p w:rsidR="00202B3E" w:rsidRDefault="00202B3E" w:rsidP="005063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a(z)</w:t>
      </w:r>
    </w:p>
    <w:p w:rsidR="00202B3E" w:rsidRPr="00202B3E" w:rsidRDefault="00DE6BA2" w:rsidP="00202B3E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2B3E">
        <w:rPr>
          <w:rFonts w:ascii="Arial" w:hAnsi="Arial" w:cs="Arial"/>
          <w:sz w:val="24"/>
          <w:szCs w:val="24"/>
        </w:rPr>
        <w:t xml:space="preserve">ügyvédi iroda, </w:t>
      </w:r>
    </w:p>
    <w:p w:rsidR="00202B3E" w:rsidRPr="00202B3E" w:rsidRDefault="00DE6BA2" w:rsidP="00202B3E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2B3E">
        <w:rPr>
          <w:rFonts w:ascii="Arial" w:hAnsi="Arial" w:cs="Arial"/>
          <w:sz w:val="24"/>
          <w:szCs w:val="24"/>
        </w:rPr>
        <w:t>végrehajtó iroda</w:t>
      </w:r>
      <w:r w:rsidR="00202B3E" w:rsidRPr="00202B3E">
        <w:rPr>
          <w:rFonts w:ascii="Arial" w:hAnsi="Arial" w:cs="Arial"/>
          <w:sz w:val="24"/>
          <w:szCs w:val="24"/>
        </w:rPr>
        <w:t>,</w:t>
      </w:r>
      <w:r w:rsidRPr="00202B3E">
        <w:rPr>
          <w:rFonts w:ascii="Arial" w:hAnsi="Arial" w:cs="Arial"/>
          <w:sz w:val="24"/>
          <w:szCs w:val="24"/>
        </w:rPr>
        <w:t xml:space="preserve"> és </w:t>
      </w:r>
    </w:p>
    <w:p w:rsidR="00DE6BA2" w:rsidRPr="00202B3E" w:rsidRDefault="00DE6BA2" w:rsidP="00202B3E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2B3E">
        <w:rPr>
          <w:rFonts w:ascii="Arial" w:hAnsi="Arial" w:cs="Arial"/>
          <w:sz w:val="24"/>
          <w:szCs w:val="24"/>
        </w:rPr>
        <w:t>szabadalmi ügyvivő iroda,</w:t>
      </w:r>
    </w:p>
    <w:p w:rsidR="0050630C" w:rsidRPr="0050630C" w:rsidRDefault="0050630C" w:rsidP="005063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E6BA2" w:rsidRPr="0050630C" w:rsidRDefault="00DE6BA2" w:rsidP="005063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630C">
        <w:rPr>
          <w:rFonts w:ascii="Arial" w:hAnsi="Arial" w:cs="Arial"/>
          <w:iCs/>
          <w:sz w:val="24"/>
          <w:szCs w:val="24"/>
        </w:rPr>
        <w:t xml:space="preserve">e) </w:t>
      </w:r>
      <w:r w:rsidRPr="0050630C">
        <w:rPr>
          <w:rFonts w:ascii="Arial" w:hAnsi="Arial" w:cs="Arial"/>
          <w:sz w:val="24"/>
          <w:szCs w:val="24"/>
        </w:rPr>
        <w:t>közjegyzői iroda,</w:t>
      </w:r>
    </w:p>
    <w:p w:rsidR="0050630C" w:rsidRPr="0050630C" w:rsidRDefault="0050630C" w:rsidP="005063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E6BA2" w:rsidRPr="0050630C" w:rsidRDefault="00DE6BA2" w:rsidP="005063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630C">
        <w:rPr>
          <w:rFonts w:ascii="Arial" w:hAnsi="Arial" w:cs="Arial"/>
          <w:iCs/>
          <w:sz w:val="24"/>
          <w:szCs w:val="24"/>
        </w:rPr>
        <w:t xml:space="preserve">f) </w:t>
      </w:r>
      <w:r w:rsidRPr="0050630C">
        <w:rPr>
          <w:rFonts w:ascii="Arial" w:hAnsi="Arial" w:cs="Arial"/>
          <w:sz w:val="24"/>
          <w:szCs w:val="24"/>
        </w:rPr>
        <w:t>a személyi jövedelemadóról szóló</w:t>
      </w:r>
      <w:r w:rsidR="00127CCE">
        <w:rPr>
          <w:rFonts w:ascii="Arial" w:hAnsi="Arial" w:cs="Arial"/>
          <w:sz w:val="24"/>
          <w:szCs w:val="24"/>
        </w:rPr>
        <w:t xml:space="preserve">, 1995. évi CXVII. </w:t>
      </w:r>
      <w:r w:rsidRPr="0050630C">
        <w:rPr>
          <w:rFonts w:ascii="Arial" w:hAnsi="Arial" w:cs="Arial"/>
          <w:sz w:val="24"/>
          <w:szCs w:val="24"/>
        </w:rPr>
        <w:t>törvényben meghatározott egyéni vállalkozó,</w:t>
      </w:r>
    </w:p>
    <w:p w:rsidR="0050630C" w:rsidRPr="0050630C" w:rsidRDefault="0050630C" w:rsidP="005063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E6BA2" w:rsidRPr="0050630C" w:rsidRDefault="00DE6BA2" w:rsidP="005063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630C">
        <w:rPr>
          <w:rFonts w:ascii="Arial" w:hAnsi="Arial" w:cs="Arial"/>
          <w:iCs/>
          <w:sz w:val="24"/>
          <w:szCs w:val="24"/>
        </w:rPr>
        <w:t xml:space="preserve">g) </w:t>
      </w:r>
      <w:r w:rsidRPr="0050630C">
        <w:rPr>
          <w:rFonts w:ascii="Arial" w:hAnsi="Arial" w:cs="Arial"/>
          <w:sz w:val="24"/>
          <w:szCs w:val="24"/>
        </w:rPr>
        <w:t>egyéni cég.</w:t>
      </w:r>
    </w:p>
    <w:p w:rsidR="00127CCE" w:rsidRDefault="00127CCE" w:rsidP="00127C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7CCE" w:rsidRDefault="00DE6BA2" w:rsidP="00127C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lastRenderedPageBreak/>
        <w:t xml:space="preserve">(2) </w:t>
      </w:r>
      <w:r w:rsidR="00A83B32" w:rsidRPr="008E53B6">
        <w:rPr>
          <w:rFonts w:ascii="Arial" w:hAnsi="Arial" w:cs="Arial"/>
          <w:sz w:val="24"/>
          <w:szCs w:val="24"/>
        </w:rPr>
        <w:t>Szakképzési hozzájárulásra kötelezett</w:t>
      </w:r>
      <w:r w:rsidR="00A83B32">
        <w:rPr>
          <w:rFonts w:ascii="Arial" w:hAnsi="Arial" w:cs="Arial"/>
          <w:sz w:val="24"/>
          <w:szCs w:val="24"/>
        </w:rPr>
        <w:t>.</w:t>
      </w:r>
    </w:p>
    <w:p w:rsidR="00127CCE" w:rsidRDefault="00127CCE" w:rsidP="00127C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3B32" w:rsidRDefault="00DE6BA2" w:rsidP="00127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>Szakképzési hozzájárulásra kötelezett</w:t>
      </w:r>
      <w:r w:rsidR="00A83B32">
        <w:rPr>
          <w:rFonts w:ascii="Arial" w:hAnsi="Arial" w:cs="Arial"/>
          <w:sz w:val="24"/>
          <w:szCs w:val="24"/>
        </w:rPr>
        <w:t>,</w:t>
      </w:r>
      <w:r w:rsidRPr="008E53B6">
        <w:rPr>
          <w:rFonts w:ascii="Arial" w:hAnsi="Arial" w:cs="Arial"/>
          <w:sz w:val="24"/>
          <w:szCs w:val="24"/>
        </w:rPr>
        <w:t xml:space="preserve"> </w:t>
      </w:r>
    </w:p>
    <w:p w:rsidR="00A83B32" w:rsidRPr="003317DD" w:rsidRDefault="00DE6BA2" w:rsidP="003317D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17DD">
        <w:rPr>
          <w:rFonts w:ascii="Arial" w:hAnsi="Arial" w:cs="Arial"/>
          <w:sz w:val="24"/>
          <w:szCs w:val="24"/>
        </w:rPr>
        <w:t xml:space="preserve">a belföldön vállalkozási tevékenységet folytató, külföldi székhelyű </w:t>
      </w:r>
    </w:p>
    <w:p w:rsidR="00A83B32" w:rsidRPr="003317DD" w:rsidRDefault="00DE6BA2" w:rsidP="003317DD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17DD">
        <w:rPr>
          <w:rFonts w:ascii="Arial" w:hAnsi="Arial" w:cs="Arial"/>
          <w:sz w:val="24"/>
          <w:szCs w:val="24"/>
        </w:rPr>
        <w:t xml:space="preserve">jogi személy, </w:t>
      </w:r>
    </w:p>
    <w:p w:rsidR="00A83B32" w:rsidRPr="003317DD" w:rsidRDefault="00DE6BA2" w:rsidP="003317DD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17DD">
        <w:rPr>
          <w:rFonts w:ascii="Arial" w:hAnsi="Arial" w:cs="Arial"/>
          <w:sz w:val="24"/>
          <w:szCs w:val="24"/>
        </w:rPr>
        <w:t xml:space="preserve">jogi személyiséggel nem rendelkező társas cég, </w:t>
      </w:r>
    </w:p>
    <w:p w:rsidR="00A83B32" w:rsidRPr="003317DD" w:rsidRDefault="00DE6BA2" w:rsidP="003317DD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17DD">
        <w:rPr>
          <w:rFonts w:ascii="Arial" w:hAnsi="Arial" w:cs="Arial"/>
          <w:sz w:val="24"/>
          <w:szCs w:val="24"/>
        </w:rPr>
        <w:t xml:space="preserve">személyi egyesülés, </w:t>
      </w:r>
    </w:p>
    <w:p w:rsidR="00A83B32" w:rsidRPr="003317DD" w:rsidRDefault="00DE6BA2" w:rsidP="003317DD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17DD">
        <w:rPr>
          <w:rFonts w:ascii="Arial" w:hAnsi="Arial" w:cs="Arial"/>
          <w:sz w:val="24"/>
          <w:szCs w:val="24"/>
        </w:rPr>
        <w:t xml:space="preserve">egyéb szervezet </w:t>
      </w:r>
    </w:p>
    <w:p w:rsidR="003317DD" w:rsidRDefault="00DE6BA2" w:rsidP="003317DD">
      <w:pPr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is, ha </w:t>
      </w:r>
    </w:p>
    <w:p w:rsidR="003317DD" w:rsidRPr="003317DD" w:rsidRDefault="00DE6BA2" w:rsidP="003317D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17DD">
        <w:rPr>
          <w:rFonts w:ascii="Arial" w:hAnsi="Arial" w:cs="Arial"/>
          <w:sz w:val="24"/>
          <w:szCs w:val="24"/>
        </w:rPr>
        <w:t xml:space="preserve">belföldön </w:t>
      </w:r>
    </w:p>
    <w:p w:rsidR="003317DD" w:rsidRPr="003317DD" w:rsidRDefault="00DE6BA2" w:rsidP="003317D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17DD">
        <w:rPr>
          <w:rFonts w:ascii="Arial" w:hAnsi="Arial" w:cs="Arial"/>
          <w:sz w:val="24"/>
          <w:szCs w:val="24"/>
        </w:rPr>
        <w:t xml:space="preserve">telephellyel, </w:t>
      </w:r>
    </w:p>
    <w:p w:rsidR="003317DD" w:rsidRPr="003317DD" w:rsidRDefault="00DE6BA2" w:rsidP="003317D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17DD">
        <w:rPr>
          <w:rFonts w:ascii="Arial" w:hAnsi="Arial" w:cs="Arial"/>
          <w:sz w:val="24"/>
          <w:szCs w:val="24"/>
        </w:rPr>
        <w:t xml:space="preserve">fiókteleppel </w:t>
      </w:r>
    </w:p>
    <w:p w:rsidR="003317DD" w:rsidRDefault="00DE6BA2" w:rsidP="003317DD">
      <w:pPr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rendelkezik </w:t>
      </w:r>
    </w:p>
    <w:p w:rsidR="005B380C" w:rsidRDefault="005B380C" w:rsidP="00127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6BA2" w:rsidRPr="008E53B6" w:rsidRDefault="00DE6BA2" w:rsidP="00127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[a </w:t>
      </w:r>
      <w:r w:rsidR="003317DD" w:rsidRPr="00217F01">
        <w:rPr>
          <w:rFonts w:ascii="Arial" w:hAnsi="Arial" w:cs="Arial"/>
          <w:b/>
          <w:sz w:val="24"/>
          <w:szCs w:val="24"/>
        </w:rPr>
        <w:t>Szhtv.</w:t>
      </w:r>
      <w:r w:rsidR="003317DD" w:rsidRPr="008E53B6">
        <w:rPr>
          <w:rFonts w:ascii="Arial" w:hAnsi="Arial" w:cs="Arial"/>
          <w:sz w:val="24"/>
          <w:szCs w:val="24"/>
        </w:rPr>
        <w:t xml:space="preserve"> </w:t>
      </w:r>
      <w:r w:rsidR="003317DD">
        <w:rPr>
          <w:rFonts w:ascii="Arial" w:hAnsi="Arial" w:cs="Arial"/>
          <w:sz w:val="24"/>
          <w:szCs w:val="24"/>
        </w:rPr>
        <w:t>2.§</w:t>
      </w:r>
      <w:r w:rsidR="003317DD" w:rsidRPr="00A16C9A">
        <w:rPr>
          <w:rFonts w:ascii="Arial" w:hAnsi="Arial" w:cs="Arial"/>
          <w:sz w:val="24"/>
          <w:szCs w:val="24"/>
        </w:rPr>
        <w:t xml:space="preserve"> </w:t>
      </w:r>
      <w:r w:rsidRPr="008E53B6">
        <w:rPr>
          <w:rFonts w:ascii="Arial" w:hAnsi="Arial" w:cs="Arial"/>
          <w:sz w:val="24"/>
          <w:szCs w:val="24"/>
        </w:rPr>
        <w:t>(1) és (2) bekezdésben foglaltak a továbbiakban együtt: hozzájárulásra kötelezett].</w:t>
      </w:r>
    </w:p>
    <w:p w:rsidR="00127CCE" w:rsidRDefault="00127CCE" w:rsidP="00127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37B6" w:rsidRDefault="00DE6BA2" w:rsidP="006A6802">
      <w:pPr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(3) </w:t>
      </w:r>
      <w:r w:rsidR="00B937B6" w:rsidRPr="008E53B6">
        <w:rPr>
          <w:rFonts w:ascii="Arial" w:hAnsi="Arial" w:cs="Arial"/>
          <w:sz w:val="24"/>
          <w:szCs w:val="24"/>
        </w:rPr>
        <w:t>A</w:t>
      </w:r>
      <w:r w:rsidR="00B937B6">
        <w:rPr>
          <w:rFonts w:ascii="Arial" w:hAnsi="Arial" w:cs="Arial"/>
          <w:sz w:val="24"/>
          <w:szCs w:val="24"/>
        </w:rPr>
        <w:t>z,</w:t>
      </w:r>
      <w:r w:rsidR="00B937B6" w:rsidRPr="008E53B6">
        <w:rPr>
          <w:rFonts w:ascii="Arial" w:hAnsi="Arial" w:cs="Arial"/>
          <w:sz w:val="24"/>
          <w:szCs w:val="24"/>
        </w:rPr>
        <w:t xml:space="preserve"> a hozzájárulásra kötelezett, aki adófizetési kötelezettségének átalányadó megfizetésével tesz eleget</w:t>
      </w:r>
      <w:r w:rsidR="00B937B6">
        <w:rPr>
          <w:rFonts w:ascii="Arial" w:hAnsi="Arial" w:cs="Arial"/>
          <w:sz w:val="24"/>
          <w:szCs w:val="24"/>
        </w:rPr>
        <w:t>.</w:t>
      </w:r>
    </w:p>
    <w:p w:rsidR="00B937B6" w:rsidRDefault="00DE6BA2" w:rsidP="00127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Annak a hozzájárulásra kötelezettnek, aki adófizetési kötelezettségének </w:t>
      </w:r>
    </w:p>
    <w:p w:rsidR="00B937B6" w:rsidRPr="00B937B6" w:rsidRDefault="00DE6BA2" w:rsidP="00B937B6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7B6">
        <w:rPr>
          <w:rFonts w:ascii="Arial" w:hAnsi="Arial" w:cs="Arial"/>
          <w:sz w:val="24"/>
          <w:szCs w:val="24"/>
        </w:rPr>
        <w:t xml:space="preserve">átalányadó megfizetésével tesz eleget (a továbbiakban: átalányadózó), </w:t>
      </w:r>
    </w:p>
    <w:p w:rsidR="00B937B6" w:rsidRPr="00B937B6" w:rsidRDefault="00DE6BA2" w:rsidP="00B937B6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7B6">
        <w:rPr>
          <w:rFonts w:ascii="Arial" w:hAnsi="Arial" w:cs="Arial"/>
          <w:sz w:val="24"/>
          <w:szCs w:val="24"/>
        </w:rPr>
        <w:t>szakképzési hozzájárulás tekintetében</w:t>
      </w:r>
      <w:r w:rsidR="00B937B6" w:rsidRPr="00B937B6">
        <w:rPr>
          <w:rFonts w:ascii="Arial" w:hAnsi="Arial" w:cs="Arial"/>
          <w:sz w:val="24"/>
          <w:szCs w:val="24"/>
        </w:rPr>
        <w:t>,</w:t>
      </w:r>
      <w:r w:rsidRPr="00B937B6">
        <w:rPr>
          <w:rFonts w:ascii="Arial" w:hAnsi="Arial" w:cs="Arial"/>
          <w:sz w:val="24"/>
          <w:szCs w:val="24"/>
        </w:rPr>
        <w:t xml:space="preserve"> </w:t>
      </w:r>
    </w:p>
    <w:p w:rsidR="00B937B6" w:rsidRDefault="00B937B6" w:rsidP="00B937B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217F01">
        <w:rPr>
          <w:rFonts w:ascii="Arial" w:hAnsi="Arial" w:cs="Arial"/>
          <w:b/>
          <w:sz w:val="24"/>
          <w:szCs w:val="24"/>
        </w:rPr>
        <w:t>Szhtv.</w:t>
      </w:r>
      <w:r w:rsidR="00DE6BA2" w:rsidRPr="008E53B6">
        <w:rPr>
          <w:rFonts w:ascii="Arial" w:hAnsi="Arial" w:cs="Arial"/>
          <w:sz w:val="24"/>
          <w:szCs w:val="24"/>
        </w:rPr>
        <w:t xml:space="preserve"> alapján </w:t>
      </w:r>
    </w:p>
    <w:p w:rsidR="00B937B6" w:rsidRPr="00B937B6" w:rsidRDefault="00DE6BA2" w:rsidP="00B937B6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7B6">
        <w:rPr>
          <w:rFonts w:ascii="Arial" w:hAnsi="Arial" w:cs="Arial"/>
          <w:sz w:val="24"/>
          <w:szCs w:val="24"/>
        </w:rPr>
        <w:t xml:space="preserve">nem keletkezik </w:t>
      </w:r>
    </w:p>
    <w:p w:rsidR="00B937B6" w:rsidRPr="00B937B6" w:rsidRDefault="00DE6BA2" w:rsidP="00B937B6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7B6">
        <w:rPr>
          <w:rFonts w:ascii="Arial" w:hAnsi="Arial" w:cs="Arial"/>
          <w:sz w:val="24"/>
          <w:szCs w:val="24"/>
        </w:rPr>
        <w:t>bevallási</w:t>
      </w:r>
      <w:r w:rsidR="00B937B6" w:rsidRPr="00B937B6">
        <w:rPr>
          <w:rFonts w:ascii="Arial" w:hAnsi="Arial" w:cs="Arial"/>
          <w:sz w:val="24"/>
          <w:szCs w:val="24"/>
        </w:rPr>
        <w:t>,</w:t>
      </w:r>
      <w:r w:rsidRPr="00B937B6">
        <w:rPr>
          <w:rFonts w:ascii="Arial" w:hAnsi="Arial" w:cs="Arial"/>
          <w:sz w:val="24"/>
          <w:szCs w:val="24"/>
        </w:rPr>
        <w:t xml:space="preserve"> és </w:t>
      </w:r>
    </w:p>
    <w:p w:rsidR="00B937B6" w:rsidRPr="00B937B6" w:rsidRDefault="00DE6BA2" w:rsidP="00B937B6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7B6">
        <w:rPr>
          <w:rFonts w:ascii="Arial" w:hAnsi="Arial" w:cs="Arial"/>
          <w:sz w:val="24"/>
          <w:szCs w:val="24"/>
        </w:rPr>
        <w:t xml:space="preserve">elszámolási </w:t>
      </w:r>
    </w:p>
    <w:p w:rsidR="00B937B6" w:rsidRDefault="00DE6BA2" w:rsidP="00B937B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kötelezettsége, </w:t>
      </w:r>
    </w:p>
    <w:p w:rsidR="00DE6BA2" w:rsidRPr="00B937B6" w:rsidRDefault="00DE6BA2" w:rsidP="00B937B6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7B6">
        <w:rPr>
          <w:rFonts w:ascii="Arial" w:hAnsi="Arial" w:cs="Arial"/>
          <w:sz w:val="24"/>
          <w:szCs w:val="24"/>
        </w:rPr>
        <w:t>fizetési kötelezettségét</w:t>
      </w:r>
      <w:r w:rsidR="00B937B6" w:rsidRPr="00B937B6">
        <w:rPr>
          <w:rFonts w:ascii="Arial" w:hAnsi="Arial" w:cs="Arial"/>
          <w:sz w:val="24"/>
          <w:szCs w:val="24"/>
        </w:rPr>
        <w:t>,</w:t>
      </w:r>
      <w:r w:rsidRPr="00B937B6">
        <w:rPr>
          <w:rFonts w:ascii="Arial" w:hAnsi="Arial" w:cs="Arial"/>
          <w:sz w:val="24"/>
          <w:szCs w:val="24"/>
        </w:rPr>
        <w:t xml:space="preserve"> az átalányadó megfizetésével teljesíti.</w:t>
      </w:r>
    </w:p>
    <w:p w:rsidR="00127CCE" w:rsidRDefault="00127CCE" w:rsidP="00127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7927" w:rsidRDefault="00DE6BA2" w:rsidP="00127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(4) </w:t>
      </w:r>
      <w:r w:rsidR="00EA7927" w:rsidRPr="008E53B6">
        <w:rPr>
          <w:rFonts w:ascii="Arial" w:hAnsi="Arial" w:cs="Arial"/>
          <w:sz w:val="24"/>
          <w:szCs w:val="24"/>
        </w:rPr>
        <w:t>Az egyszerűsített vállalkozói adó hatálya alá tartozó adóalany</w:t>
      </w:r>
      <w:r w:rsidR="00EA7927">
        <w:rPr>
          <w:rFonts w:ascii="Arial" w:hAnsi="Arial" w:cs="Arial"/>
          <w:sz w:val="24"/>
          <w:szCs w:val="24"/>
        </w:rPr>
        <w:t>.</w:t>
      </w:r>
    </w:p>
    <w:p w:rsidR="00EA7927" w:rsidRDefault="00EA7927" w:rsidP="00127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7927" w:rsidRDefault="00DE6BA2" w:rsidP="00127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>Az egyszerűsített vállalkozói adó hatálya alá tartozó adóalany</w:t>
      </w:r>
      <w:r w:rsidR="00EA7927">
        <w:rPr>
          <w:rFonts w:ascii="Arial" w:hAnsi="Arial" w:cs="Arial"/>
          <w:sz w:val="24"/>
          <w:szCs w:val="24"/>
        </w:rPr>
        <w:t>,</w:t>
      </w:r>
    </w:p>
    <w:p w:rsidR="00EA7927" w:rsidRPr="00EA7927" w:rsidRDefault="00B80207" w:rsidP="00EA7927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2009. évi, XLII. törvény,</w:t>
      </w:r>
      <w:r w:rsidR="00DE6BA2" w:rsidRPr="00EA79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az </w:t>
      </w:r>
      <w:r w:rsidR="00DE6BA2" w:rsidRPr="00EA7927">
        <w:rPr>
          <w:rFonts w:ascii="Arial" w:hAnsi="Arial" w:cs="Arial"/>
          <w:sz w:val="24"/>
          <w:szCs w:val="24"/>
        </w:rPr>
        <w:t>egyszerűsített vállalkozói adóról szóló törvényben meghatározott módon teljesíti</w:t>
      </w:r>
      <w:r w:rsidR="00EA7927" w:rsidRPr="00EA7927">
        <w:rPr>
          <w:rFonts w:ascii="Arial" w:hAnsi="Arial" w:cs="Arial"/>
          <w:sz w:val="24"/>
          <w:szCs w:val="24"/>
        </w:rPr>
        <w:t>,</w:t>
      </w:r>
      <w:r w:rsidR="00DE6BA2" w:rsidRPr="00EA7927">
        <w:rPr>
          <w:rFonts w:ascii="Arial" w:hAnsi="Arial" w:cs="Arial"/>
          <w:sz w:val="24"/>
          <w:szCs w:val="24"/>
        </w:rPr>
        <w:t xml:space="preserve"> </w:t>
      </w:r>
    </w:p>
    <w:p w:rsidR="00DE6BA2" w:rsidRPr="00EA7927" w:rsidRDefault="00DE6BA2" w:rsidP="00EA7927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7927">
        <w:rPr>
          <w:rFonts w:ascii="Arial" w:hAnsi="Arial" w:cs="Arial"/>
          <w:sz w:val="24"/>
          <w:szCs w:val="24"/>
        </w:rPr>
        <w:t>a szakképzési hozzájárulás-fizetési kötelezettségét.</w:t>
      </w:r>
    </w:p>
    <w:p w:rsidR="00127CCE" w:rsidRDefault="00127CCE" w:rsidP="00127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6BA2" w:rsidRPr="008E53B6" w:rsidRDefault="00DE6BA2" w:rsidP="00127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>(5) Nem köteles szakképzési hozzájárulásra</w:t>
      </w:r>
      <w:r w:rsidR="008B4C5F">
        <w:rPr>
          <w:rFonts w:ascii="Arial" w:hAnsi="Arial" w:cs="Arial"/>
          <w:sz w:val="24"/>
          <w:szCs w:val="24"/>
        </w:rPr>
        <w:t>.</w:t>
      </w:r>
    </w:p>
    <w:p w:rsidR="00127CCE" w:rsidRDefault="00127CCE" w:rsidP="00127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8B4C5F" w:rsidRDefault="00DE6BA2" w:rsidP="00127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127CCE">
        <w:rPr>
          <w:rFonts w:ascii="Arial" w:hAnsi="Arial" w:cs="Arial"/>
          <w:iCs/>
          <w:sz w:val="24"/>
          <w:szCs w:val="24"/>
        </w:rPr>
        <w:t xml:space="preserve">a) </w:t>
      </w:r>
    </w:p>
    <w:p w:rsidR="008B4C5F" w:rsidRDefault="00DE6BA2" w:rsidP="00127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7CCE">
        <w:rPr>
          <w:rFonts w:ascii="Arial" w:hAnsi="Arial" w:cs="Arial"/>
          <w:sz w:val="24"/>
          <w:szCs w:val="24"/>
        </w:rPr>
        <w:t xml:space="preserve">a büntetés-végrehajtásnál a fogvatartottak </w:t>
      </w:r>
    </w:p>
    <w:p w:rsidR="008B4C5F" w:rsidRPr="008B4C5F" w:rsidRDefault="00DE6BA2" w:rsidP="008B4C5F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4C5F">
        <w:rPr>
          <w:rFonts w:ascii="Arial" w:hAnsi="Arial" w:cs="Arial"/>
          <w:sz w:val="24"/>
          <w:szCs w:val="24"/>
        </w:rPr>
        <w:t>kötelező foglalkoztatására létrehozott</w:t>
      </w:r>
      <w:r w:rsidR="008B4C5F" w:rsidRPr="008B4C5F">
        <w:rPr>
          <w:rFonts w:ascii="Arial" w:hAnsi="Arial" w:cs="Arial"/>
          <w:sz w:val="24"/>
          <w:szCs w:val="24"/>
        </w:rPr>
        <w:t>,</w:t>
      </w:r>
      <w:r w:rsidRPr="008B4C5F">
        <w:rPr>
          <w:rFonts w:ascii="Arial" w:hAnsi="Arial" w:cs="Arial"/>
          <w:sz w:val="24"/>
          <w:szCs w:val="24"/>
        </w:rPr>
        <w:t xml:space="preserve"> </w:t>
      </w:r>
    </w:p>
    <w:p w:rsidR="00DE6BA2" w:rsidRPr="008B4C5F" w:rsidRDefault="00DE6BA2" w:rsidP="008B4C5F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4C5F">
        <w:rPr>
          <w:rFonts w:ascii="Arial" w:hAnsi="Arial" w:cs="Arial"/>
          <w:sz w:val="24"/>
          <w:szCs w:val="24"/>
        </w:rPr>
        <w:t>gazdálkodó szervezet,</w:t>
      </w:r>
    </w:p>
    <w:p w:rsidR="00127CCE" w:rsidRPr="00127CCE" w:rsidRDefault="00127CCE" w:rsidP="00127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E53882" w:rsidRDefault="00E53882" w:rsidP="00127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E53882" w:rsidRDefault="00E53882" w:rsidP="00127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8B4C5F" w:rsidRDefault="00DE6BA2" w:rsidP="00127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127CCE">
        <w:rPr>
          <w:rFonts w:ascii="Arial" w:hAnsi="Arial" w:cs="Arial"/>
          <w:iCs/>
          <w:sz w:val="24"/>
          <w:szCs w:val="24"/>
        </w:rPr>
        <w:lastRenderedPageBreak/>
        <w:t xml:space="preserve">b) </w:t>
      </w:r>
    </w:p>
    <w:p w:rsidR="008B4C5F" w:rsidRDefault="00DE6BA2" w:rsidP="00127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7CCE">
        <w:rPr>
          <w:rFonts w:ascii="Arial" w:hAnsi="Arial" w:cs="Arial"/>
          <w:sz w:val="24"/>
          <w:szCs w:val="24"/>
        </w:rPr>
        <w:t>az egészségügyről szóló</w:t>
      </w:r>
      <w:r w:rsidR="008B4C5F">
        <w:rPr>
          <w:rFonts w:ascii="Arial" w:hAnsi="Arial" w:cs="Arial"/>
          <w:sz w:val="24"/>
          <w:szCs w:val="24"/>
        </w:rPr>
        <w:t>,</w:t>
      </w:r>
      <w:r w:rsidRPr="00127CCE">
        <w:rPr>
          <w:rFonts w:ascii="Arial" w:hAnsi="Arial" w:cs="Arial"/>
          <w:sz w:val="24"/>
          <w:szCs w:val="24"/>
        </w:rPr>
        <w:t xml:space="preserve"> 1997. évi CLIV. törvény (a továbbiakban: </w:t>
      </w:r>
      <w:r w:rsidRPr="008B4C5F">
        <w:rPr>
          <w:rFonts w:ascii="Arial" w:hAnsi="Arial" w:cs="Arial"/>
          <w:b/>
          <w:sz w:val="24"/>
          <w:szCs w:val="24"/>
        </w:rPr>
        <w:t>Eütv.</w:t>
      </w:r>
      <w:r w:rsidRPr="008B4C5F">
        <w:rPr>
          <w:rFonts w:ascii="Arial" w:hAnsi="Arial" w:cs="Arial"/>
          <w:sz w:val="24"/>
          <w:szCs w:val="24"/>
        </w:rPr>
        <w:t xml:space="preserve">) </w:t>
      </w:r>
      <w:r w:rsidRPr="00127CCE">
        <w:rPr>
          <w:rFonts w:ascii="Arial" w:hAnsi="Arial" w:cs="Arial"/>
          <w:sz w:val="24"/>
          <w:szCs w:val="24"/>
        </w:rPr>
        <w:t xml:space="preserve">3. § </w:t>
      </w:r>
      <w:r w:rsidRPr="00127CCE">
        <w:rPr>
          <w:rFonts w:ascii="Arial" w:hAnsi="Arial" w:cs="Arial"/>
          <w:iCs/>
          <w:sz w:val="24"/>
          <w:szCs w:val="24"/>
        </w:rPr>
        <w:t xml:space="preserve">f) </w:t>
      </w:r>
      <w:r w:rsidRPr="00127CCE">
        <w:rPr>
          <w:rFonts w:ascii="Arial" w:hAnsi="Arial" w:cs="Arial"/>
          <w:sz w:val="24"/>
          <w:szCs w:val="24"/>
        </w:rPr>
        <w:t xml:space="preserve">pontjában meghatározott </w:t>
      </w:r>
    </w:p>
    <w:p w:rsidR="008B4C5F" w:rsidRDefault="00DE6BA2" w:rsidP="00127CCE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4C5F">
        <w:rPr>
          <w:rFonts w:ascii="Arial" w:hAnsi="Arial" w:cs="Arial"/>
          <w:sz w:val="24"/>
          <w:szCs w:val="24"/>
        </w:rPr>
        <w:t>egészségügyi szolgáltató</w:t>
      </w:r>
      <w:r w:rsidR="008B4C5F" w:rsidRPr="008B4C5F">
        <w:rPr>
          <w:rFonts w:ascii="Arial" w:hAnsi="Arial" w:cs="Arial"/>
          <w:sz w:val="24"/>
          <w:szCs w:val="24"/>
        </w:rPr>
        <w:t>,</w:t>
      </w:r>
      <w:r w:rsidR="008B4C5F">
        <w:rPr>
          <w:rFonts w:ascii="Arial" w:hAnsi="Arial" w:cs="Arial"/>
          <w:sz w:val="24"/>
          <w:szCs w:val="24"/>
        </w:rPr>
        <w:t xml:space="preserve"> </w:t>
      </w:r>
      <w:r w:rsidRPr="008B4C5F">
        <w:rPr>
          <w:rFonts w:ascii="Arial" w:hAnsi="Arial" w:cs="Arial"/>
          <w:sz w:val="24"/>
          <w:szCs w:val="24"/>
        </w:rPr>
        <w:t xml:space="preserve">feltéve, hogy </w:t>
      </w:r>
    </w:p>
    <w:p w:rsidR="008B4C5F" w:rsidRPr="008B4C5F" w:rsidRDefault="00DE6BA2" w:rsidP="008B4C5F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4C5F">
        <w:rPr>
          <w:rFonts w:ascii="Arial" w:hAnsi="Arial" w:cs="Arial"/>
          <w:sz w:val="24"/>
          <w:szCs w:val="24"/>
        </w:rPr>
        <w:t>az egészségbiztosítási szervvel szerződést kötött</w:t>
      </w:r>
      <w:r w:rsidR="008B4C5F" w:rsidRPr="008B4C5F">
        <w:rPr>
          <w:rFonts w:ascii="Arial" w:hAnsi="Arial" w:cs="Arial"/>
          <w:sz w:val="24"/>
          <w:szCs w:val="24"/>
        </w:rPr>
        <w:t>,</w:t>
      </w:r>
      <w:r w:rsidRPr="008B4C5F">
        <w:rPr>
          <w:rFonts w:ascii="Arial" w:hAnsi="Arial" w:cs="Arial"/>
          <w:sz w:val="24"/>
          <w:szCs w:val="24"/>
        </w:rPr>
        <w:t xml:space="preserve"> és </w:t>
      </w:r>
    </w:p>
    <w:p w:rsidR="008B4C5F" w:rsidRPr="008B4C5F" w:rsidRDefault="00DE6BA2" w:rsidP="008B4C5F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4C5F">
        <w:rPr>
          <w:rFonts w:ascii="Arial" w:hAnsi="Arial" w:cs="Arial"/>
          <w:sz w:val="24"/>
          <w:szCs w:val="24"/>
        </w:rPr>
        <w:t>nem költségvetési szervként működik</w:t>
      </w:r>
      <w:r w:rsidR="008B4C5F" w:rsidRPr="008B4C5F">
        <w:rPr>
          <w:rFonts w:ascii="Arial" w:hAnsi="Arial" w:cs="Arial"/>
          <w:sz w:val="24"/>
          <w:szCs w:val="24"/>
        </w:rPr>
        <w:t>,</w:t>
      </w:r>
    </w:p>
    <w:p w:rsidR="008B4C5F" w:rsidRPr="008B4C5F" w:rsidRDefault="00DE6BA2" w:rsidP="008B4C5F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4C5F">
        <w:rPr>
          <w:rFonts w:ascii="Arial" w:hAnsi="Arial" w:cs="Arial"/>
          <w:sz w:val="24"/>
          <w:szCs w:val="24"/>
        </w:rPr>
        <w:t>az egészségügyi közszolgáltatás ellátásával összefüggésben</w:t>
      </w:r>
      <w:r w:rsidR="008B4C5F" w:rsidRPr="008B4C5F">
        <w:rPr>
          <w:rFonts w:ascii="Arial" w:hAnsi="Arial" w:cs="Arial"/>
          <w:sz w:val="24"/>
          <w:szCs w:val="24"/>
        </w:rPr>
        <w:t>,</w:t>
      </w:r>
      <w:r w:rsidRPr="008B4C5F">
        <w:rPr>
          <w:rFonts w:ascii="Arial" w:hAnsi="Arial" w:cs="Arial"/>
          <w:sz w:val="24"/>
          <w:szCs w:val="24"/>
        </w:rPr>
        <w:t xml:space="preserve"> </w:t>
      </w:r>
    </w:p>
    <w:p w:rsidR="008B4C5F" w:rsidRPr="008B4C5F" w:rsidRDefault="00DE6BA2" w:rsidP="008B4C5F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4C5F">
        <w:rPr>
          <w:rFonts w:ascii="Arial" w:hAnsi="Arial" w:cs="Arial"/>
          <w:sz w:val="24"/>
          <w:szCs w:val="24"/>
        </w:rPr>
        <w:t xml:space="preserve">őt terhelő </w:t>
      </w:r>
    </w:p>
    <w:p w:rsidR="008B4C5F" w:rsidRPr="008B4C5F" w:rsidRDefault="00DE6BA2" w:rsidP="008B4C5F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4C5F">
        <w:rPr>
          <w:rFonts w:ascii="Arial" w:hAnsi="Arial" w:cs="Arial"/>
          <w:sz w:val="24"/>
          <w:szCs w:val="24"/>
        </w:rPr>
        <w:t xml:space="preserve">szociális hozzájárulási adóalap </w:t>
      </w:r>
    </w:p>
    <w:p w:rsidR="00DE6BA2" w:rsidRPr="008E53B6" w:rsidRDefault="00DE6BA2" w:rsidP="008B4C5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>után,</w:t>
      </w:r>
    </w:p>
    <w:p w:rsidR="00127CCE" w:rsidRDefault="00127CCE" w:rsidP="00127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8B4C5F" w:rsidRPr="008A08CC" w:rsidRDefault="008B4C5F" w:rsidP="00127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8A08CC">
        <w:rPr>
          <w:rFonts w:ascii="Arial" w:hAnsi="Arial" w:cs="Arial"/>
          <w:b/>
          <w:i/>
          <w:sz w:val="20"/>
          <w:szCs w:val="20"/>
        </w:rPr>
        <w:t>„Eütv.</w:t>
      </w:r>
    </w:p>
    <w:p w:rsidR="008A08CC" w:rsidRPr="008A08CC" w:rsidRDefault="008A08CC" w:rsidP="00127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8A08CC" w:rsidRPr="006552A9" w:rsidRDefault="008A08CC" w:rsidP="00127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552A9">
        <w:rPr>
          <w:rFonts w:ascii="Arial" w:hAnsi="Arial" w:cs="Arial"/>
          <w:i/>
          <w:sz w:val="20"/>
          <w:szCs w:val="20"/>
        </w:rPr>
        <w:t>3.§</w:t>
      </w:r>
    </w:p>
    <w:p w:rsidR="008B4C5F" w:rsidRPr="008A08CC" w:rsidRDefault="008B4C5F" w:rsidP="00127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8A08CC" w:rsidRPr="008A08CC" w:rsidRDefault="008A08CC" w:rsidP="00572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A08CC">
        <w:rPr>
          <w:rFonts w:ascii="Arial" w:hAnsi="Arial" w:cs="Arial"/>
          <w:i/>
          <w:iCs/>
          <w:sz w:val="20"/>
          <w:szCs w:val="20"/>
        </w:rPr>
        <w:t xml:space="preserve">f) egészségügyi szolgáltató: </w:t>
      </w:r>
      <w:r w:rsidRPr="008A08CC">
        <w:rPr>
          <w:rFonts w:ascii="Arial" w:hAnsi="Arial" w:cs="Arial"/>
          <w:i/>
          <w:sz w:val="20"/>
          <w:szCs w:val="20"/>
        </w:rPr>
        <w:t>a tulajdoni formától és fenntartótól függetlenül minden, egészségügyi szolgáltatás nyújtására és az egészségügyi államigazgatási szerv által kiadott működési engedély alapján jogosult egyéni egészségügyi vállalkozó, jogi személy vagy jogi személyiség nélküli szervezet”.</w:t>
      </w:r>
    </w:p>
    <w:p w:rsidR="008A08CC" w:rsidRPr="008A08CC" w:rsidRDefault="008A08CC" w:rsidP="008A0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877B9" w:rsidRDefault="00DE6BA2" w:rsidP="00B8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B877B9">
        <w:rPr>
          <w:rFonts w:ascii="Arial" w:hAnsi="Arial" w:cs="Arial"/>
          <w:iCs/>
          <w:sz w:val="24"/>
          <w:szCs w:val="24"/>
        </w:rPr>
        <w:t xml:space="preserve">c) </w:t>
      </w:r>
    </w:p>
    <w:p w:rsidR="00B877B9" w:rsidRDefault="00DE6BA2" w:rsidP="00B8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7B9">
        <w:rPr>
          <w:rFonts w:ascii="Arial" w:hAnsi="Arial" w:cs="Arial"/>
          <w:sz w:val="24"/>
          <w:szCs w:val="24"/>
        </w:rPr>
        <w:t>az egyéni vállalkozó</w:t>
      </w:r>
      <w:r w:rsidR="00B877B9">
        <w:rPr>
          <w:rFonts w:ascii="Arial" w:hAnsi="Arial" w:cs="Arial"/>
          <w:sz w:val="24"/>
          <w:szCs w:val="24"/>
        </w:rPr>
        <w:t>,</w:t>
      </w:r>
      <w:r w:rsidRPr="00B877B9">
        <w:rPr>
          <w:rFonts w:ascii="Arial" w:hAnsi="Arial" w:cs="Arial"/>
          <w:sz w:val="24"/>
          <w:szCs w:val="24"/>
        </w:rPr>
        <w:t xml:space="preserve"> </w:t>
      </w:r>
    </w:p>
    <w:p w:rsidR="00B877B9" w:rsidRPr="00B877B9" w:rsidRDefault="00DE6BA2" w:rsidP="00B877B9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7B9">
        <w:rPr>
          <w:rFonts w:ascii="Arial" w:hAnsi="Arial" w:cs="Arial"/>
          <w:sz w:val="24"/>
          <w:szCs w:val="24"/>
        </w:rPr>
        <w:t>a szociális hozzájárulási adóalapja után,</w:t>
      </w:r>
    </w:p>
    <w:p w:rsidR="00B877B9" w:rsidRPr="00B877B9" w:rsidRDefault="00DE6BA2" w:rsidP="00B877B9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7B9">
        <w:rPr>
          <w:rFonts w:ascii="Arial" w:hAnsi="Arial" w:cs="Arial"/>
          <w:sz w:val="24"/>
          <w:szCs w:val="24"/>
        </w:rPr>
        <w:t xml:space="preserve">ide nem értve </w:t>
      </w:r>
    </w:p>
    <w:p w:rsidR="00B877B9" w:rsidRPr="00B877B9" w:rsidRDefault="00DE6BA2" w:rsidP="00B877B9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7B9">
        <w:rPr>
          <w:rFonts w:ascii="Arial" w:hAnsi="Arial" w:cs="Arial"/>
          <w:sz w:val="24"/>
          <w:szCs w:val="24"/>
        </w:rPr>
        <w:t>az általa foglalkoztatottra tekintettel</w:t>
      </w:r>
      <w:r w:rsidR="00B877B9" w:rsidRPr="00B877B9">
        <w:rPr>
          <w:rFonts w:ascii="Arial" w:hAnsi="Arial" w:cs="Arial"/>
          <w:sz w:val="24"/>
          <w:szCs w:val="24"/>
        </w:rPr>
        <w:t>,</w:t>
      </w:r>
      <w:r w:rsidRPr="00B877B9">
        <w:rPr>
          <w:rFonts w:ascii="Arial" w:hAnsi="Arial" w:cs="Arial"/>
          <w:sz w:val="24"/>
          <w:szCs w:val="24"/>
        </w:rPr>
        <w:t xml:space="preserve"> őt terhelő </w:t>
      </w:r>
    </w:p>
    <w:p w:rsidR="00DE6BA2" w:rsidRPr="00B877B9" w:rsidRDefault="00DE6BA2" w:rsidP="00B877B9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7B9">
        <w:rPr>
          <w:rFonts w:ascii="Arial" w:hAnsi="Arial" w:cs="Arial"/>
          <w:sz w:val="24"/>
          <w:szCs w:val="24"/>
        </w:rPr>
        <w:t>szociális hozzájárulási adó alapját,</w:t>
      </w:r>
    </w:p>
    <w:p w:rsidR="00CA64CB" w:rsidRDefault="00CA64CB" w:rsidP="00B8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B877B9" w:rsidRDefault="00DE6BA2" w:rsidP="00B8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B877B9">
        <w:rPr>
          <w:rFonts w:ascii="Arial" w:hAnsi="Arial" w:cs="Arial"/>
          <w:iCs/>
          <w:sz w:val="24"/>
          <w:szCs w:val="24"/>
        </w:rPr>
        <w:t xml:space="preserve">d) </w:t>
      </w:r>
    </w:p>
    <w:p w:rsidR="00B877B9" w:rsidRDefault="00DE6BA2" w:rsidP="00B8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7B9">
        <w:rPr>
          <w:rFonts w:ascii="Arial" w:hAnsi="Arial" w:cs="Arial"/>
          <w:sz w:val="24"/>
          <w:szCs w:val="24"/>
        </w:rPr>
        <w:t>a</w:t>
      </w:r>
      <w:r w:rsidR="00B877B9">
        <w:rPr>
          <w:rFonts w:ascii="Arial" w:hAnsi="Arial" w:cs="Arial"/>
          <w:sz w:val="24"/>
          <w:szCs w:val="24"/>
        </w:rPr>
        <w:t>(</w:t>
      </w:r>
      <w:r w:rsidRPr="00B877B9">
        <w:rPr>
          <w:rFonts w:ascii="Arial" w:hAnsi="Arial" w:cs="Arial"/>
          <w:sz w:val="24"/>
          <w:szCs w:val="24"/>
        </w:rPr>
        <w:t>z</w:t>
      </w:r>
      <w:r w:rsidR="00B877B9">
        <w:rPr>
          <w:rFonts w:ascii="Arial" w:hAnsi="Arial" w:cs="Arial"/>
          <w:sz w:val="24"/>
          <w:szCs w:val="24"/>
        </w:rPr>
        <w:t>)</w:t>
      </w:r>
      <w:r w:rsidRPr="00B877B9">
        <w:rPr>
          <w:rFonts w:ascii="Arial" w:hAnsi="Arial" w:cs="Arial"/>
          <w:sz w:val="24"/>
          <w:szCs w:val="24"/>
        </w:rPr>
        <w:t xml:space="preserve"> </w:t>
      </w:r>
    </w:p>
    <w:p w:rsidR="00B877B9" w:rsidRPr="00B877B9" w:rsidRDefault="00DE6BA2" w:rsidP="00B877B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7B9">
        <w:rPr>
          <w:rFonts w:ascii="Arial" w:hAnsi="Arial" w:cs="Arial"/>
          <w:sz w:val="24"/>
          <w:szCs w:val="24"/>
        </w:rPr>
        <w:t xml:space="preserve">egyéni cég, </w:t>
      </w:r>
    </w:p>
    <w:p w:rsidR="00B877B9" w:rsidRPr="00B877B9" w:rsidRDefault="00DE6BA2" w:rsidP="00B877B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7B9">
        <w:rPr>
          <w:rFonts w:ascii="Arial" w:hAnsi="Arial" w:cs="Arial"/>
          <w:sz w:val="24"/>
          <w:szCs w:val="24"/>
        </w:rPr>
        <w:t xml:space="preserve">végrehajtó iroda, </w:t>
      </w:r>
    </w:p>
    <w:p w:rsidR="00B877B9" w:rsidRPr="00B877B9" w:rsidRDefault="00DE6BA2" w:rsidP="00B877B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7B9">
        <w:rPr>
          <w:rFonts w:ascii="Arial" w:hAnsi="Arial" w:cs="Arial"/>
          <w:sz w:val="24"/>
          <w:szCs w:val="24"/>
        </w:rPr>
        <w:t xml:space="preserve">szabadalmi ügyvivő iroda, </w:t>
      </w:r>
    </w:p>
    <w:p w:rsidR="00B877B9" w:rsidRPr="00B877B9" w:rsidRDefault="00DE6BA2" w:rsidP="00B877B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7B9">
        <w:rPr>
          <w:rFonts w:ascii="Arial" w:hAnsi="Arial" w:cs="Arial"/>
          <w:sz w:val="24"/>
          <w:szCs w:val="24"/>
        </w:rPr>
        <w:t xml:space="preserve">ügyvédi iroda, </w:t>
      </w:r>
    </w:p>
    <w:p w:rsidR="00B877B9" w:rsidRPr="00B877B9" w:rsidRDefault="00DE6BA2" w:rsidP="00B877B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7B9">
        <w:rPr>
          <w:rFonts w:ascii="Arial" w:hAnsi="Arial" w:cs="Arial"/>
          <w:sz w:val="24"/>
          <w:szCs w:val="24"/>
        </w:rPr>
        <w:t xml:space="preserve">közjegyzői iroda </w:t>
      </w:r>
    </w:p>
    <w:p w:rsidR="00B877B9" w:rsidRDefault="00DE6BA2" w:rsidP="00B877B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877B9">
        <w:rPr>
          <w:rFonts w:ascii="Arial" w:hAnsi="Arial" w:cs="Arial"/>
          <w:sz w:val="24"/>
          <w:szCs w:val="24"/>
        </w:rPr>
        <w:t>tevékenységében</w:t>
      </w:r>
      <w:r w:rsidR="00B877B9">
        <w:rPr>
          <w:rFonts w:ascii="Arial" w:hAnsi="Arial" w:cs="Arial"/>
          <w:sz w:val="24"/>
          <w:szCs w:val="24"/>
        </w:rPr>
        <w:t>,</w:t>
      </w:r>
      <w:r w:rsidRPr="00B877B9">
        <w:rPr>
          <w:rFonts w:ascii="Arial" w:hAnsi="Arial" w:cs="Arial"/>
          <w:sz w:val="24"/>
          <w:szCs w:val="24"/>
        </w:rPr>
        <w:t xml:space="preserve"> </w:t>
      </w:r>
    </w:p>
    <w:p w:rsidR="00B877B9" w:rsidRPr="00B877B9" w:rsidRDefault="00DE6BA2" w:rsidP="00B877B9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7B9">
        <w:rPr>
          <w:rFonts w:ascii="Arial" w:hAnsi="Arial" w:cs="Arial"/>
          <w:sz w:val="24"/>
          <w:szCs w:val="24"/>
        </w:rPr>
        <w:t xml:space="preserve">a személyesen közreműködő tag </w:t>
      </w:r>
    </w:p>
    <w:p w:rsidR="00D666AA" w:rsidRDefault="00DE6BA2" w:rsidP="00B877B9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7B9">
        <w:rPr>
          <w:rFonts w:ascii="Arial" w:hAnsi="Arial" w:cs="Arial"/>
          <w:sz w:val="24"/>
          <w:szCs w:val="24"/>
        </w:rPr>
        <w:t xml:space="preserve">a szociális hozzájárulási adóalapja után, </w:t>
      </w:r>
    </w:p>
    <w:p w:rsidR="00B877B9" w:rsidRPr="00B877B9" w:rsidRDefault="00DE6BA2" w:rsidP="00D666AA">
      <w:pPr>
        <w:pStyle w:val="Listaszerbekezds"/>
        <w:autoSpaceDE w:val="0"/>
        <w:autoSpaceDN w:val="0"/>
        <w:adjustRightInd w:val="0"/>
        <w:spacing w:after="0" w:line="240" w:lineRule="auto"/>
        <w:ind w:left="1070"/>
        <w:rPr>
          <w:rFonts w:ascii="Arial" w:hAnsi="Arial" w:cs="Arial"/>
          <w:sz w:val="24"/>
          <w:szCs w:val="24"/>
        </w:rPr>
      </w:pPr>
      <w:r w:rsidRPr="00B877B9">
        <w:rPr>
          <w:rFonts w:ascii="Arial" w:hAnsi="Arial" w:cs="Arial"/>
          <w:sz w:val="24"/>
          <w:szCs w:val="24"/>
        </w:rPr>
        <w:t xml:space="preserve">ide nem értve </w:t>
      </w:r>
    </w:p>
    <w:p w:rsidR="00D666AA" w:rsidRDefault="00DE6BA2" w:rsidP="00B877B9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7B9">
        <w:rPr>
          <w:rFonts w:ascii="Arial" w:hAnsi="Arial" w:cs="Arial"/>
          <w:sz w:val="24"/>
          <w:szCs w:val="24"/>
        </w:rPr>
        <w:t>az általa foglalkoztatottra tekintettel</w:t>
      </w:r>
      <w:r w:rsidR="00D666AA">
        <w:rPr>
          <w:rFonts w:ascii="Arial" w:hAnsi="Arial" w:cs="Arial"/>
          <w:sz w:val="24"/>
          <w:szCs w:val="24"/>
        </w:rPr>
        <w:t>,</w:t>
      </w:r>
    </w:p>
    <w:p w:rsidR="00D666AA" w:rsidRPr="00D666AA" w:rsidRDefault="00DE6BA2" w:rsidP="00D666AA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66AA">
        <w:rPr>
          <w:rFonts w:ascii="Arial" w:hAnsi="Arial" w:cs="Arial"/>
          <w:sz w:val="24"/>
          <w:szCs w:val="24"/>
        </w:rPr>
        <w:t xml:space="preserve">őt terhelő </w:t>
      </w:r>
    </w:p>
    <w:p w:rsidR="00D666AA" w:rsidRPr="00D666AA" w:rsidRDefault="00DE6BA2" w:rsidP="00D666AA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66AA">
        <w:rPr>
          <w:rFonts w:ascii="Arial" w:hAnsi="Arial" w:cs="Arial"/>
          <w:sz w:val="24"/>
          <w:szCs w:val="24"/>
        </w:rPr>
        <w:t xml:space="preserve">szociális hozzájárulási adó </w:t>
      </w:r>
    </w:p>
    <w:p w:rsidR="00DE6BA2" w:rsidRPr="00D666AA" w:rsidRDefault="00DE6BA2" w:rsidP="00D666AA">
      <w:pPr>
        <w:autoSpaceDE w:val="0"/>
        <w:autoSpaceDN w:val="0"/>
        <w:adjustRightInd w:val="0"/>
        <w:spacing w:after="0" w:line="240" w:lineRule="auto"/>
        <w:ind w:left="645" w:firstLine="708"/>
        <w:rPr>
          <w:rFonts w:ascii="Arial" w:hAnsi="Arial" w:cs="Arial"/>
          <w:sz w:val="24"/>
          <w:szCs w:val="24"/>
        </w:rPr>
      </w:pPr>
      <w:r w:rsidRPr="00D666AA">
        <w:rPr>
          <w:rFonts w:ascii="Arial" w:hAnsi="Arial" w:cs="Arial"/>
          <w:sz w:val="24"/>
          <w:szCs w:val="24"/>
        </w:rPr>
        <w:t>alapját, valamint</w:t>
      </w:r>
    </w:p>
    <w:p w:rsidR="00B877B9" w:rsidRPr="00B877B9" w:rsidRDefault="00B877B9" w:rsidP="00B8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E32F4E" w:rsidRDefault="00E32F4E" w:rsidP="00B8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E32F4E" w:rsidRDefault="00E32F4E" w:rsidP="00B8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E32F4E" w:rsidRDefault="00E32F4E" w:rsidP="00B8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E32F4E" w:rsidRDefault="00E32F4E" w:rsidP="00B8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E32F4E" w:rsidRDefault="00E32F4E" w:rsidP="00B8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666AA" w:rsidRDefault="00DE6BA2" w:rsidP="00B8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B877B9">
        <w:rPr>
          <w:rFonts w:ascii="Arial" w:hAnsi="Arial" w:cs="Arial"/>
          <w:iCs/>
          <w:sz w:val="24"/>
          <w:szCs w:val="24"/>
        </w:rPr>
        <w:lastRenderedPageBreak/>
        <w:t xml:space="preserve">e) </w:t>
      </w:r>
    </w:p>
    <w:p w:rsidR="00D666AA" w:rsidRDefault="00DE6BA2" w:rsidP="00B8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7B9">
        <w:rPr>
          <w:rFonts w:ascii="Arial" w:hAnsi="Arial" w:cs="Arial"/>
          <w:sz w:val="24"/>
          <w:szCs w:val="24"/>
        </w:rPr>
        <w:t>a közhasznú nonprofit gazdasági társaság a társasági adóról és az osztalékadóról szóló 1996. évi LXXXI. törvény</w:t>
      </w:r>
      <w:r w:rsidR="00D666AA">
        <w:rPr>
          <w:rFonts w:ascii="Arial" w:hAnsi="Arial" w:cs="Arial"/>
          <w:sz w:val="24"/>
          <w:szCs w:val="24"/>
        </w:rPr>
        <w:t>,</w:t>
      </w:r>
      <w:r w:rsidRPr="00B877B9">
        <w:rPr>
          <w:rFonts w:ascii="Arial" w:hAnsi="Arial" w:cs="Arial"/>
          <w:sz w:val="24"/>
          <w:szCs w:val="24"/>
        </w:rPr>
        <w:t xml:space="preserve"> 6. számú melléklet</w:t>
      </w:r>
      <w:r w:rsidR="00D666AA">
        <w:rPr>
          <w:rFonts w:ascii="Arial" w:hAnsi="Arial" w:cs="Arial"/>
          <w:sz w:val="24"/>
          <w:szCs w:val="24"/>
        </w:rPr>
        <w:t>,</w:t>
      </w:r>
      <w:r w:rsidRPr="00B877B9">
        <w:rPr>
          <w:rFonts w:ascii="Arial" w:hAnsi="Arial" w:cs="Arial"/>
          <w:sz w:val="24"/>
          <w:szCs w:val="24"/>
        </w:rPr>
        <w:t xml:space="preserve"> </w:t>
      </w:r>
      <w:r w:rsidRPr="00B877B9">
        <w:rPr>
          <w:rFonts w:ascii="Arial" w:hAnsi="Arial" w:cs="Arial"/>
          <w:iCs/>
          <w:sz w:val="24"/>
          <w:szCs w:val="24"/>
        </w:rPr>
        <w:t xml:space="preserve">E </w:t>
      </w:r>
      <w:r w:rsidRPr="00B877B9">
        <w:rPr>
          <w:rFonts w:ascii="Arial" w:hAnsi="Arial" w:cs="Arial"/>
          <w:sz w:val="24"/>
          <w:szCs w:val="24"/>
        </w:rPr>
        <w:t>fejezete</w:t>
      </w:r>
      <w:r w:rsidR="00D666AA">
        <w:rPr>
          <w:rFonts w:ascii="Arial" w:hAnsi="Arial" w:cs="Arial"/>
          <w:sz w:val="24"/>
          <w:szCs w:val="24"/>
        </w:rPr>
        <w:t>)</w:t>
      </w:r>
      <w:r w:rsidRPr="00B877B9">
        <w:rPr>
          <w:rFonts w:ascii="Arial" w:hAnsi="Arial" w:cs="Arial"/>
          <w:sz w:val="24"/>
          <w:szCs w:val="24"/>
        </w:rPr>
        <w:t xml:space="preserve"> alapján megállapított </w:t>
      </w:r>
    </w:p>
    <w:p w:rsidR="00D666AA" w:rsidRPr="00D666AA" w:rsidRDefault="00DE6BA2" w:rsidP="00D666AA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66AA">
        <w:rPr>
          <w:rFonts w:ascii="Arial" w:hAnsi="Arial" w:cs="Arial"/>
          <w:sz w:val="24"/>
          <w:szCs w:val="24"/>
        </w:rPr>
        <w:t>kedvezményezett tevékenység ellátásával összefüggésben</w:t>
      </w:r>
      <w:r w:rsidR="00D666AA" w:rsidRPr="00D666AA">
        <w:rPr>
          <w:rFonts w:ascii="Arial" w:hAnsi="Arial" w:cs="Arial"/>
          <w:sz w:val="24"/>
          <w:szCs w:val="24"/>
        </w:rPr>
        <w:t>,</w:t>
      </w:r>
      <w:r w:rsidRPr="00D666AA">
        <w:rPr>
          <w:rFonts w:ascii="Arial" w:hAnsi="Arial" w:cs="Arial"/>
          <w:sz w:val="24"/>
          <w:szCs w:val="24"/>
        </w:rPr>
        <w:t xml:space="preserve"> </w:t>
      </w:r>
    </w:p>
    <w:p w:rsidR="00D666AA" w:rsidRPr="00D666AA" w:rsidRDefault="00DE6BA2" w:rsidP="00D666AA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66AA">
        <w:rPr>
          <w:rFonts w:ascii="Arial" w:hAnsi="Arial" w:cs="Arial"/>
          <w:sz w:val="24"/>
          <w:szCs w:val="24"/>
        </w:rPr>
        <w:t xml:space="preserve">a társaságot terhelő </w:t>
      </w:r>
    </w:p>
    <w:p w:rsidR="00D666AA" w:rsidRPr="00D666AA" w:rsidRDefault="00DE6BA2" w:rsidP="00D666AA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66AA">
        <w:rPr>
          <w:rFonts w:ascii="Arial" w:hAnsi="Arial" w:cs="Arial"/>
          <w:sz w:val="24"/>
          <w:szCs w:val="24"/>
        </w:rPr>
        <w:t xml:space="preserve">szociális hozzájárulási adó </w:t>
      </w:r>
    </w:p>
    <w:p w:rsidR="00DE6BA2" w:rsidRDefault="00DE6BA2" w:rsidP="00D666A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877B9">
        <w:rPr>
          <w:rFonts w:ascii="Arial" w:hAnsi="Arial" w:cs="Arial"/>
          <w:sz w:val="24"/>
          <w:szCs w:val="24"/>
        </w:rPr>
        <w:t>alapja után.</w:t>
      </w:r>
    </w:p>
    <w:p w:rsidR="0014597A" w:rsidRDefault="0014597A" w:rsidP="001459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0227" w:rsidRDefault="0014597A" w:rsidP="00E40227">
      <w:pPr>
        <w:spacing w:after="0" w:line="240" w:lineRule="auto"/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</w:pPr>
      <w:r w:rsidRPr="0014597A"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  <w:t xml:space="preserve">h) </w:t>
      </w:r>
    </w:p>
    <w:p w:rsidR="00396B3D" w:rsidRDefault="0014597A" w:rsidP="00E4022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14597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r w:rsidR="00E4022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z </w:t>
      </w:r>
      <w:r w:rsidR="00E40227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Sztv.</w:t>
      </w:r>
      <w:r w:rsidRPr="0014597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43. § (2) bekezdés</w:t>
      </w:r>
      <w:r w:rsidRPr="0014597A"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  <w:t xml:space="preserve"> a) </w:t>
      </w:r>
      <w:r w:rsidRPr="0014597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és</w:t>
      </w:r>
      <w:r w:rsidRPr="0014597A"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  <w:t xml:space="preserve"> c) </w:t>
      </w:r>
      <w:r w:rsidRPr="0014597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pontjában meghatározott, tanulószerződés alapján gyakorlati képzést folytató egyéb szervezet (a továbbiakban: </w:t>
      </w:r>
      <w:r w:rsidRPr="00396B3D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Szt</w:t>
      </w:r>
      <w:r w:rsidR="00396B3D" w:rsidRPr="00396B3D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v</w:t>
      </w:r>
      <w:r w:rsidRPr="0014597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. szerinti egyéb szervezet), ha </w:t>
      </w:r>
    </w:p>
    <w:p w:rsidR="00396B3D" w:rsidRPr="00396B3D" w:rsidRDefault="0014597A" w:rsidP="003D75B6">
      <w:pPr>
        <w:pStyle w:val="Listaszerbekezds"/>
        <w:numPr>
          <w:ilvl w:val="0"/>
          <w:numId w:val="248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396B3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 állami adóhatóságnak az erre a célra rendszeresített nyomtatványon bejelenti, hogy a szakképzési hozzájárulást</w:t>
      </w:r>
      <w:r w:rsidR="005872E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, </w:t>
      </w:r>
      <w:r w:rsidRPr="00396B3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 </w:t>
      </w:r>
      <w:r w:rsidR="005872E1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Szhvt. </w:t>
      </w:r>
      <w:r w:rsidRPr="00396B3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5. §</w:t>
      </w:r>
      <w:r w:rsidRPr="00396B3D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 a) </w:t>
      </w:r>
      <w:r w:rsidRPr="00396B3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pont </w:t>
      </w:r>
      <w:r w:rsidRPr="00396B3D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ab) </w:t>
      </w:r>
      <w:r w:rsidRPr="00396B3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alpontja szerint teljesíti, </w:t>
      </w:r>
    </w:p>
    <w:p w:rsidR="0014597A" w:rsidRPr="00396B3D" w:rsidRDefault="0014597A" w:rsidP="003D75B6">
      <w:pPr>
        <w:pStyle w:val="Listaszerbekezds"/>
        <w:numPr>
          <w:ilvl w:val="0"/>
          <w:numId w:val="249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396B3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választás bejelentését követő hónap első napjától.</w:t>
      </w:r>
    </w:p>
    <w:p w:rsidR="0014597A" w:rsidRPr="0014597A" w:rsidRDefault="0014597A" w:rsidP="00E40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32F4E" w:rsidRDefault="005872E1" w:rsidP="00587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5872E1">
        <w:rPr>
          <w:rFonts w:ascii="Arial" w:hAnsi="Arial" w:cs="Arial"/>
          <w:b/>
          <w:color w:val="FF0000"/>
          <w:sz w:val="20"/>
          <w:szCs w:val="20"/>
        </w:rPr>
        <w:t>„Sztv.</w:t>
      </w:r>
    </w:p>
    <w:p w:rsidR="005B380C" w:rsidRDefault="005B380C" w:rsidP="00587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5B380C" w:rsidRDefault="005B380C" w:rsidP="00587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43. </w:t>
      </w:r>
      <w:r w:rsidR="00C41C78">
        <w:rPr>
          <w:rFonts w:ascii="Arial" w:hAnsi="Arial" w:cs="Arial"/>
          <w:b/>
          <w:color w:val="FF0000"/>
          <w:sz w:val="20"/>
          <w:szCs w:val="20"/>
        </w:rPr>
        <w:t>§</w:t>
      </w:r>
    </w:p>
    <w:p w:rsidR="005872E1" w:rsidRDefault="005872E1" w:rsidP="00587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5872E1" w:rsidRPr="00863F5C" w:rsidRDefault="005872E1" w:rsidP="00863F5C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863F5C">
        <w:rPr>
          <w:rFonts w:ascii="Arial" w:hAnsi="Arial" w:cs="Arial"/>
          <w:color w:val="FF0000"/>
          <w:sz w:val="20"/>
          <w:szCs w:val="20"/>
        </w:rPr>
        <w:t>(2) A tanulószerződés kötésére jogosult.</w:t>
      </w:r>
    </w:p>
    <w:p w:rsidR="005872E1" w:rsidRPr="00863F5C" w:rsidRDefault="005872E1" w:rsidP="00863F5C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863F5C">
        <w:rPr>
          <w:rFonts w:ascii="Arial" w:hAnsi="Arial" w:cs="Arial"/>
          <w:color w:val="FF0000"/>
          <w:sz w:val="20"/>
          <w:szCs w:val="20"/>
        </w:rPr>
        <w:t xml:space="preserve">A tanulószerződés kötésére jogosult egyéb </w:t>
      </w:r>
    </w:p>
    <w:p w:rsidR="005872E1" w:rsidRPr="00863F5C" w:rsidRDefault="005872E1" w:rsidP="003D75B6">
      <w:pPr>
        <w:pStyle w:val="Listaszerbekezds"/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863F5C">
        <w:rPr>
          <w:rFonts w:ascii="Arial" w:hAnsi="Arial" w:cs="Arial"/>
          <w:color w:val="FF0000"/>
          <w:sz w:val="20"/>
          <w:szCs w:val="20"/>
        </w:rPr>
        <w:t xml:space="preserve">szerv, </w:t>
      </w:r>
    </w:p>
    <w:p w:rsidR="005872E1" w:rsidRPr="00863F5C" w:rsidRDefault="005872E1" w:rsidP="003D75B6">
      <w:pPr>
        <w:pStyle w:val="Listaszerbekezds"/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863F5C">
        <w:rPr>
          <w:rFonts w:ascii="Arial" w:hAnsi="Arial" w:cs="Arial"/>
          <w:color w:val="FF0000"/>
          <w:sz w:val="20"/>
          <w:szCs w:val="20"/>
        </w:rPr>
        <w:t>szervezet</w:t>
      </w:r>
    </w:p>
    <w:p w:rsidR="005872E1" w:rsidRPr="00863F5C" w:rsidRDefault="005872E1" w:rsidP="00863F5C">
      <w:pPr>
        <w:spacing w:after="0"/>
        <w:rPr>
          <w:rFonts w:ascii="Arial" w:hAnsi="Arial" w:cs="Arial"/>
          <w:iCs/>
          <w:color w:val="FF0000"/>
          <w:sz w:val="20"/>
          <w:szCs w:val="20"/>
        </w:rPr>
      </w:pPr>
    </w:p>
    <w:p w:rsidR="005872E1" w:rsidRPr="00863F5C" w:rsidRDefault="005872E1" w:rsidP="00863F5C">
      <w:pPr>
        <w:spacing w:after="0"/>
        <w:rPr>
          <w:rFonts w:ascii="Arial" w:hAnsi="Arial" w:cs="Arial"/>
          <w:iCs/>
          <w:color w:val="FF0000"/>
          <w:sz w:val="20"/>
          <w:szCs w:val="20"/>
        </w:rPr>
      </w:pPr>
      <w:r w:rsidRPr="00863F5C">
        <w:rPr>
          <w:rFonts w:ascii="Arial" w:hAnsi="Arial" w:cs="Arial"/>
          <w:iCs/>
          <w:color w:val="FF0000"/>
          <w:sz w:val="20"/>
          <w:szCs w:val="20"/>
        </w:rPr>
        <w:t xml:space="preserve">a) </w:t>
      </w:r>
    </w:p>
    <w:p w:rsidR="005872E1" w:rsidRPr="00863F5C" w:rsidRDefault="005872E1" w:rsidP="00863F5C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863F5C">
        <w:rPr>
          <w:rFonts w:ascii="Arial" w:hAnsi="Arial" w:cs="Arial"/>
          <w:color w:val="FF0000"/>
          <w:sz w:val="20"/>
          <w:szCs w:val="20"/>
        </w:rPr>
        <w:t xml:space="preserve">a köznevelési intézmények kivételével </w:t>
      </w:r>
    </w:p>
    <w:p w:rsidR="005872E1" w:rsidRPr="00863F5C" w:rsidRDefault="005872E1" w:rsidP="003D75B6">
      <w:pPr>
        <w:pStyle w:val="Listaszerbekezds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863F5C">
        <w:rPr>
          <w:rFonts w:ascii="Arial" w:hAnsi="Arial" w:cs="Arial"/>
          <w:color w:val="FF0000"/>
          <w:sz w:val="20"/>
          <w:szCs w:val="20"/>
        </w:rPr>
        <w:t xml:space="preserve">az Egészségügy, </w:t>
      </w:r>
    </w:p>
    <w:p w:rsidR="005872E1" w:rsidRPr="00863F5C" w:rsidRDefault="005872E1" w:rsidP="003D75B6">
      <w:pPr>
        <w:pStyle w:val="Listaszerbekezds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863F5C">
        <w:rPr>
          <w:rFonts w:ascii="Arial" w:hAnsi="Arial" w:cs="Arial"/>
          <w:color w:val="FF0000"/>
          <w:sz w:val="20"/>
          <w:szCs w:val="20"/>
        </w:rPr>
        <w:t xml:space="preserve">az Egészségügyi technika, </w:t>
      </w:r>
    </w:p>
    <w:p w:rsidR="005872E1" w:rsidRPr="00863F5C" w:rsidRDefault="005872E1" w:rsidP="003D75B6">
      <w:pPr>
        <w:pStyle w:val="Listaszerbekezds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863F5C">
        <w:rPr>
          <w:rFonts w:ascii="Arial" w:hAnsi="Arial" w:cs="Arial"/>
          <w:color w:val="FF0000"/>
          <w:sz w:val="20"/>
          <w:szCs w:val="20"/>
        </w:rPr>
        <w:t xml:space="preserve">a Szociális, </w:t>
      </w:r>
    </w:p>
    <w:p w:rsidR="005872E1" w:rsidRPr="00863F5C" w:rsidRDefault="005872E1" w:rsidP="003D75B6">
      <w:pPr>
        <w:pStyle w:val="Listaszerbekezds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863F5C">
        <w:rPr>
          <w:rFonts w:ascii="Arial" w:hAnsi="Arial" w:cs="Arial"/>
          <w:color w:val="FF0000"/>
          <w:sz w:val="20"/>
          <w:szCs w:val="20"/>
        </w:rPr>
        <w:t xml:space="preserve">a Pedagógia, </w:t>
      </w:r>
    </w:p>
    <w:p w:rsidR="005872E1" w:rsidRPr="00863F5C" w:rsidRDefault="005872E1" w:rsidP="003D75B6">
      <w:pPr>
        <w:pStyle w:val="Listaszerbekezds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863F5C">
        <w:rPr>
          <w:rFonts w:ascii="Arial" w:hAnsi="Arial" w:cs="Arial"/>
          <w:color w:val="FF0000"/>
          <w:sz w:val="20"/>
          <w:szCs w:val="20"/>
        </w:rPr>
        <w:t xml:space="preserve">a Képző- és iparművészet, </w:t>
      </w:r>
    </w:p>
    <w:p w:rsidR="005872E1" w:rsidRPr="00863F5C" w:rsidRDefault="005872E1" w:rsidP="003D75B6">
      <w:pPr>
        <w:pStyle w:val="Listaszerbekezds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863F5C">
        <w:rPr>
          <w:rFonts w:ascii="Arial" w:hAnsi="Arial" w:cs="Arial"/>
          <w:color w:val="FF0000"/>
          <w:sz w:val="20"/>
          <w:szCs w:val="20"/>
        </w:rPr>
        <w:t xml:space="preserve">a Hang-, film és színháztechnika </w:t>
      </w:r>
    </w:p>
    <w:p w:rsidR="005872E1" w:rsidRPr="00863F5C" w:rsidRDefault="005872E1" w:rsidP="00863F5C">
      <w:pPr>
        <w:spacing w:after="0"/>
        <w:ind w:firstLine="360"/>
        <w:rPr>
          <w:rFonts w:ascii="Arial" w:hAnsi="Arial" w:cs="Arial"/>
          <w:color w:val="FF0000"/>
          <w:sz w:val="20"/>
          <w:szCs w:val="20"/>
        </w:rPr>
      </w:pPr>
      <w:r w:rsidRPr="00863F5C">
        <w:rPr>
          <w:rFonts w:ascii="Arial" w:hAnsi="Arial" w:cs="Arial"/>
          <w:color w:val="FF0000"/>
          <w:sz w:val="20"/>
          <w:szCs w:val="20"/>
        </w:rPr>
        <w:t xml:space="preserve">ágazatba tartozó, valamint </w:t>
      </w:r>
    </w:p>
    <w:p w:rsidR="005872E1" w:rsidRPr="00863F5C" w:rsidRDefault="005872E1" w:rsidP="003D75B6">
      <w:pPr>
        <w:pStyle w:val="Listaszerbekezds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863F5C">
        <w:rPr>
          <w:rFonts w:ascii="Arial" w:hAnsi="Arial" w:cs="Arial"/>
          <w:color w:val="FF0000"/>
          <w:sz w:val="20"/>
          <w:szCs w:val="20"/>
        </w:rPr>
        <w:t xml:space="preserve">a honvédelemért felelős miniszter hatáskörébe tartozó </w:t>
      </w:r>
    </w:p>
    <w:p w:rsidR="005872E1" w:rsidRPr="00863F5C" w:rsidRDefault="005872E1" w:rsidP="00863F5C">
      <w:pPr>
        <w:spacing w:after="0"/>
        <w:ind w:firstLine="360"/>
        <w:rPr>
          <w:rFonts w:ascii="Arial" w:hAnsi="Arial" w:cs="Arial"/>
          <w:color w:val="FF0000"/>
          <w:sz w:val="20"/>
          <w:szCs w:val="20"/>
        </w:rPr>
      </w:pPr>
      <w:r w:rsidRPr="00863F5C">
        <w:rPr>
          <w:rFonts w:ascii="Arial" w:hAnsi="Arial" w:cs="Arial"/>
          <w:color w:val="FF0000"/>
          <w:sz w:val="20"/>
          <w:szCs w:val="20"/>
        </w:rPr>
        <w:t xml:space="preserve">szakképesítések megszerzésére irányuló </w:t>
      </w:r>
    </w:p>
    <w:p w:rsidR="005872E1" w:rsidRPr="00863F5C" w:rsidRDefault="005872E1" w:rsidP="00863F5C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863F5C">
        <w:rPr>
          <w:rFonts w:ascii="Arial" w:hAnsi="Arial" w:cs="Arial"/>
          <w:color w:val="FF0000"/>
          <w:sz w:val="20"/>
          <w:szCs w:val="20"/>
        </w:rPr>
        <w:t>gyakorlati képzést szervező</w:t>
      </w:r>
    </w:p>
    <w:p w:rsidR="0012529E" w:rsidRDefault="0012529E" w:rsidP="001252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2529E" w:rsidRPr="007810C5" w:rsidRDefault="007810C5" w:rsidP="001252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7810C5">
        <w:rPr>
          <w:rFonts w:ascii="Arial" w:hAnsi="Arial" w:cs="Arial"/>
          <w:b/>
          <w:bCs/>
          <w:color w:val="FF0000"/>
          <w:sz w:val="20"/>
          <w:szCs w:val="20"/>
        </w:rPr>
        <w:t>„</w:t>
      </w:r>
      <w:r w:rsidR="0012529E" w:rsidRPr="007810C5">
        <w:rPr>
          <w:rFonts w:ascii="Arial" w:hAnsi="Arial" w:cs="Arial"/>
          <w:b/>
          <w:bCs/>
          <w:color w:val="FF0000"/>
          <w:sz w:val="20"/>
          <w:szCs w:val="20"/>
        </w:rPr>
        <w:t>Szhvt.</w:t>
      </w:r>
    </w:p>
    <w:p w:rsidR="0012529E" w:rsidRPr="007810C5" w:rsidRDefault="0012529E" w:rsidP="001252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12529E" w:rsidRPr="007810C5" w:rsidRDefault="0012529E" w:rsidP="001252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7810C5">
        <w:rPr>
          <w:rFonts w:ascii="Arial" w:hAnsi="Arial" w:cs="Arial"/>
          <w:b/>
          <w:bCs/>
          <w:color w:val="FF0000"/>
          <w:sz w:val="20"/>
          <w:szCs w:val="20"/>
        </w:rPr>
        <w:t xml:space="preserve">5. § </w:t>
      </w:r>
    </w:p>
    <w:p w:rsidR="0012529E" w:rsidRPr="007810C5" w:rsidRDefault="0012529E" w:rsidP="001252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12529E" w:rsidRPr="007810C5" w:rsidRDefault="0012529E" w:rsidP="00125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7810C5">
        <w:rPr>
          <w:rFonts w:ascii="Arial" w:hAnsi="Arial" w:cs="Arial"/>
          <w:color w:val="FF0000"/>
          <w:sz w:val="20"/>
          <w:szCs w:val="20"/>
        </w:rPr>
        <w:t>A szakképzési hozzájárulás teljesíthető</w:t>
      </w:r>
    </w:p>
    <w:p w:rsidR="0012529E" w:rsidRPr="007810C5" w:rsidRDefault="0012529E" w:rsidP="00125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FF0000"/>
          <w:sz w:val="20"/>
          <w:szCs w:val="20"/>
        </w:rPr>
      </w:pPr>
    </w:p>
    <w:p w:rsidR="0012529E" w:rsidRPr="007810C5" w:rsidRDefault="0012529E" w:rsidP="00125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FF0000"/>
          <w:sz w:val="20"/>
          <w:szCs w:val="20"/>
        </w:rPr>
      </w:pPr>
      <w:r w:rsidRPr="007810C5">
        <w:rPr>
          <w:rFonts w:ascii="Arial" w:hAnsi="Arial" w:cs="Arial"/>
          <w:iCs/>
          <w:color w:val="FF0000"/>
          <w:sz w:val="20"/>
          <w:szCs w:val="20"/>
        </w:rPr>
        <w:t xml:space="preserve">a) </w:t>
      </w:r>
    </w:p>
    <w:p w:rsidR="0012529E" w:rsidRPr="007810C5" w:rsidRDefault="0012529E" w:rsidP="00125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7810C5">
        <w:rPr>
          <w:rFonts w:ascii="Arial" w:hAnsi="Arial" w:cs="Arial"/>
          <w:color w:val="FF0000"/>
          <w:sz w:val="20"/>
          <w:szCs w:val="20"/>
        </w:rPr>
        <w:t xml:space="preserve">a </w:t>
      </w:r>
      <w:r w:rsidRPr="007810C5">
        <w:rPr>
          <w:rFonts w:ascii="Arial" w:hAnsi="Arial" w:cs="Arial"/>
          <w:b/>
          <w:color w:val="FF0000"/>
          <w:sz w:val="20"/>
          <w:szCs w:val="20"/>
        </w:rPr>
        <w:t xml:space="preserve">Sztv.- </w:t>
      </w:r>
      <w:r w:rsidRPr="007810C5">
        <w:rPr>
          <w:rFonts w:ascii="Arial" w:hAnsi="Arial" w:cs="Arial"/>
          <w:color w:val="FF0000"/>
          <w:sz w:val="20"/>
          <w:szCs w:val="20"/>
        </w:rPr>
        <w:t xml:space="preserve">ben foglaltak szerint azon iskolai rendszerű képzések esetében, amelyek </w:t>
      </w:r>
    </w:p>
    <w:p w:rsidR="0012529E" w:rsidRPr="007810C5" w:rsidRDefault="0012529E" w:rsidP="0012529E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7810C5">
        <w:rPr>
          <w:rFonts w:ascii="Arial" w:hAnsi="Arial" w:cs="Arial"/>
          <w:color w:val="FF0000"/>
          <w:sz w:val="20"/>
          <w:szCs w:val="20"/>
        </w:rPr>
        <w:t xml:space="preserve">állami fenntartású szakképző intézményben, vagy </w:t>
      </w:r>
    </w:p>
    <w:p w:rsidR="0012529E" w:rsidRPr="007810C5" w:rsidRDefault="0012529E" w:rsidP="0012529E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7810C5">
        <w:rPr>
          <w:rFonts w:ascii="Arial" w:hAnsi="Arial" w:cs="Arial"/>
          <w:color w:val="FF0000"/>
          <w:sz w:val="20"/>
          <w:szCs w:val="20"/>
        </w:rPr>
        <w:t xml:space="preserve">szakképzési megállapodás alapján </w:t>
      </w:r>
    </w:p>
    <w:p w:rsidR="0012529E" w:rsidRPr="007810C5" w:rsidRDefault="0012529E" w:rsidP="00125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7810C5">
        <w:rPr>
          <w:rFonts w:ascii="Arial" w:hAnsi="Arial" w:cs="Arial"/>
          <w:color w:val="FF0000"/>
          <w:sz w:val="20"/>
          <w:szCs w:val="20"/>
        </w:rPr>
        <w:t>kerülnek megszervezésre</w:t>
      </w:r>
    </w:p>
    <w:p w:rsidR="0012529E" w:rsidRPr="007810C5" w:rsidRDefault="0012529E" w:rsidP="00125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FF0000"/>
          <w:sz w:val="24"/>
          <w:szCs w:val="24"/>
        </w:rPr>
      </w:pPr>
    </w:p>
    <w:p w:rsidR="0012529E" w:rsidRPr="007810C5" w:rsidRDefault="0012529E" w:rsidP="00125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FF0000"/>
          <w:sz w:val="20"/>
          <w:szCs w:val="20"/>
        </w:rPr>
      </w:pPr>
      <w:r w:rsidRPr="007810C5">
        <w:rPr>
          <w:rFonts w:ascii="Arial" w:hAnsi="Arial" w:cs="Arial"/>
          <w:iCs/>
          <w:color w:val="FF0000"/>
          <w:sz w:val="20"/>
          <w:szCs w:val="20"/>
        </w:rPr>
        <w:lastRenderedPageBreak/>
        <w:t xml:space="preserve">ab) </w:t>
      </w:r>
    </w:p>
    <w:p w:rsidR="0012529E" w:rsidRPr="007810C5" w:rsidRDefault="0012529E" w:rsidP="00125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7810C5">
        <w:rPr>
          <w:rFonts w:ascii="Arial" w:hAnsi="Arial" w:cs="Arial"/>
          <w:color w:val="FF0000"/>
          <w:sz w:val="20"/>
          <w:szCs w:val="20"/>
        </w:rPr>
        <w:t xml:space="preserve">a </w:t>
      </w:r>
    </w:p>
    <w:p w:rsidR="0012529E" w:rsidRPr="007810C5" w:rsidRDefault="0012529E" w:rsidP="0012529E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7810C5">
        <w:rPr>
          <w:rFonts w:ascii="Arial" w:hAnsi="Arial" w:cs="Arial"/>
          <w:color w:val="FF0000"/>
          <w:sz w:val="20"/>
          <w:szCs w:val="20"/>
        </w:rPr>
        <w:t xml:space="preserve">szakképző iskola tanulója, és </w:t>
      </w:r>
    </w:p>
    <w:p w:rsidR="0012529E" w:rsidRPr="007810C5" w:rsidRDefault="0012529E" w:rsidP="0012529E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7810C5">
        <w:rPr>
          <w:rFonts w:ascii="Arial" w:hAnsi="Arial" w:cs="Arial"/>
          <w:color w:val="FF0000"/>
          <w:sz w:val="20"/>
          <w:szCs w:val="20"/>
        </w:rPr>
        <w:t xml:space="preserve">hozzájárulásra kötelezett </w:t>
      </w:r>
    </w:p>
    <w:p w:rsidR="0012529E" w:rsidRPr="007810C5" w:rsidRDefault="0012529E" w:rsidP="0012529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0"/>
          <w:szCs w:val="20"/>
        </w:rPr>
      </w:pPr>
      <w:r w:rsidRPr="007810C5">
        <w:rPr>
          <w:rFonts w:ascii="Arial" w:hAnsi="Arial" w:cs="Arial"/>
          <w:color w:val="FF0000"/>
          <w:sz w:val="20"/>
          <w:szCs w:val="20"/>
        </w:rPr>
        <w:t xml:space="preserve">között létrejött, </w:t>
      </w:r>
    </w:p>
    <w:p w:rsidR="0012529E" w:rsidRPr="007810C5" w:rsidRDefault="0012529E" w:rsidP="0012529E">
      <w:pPr>
        <w:pStyle w:val="Listaszerbekezds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7810C5">
        <w:rPr>
          <w:rFonts w:ascii="Arial" w:hAnsi="Arial" w:cs="Arial"/>
          <w:color w:val="FF0000"/>
          <w:sz w:val="20"/>
          <w:szCs w:val="20"/>
        </w:rPr>
        <w:t xml:space="preserve">Tanulószerződés alapján folytatott </w:t>
      </w:r>
    </w:p>
    <w:p w:rsidR="0012529E" w:rsidRPr="007810C5" w:rsidRDefault="0012529E" w:rsidP="0012529E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7810C5">
        <w:rPr>
          <w:rFonts w:ascii="Arial" w:hAnsi="Arial" w:cs="Arial"/>
          <w:color w:val="FF0000"/>
          <w:sz w:val="20"/>
          <w:szCs w:val="20"/>
        </w:rPr>
        <w:t xml:space="preserve">gyakorlati képzés, ideértve </w:t>
      </w:r>
    </w:p>
    <w:p w:rsidR="0012529E" w:rsidRPr="007810C5" w:rsidRDefault="0012529E" w:rsidP="0012529E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7810C5">
        <w:rPr>
          <w:rFonts w:ascii="Arial" w:hAnsi="Arial" w:cs="Arial"/>
          <w:color w:val="FF0000"/>
          <w:sz w:val="20"/>
          <w:szCs w:val="20"/>
        </w:rPr>
        <w:t xml:space="preserve">a szorgalmi idő befejezését követő összefüggő szakmai gyakorlatot is </w:t>
      </w:r>
    </w:p>
    <w:p w:rsidR="0012529E" w:rsidRDefault="0012529E" w:rsidP="0012529E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color w:val="FF0000"/>
          <w:sz w:val="20"/>
          <w:szCs w:val="20"/>
        </w:rPr>
      </w:pPr>
      <w:r w:rsidRPr="007810C5">
        <w:rPr>
          <w:rFonts w:ascii="Arial" w:hAnsi="Arial" w:cs="Arial"/>
          <w:color w:val="FF0000"/>
          <w:sz w:val="20"/>
          <w:szCs w:val="20"/>
        </w:rPr>
        <w:t>szervezésével</w:t>
      </w:r>
      <w:r w:rsidR="007810C5" w:rsidRPr="007810C5">
        <w:rPr>
          <w:rFonts w:ascii="Arial" w:hAnsi="Arial" w:cs="Arial"/>
          <w:color w:val="FF0000"/>
          <w:sz w:val="20"/>
          <w:szCs w:val="20"/>
        </w:rPr>
        <w:t>”</w:t>
      </w:r>
      <w:r w:rsidR="007810C5">
        <w:rPr>
          <w:rFonts w:ascii="Arial" w:hAnsi="Arial" w:cs="Arial"/>
          <w:color w:val="FF0000"/>
          <w:sz w:val="20"/>
          <w:szCs w:val="20"/>
        </w:rPr>
        <w:t>.</w:t>
      </w:r>
    </w:p>
    <w:p w:rsidR="00632211" w:rsidRPr="00632211" w:rsidRDefault="00632211" w:rsidP="006322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632211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f) </w:t>
      </w:r>
      <w:r w:rsidRPr="0063221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 </w:t>
      </w:r>
      <w:r w:rsidR="001D321F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Sztv.</w:t>
      </w:r>
      <w:r w:rsidRPr="0063221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szerinti egyéb szervezet a szociális hozzájárulási adóalapja után.</w:t>
      </w:r>
    </w:p>
    <w:p w:rsidR="005872E1" w:rsidRPr="007810C5" w:rsidRDefault="005872E1" w:rsidP="00587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DE6BA2" w:rsidRPr="00D666AA" w:rsidRDefault="00DE6BA2" w:rsidP="00DE6BA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666AA">
        <w:rPr>
          <w:rFonts w:ascii="Arial" w:hAnsi="Arial" w:cs="Arial"/>
          <w:b/>
          <w:sz w:val="32"/>
          <w:szCs w:val="32"/>
        </w:rPr>
        <w:t>3. Értelmező rendelkezések</w:t>
      </w:r>
    </w:p>
    <w:p w:rsidR="00D666AA" w:rsidRPr="008C1B5A" w:rsidRDefault="00DE6BA2" w:rsidP="00D66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C1B5A">
        <w:rPr>
          <w:rFonts w:ascii="Arial" w:hAnsi="Arial" w:cs="Arial"/>
          <w:b/>
          <w:bCs/>
          <w:sz w:val="28"/>
          <w:szCs w:val="28"/>
        </w:rPr>
        <w:t>3. §</w:t>
      </w:r>
    </w:p>
    <w:p w:rsidR="00D666AA" w:rsidRDefault="00D666AA" w:rsidP="00D66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E6BA2" w:rsidRPr="008E53B6" w:rsidRDefault="00501045" w:rsidP="00D66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217F01">
        <w:rPr>
          <w:rFonts w:ascii="Arial" w:hAnsi="Arial" w:cs="Arial"/>
          <w:b/>
          <w:sz w:val="24"/>
          <w:szCs w:val="24"/>
        </w:rPr>
        <w:t>Szhtv.</w:t>
      </w:r>
      <w:r w:rsidR="00DE6BA2" w:rsidRPr="008E53B6">
        <w:rPr>
          <w:rFonts w:ascii="Arial" w:hAnsi="Arial" w:cs="Arial"/>
          <w:sz w:val="24"/>
          <w:szCs w:val="24"/>
        </w:rPr>
        <w:t xml:space="preserve"> alkalmazásában:</w:t>
      </w:r>
    </w:p>
    <w:p w:rsidR="00D666AA" w:rsidRDefault="00D666AA" w:rsidP="00D66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DE6BA2" w:rsidRPr="00801F38" w:rsidRDefault="00DE6BA2" w:rsidP="00801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1F38">
        <w:rPr>
          <w:rFonts w:ascii="Arial" w:hAnsi="Arial" w:cs="Arial"/>
          <w:iCs/>
          <w:sz w:val="24"/>
          <w:szCs w:val="24"/>
        </w:rPr>
        <w:t xml:space="preserve">a) </w:t>
      </w:r>
      <w:r w:rsidRPr="00801F38">
        <w:rPr>
          <w:rFonts w:ascii="Arial" w:hAnsi="Arial" w:cs="Arial"/>
          <w:iCs/>
          <w:sz w:val="24"/>
          <w:szCs w:val="24"/>
          <w:u w:val="single"/>
        </w:rPr>
        <w:t>gyakorlati képzés</w:t>
      </w:r>
      <w:r w:rsidRPr="00801F38">
        <w:rPr>
          <w:rFonts w:ascii="Arial" w:hAnsi="Arial" w:cs="Arial"/>
          <w:iCs/>
          <w:sz w:val="24"/>
          <w:szCs w:val="24"/>
        </w:rPr>
        <w:t>:</w:t>
      </w:r>
    </w:p>
    <w:p w:rsidR="00501045" w:rsidRDefault="00501045" w:rsidP="005010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BA2" w:rsidRPr="008E53B6" w:rsidRDefault="00DE6BA2" w:rsidP="0050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1. a </w:t>
      </w:r>
      <w:r w:rsidR="00501045" w:rsidRPr="00217F01">
        <w:rPr>
          <w:rFonts w:ascii="Arial" w:hAnsi="Arial" w:cs="Arial"/>
          <w:b/>
          <w:sz w:val="24"/>
          <w:szCs w:val="24"/>
        </w:rPr>
        <w:t>Sztv.</w:t>
      </w:r>
      <w:r w:rsidR="00501045">
        <w:rPr>
          <w:rFonts w:ascii="Arial" w:hAnsi="Arial" w:cs="Arial"/>
          <w:b/>
          <w:sz w:val="24"/>
          <w:szCs w:val="24"/>
        </w:rPr>
        <w:t xml:space="preserve">- </w:t>
      </w:r>
      <w:r w:rsidR="00501045" w:rsidRPr="00501045">
        <w:rPr>
          <w:rFonts w:ascii="Arial" w:hAnsi="Arial" w:cs="Arial"/>
          <w:sz w:val="24"/>
          <w:szCs w:val="24"/>
        </w:rPr>
        <w:t>ben</w:t>
      </w:r>
      <w:r w:rsidRPr="008E53B6">
        <w:rPr>
          <w:rFonts w:ascii="Arial" w:hAnsi="Arial" w:cs="Arial"/>
          <w:sz w:val="24"/>
          <w:szCs w:val="24"/>
        </w:rPr>
        <w:t xml:space="preserve"> meghatározott gyakorlati oktatási tevékenység,</w:t>
      </w:r>
    </w:p>
    <w:p w:rsidR="00501045" w:rsidRDefault="00501045" w:rsidP="005010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5222" w:rsidRPr="00CD5222" w:rsidRDefault="00CD5222" w:rsidP="005010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D5222">
        <w:rPr>
          <w:rFonts w:ascii="Arial" w:hAnsi="Arial" w:cs="Arial"/>
          <w:b/>
          <w:i/>
          <w:sz w:val="20"/>
          <w:szCs w:val="20"/>
        </w:rPr>
        <w:t>„Sztv.</w:t>
      </w:r>
    </w:p>
    <w:p w:rsidR="00CD5222" w:rsidRPr="00CD5222" w:rsidRDefault="00CD5222" w:rsidP="005010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CD5222" w:rsidRPr="00CD5222" w:rsidRDefault="00CD5222" w:rsidP="005010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D5222">
        <w:rPr>
          <w:rFonts w:ascii="Arial" w:hAnsi="Arial" w:cs="Arial"/>
          <w:i/>
          <w:sz w:val="20"/>
          <w:szCs w:val="20"/>
        </w:rPr>
        <w:t>2.§</w:t>
      </w:r>
    </w:p>
    <w:p w:rsidR="00CD5222" w:rsidRPr="00CD5222" w:rsidRDefault="00CD5222" w:rsidP="005010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CD5222" w:rsidRPr="00CD5222" w:rsidRDefault="00CD5222" w:rsidP="004B76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D5222">
        <w:rPr>
          <w:rFonts w:ascii="Arial" w:hAnsi="Arial" w:cs="Arial"/>
          <w:i/>
          <w:sz w:val="20"/>
          <w:szCs w:val="20"/>
        </w:rPr>
        <w:t xml:space="preserve">11. </w:t>
      </w:r>
      <w:r w:rsidRPr="00CD5222">
        <w:rPr>
          <w:rFonts w:ascii="Arial" w:hAnsi="Arial" w:cs="Arial"/>
          <w:i/>
          <w:iCs/>
          <w:sz w:val="20"/>
          <w:szCs w:val="20"/>
        </w:rPr>
        <w:t xml:space="preserve">gyakorlati képzés: </w:t>
      </w:r>
      <w:r w:rsidRPr="00CD5222">
        <w:rPr>
          <w:rFonts w:ascii="Arial" w:hAnsi="Arial" w:cs="Arial"/>
          <w:i/>
          <w:sz w:val="20"/>
          <w:szCs w:val="20"/>
        </w:rPr>
        <w:t>a szakmai képzésnek az iskolai tanműhelyben, az állami felnőttképzési intézmény tanműhelyében vagy a gyakorlati képzés folytatására jogosult gazdálkodó szervezetnél, egyéb szervnél vagy szervezetnél folyó azon része, amelynek célja a szakképesítéshez kapcsolódó munkatevékenységek gyakorlatban történő elsajátítása és a tanulónak a komplex szakmai vizsga gyakorlati részére való felkészítése, amelyet iskolai rendszerű szakképzés esetén a szakképzési kerettanterv határoz meg”.</w:t>
      </w:r>
    </w:p>
    <w:p w:rsidR="00E51AB8" w:rsidRDefault="00E51AB8" w:rsidP="00797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51AB8" w:rsidRDefault="00DE6BA2" w:rsidP="00797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7BB9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E51AB8">
        <w:rPr>
          <w:rFonts w:ascii="Arial" w:hAnsi="Arial" w:cs="Arial"/>
          <w:color w:val="000000" w:themeColor="text1"/>
          <w:sz w:val="24"/>
          <w:szCs w:val="24"/>
        </w:rPr>
        <w:t>A</w:t>
      </w:r>
      <w:r w:rsidR="00E51AB8" w:rsidRPr="00797BB9">
        <w:rPr>
          <w:rFonts w:ascii="Arial" w:hAnsi="Arial" w:cs="Arial"/>
          <w:color w:val="000000" w:themeColor="text1"/>
          <w:sz w:val="24"/>
          <w:szCs w:val="24"/>
        </w:rPr>
        <w:t xml:space="preserve"> gyak</w:t>
      </w:r>
      <w:r w:rsidR="00E51AB8">
        <w:rPr>
          <w:rFonts w:ascii="Arial" w:hAnsi="Arial" w:cs="Arial"/>
          <w:color w:val="000000" w:themeColor="text1"/>
          <w:sz w:val="24"/>
          <w:szCs w:val="24"/>
        </w:rPr>
        <w:t>orlatigényes alapképzés.</w:t>
      </w:r>
    </w:p>
    <w:p w:rsidR="00E51AB8" w:rsidRDefault="00E51AB8" w:rsidP="00797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51AB8" w:rsidRDefault="00E51AB8" w:rsidP="00797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DE6BA2" w:rsidRPr="00797BB9">
        <w:rPr>
          <w:rFonts w:ascii="Arial" w:hAnsi="Arial" w:cs="Arial"/>
          <w:color w:val="000000" w:themeColor="text1"/>
          <w:sz w:val="24"/>
          <w:szCs w:val="24"/>
        </w:rPr>
        <w:t xml:space="preserve"> gyakorlatigényes alapképzési szak keretében folytatott gyakorlati képzés részeként szervezett minden olyan oktatási forma, amely a hallgatókat </w:t>
      </w:r>
    </w:p>
    <w:p w:rsidR="00E51AB8" w:rsidRPr="00E51AB8" w:rsidRDefault="00DE6BA2" w:rsidP="00E51AB8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51AB8">
        <w:rPr>
          <w:rFonts w:ascii="Arial" w:hAnsi="Arial" w:cs="Arial"/>
          <w:color w:val="000000" w:themeColor="text1"/>
          <w:sz w:val="24"/>
          <w:szCs w:val="24"/>
        </w:rPr>
        <w:t xml:space="preserve">valamely munkakör ellátásához szükséges </w:t>
      </w:r>
    </w:p>
    <w:p w:rsidR="00E51AB8" w:rsidRPr="00461FD2" w:rsidRDefault="00DE6BA2" w:rsidP="00461FD2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61FD2">
        <w:rPr>
          <w:rFonts w:ascii="Arial" w:hAnsi="Arial" w:cs="Arial"/>
          <w:color w:val="000000" w:themeColor="text1"/>
          <w:sz w:val="24"/>
          <w:szCs w:val="24"/>
        </w:rPr>
        <w:t xml:space="preserve">készségek, </w:t>
      </w:r>
    </w:p>
    <w:p w:rsidR="00E51AB8" w:rsidRPr="00461FD2" w:rsidRDefault="00DE6BA2" w:rsidP="00461FD2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61FD2">
        <w:rPr>
          <w:rFonts w:ascii="Arial" w:hAnsi="Arial" w:cs="Arial"/>
          <w:color w:val="000000" w:themeColor="text1"/>
          <w:sz w:val="24"/>
          <w:szCs w:val="24"/>
        </w:rPr>
        <w:t>képességek</w:t>
      </w:r>
      <w:r w:rsidR="00E51AB8" w:rsidRPr="00461FD2">
        <w:rPr>
          <w:rFonts w:ascii="Arial" w:hAnsi="Arial" w:cs="Arial"/>
          <w:color w:val="000000" w:themeColor="text1"/>
          <w:sz w:val="24"/>
          <w:szCs w:val="24"/>
        </w:rPr>
        <w:t>,</w:t>
      </w:r>
      <w:r w:rsidRPr="00461FD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E51AB8" w:rsidRPr="00461FD2" w:rsidRDefault="00DE6BA2" w:rsidP="00461FD2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61FD2">
        <w:rPr>
          <w:rFonts w:ascii="Arial" w:hAnsi="Arial" w:cs="Arial"/>
          <w:color w:val="000000" w:themeColor="text1"/>
          <w:sz w:val="24"/>
          <w:szCs w:val="24"/>
        </w:rPr>
        <w:t xml:space="preserve">ismeretek </w:t>
      </w:r>
    </w:p>
    <w:p w:rsidR="00E51AB8" w:rsidRDefault="00DE6BA2" w:rsidP="00461FD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797BB9">
        <w:rPr>
          <w:rFonts w:ascii="Arial" w:hAnsi="Arial" w:cs="Arial"/>
          <w:color w:val="000000" w:themeColor="text1"/>
          <w:sz w:val="24"/>
          <w:szCs w:val="24"/>
        </w:rPr>
        <w:t xml:space="preserve">megszerzésére készíti fel, és amelyeket </w:t>
      </w:r>
    </w:p>
    <w:p w:rsidR="00E32F4E" w:rsidRDefault="00E32F4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E51AB8" w:rsidRPr="00461FD2" w:rsidRDefault="003B2320" w:rsidP="00461FD2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1</w:t>
      </w:r>
      <w:r w:rsidR="00DE6BA2" w:rsidRPr="00461FD2">
        <w:rPr>
          <w:rFonts w:ascii="Arial" w:hAnsi="Arial" w:cs="Arial"/>
          <w:color w:val="000000" w:themeColor="text1"/>
          <w:sz w:val="24"/>
          <w:szCs w:val="24"/>
        </w:rPr>
        <w:t xml:space="preserve">a hallgatók </w:t>
      </w:r>
    </w:p>
    <w:p w:rsidR="00E51AB8" w:rsidRPr="00461FD2" w:rsidRDefault="00DE6BA2" w:rsidP="00461FD2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61FD2">
        <w:rPr>
          <w:rFonts w:ascii="Arial" w:hAnsi="Arial" w:cs="Arial"/>
          <w:color w:val="000000" w:themeColor="text1"/>
          <w:sz w:val="24"/>
          <w:szCs w:val="24"/>
        </w:rPr>
        <w:t>az intézményben</w:t>
      </w:r>
      <w:r w:rsidR="00E51AB8" w:rsidRPr="00461FD2">
        <w:rPr>
          <w:rFonts w:ascii="Arial" w:hAnsi="Arial" w:cs="Arial"/>
          <w:color w:val="000000" w:themeColor="text1"/>
          <w:sz w:val="24"/>
          <w:szCs w:val="24"/>
        </w:rPr>
        <w:t>,</w:t>
      </w:r>
      <w:r w:rsidRPr="00461FD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E51AB8" w:rsidRPr="00461FD2" w:rsidRDefault="00DE6BA2" w:rsidP="00461FD2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61FD2">
        <w:rPr>
          <w:rFonts w:ascii="Arial" w:hAnsi="Arial" w:cs="Arial"/>
          <w:color w:val="000000" w:themeColor="text1"/>
          <w:sz w:val="24"/>
          <w:szCs w:val="24"/>
        </w:rPr>
        <w:t xml:space="preserve">azon kívül, </w:t>
      </w:r>
    </w:p>
    <w:p w:rsidR="00E51AB8" w:rsidRDefault="00DE6BA2" w:rsidP="00461FD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797BB9">
        <w:rPr>
          <w:rFonts w:ascii="Arial" w:hAnsi="Arial" w:cs="Arial"/>
          <w:color w:val="000000" w:themeColor="text1"/>
          <w:sz w:val="24"/>
          <w:szCs w:val="24"/>
        </w:rPr>
        <w:t xml:space="preserve">a munkavégzéshez hasonló feltételek között, </w:t>
      </w:r>
    </w:p>
    <w:p w:rsidR="00E51AB8" w:rsidRPr="00461FD2" w:rsidRDefault="00DE6BA2" w:rsidP="00797BB9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61FD2">
        <w:rPr>
          <w:rFonts w:ascii="Arial" w:hAnsi="Arial" w:cs="Arial"/>
          <w:color w:val="000000" w:themeColor="text1"/>
          <w:sz w:val="24"/>
          <w:szCs w:val="24"/>
        </w:rPr>
        <w:t>a szükséges eszközökön sajátítanak el, azzal, hogy a szükséges eszközök minimumát</w:t>
      </w:r>
      <w:r w:rsidR="00E51AB8" w:rsidRPr="00461FD2">
        <w:rPr>
          <w:rFonts w:ascii="Arial" w:hAnsi="Arial" w:cs="Arial"/>
          <w:color w:val="000000" w:themeColor="text1"/>
          <w:sz w:val="24"/>
          <w:szCs w:val="24"/>
        </w:rPr>
        <w:t>,</w:t>
      </w:r>
      <w:r w:rsidRPr="00461F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51AB8" w:rsidRPr="00461FD2" w:rsidRDefault="00DE6BA2" w:rsidP="00461FD2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61FD2">
        <w:rPr>
          <w:rFonts w:ascii="Arial" w:hAnsi="Arial" w:cs="Arial"/>
          <w:color w:val="000000" w:themeColor="text1"/>
          <w:sz w:val="24"/>
          <w:szCs w:val="24"/>
        </w:rPr>
        <w:t>a szakmai és vizsgakövetelmények,</w:t>
      </w:r>
    </w:p>
    <w:p w:rsidR="00E51AB8" w:rsidRPr="00461FD2" w:rsidRDefault="00DE6BA2" w:rsidP="00461FD2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61FD2">
        <w:rPr>
          <w:rFonts w:ascii="Arial" w:hAnsi="Arial" w:cs="Arial"/>
          <w:color w:val="000000" w:themeColor="text1"/>
          <w:sz w:val="24"/>
          <w:szCs w:val="24"/>
        </w:rPr>
        <w:t xml:space="preserve">a képzési és kimeneti követelmények </w:t>
      </w:r>
    </w:p>
    <w:p w:rsidR="00E51AB8" w:rsidRDefault="00DE6BA2" w:rsidP="00461FD2">
      <w:pPr>
        <w:autoSpaceDE w:val="0"/>
        <w:autoSpaceDN w:val="0"/>
        <w:adjustRightInd w:val="0"/>
        <w:spacing w:after="0" w:line="240" w:lineRule="auto"/>
        <w:ind w:left="645" w:firstLine="708"/>
        <w:rPr>
          <w:rFonts w:ascii="Arial" w:hAnsi="Arial" w:cs="Arial"/>
          <w:color w:val="000000" w:themeColor="text1"/>
          <w:sz w:val="24"/>
          <w:szCs w:val="24"/>
        </w:rPr>
      </w:pPr>
      <w:r w:rsidRPr="00797BB9">
        <w:rPr>
          <w:rFonts w:ascii="Arial" w:hAnsi="Arial" w:cs="Arial"/>
          <w:color w:val="000000" w:themeColor="text1"/>
          <w:sz w:val="24"/>
          <w:szCs w:val="24"/>
        </w:rPr>
        <w:t xml:space="preserve">tartalmazzák, és </w:t>
      </w:r>
    </w:p>
    <w:p w:rsidR="00DE6BA2" w:rsidRPr="00461FD2" w:rsidRDefault="00DE6BA2" w:rsidP="00461FD2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61FD2">
        <w:rPr>
          <w:rFonts w:ascii="Arial" w:hAnsi="Arial" w:cs="Arial"/>
          <w:color w:val="000000" w:themeColor="text1"/>
          <w:sz w:val="24"/>
          <w:szCs w:val="24"/>
        </w:rPr>
        <w:t>a képzés</w:t>
      </w:r>
      <w:r w:rsidR="00461FD2" w:rsidRPr="00461FD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461FD2">
        <w:rPr>
          <w:rFonts w:ascii="Arial" w:hAnsi="Arial" w:cs="Arial"/>
          <w:color w:val="000000" w:themeColor="text1"/>
          <w:sz w:val="24"/>
          <w:szCs w:val="24"/>
        </w:rPr>
        <w:t>az ehhez szükséges képzési programok alapján folyik;</w:t>
      </w:r>
    </w:p>
    <w:p w:rsidR="00A421F8" w:rsidRDefault="00A421F8" w:rsidP="00797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801F38" w:rsidRPr="00801F38" w:rsidRDefault="00DE6BA2" w:rsidP="00797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797BB9">
        <w:rPr>
          <w:rFonts w:ascii="Arial" w:hAnsi="Arial" w:cs="Arial"/>
          <w:iCs/>
          <w:color w:val="000000" w:themeColor="text1"/>
          <w:sz w:val="24"/>
          <w:szCs w:val="24"/>
        </w:rPr>
        <w:t xml:space="preserve">b) </w:t>
      </w:r>
      <w:r w:rsidR="00801F38" w:rsidRPr="00801F38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A szociális hozzájárulási adóalap.</w:t>
      </w:r>
    </w:p>
    <w:p w:rsidR="00801F38" w:rsidRPr="00801F38" w:rsidRDefault="00801F38" w:rsidP="00797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</w:p>
    <w:p w:rsidR="00801F38" w:rsidRDefault="00801F38" w:rsidP="00797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A </w:t>
      </w:r>
      <w:r w:rsidR="00DE6BA2" w:rsidRPr="00797BB9">
        <w:rPr>
          <w:rFonts w:ascii="Arial" w:hAnsi="Arial" w:cs="Arial"/>
          <w:iCs/>
          <w:color w:val="000000" w:themeColor="text1"/>
          <w:sz w:val="24"/>
          <w:szCs w:val="24"/>
        </w:rPr>
        <w:t xml:space="preserve">szociális hozzájárulási adóalap: </w:t>
      </w:r>
    </w:p>
    <w:p w:rsidR="00801F38" w:rsidRPr="00B05E48" w:rsidRDefault="00801F38" w:rsidP="00B05E48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05E48">
        <w:rPr>
          <w:rFonts w:ascii="Arial" w:hAnsi="Arial" w:cs="Arial"/>
          <w:iCs/>
          <w:color w:val="000000" w:themeColor="text1"/>
          <w:sz w:val="24"/>
          <w:szCs w:val="24"/>
        </w:rPr>
        <w:t>a</w:t>
      </w:r>
      <w:r w:rsidR="00DE6BA2" w:rsidRPr="00B05E48">
        <w:rPr>
          <w:rFonts w:ascii="Arial" w:hAnsi="Arial" w:cs="Arial"/>
          <w:color w:val="000000" w:themeColor="text1"/>
          <w:sz w:val="24"/>
          <w:szCs w:val="24"/>
        </w:rPr>
        <w:t>z egyes adótörvények</w:t>
      </w:r>
      <w:r w:rsidRPr="00B05E48">
        <w:rPr>
          <w:rFonts w:ascii="Arial" w:hAnsi="Arial" w:cs="Arial"/>
          <w:color w:val="000000" w:themeColor="text1"/>
          <w:sz w:val="24"/>
          <w:szCs w:val="24"/>
        </w:rPr>
        <w:t>,</w:t>
      </w:r>
      <w:r w:rsidR="00DE6BA2" w:rsidRPr="00B05E48">
        <w:rPr>
          <w:rFonts w:ascii="Arial" w:hAnsi="Arial" w:cs="Arial"/>
          <w:color w:val="000000" w:themeColor="text1"/>
          <w:sz w:val="24"/>
          <w:szCs w:val="24"/>
        </w:rPr>
        <w:t xml:space="preserve"> és azzal összefüggő egyéb törvények módosításáról szóló 2011. évi CLVI. törvény </w:t>
      </w:r>
      <w:r w:rsidR="006D61BB" w:rsidRPr="00E3026F">
        <w:rPr>
          <w:rFonts w:ascii="Arial" w:hAnsi="Arial" w:cs="Arial"/>
          <w:sz w:val="24"/>
          <w:szCs w:val="24"/>
        </w:rPr>
        <w:t xml:space="preserve">(a továbbiakban: </w:t>
      </w:r>
      <w:r w:rsidR="006D61BB" w:rsidRPr="00B34CF7">
        <w:rPr>
          <w:rFonts w:ascii="Arial" w:hAnsi="Arial" w:cs="Arial"/>
          <w:b/>
          <w:sz w:val="24"/>
          <w:szCs w:val="24"/>
        </w:rPr>
        <w:t>Eat.</w:t>
      </w:r>
      <w:r w:rsidR="006D61BB" w:rsidRPr="00E3026F">
        <w:rPr>
          <w:rFonts w:ascii="Arial" w:hAnsi="Arial" w:cs="Arial"/>
          <w:sz w:val="24"/>
          <w:szCs w:val="24"/>
        </w:rPr>
        <w:t>)</w:t>
      </w:r>
    </w:p>
    <w:p w:rsidR="00801F38" w:rsidRPr="00B05E48" w:rsidRDefault="00DE6BA2" w:rsidP="00B05E48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05E48">
        <w:rPr>
          <w:rFonts w:ascii="Arial" w:hAnsi="Arial" w:cs="Arial"/>
          <w:color w:val="000000" w:themeColor="text1"/>
          <w:sz w:val="24"/>
          <w:szCs w:val="24"/>
        </w:rPr>
        <w:t xml:space="preserve">455. § (2) bekezdés </w:t>
      </w:r>
      <w:r w:rsidRPr="00B05E48">
        <w:rPr>
          <w:rFonts w:ascii="Arial" w:hAnsi="Arial" w:cs="Arial"/>
          <w:iCs/>
          <w:color w:val="000000" w:themeColor="text1"/>
          <w:sz w:val="24"/>
          <w:szCs w:val="24"/>
        </w:rPr>
        <w:t xml:space="preserve">a)-c) </w:t>
      </w:r>
      <w:r w:rsidRPr="00B05E48">
        <w:rPr>
          <w:rFonts w:ascii="Arial" w:hAnsi="Arial" w:cs="Arial"/>
          <w:color w:val="000000" w:themeColor="text1"/>
          <w:sz w:val="24"/>
          <w:szCs w:val="24"/>
        </w:rPr>
        <w:t xml:space="preserve">és </w:t>
      </w:r>
      <w:r w:rsidRPr="00B05E48">
        <w:rPr>
          <w:rFonts w:ascii="Arial" w:hAnsi="Arial" w:cs="Arial"/>
          <w:iCs/>
          <w:color w:val="000000" w:themeColor="text1"/>
          <w:sz w:val="24"/>
          <w:szCs w:val="24"/>
        </w:rPr>
        <w:t xml:space="preserve">h) </w:t>
      </w:r>
      <w:r w:rsidRPr="00B05E48">
        <w:rPr>
          <w:rFonts w:ascii="Arial" w:hAnsi="Arial" w:cs="Arial"/>
          <w:color w:val="000000" w:themeColor="text1"/>
          <w:sz w:val="24"/>
          <w:szCs w:val="24"/>
        </w:rPr>
        <w:t xml:space="preserve">pontjában meghatározott adófizetési kötelezettséget eredményező jogviszony alapján, </w:t>
      </w:r>
    </w:p>
    <w:p w:rsidR="00801F38" w:rsidRDefault="00DE6BA2" w:rsidP="00B05E48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color w:val="000000" w:themeColor="text1"/>
          <w:sz w:val="24"/>
          <w:szCs w:val="24"/>
        </w:rPr>
      </w:pPr>
      <w:r w:rsidRPr="00797BB9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B05E48" w:rsidRPr="00B05E48">
        <w:rPr>
          <w:rFonts w:ascii="Arial" w:hAnsi="Arial" w:cs="Arial"/>
          <w:color w:val="000000" w:themeColor="text1"/>
          <w:sz w:val="24"/>
          <w:szCs w:val="24"/>
        </w:rPr>
        <w:t xml:space="preserve">455. § </w:t>
      </w:r>
      <w:r w:rsidRPr="00797BB9">
        <w:rPr>
          <w:rFonts w:ascii="Arial" w:hAnsi="Arial" w:cs="Arial"/>
          <w:color w:val="000000" w:themeColor="text1"/>
          <w:sz w:val="24"/>
          <w:szCs w:val="24"/>
        </w:rPr>
        <w:t xml:space="preserve">(3) bekezdésben foglaltakra is figyelemmel, </w:t>
      </w:r>
    </w:p>
    <w:p w:rsidR="00801F38" w:rsidRPr="00B05E48" w:rsidRDefault="00DE6BA2" w:rsidP="00B05E48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05E48">
        <w:rPr>
          <w:rFonts w:ascii="Arial" w:hAnsi="Arial" w:cs="Arial"/>
          <w:color w:val="000000" w:themeColor="text1"/>
          <w:sz w:val="24"/>
          <w:szCs w:val="24"/>
        </w:rPr>
        <w:t xml:space="preserve">a 455. § (1) bekezdés </w:t>
      </w:r>
      <w:r w:rsidRPr="00B05E48">
        <w:rPr>
          <w:rFonts w:ascii="Arial" w:hAnsi="Arial" w:cs="Arial"/>
          <w:iCs/>
          <w:color w:val="000000" w:themeColor="text1"/>
          <w:sz w:val="24"/>
          <w:szCs w:val="24"/>
        </w:rPr>
        <w:t xml:space="preserve">a)-b) </w:t>
      </w:r>
      <w:r w:rsidRPr="00B05E48">
        <w:rPr>
          <w:rFonts w:ascii="Arial" w:hAnsi="Arial" w:cs="Arial"/>
          <w:color w:val="000000" w:themeColor="text1"/>
          <w:sz w:val="24"/>
          <w:szCs w:val="24"/>
        </w:rPr>
        <w:t xml:space="preserve">és </w:t>
      </w:r>
      <w:r w:rsidRPr="00B05E48">
        <w:rPr>
          <w:rFonts w:ascii="Arial" w:hAnsi="Arial" w:cs="Arial"/>
          <w:iCs/>
          <w:color w:val="000000" w:themeColor="text1"/>
          <w:sz w:val="24"/>
          <w:szCs w:val="24"/>
        </w:rPr>
        <w:t xml:space="preserve">e) </w:t>
      </w:r>
      <w:r w:rsidRPr="00B05E48">
        <w:rPr>
          <w:rFonts w:ascii="Arial" w:hAnsi="Arial" w:cs="Arial"/>
          <w:color w:val="000000" w:themeColor="text1"/>
          <w:sz w:val="24"/>
          <w:szCs w:val="24"/>
        </w:rPr>
        <w:t xml:space="preserve">pontjában meghatározott adóalap, valamint </w:t>
      </w:r>
    </w:p>
    <w:p w:rsidR="00B05E48" w:rsidRPr="00B05E48" w:rsidRDefault="00DE6BA2" w:rsidP="00B05E48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05E48">
        <w:rPr>
          <w:rFonts w:ascii="Arial" w:hAnsi="Arial" w:cs="Arial"/>
          <w:color w:val="000000" w:themeColor="text1"/>
          <w:sz w:val="24"/>
          <w:szCs w:val="24"/>
        </w:rPr>
        <w:t xml:space="preserve">a 457. § (1) bekezdésében meghatározott adóalap. </w:t>
      </w:r>
    </w:p>
    <w:p w:rsidR="00B05E48" w:rsidRDefault="00B05E48" w:rsidP="00797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D61BB" w:rsidRDefault="00B05E48" w:rsidP="00797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6D61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D61BB" w:rsidRPr="00B34CF7">
        <w:rPr>
          <w:rFonts w:ascii="Arial" w:hAnsi="Arial" w:cs="Arial"/>
          <w:b/>
          <w:sz w:val="24"/>
          <w:szCs w:val="24"/>
        </w:rPr>
        <w:t>Eat.</w:t>
      </w:r>
    </w:p>
    <w:p w:rsidR="00B05E48" w:rsidRPr="00B05E48" w:rsidRDefault="00DE6BA2" w:rsidP="00B05E48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05E48">
        <w:rPr>
          <w:rFonts w:ascii="Arial" w:hAnsi="Arial" w:cs="Arial"/>
          <w:color w:val="000000" w:themeColor="text1"/>
          <w:sz w:val="24"/>
          <w:szCs w:val="24"/>
        </w:rPr>
        <w:t>457. § (1) bekezdés alkalmazása során</w:t>
      </w:r>
      <w:r w:rsidR="00B05E48" w:rsidRPr="00B05E48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B05E48" w:rsidRPr="00B05E48" w:rsidRDefault="00B05E48" w:rsidP="00B05E48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05E48">
        <w:rPr>
          <w:rFonts w:ascii="Arial" w:hAnsi="Arial" w:cs="Arial"/>
          <w:b/>
          <w:sz w:val="24"/>
          <w:szCs w:val="24"/>
        </w:rPr>
        <w:t>Szhtv.</w:t>
      </w:r>
      <w:r w:rsidR="00DE6BA2" w:rsidRPr="00B05E48">
        <w:rPr>
          <w:rFonts w:ascii="Arial" w:hAnsi="Arial" w:cs="Arial"/>
          <w:color w:val="000000" w:themeColor="text1"/>
          <w:sz w:val="24"/>
          <w:szCs w:val="24"/>
        </w:rPr>
        <w:t xml:space="preserve"> szempontjából </w:t>
      </w:r>
    </w:p>
    <w:p w:rsidR="00B05E48" w:rsidRDefault="00DE6BA2" w:rsidP="000621DC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797BB9">
        <w:rPr>
          <w:rFonts w:ascii="Arial" w:hAnsi="Arial" w:cs="Arial"/>
          <w:color w:val="000000" w:themeColor="text1"/>
          <w:sz w:val="24"/>
          <w:szCs w:val="24"/>
        </w:rPr>
        <w:t xml:space="preserve">figyelmen kívül kell hagyni azon jogi személyt, aki </w:t>
      </w:r>
    </w:p>
    <w:p w:rsidR="00B05E48" w:rsidRPr="000621DC" w:rsidRDefault="00DE6BA2" w:rsidP="000621DC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621DC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B05E48" w:rsidRPr="000621DC">
        <w:rPr>
          <w:rFonts w:ascii="Arial" w:hAnsi="Arial" w:cs="Arial"/>
          <w:b/>
          <w:sz w:val="24"/>
          <w:szCs w:val="24"/>
        </w:rPr>
        <w:t xml:space="preserve">Szhtv. </w:t>
      </w:r>
      <w:r w:rsidRPr="000621DC">
        <w:rPr>
          <w:rFonts w:ascii="Arial" w:hAnsi="Arial" w:cs="Arial"/>
          <w:color w:val="000000" w:themeColor="text1"/>
          <w:sz w:val="24"/>
          <w:szCs w:val="24"/>
        </w:rPr>
        <w:t xml:space="preserve">2. § (5) bekezdése szerint </w:t>
      </w:r>
    </w:p>
    <w:p w:rsidR="00DE6BA2" w:rsidRDefault="00DE6BA2" w:rsidP="000621DC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621DC">
        <w:rPr>
          <w:rFonts w:ascii="Arial" w:hAnsi="Arial" w:cs="Arial"/>
          <w:color w:val="000000" w:themeColor="text1"/>
          <w:sz w:val="24"/>
          <w:szCs w:val="24"/>
        </w:rPr>
        <w:t>szakképzési hozzájárulásra nem kötelezett;</w:t>
      </w:r>
    </w:p>
    <w:p w:rsidR="000621DC" w:rsidRDefault="000621DC" w:rsidP="00062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621DC" w:rsidRPr="0008382D" w:rsidRDefault="000621DC" w:rsidP="00062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8382D">
        <w:rPr>
          <w:rFonts w:ascii="Arial" w:hAnsi="Arial" w:cs="Arial"/>
          <w:i/>
          <w:color w:val="000000" w:themeColor="text1"/>
          <w:sz w:val="20"/>
          <w:szCs w:val="20"/>
        </w:rPr>
        <w:t xml:space="preserve">„Az egyes adótörvények, és azzal összefüggő egyéb törvények módosításáról szóló 2011. évi CLVI. törvény, </w:t>
      </w:r>
    </w:p>
    <w:p w:rsidR="000621DC" w:rsidRPr="0008382D" w:rsidRDefault="000621DC" w:rsidP="00062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621DC" w:rsidRPr="0008382D" w:rsidRDefault="000621DC" w:rsidP="00062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08382D">
        <w:rPr>
          <w:rFonts w:ascii="Arial" w:hAnsi="Arial" w:cs="Arial"/>
          <w:b/>
          <w:bCs/>
          <w:i/>
          <w:sz w:val="20"/>
          <w:szCs w:val="20"/>
        </w:rPr>
        <w:t xml:space="preserve">455. § </w:t>
      </w:r>
    </w:p>
    <w:p w:rsidR="000621DC" w:rsidRPr="0008382D" w:rsidRDefault="000621DC" w:rsidP="00062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0621DC" w:rsidRPr="0008382D" w:rsidRDefault="000621DC" w:rsidP="00062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8382D">
        <w:rPr>
          <w:rFonts w:ascii="Arial" w:hAnsi="Arial" w:cs="Arial"/>
          <w:i/>
          <w:sz w:val="20"/>
          <w:szCs w:val="20"/>
        </w:rPr>
        <w:t>(1) A kifizetőt terhelő adó alapja:</w:t>
      </w:r>
    </w:p>
    <w:p w:rsidR="000621DC" w:rsidRPr="0008382D" w:rsidRDefault="000621DC" w:rsidP="000621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0621DC" w:rsidRPr="0008382D" w:rsidRDefault="000621DC" w:rsidP="000621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08382D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08382D">
        <w:rPr>
          <w:rFonts w:ascii="Arial" w:hAnsi="Arial" w:cs="Arial"/>
          <w:i/>
          <w:sz w:val="20"/>
          <w:szCs w:val="20"/>
        </w:rPr>
        <w:t>a kifizető által a vele adófizetési kötelezettséget eredményező jogviszonyban álló természetes személy részére juttatott, kifizetett, a személyi jövedelemadóról szóló törvény rendelkezései szerinti adókötelezettség alá eső, nem önálló tevékenységből származó bevételből az adóelőleg-alap számításánál a személyi jövedelemadóról szóló törvény rendelkezései szerint figyelembe vett jövedelem, növelve a munkavállalói érdekképviseletet ellátó szervezet részére levont (befizetett) tagdíj összegével;</w:t>
      </w:r>
    </w:p>
    <w:p w:rsidR="000621DC" w:rsidRPr="0008382D" w:rsidRDefault="000621DC" w:rsidP="000621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08382D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08382D">
        <w:rPr>
          <w:rFonts w:ascii="Arial" w:hAnsi="Arial" w:cs="Arial"/>
          <w:i/>
          <w:sz w:val="20"/>
          <w:szCs w:val="20"/>
        </w:rPr>
        <w:t>a kifizető által a vele adófizetési kötelezettséget eredményező jogviszonyban álló természetes személy részére juttatott, kifizetett, a személyi jövedelemadóról szóló törvény rendelkezései szerinti adókötelezettség alá eső önálló tevékenységből származó bevételből az adóelőleg-alap számításánál a személyi jövedelemadóról szóló törvény rendelkezései szerint figyelembe vett jövedelem;</w:t>
      </w:r>
    </w:p>
    <w:p w:rsidR="000621DC" w:rsidRPr="0008382D" w:rsidRDefault="000621DC" w:rsidP="000621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08382D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08382D">
        <w:rPr>
          <w:rFonts w:ascii="Arial" w:hAnsi="Arial" w:cs="Arial"/>
          <w:i/>
          <w:sz w:val="20"/>
          <w:szCs w:val="20"/>
        </w:rPr>
        <w:t>a tanulószerződésben meghatározott díj;</w:t>
      </w:r>
    </w:p>
    <w:p w:rsidR="000621DC" w:rsidRPr="0008382D" w:rsidRDefault="000621DC" w:rsidP="000621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08382D">
        <w:rPr>
          <w:rFonts w:ascii="Arial" w:hAnsi="Arial" w:cs="Arial"/>
          <w:i/>
          <w:iCs/>
          <w:sz w:val="20"/>
          <w:szCs w:val="20"/>
        </w:rPr>
        <w:t xml:space="preserve">d) </w:t>
      </w:r>
      <w:r w:rsidRPr="0008382D">
        <w:rPr>
          <w:rFonts w:ascii="Arial" w:hAnsi="Arial" w:cs="Arial"/>
          <w:i/>
          <w:sz w:val="20"/>
          <w:szCs w:val="20"/>
        </w:rPr>
        <w:t>a hivatásos nevelőszülőt a gyermekek védelméről és a gyámügyi igazgatásról szóló törvény szerint megillető hivatásos nevelőszülői díj;</w:t>
      </w:r>
    </w:p>
    <w:p w:rsidR="003B2320" w:rsidRDefault="003B2320" w:rsidP="000621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0621DC" w:rsidRPr="0008382D" w:rsidRDefault="000621DC" w:rsidP="000621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08382D">
        <w:rPr>
          <w:rFonts w:ascii="Arial" w:hAnsi="Arial" w:cs="Arial"/>
          <w:i/>
          <w:iCs/>
          <w:sz w:val="20"/>
          <w:szCs w:val="20"/>
        </w:rPr>
        <w:lastRenderedPageBreak/>
        <w:t xml:space="preserve">e) </w:t>
      </w:r>
      <w:r w:rsidRPr="0008382D">
        <w:rPr>
          <w:rFonts w:ascii="Arial" w:hAnsi="Arial" w:cs="Arial"/>
          <w:i/>
          <w:sz w:val="20"/>
          <w:szCs w:val="20"/>
        </w:rPr>
        <w:t xml:space="preserve">az </w:t>
      </w:r>
      <w:r w:rsidRPr="0008382D">
        <w:rPr>
          <w:rFonts w:ascii="Arial" w:hAnsi="Arial" w:cs="Arial"/>
          <w:i/>
          <w:iCs/>
          <w:sz w:val="20"/>
          <w:szCs w:val="20"/>
        </w:rPr>
        <w:t xml:space="preserve">a)-b) </w:t>
      </w:r>
      <w:r w:rsidRPr="0008382D">
        <w:rPr>
          <w:rFonts w:ascii="Arial" w:hAnsi="Arial" w:cs="Arial"/>
          <w:i/>
          <w:sz w:val="20"/>
          <w:szCs w:val="20"/>
        </w:rPr>
        <w:t>pont hatálya alá tartozó juttatás hiányában az adófizetési kötelezettséget eredményező munkaviszonyt, vagy más jogviszonyt szabályozó munkaszerződésben, illetőleg más szerződésben meghatározott alapbér, illetőleg díjazás; külföldi kiküldetés esetén e pont alkalmazásában alapbér a munkaszerződés alapján fizetett (juttatott), az adott munkakörben foglalkoztatott kiküldetését megelőző évi havi átlagos alapbére, ennek hiányában a tárgyhavi alapbér.</w:t>
      </w:r>
    </w:p>
    <w:p w:rsidR="0008382D" w:rsidRPr="0008382D" w:rsidRDefault="0008382D" w:rsidP="00083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621DC" w:rsidRPr="0008382D" w:rsidRDefault="000621DC" w:rsidP="00083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8382D">
        <w:rPr>
          <w:rFonts w:ascii="Arial" w:hAnsi="Arial" w:cs="Arial"/>
          <w:i/>
          <w:sz w:val="20"/>
          <w:szCs w:val="20"/>
        </w:rPr>
        <w:t xml:space="preserve">(1a) Ha a kifizető a természetes személlyel fennálló adófizetési kötelezettséget eredményező jogviszonya alapján ugyanazon adó-megállapítási időszakra Magyarországon adóztatható és Magyarországon nem adóztatható jövedelmet is kifizet (juttat), az adóalap megállapításánál az (1) bekezdés </w:t>
      </w:r>
      <w:r w:rsidRPr="0008382D">
        <w:rPr>
          <w:rFonts w:ascii="Arial" w:hAnsi="Arial" w:cs="Arial"/>
          <w:i/>
          <w:iCs/>
          <w:sz w:val="20"/>
          <w:szCs w:val="20"/>
        </w:rPr>
        <w:t xml:space="preserve">a)-b) </w:t>
      </w:r>
      <w:r w:rsidRPr="0008382D">
        <w:rPr>
          <w:rFonts w:ascii="Arial" w:hAnsi="Arial" w:cs="Arial"/>
          <w:i/>
          <w:sz w:val="20"/>
          <w:szCs w:val="20"/>
        </w:rPr>
        <w:t xml:space="preserve">és </w:t>
      </w:r>
      <w:r w:rsidRPr="0008382D">
        <w:rPr>
          <w:rFonts w:ascii="Arial" w:hAnsi="Arial" w:cs="Arial"/>
          <w:i/>
          <w:iCs/>
          <w:sz w:val="20"/>
          <w:szCs w:val="20"/>
        </w:rPr>
        <w:t xml:space="preserve">e) </w:t>
      </w:r>
      <w:r w:rsidRPr="0008382D">
        <w:rPr>
          <w:rFonts w:ascii="Arial" w:hAnsi="Arial" w:cs="Arial"/>
          <w:i/>
          <w:sz w:val="20"/>
          <w:szCs w:val="20"/>
        </w:rPr>
        <w:t xml:space="preserve">pontját együttesen kell alkalmazni, azzal az eltéréssel, hogy az (1) bekezdés </w:t>
      </w:r>
      <w:r w:rsidRPr="0008382D">
        <w:rPr>
          <w:rFonts w:ascii="Arial" w:hAnsi="Arial" w:cs="Arial"/>
          <w:i/>
          <w:iCs/>
          <w:sz w:val="20"/>
          <w:szCs w:val="20"/>
        </w:rPr>
        <w:t xml:space="preserve">e) </w:t>
      </w:r>
      <w:r w:rsidRPr="0008382D">
        <w:rPr>
          <w:rFonts w:ascii="Arial" w:hAnsi="Arial" w:cs="Arial"/>
          <w:i/>
          <w:sz w:val="20"/>
          <w:szCs w:val="20"/>
        </w:rPr>
        <w:t>pontjának alkalmazásakor az alapbér vagy más díjazás azon időszakra (naptári napokra) vonatkozó arányos részét kell figyelembe venni, amelyben a jövedelem külföldön adóztatható.</w:t>
      </w:r>
    </w:p>
    <w:p w:rsidR="00CA64CB" w:rsidRDefault="00CA64CB" w:rsidP="00083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621DC" w:rsidRPr="0008382D" w:rsidRDefault="000621DC" w:rsidP="00083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8382D">
        <w:rPr>
          <w:rFonts w:ascii="Arial" w:hAnsi="Arial" w:cs="Arial"/>
          <w:i/>
          <w:sz w:val="20"/>
          <w:szCs w:val="20"/>
        </w:rPr>
        <w:t>(2) Adófizetési kötelezettséget eredményező jogviszony:</w:t>
      </w:r>
    </w:p>
    <w:p w:rsidR="0008382D" w:rsidRPr="0008382D" w:rsidRDefault="0008382D" w:rsidP="00083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0621DC" w:rsidRPr="0008382D" w:rsidRDefault="000621DC" w:rsidP="0008382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08382D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08382D">
        <w:rPr>
          <w:rFonts w:ascii="Arial" w:hAnsi="Arial" w:cs="Arial"/>
          <w:i/>
          <w:sz w:val="20"/>
          <w:szCs w:val="20"/>
        </w:rPr>
        <w:t>a munkaviszony;</w:t>
      </w:r>
    </w:p>
    <w:p w:rsidR="000621DC" w:rsidRPr="0008382D" w:rsidRDefault="000621DC" w:rsidP="000621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08382D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08382D">
        <w:rPr>
          <w:rFonts w:ascii="Arial" w:hAnsi="Arial" w:cs="Arial"/>
          <w:i/>
          <w:sz w:val="20"/>
          <w:szCs w:val="20"/>
        </w:rPr>
        <w:t>a szövetkezet és természetes személy tagja között fennálló, a tag részére munkavégzési kötelezettséget eredményező vállalkozási és megbízási jogviszony, kivéve az iskolaszövetkezet és a nappali rendszerű oktatás keretében tanulmányokat folytató tanuló, hallgató tagja között fennálló ilyen jogviszonyt;</w:t>
      </w:r>
    </w:p>
    <w:p w:rsidR="000621DC" w:rsidRPr="0008382D" w:rsidRDefault="000621DC" w:rsidP="000621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08382D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08382D">
        <w:rPr>
          <w:rFonts w:ascii="Arial" w:hAnsi="Arial" w:cs="Arial"/>
          <w:i/>
          <w:sz w:val="20"/>
          <w:szCs w:val="20"/>
        </w:rPr>
        <w:t>a közkereseti társaság, a betéti társaság, a korlátolt felelősségű társaság, a közös vállalat, az egyesülés, az európai gazdasági egyesülés, a szabadalmi ügyvivői társaság, a szabadalmi ügyvivői iroda és természetes személy tagja között fennálló, a tagnak a jogi személy, az egyéb szervezet tevékenységében való személyes közreműködési kötelezettséget eredményező tagi jogviszony (ideértve a nem munkaviszony keretében ellátott vezető tisztségviselői jogviszonyt is);</w:t>
      </w:r>
    </w:p>
    <w:p w:rsidR="000621DC" w:rsidRPr="0008382D" w:rsidRDefault="000621DC" w:rsidP="000621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08382D">
        <w:rPr>
          <w:rFonts w:ascii="Arial" w:hAnsi="Arial" w:cs="Arial"/>
          <w:i/>
          <w:iCs/>
          <w:sz w:val="20"/>
          <w:szCs w:val="20"/>
        </w:rPr>
        <w:t xml:space="preserve">d) </w:t>
      </w:r>
      <w:r w:rsidRPr="0008382D">
        <w:rPr>
          <w:rFonts w:ascii="Arial" w:hAnsi="Arial" w:cs="Arial"/>
          <w:i/>
          <w:sz w:val="20"/>
          <w:szCs w:val="20"/>
        </w:rPr>
        <w:t>az ügyvédi iroda, a közjegyzői iroda, a végrehajtói iroda, az egyéni cég és természetes személy tagja között fennálló tagi jogviszony;</w:t>
      </w:r>
    </w:p>
    <w:p w:rsidR="000621DC" w:rsidRPr="0008382D" w:rsidRDefault="000621DC" w:rsidP="000621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08382D">
        <w:rPr>
          <w:rFonts w:ascii="Arial" w:hAnsi="Arial" w:cs="Arial"/>
          <w:i/>
          <w:iCs/>
          <w:sz w:val="20"/>
          <w:szCs w:val="20"/>
        </w:rPr>
        <w:t xml:space="preserve">e) </w:t>
      </w:r>
      <w:r w:rsidRPr="0008382D">
        <w:rPr>
          <w:rFonts w:ascii="Arial" w:hAnsi="Arial" w:cs="Arial"/>
          <w:i/>
          <w:sz w:val="20"/>
          <w:szCs w:val="20"/>
        </w:rPr>
        <w:t>a gazdálkodó szervezet és a tanuló között tanulószerződés alapján fennálló jogviszony;</w:t>
      </w:r>
    </w:p>
    <w:p w:rsidR="000621DC" w:rsidRPr="0008382D" w:rsidRDefault="000621DC" w:rsidP="000621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08382D">
        <w:rPr>
          <w:rFonts w:ascii="Arial" w:hAnsi="Arial" w:cs="Arial"/>
          <w:i/>
          <w:iCs/>
          <w:sz w:val="20"/>
          <w:szCs w:val="20"/>
        </w:rPr>
        <w:t xml:space="preserve">f) </w:t>
      </w:r>
      <w:r w:rsidRPr="0008382D">
        <w:rPr>
          <w:rFonts w:ascii="Arial" w:hAnsi="Arial" w:cs="Arial"/>
          <w:i/>
          <w:sz w:val="20"/>
          <w:szCs w:val="20"/>
        </w:rPr>
        <w:t>az egyház és az egyházi szolgálatot teljesítő egyházi személy között fennálló, az egyházi szolgálat teljesítése alapjául szolgáló jogviszony;</w:t>
      </w:r>
    </w:p>
    <w:p w:rsidR="000621DC" w:rsidRPr="0008382D" w:rsidRDefault="000621DC" w:rsidP="000621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08382D">
        <w:rPr>
          <w:rFonts w:ascii="Arial" w:hAnsi="Arial" w:cs="Arial"/>
          <w:i/>
          <w:iCs/>
          <w:sz w:val="20"/>
          <w:szCs w:val="20"/>
        </w:rPr>
        <w:t>g)</w:t>
      </w:r>
    </w:p>
    <w:p w:rsidR="000621DC" w:rsidRPr="0008382D" w:rsidRDefault="000621DC" w:rsidP="000621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08382D">
        <w:rPr>
          <w:rFonts w:ascii="Arial" w:hAnsi="Arial" w:cs="Arial"/>
          <w:i/>
          <w:iCs/>
          <w:sz w:val="20"/>
          <w:szCs w:val="20"/>
        </w:rPr>
        <w:t xml:space="preserve">h) </w:t>
      </w:r>
      <w:r w:rsidRPr="0008382D">
        <w:rPr>
          <w:rFonts w:ascii="Arial" w:hAnsi="Arial" w:cs="Arial"/>
          <w:i/>
          <w:sz w:val="20"/>
          <w:szCs w:val="20"/>
        </w:rPr>
        <w:t xml:space="preserve">a személyi jövedelemadóról szóló törvény szerinti nem önálló tevékenység vagy önálló tevékenység (ide nem értve a közérdekű önkéntes tevékenységről szóló törvény hatálya alá tartozó közérdekű önkéntes tevékenységet, az egyéni vállalkozói tevékenységet, a mezőgazdasági őstermelői tevékenységet, a bérbeadói tevékenységet és az európai parlamenti képviselő e tevékenységét) végzésének alapjául szolgáló, az </w:t>
      </w:r>
      <w:r w:rsidRPr="0008382D">
        <w:rPr>
          <w:rFonts w:ascii="Arial" w:hAnsi="Arial" w:cs="Arial"/>
          <w:i/>
          <w:iCs/>
          <w:sz w:val="20"/>
          <w:szCs w:val="20"/>
        </w:rPr>
        <w:t xml:space="preserve">a)-f) </w:t>
      </w:r>
      <w:r w:rsidRPr="0008382D">
        <w:rPr>
          <w:rFonts w:ascii="Arial" w:hAnsi="Arial" w:cs="Arial"/>
          <w:i/>
          <w:sz w:val="20"/>
          <w:szCs w:val="20"/>
        </w:rPr>
        <w:t>pont hatálya alá nem tartozó olyan jogviszony, amely alapján a tevékenységet Magyarországon vagy a szociális biztonsági rendszerek koordinálásáról szóló közösségi rendelet hatálya alá tartozó másik tagállam területén végzik.</w:t>
      </w:r>
    </w:p>
    <w:p w:rsidR="003B2320" w:rsidRDefault="003B2320" w:rsidP="00083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621DC" w:rsidRPr="0008382D" w:rsidRDefault="000621DC" w:rsidP="00083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8382D">
        <w:rPr>
          <w:rFonts w:ascii="Arial" w:hAnsi="Arial" w:cs="Arial"/>
          <w:i/>
          <w:sz w:val="20"/>
          <w:szCs w:val="20"/>
        </w:rPr>
        <w:t>(3) Nem eredményez adófizetési kötelezettséget</w:t>
      </w:r>
    </w:p>
    <w:p w:rsidR="0008382D" w:rsidRPr="0008382D" w:rsidRDefault="0008382D" w:rsidP="000621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0621DC" w:rsidRPr="0008382D" w:rsidRDefault="000621DC" w:rsidP="000621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08382D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08382D">
        <w:rPr>
          <w:rFonts w:ascii="Arial" w:hAnsi="Arial" w:cs="Arial"/>
          <w:i/>
          <w:sz w:val="20"/>
          <w:szCs w:val="20"/>
        </w:rPr>
        <w:t xml:space="preserve">a (2) bekezdés </w:t>
      </w:r>
      <w:r w:rsidRPr="0008382D">
        <w:rPr>
          <w:rFonts w:ascii="Arial" w:hAnsi="Arial" w:cs="Arial"/>
          <w:i/>
          <w:iCs/>
          <w:sz w:val="20"/>
          <w:szCs w:val="20"/>
        </w:rPr>
        <w:t xml:space="preserve">c)-d), f) </w:t>
      </w:r>
      <w:r w:rsidRPr="0008382D">
        <w:rPr>
          <w:rFonts w:ascii="Arial" w:hAnsi="Arial" w:cs="Arial"/>
          <w:i/>
          <w:sz w:val="20"/>
          <w:szCs w:val="20"/>
        </w:rPr>
        <w:t xml:space="preserve">pontjában meghatározott jogviszony, ha a jogi személy, az egyéb szervezet tagja (ideértve az egyházi személyt is) saját jogú nyugdíjas természetes személy, vagy özvegyi nyugdíjban részesülő olyan - a </w:t>
      </w:r>
      <w:r w:rsidRPr="0008382D">
        <w:rPr>
          <w:rFonts w:ascii="Arial" w:hAnsi="Arial" w:cs="Arial"/>
          <w:i/>
          <w:iCs/>
          <w:sz w:val="20"/>
          <w:szCs w:val="20"/>
        </w:rPr>
        <w:t xml:space="preserve">c)-d) </w:t>
      </w:r>
      <w:r w:rsidRPr="0008382D">
        <w:rPr>
          <w:rFonts w:ascii="Arial" w:hAnsi="Arial" w:cs="Arial"/>
          <w:i/>
          <w:sz w:val="20"/>
          <w:szCs w:val="20"/>
        </w:rPr>
        <w:t>pontban meghatározott jogviszonyban álló - természetes személy, aki a rá irányadó öregséginyugdíj-korhatárt már betöltötte;</w:t>
      </w:r>
    </w:p>
    <w:p w:rsidR="000621DC" w:rsidRPr="0008382D" w:rsidRDefault="000621DC" w:rsidP="000621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08382D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08382D">
        <w:rPr>
          <w:rFonts w:ascii="Arial" w:hAnsi="Arial" w:cs="Arial"/>
          <w:i/>
          <w:sz w:val="20"/>
          <w:szCs w:val="20"/>
        </w:rPr>
        <w:t>az iskolaszövetkezetnek a nappali rendszerű oktatás keretében tanulmányokat folytató tanuló (hallgató) tagjával fennálló jogviszony.</w:t>
      </w:r>
    </w:p>
    <w:p w:rsidR="0008382D" w:rsidRPr="0008382D" w:rsidRDefault="0008382D" w:rsidP="00083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8382D" w:rsidRPr="0008382D" w:rsidRDefault="000621DC" w:rsidP="00083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08382D">
        <w:rPr>
          <w:rFonts w:ascii="Arial" w:hAnsi="Arial" w:cs="Arial"/>
          <w:b/>
          <w:bCs/>
          <w:i/>
          <w:sz w:val="20"/>
          <w:szCs w:val="20"/>
        </w:rPr>
        <w:t xml:space="preserve">457. § </w:t>
      </w:r>
    </w:p>
    <w:p w:rsidR="0008382D" w:rsidRPr="0008382D" w:rsidRDefault="0008382D" w:rsidP="00083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3B2320" w:rsidRDefault="000621DC" w:rsidP="00083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8382D">
        <w:rPr>
          <w:rFonts w:ascii="Arial" w:hAnsi="Arial" w:cs="Arial"/>
          <w:i/>
          <w:sz w:val="20"/>
          <w:szCs w:val="20"/>
        </w:rPr>
        <w:t xml:space="preserve">(1) A közkereseti társaságot, a betéti társaságot, a korlátolt felelősségű társaságot, a közös vállalatot, az egyesülést, az európai gazdasági egyesülést, a szabadalmi ügyvivői irodát, a szabadalmi ügyvivői társaságot, az ügyvédi irodát, a közjegyzői irodát, a végrehajtói irodát, az egyéni céget a tagjával fennálló adófizetési kötelezettséget eredményező jogviszonyára tekintettel havonta terhelő adó alapja legalább a minimálbér 112,5 százaléka. </w:t>
      </w:r>
    </w:p>
    <w:p w:rsidR="000621DC" w:rsidRPr="0008382D" w:rsidRDefault="000621DC" w:rsidP="00083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8382D">
        <w:rPr>
          <w:rFonts w:ascii="Arial" w:hAnsi="Arial" w:cs="Arial"/>
          <w:i/>
          <w:sz w:val="20"/>
          <w:szCs w:val="20"/>
        </w:rPr>
        <w:lastRenderedPageBreak/>
        <w:t>Az adó alapja legalább az adófizetési kötelezettséget eredményező jogviszony fennállása minden napjára számítva a minimálbér 112,5</w:t>
      </w:r>
      <w:r>
        <w:rPr>
          <w:rFonts w:ascii="Times New Roman" w:hAnsi="Times New Roman" w:cs="Times New Roman"/>
          <w:sz w:val="20"/>
          <w:szCs w:val="20"/>
        </w:rPr>
        <w:t xml:space="preserve"> százalékának harmincad része, ha a </w:t>
      </w:r>
      <w:r w:rsidRPr="0008382D">
        <w:rPr>
          <w:rFonts w:ascii="Arial" w:hAnsi="Arial" w:cs="Arial"/>
          <w:i/>
          <w:sz w:val="20"/>
          <w:szCs w:val="20"/>
        </w:rPr>
        <w:t>jogviszony nem áll fenn a hónap minden napján</w:t>
      </w:r>
      <w:r w:rsidR="0008382D" w:rsidRPr="0008382D">
        <w:rPr>
          <w:rFonts w:ascii="Arial" w:hAnsi="Arial" w:cs="Arial"/>
          <w:i/>
          <w:sz w:val="20"/>
          <w:szCs w:val="20"/>
        </w:rPr>
        <w:t>”</w:t>
      </w:r>
      <w:r w:rsidRPr="0008382D">
        <w:rPr>
          <w:rFonts w:ascii="Arial" w:hAnsi="Arial" w:cs="Arial"/>
          <w:i/>
          <w:sz w:val="20"/>
          <w:szCs w:val="20"/>
        </w:rPr>
        <w:t>.</w:t>
      </w:r>
    </w:p>
    <w:p w:rsidR="000621DC" w:rsidRDefault="000621DC" w:rsidP="00062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4812" w:rsidRDefault="00DE6BA2" w:rsidP="00B05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797BB9">
        <w:rPr>
          <w:rFonts w:ascii="Arial" w:hAnsi="Arial" w:cs="Arial"/>
          <w:iCs/>
          <w:color w:val="000000" w:themeColor="text1"/>
          <w:sz w:val="24"/>
          <w:szCs w:val="24"/>
        </w:rPr>
        <w:t xml:space="preserve">c) </w:t>
      </w:r>
    </w:p>
    <w:p w:rsidR="006E4812" w:rsidRDefault="00DE6BA2" w:rsidP="00B05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797BB9">
        <w:rPr>
          <w:rFonts w:ascii="Arial" w:hAnsi="Arial" w:cs="Arial"/>
          <w:iCs/>
          <w:color w:val="000000" w:themeColor="text1"/>
          <w:sz w:val="24"/>
          <w:szCs w:val="24"/>
        </w:rPr>
        <w:t xml:space="preserve">egészségügyi közszolgáltatás: </w:t>
      </w:r>
    </w:p>
    <w:p w:rsidR="006E4812" w:rsidRPr="006E4812" w:rsidRDefault="00DE6BA2" w:rsidP="006E4812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E4812">
        <w:rPr>
          <w:rFonts w:ascii="Arial" w:hAnsi="Arial" w:cs="Arial"/>
          <w:color w:val="000000" w:themeColor="text1"/>
          <w:sz w:val="24"/>
          <w:szCs w:val="24"/>
        </w:rPr>
        <w:t>a</w:t>
      </w:r>
      <w:r w:rsidR="00224045" w:rsidRPr="006E48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4045" w:rsidRPr="006E4812">
        <w:rPr>
          <w:rFonts w:ascii="Arial" w:hAnsi="Arial" w:cs="Arial"/>
          <w:b/>
          <w:sz w:val="24"/>
          <w:szCs w:val="24"/>
        </w:rPr>
        <w:t>Eütv.</w:t>
      </w:r>
      <w:r w:rsidRPr="006E4812">
        <w:rPr>
          <w:rFonts w:ascii="Arial" w:hAnsi="Arial" w:cs="Arial"/>
          <w:color w:val="000000" w:themeColor="text1"/>
          <w:sz w:val="24"/>
          <w:szCs w:val="24"/>
        </w:rPr>
        <w:t xml:space="preserve"> 3. § </w:t>
      </w:r>
      <w:r w:rsidRPr="006E4812">
        <w:rPr>
          <w:rFonts w:ascii="Arial" w:hAnsi="Arial" w:cs="Arial"/>
          <w:iCs/>
          <w:color w:val="000000" w:themeColor="text1"/>
          <w:sz w:val="24"/>
          <w:szCs w:val="24"/>
        </w:rPr>
        <w:t xml:space="preserve">e) </w:t>
      </w:r>
      <w:r w:rsidRPr="006E4812">
        <w:rPr>
          <w:rFonts w:ascii="Arial" w:hAnsi="Arial" w:cs="Arial"/>
          <w:color w:val="000000" w:themeColor="text1"/>
          <w:sz w:val="24"/>
          <w:szCs w:val="24"/>
        </w:rPr>
        <w:t xml:space="preserve">pontjában meghatározott, </w:t>
      </w:r>
    </w:p>
    <w:p w:rsidR="006E4812" w:rsidRPr="006E4812" w:rsidRDefault="00DE6BA2" w:rsidP="006E4812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E4812">
        <w:rPr>
          <w:rFonts w:ascii="Arial" w:hAnsi="Arial" w:cs="Arial"/>
          <w:color w:val="000000" w:themeColor="text1"/>
          <w:sz w:val="24"/>
          <w:szCs w:val="24"/>
        </w:rPr>
        <w:t>részben</w:t>
      </w:r>
      <w:r w:rsidR="006E4812" w:rsidRPr="006E4812">
        <w:rPr>
          <w:rFonts w:ascii="Arial" w:hAnsi="Arial" w:cs="Arial"/>
          <w:color w:val="000000" w:themeColor="text1"/>
          <w:sz w:val="24"/>
          <w:szCs w:val="24"/>
        </w:rPr>
        <w:t>,</w:t>
      </w:r>
      <w:r w:rsidRPr="006E481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6E4812" w:rsidRPr="006E4812" w:rsidRDefault="00DE6BA2" w:rsidP="006E4812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E4812">
        <w:rPr>
          <w:rFonts w:ascii="Arial" w:hAnsi="Arial" w:cs="Arial"/>
          <w:color w:val="000000" w:themeColor="text1"/>
          <w:sz w:val="24"/>
          <w:szCs w:val="24"/>
        </w:rPr>
        <w:t xml:space="preserve">egészben </w:t>
      </w:r>
    </w:p>
    <w:p w:rsidR="00DE6BA2" w:rsidRDefault="00DE6BA2" w:rsidP="00B05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7BB9">
        <w:rPr>
          <w:rFonts w:ascii="Arial" w:hAnsi="Arial" w:cs="Arial"/>
          <w:color w:val="000000" w:themeColor="text1"/>
          <w:sz w:val="24"/>
          <w:szCs w:val="24"/>
        </w:rPr>
        <w:t>az államháztartás terhére támogatott szolgáltató tevékenység.</w:t>
      </w:r>
    </w:p>
    <w:p w:rsidR="003B2320" w:rsidRDefault="003B2320" w:rsidP="00B05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224045" w:rsidRPr="006E434E" w:rsidRDefault="00224045" w:rsidP="00B05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E434E">
        <w:rPr>
          <w:rFonts w:ascii="Arial" w:hAnsi="Arial" w:cs="Arial"/>
          <w:b/>
          <w:i/>
          <w:sz w:val="20"/>
          <w:szCs w:val="20"/>
        </w:rPr>
        <w:t>„Eütv.</w:t>
      </w:r>
      <w:r w:rsidRPr="006E434E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224045" w:rsidRPr="006E434E" w:rsidRDefault="00224045" w:rsidP="00B05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224045" w:rsidRPr="006E434E" w:rsidRDefault="00224045" w:rsidP="00B05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E434E">
        <w:rPr>
          <w:rFonts w:ascii="Arial" w:hAnsi="Arial" w:cs="Arial"/>
          <w:i/>
          <w:color w:val="000000" w:themeColor="text1"/>
          <w:sz w:val="20"/>
          <w:szCs w:val="20"/>
        </w:rPr>
        <w:t>3. §</w:t>
      </w:r>
    </w:p>
    <w:p w:rsidR="006E434E" w:rsidRPr="006E434E" w:rsidRDefault="006E434E" w:rsidP="00B05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E434E" w:rsidRPr="006E434E" w:rsidRDefault="006E434E" w:rsidP="006E434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6E434E">
        <w:rPr>
          <w:rFonts w:ascii="Arial" w:hAnsi="Arial" w:cs="Arial"/>
          <w:i/>
          <w:iCs/>
          <w:sz w:val="20"/>
          <w:szCs w:val="20"/>
        </w:rPr>
        <w:t xml:space="preserve">e) egészségügyi szolgáltatás: </w:t>
      </w:r>
      <w:r w:rsidRPr="006E434E">
        <w:rPr>
          <w:rFonts w:ascii="Arial" w:hAnsi="Arial" w:cs="Arial"/>
          <w:i/>
          <w:sz w:val="20"/>
          <w:szCs w:val="20"/>
        </w:rPr>
        <w:t>az egészségügyi államigazgatási szerv által kiadott működési engedély birtokában végezhető egészségügyi tevékenységek összessége, amely az egyén egészségének megőrzése, továbbá a megbetegedések megelőzése, korai felismerése, megállapítása, gyógykezelése, életveszély elhárítása, a megbetegedés következtében kialakult állapot javítása vagy a további állapotromlás megelőzése céljából a beteg vizsgálatára és kezelésére, gondozására, ápolására, egészségügyi rehabilitációjára, a fájdalom és a szenvedés csökkentésére, továbbá a fentiek érdekében a beteg vizsgálati anyagainak feldolgozására irányul, ideértve a gyógyszerekkel, a gyógyászati segédeszközökkel, a gyógyászati ellátásokkal kapcsolatos külön jogszabály szerinti tevékenységet, valamint a mentést és a betegszállítást, a szülészeti ellátást, az emberi reprodukcióra irányuló különleges eljárásokat, a művi meddővétételt, az emberen végzett orvostudományi kutatásokat, továbbá a halottvizsgálattal, a halottakkal kapcsolatos orvosi eljárásokkal, - ideértve az ehhez kapcsolódó - a halottak szállításával összefüggő külön jogszabály szerinti tevékenységeket is”.</w:t>
      </w:r>
    </w:p>
    <w:p w:rsidR="00506F36" w:rsidRDefault="00506F36" w:rsidP="00C536C5">
      <w:pPr>
        <w:spacing w:after="0" w:line="240" w:lineRule="auto"/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</w:pPr>
    </w:p>
    <w:p w:rsidR="00C536C5" w:rsidRDefault="00E65E3D" w:rsidP="00C536C5">
      <w:pPr>
        <w:spacing w:after="0" w:line="240" w:lineRule="auto"/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</w:pPr>
      <w:r w:rsidRPr="00E65E3D"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  <w:t xml:space="preserve">d) </w:t>
      </w:r>
    </w:p>
    <w:p w:rsidR="00C536C5" w:rsidRDefault="00E65E3D" w:rsidP="00C536C5">
      <w:pPr>
        <w:spacing w:after="0" w:line="240" w:lineRule="auto"/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</w:pPr>
      <w:r w:rsidRPr="00E65E3D"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  <w:t xml:space="preserve">nem főtevékenységként gyakorlati képzést folytató hozzájárulásra kötelezett: </w:t>
      </w:r>
    </w:p>
    <w:p w:rsidR="00C536C5" w:rsidRDefault="00E65E3D" w:rsidP="00C536C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E65E3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 a hozzájárulásra kötelezett, amelynek </w:t>
      </w:r>
    </w:p>
    <w:p w:rsidR="006A7082" w:rsidRDefault="00E65E3D" w:rsidP="003D75B6">
      <w:pPr>
        <w:pStyle w:val="Listaszerbekezds"/>
        <w:numPr>
          <w:ilvl w:val="0"/>
          <w:numId w:val="253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6A708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 árbevétele a tárgyévet megelőző két üzleti évben az általa folytatott gyakorlati képzés után</w:t>
      </w:r>
      <w:r w:rsidR="00C536C5" w:rsidRPr="006A708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</w:p>
    <w:p w:rsidR="00E65E3D" w:rsidRPr="006A7082" w:rsidRDefault="00E65E3D" w:rsidP="003D75B6">
      <w:pPr>
        <w:pStyle w:val="Listaszerbekezds"/>
        <w:numPr>
          <w:ilvl w:val="0"/>
          <w:numId w:val="253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6A708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r w:rsidR="00E5388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z</w:t>
      </w:r>
      <w:r w:rsidRPr="006A708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="00E53882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Szhtv. </w:t>
      </w:r>
      <w:r w:rsidRPr="006A708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8. § szerint elszámolható éves csökkentő tétel összegének legalább 400%-a volt;</w:t>
      </w:r>
    </w:p>
    <w:p w:rsidR="006A7082" w:rsidRDefault="006A7082" w:rsidP="00C536C5">
      <w:pPr>
        <w:spacing w:after="0" w:line="240" w:lineRule="auto"/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</w:pPr>
    </w:p>
    <w:p w:rsidR="00E65E3D" w:rsidRPr="00E65E3D" w:rsidRDefault="00E65E3D" w:rsidP="00C536C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E65E3D"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  <w:t>e) kis- és középvállalkozás:</w:t>
      </w:r>
    </w:p>
    <w:p w:rsidR="006A7082" w:rsidRDefault="006A7082" w:rsidP="00C536C5">
      <w:pPr>
        <w:spacing w:after="0" w:line="240" w:lineRule="auto"/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</w:pPr>
    </w:p>
    <w:p w:rsidR="00E65E3D" w:rsidRPr="00E65E3D" w:rsidRDefault="00E65E3D" w:rsidP="00C536C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E65E3D"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  <w:t xml:space="preserve">ea) </w:t>
      </w:r>
      <w:r w:rsidRPr="00E65E3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kis- és középvállalkozásokról, fejlődésük támogatásáról szóló</w:t>
      </w:r>
      <w:r w:rsidR="0035250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E65E3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2004. évi XXXIV. törvény 3. §-a szerinti mikro-, kis- és középvállalkozás,</w:t>
      </w:r>
    </w:p>
    <w:p w:rsidR="006A7082" w:rsidRDefault="006A7082" w:rsidP="00C536C5">
      <w:pPr>
        <w:spacing w:after="0" w:line="240" w:lineRule="auto"/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</w:pPr>
    </w:p>
    <w:p w:rsidR="00E65E3D" w:rsidRPr="00E65E3D" w:rsidRDefault="00E65E3D" w:rsidP="00C536C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E65E3D"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  <w:t xml:space="preserve">eb) </w:t>
      </w:r>
      <w:r w:rsidRPr="00E65E3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 ügyvédi iroda, végrehajtó iroda, szabadalmi ügyvivő iroda és közjegyzői iroda,</w:t>
      </w:r>
    </w:p>
    <w:p w:rsidR="00E65E3D" w:rsidRPr="00E65E3D" w:rsidRDefault="00E65E3D" w:rsidP="00C536C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E65E3D"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  <w:t xml:space="preserve">ec) </w:t>
      </w:r>
      <w:r w:rsidRPr="00E65E3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személyi jövedelemadóról szóló törvényben meghatározott egyéni vállalkozó,</w:t>
      </w:r>
    </w:p>
    <w:p w:rsidR="00E65E3D" w:rsidRPr="00E65E3D" w:rsidRDefault="00E65E3D" w:rsidP="00E65E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E65E3D"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  <w:t xml:space="preserve">ed) </w:t>
      </w:r>
      <w:r w:rsidRPr="00E65E3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</w:t>
      </w:r>
      <w:r w:rsidRPr="00E65E3D"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  <w:t xml:space="preserve"> </w:t>
      </w:r>
      <w:r w:rsidRPr="00E65E3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egyéni cég.</w:t>
      </w:r>
    </w:p>
    <w:p w:rsidR="00A421F8" w:rsidRPr="00B84650" w:rsidRDefault="00A421F8" w:rsidP="00A421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B8465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3. Az </w:t>
      </w:r>
      <w:r w:rsidRPr="00B84650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Nftv.</w:t>
      </w:r>
      <w:r w:rsidRPr="00B8465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-ben meghatározott duális képzés keretében folytatott gyakorlati képzés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</w:t>
      </w:r>
    </w:p>
    <w:p w:rsidR="00E3026F" w:rsidRPr="00A421F8" w:rsidRDefault="00E3026F">
      <w:pPr>
        <w:rPr>
          <w:rFonts w:ascii="Arial" w:hAnsi="Arial" w:cs="Arial"/>
          <w:bCs/>
          <w:iCs/>
          <w:sz w:val="24"/>
          <w:szCs w:val="24"/>
        </w:rPr>
      </w:pPr>
    </w:p>
    <w:p w:rsidR="003B2320" w:rsidRDefault="003B2320">
      <w:pPr>
        <w:rPr>
          <w:rFonts w:ascii="Arial" w:hAnsi="Arial" w:cs="Arial"/>
          <w:b/>
          <w:bCs/>
          <w:iCs/>
          <w:sz w:val="36"/>
          <w:szCs w:val="36"/>
        </w:rPr>
      </w:pPr>
      <w:r>
        <w:rPr>
          <w:rFonts w:ascii="Arial" w:hAnsi="Arial" w:cs="Arial"/>
          <w:b/>
          <w:bCs/>
          <w:iCs/>
          <w:sz w:val="36"/>
          <w:szCs w:val="36"/>
        </w:rPr>
        <w:lastRenderedPageBreak/>
        <w:br w:type="page"/>
      </w:r>
    </w:p>
    <w:p w:rsidR="00DE6BA2" w:rsidRPr="00E3026F" w:rsidRDefault="00DE6BA2" w:rsidP="00DE6BA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3026F">
        <w:rPr>
          <w:rFonts w:ascii="Arial" w:hAnsi="Arial" w:cs="Arial"/>
          <w:b/>
          <w:bCs/>
          <w:iCs/>
          <w:sz w:val="36"/>
          <w:szCs w:val="36"/>
        </w:rPr>
        <w:lastRenderedPageBreak/>
        <w:t>II. Fejezet</w:t>
      </w:r>
    </w:p>
    <w:p w:rsidR="00DE6BA2" w:rsidRPr="00E3026F" w:rsidRDefault="00DE6BA2" w:rsidP="00DE6BA2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3026F">
        <w:rPr>
          <w:rFonts w:ascii="Arial" w:hAnsi="Arial" w:cs="Arial"/>
          <w:b/>
          <w:bCs/>
          <w:iCs/>
          <w:sz w:val="36"/>
          <w:szCs w:val="36"/>
        </w:rPr>
        <w:t>A szakképzési hozzájárulás teljesítése</w:t>
      </w:r>
    </w:p>
    <w:p w:rsidR="00DE6BA2" w:rsidRPr="00E3026F" w:rsidRDefault="00DE6BA2" w:rsidP="00DE6BA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026F">
        <w:rPr>
          <w:rFonts w:ascii="Arial" w:hAnsi="Arial" w:cs="Arial"/>
          <w:b/>
          <w:sz w:val="32"/>
          <w:szCs w:val="32"/>
        </w:rPr>
        <w:t>4. A szakképzési hozzájárulás alapjának megállapítása és mértéke</w:t>
      </w:r>
    </w:p>
    <w:p w:rsidR="00E3026F" w:rsidRPr="001077A8" w:rsidRDefault="00DE6BA2" w:rsidP="00E302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077A8">
        <w:rPr>
          <w:rFonts w:ascii="Arial" w:hAnsi="Arial" w:cs="Arial"/>
          <w:b/>
          <w:bCs/>
          <w:sz w:val="28"/>
          <w:szCs w:val="28"/>
        </w:rPr>
        <w:t xml:space="preserve">4. § </w:t>
      </w:r>
    </w:p>
    <w:p w:rsidR="00E3026F" w:rsidRDefault="00E3026F" w:rsidP="00E302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E6BA2" w:rsidRPr="00E3026F" w:rsidRDefault="00DE6BA2" w:rsidP="00E30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026F">
        <w:rPr>
          <w:rFonts w:ascii="Arial" w:hAnsi="Arial" w:cs="Arial"/>
          <w:sz w:val="24"/>
          <w:szCs w:val="24"/>
        </w:rPr>
        <w:t>(1) A szakképzési hozzájárulás alapja a hozzájárulásra kötelezettet terhelő szociális hozzájárulási adó alapja.</w:t>
      </w:r>
    </w:p>
    <w:p w:rsidR="00E3026F" w:rsidRPr="00E3026F" w:rsidRDefault="00E3026F" w:rsidP="00E30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4255" w:rsidRDefault="00DE6BA2" w:rsidP="00E30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026F">
        <w:rPr>
          <w:rFonts w:ascii="Arial" w:hAnsi="Arial" w:cs="Arial"/>
          <w:sz w:val="24"/>
          <w:szCs w:val="24"/>
        </w:rPr>
        <w:t xml:space="preserve">(1a) </w:t>
      </w:r>
      <w:r w:rsidR="00D84255" w:rsidRPr="00E3026F">
        <w:rPr>
          <w:rFonts w:ascii="Arial" w:hAnsi="Arial" w:cs="Arial"/>
          <w:sz w:val="24"/>
          <w:szCs w:val="24"/>
        </w:rPr>
        <w:t>A szakképzési hozzájárulás alapját csökkenti</w:t>
      </w:r>
      <w:r w:rsidR="00D84255">
        <w:rPr>
          <w:rFonts w:ascii="Arial" w:hAnsi="Arial" w:cs="Arial"/>
          <w:sz w:val="24"/>
          <w:szCs w:val="24"/>
        </w:rPr>
        <w:t>.</w:t>
      </w:r>
    </w:p>
    <w:p w:rsidR="00D84255" w:rsidRDefault="00D84255" w:rsidP="00E30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4255" w:rsidRDefault="00DE6BA2" w:rsidP="00E30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026F">
        <w:rPr>
          <w:rFonts w:ascii="Arial" w:hAnsi="Arial" w:cs="Arial"/>
          <w:sz w:val="24"/>
          <w:szCs w:val="24"/>
        </w:rPr>
        <w:t xml:space="preserve">A szakképzési hozzájárulás alapját csökkenti </w:t>
      </w:r>
    </w:p>
    <w:p w:rsidR="00D84255" w:rsidRPr="00F12212" w:rsidRDefault="00DE6BA2" w:rsidP="00F12212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2212">
        <w:rPr>
          <w:rFonts w:ascii="Arial" w:hAnsi="Arial" w:cs="Arial"/>
          <w:sz w:val="24"/>
          <w:szCs w:val="24"/>
        </w:rPr>
        <w:t xml:space="preserve">az azon foglalkoztatott természetes személyeknek (munkavállalóknak) </w:t>
      </w:r>
    </w:p>
    <w:p w:rsidR="00D84255" w:rsidRDefault="00DE6BA2" w:rsidP="00F1221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3026F">
        <w:rPr>
          <w:rFonts w:ascii="Arial" w:hAnsi="Arial" w:cs="Arial"/>
          <w:sz w:val="24"/>
          <w:szCs w:val="24"/>
        </w:rPr>
        <w:t>a szociális hozzájárulási adó alapjának megállapításánál figyelembe vett,</w:t>
      </w:r>
    </w:p>
    <w:p w:rsidR="00F12212" w:rsidRPr="00F12212" w:rsidRDefault="00DE6BA2" w:rsidP="00F12212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2212">
        <w:rPr>
          <w:rFonts w:ascii="Arial" w:hAnsi="Arial" w:cs="Arial"/>
          <w:sz w:val="24"/>
          <w:szCs w:val="24"/>
        </w:rPr>
        <w:t xml:space="preserve">a munkavállalót terhelő </w:t>
      </w:r>
    </w:p>
    <w:p w:rsidR="00F12212" w:rsidRPr="00F12212" w:rsidRDefault="00DE6BA2" w:rsidP="00F12212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2212">
        <w:rPr>
          <w:rFonts w:ascii="Arial" w:hAnsi="Arial" w:cs="Arial"/>
          <w:sz w:val="24"/>
          <w:szCs w:val="24"/>
        </w:rPr>
        <w:t>közterhekkel és</w:t>
      </w:r>
    </w:p>
    <w:p w:rsidR="00F12212" w:rsidRPr="00F12212" w:rsidRDefault="00DE6BA2" w:rsidP="00F12212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2212">
        <w:rPr>
          <w:rFonts w:ascii="Arial" w:hAnsi="Arial" w:cs="Arial"/>
          <w:sz w:val="24"/>
          <w:szCs w:val="24"/>
        </w:rPr>
        <w:t xml:space="preserve">más levonásokkal </w:t>
      </w:r>
    </w:p>
    <w:p w:rsidR="00F12212" w:rsidRDefault="00DE6BA2" w:rsidP="00B34CF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3026F">
        <w:rPr>
          <w:rFonts w:ascii="Arial" w:hAnsi="Arial" w:cs="Arial"/>
          <w:sz w:val="24"/>
          <w:szCs w:val="24"/>
        </w:rPr>
        <w:t xml:space="preserve">nem csökkentett (bruttó) munkabérének összege, </w:t>
      </w:r>
    </w:p>
    <w:p w:rsidR="00F12212" w:rsidRPr="00B34CF7" w:rsidRDefault="00DE6BA2" w:rsidP="00B34CF7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4CF7">
        <w:rPr>
          <w:rFonts w:ascii="Arial" w:hAnsi="Arial" w:cs="Arial"/>
          <w:sz w:val="24"/>
          <w:szCs w:val="24"/>
        </w:rPr>
        <w:t xml:space="preserve">de legfeljebb a kedvezménnyel érintett munkavállalónként </w:t>
      </w:r>
    </w:p>
    <w:p w:rsidR="00F12212" w:rsidRPr="00B34CF7" w:rsidRDefault="00DE6BA2" w:rsidP="00B34CF7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4CF7">
        <w:rPr>
          <w:rFonts w:ascii="Arial" w:hAnsi="Arial" w:cs="Arial"/>
          <w:sz w:val="24"/>
          <w:szCs w:val="24"/>
        </w:rPr>
        <w:t xml:space="preserve">havonta 100 ezer forint, amely </w:t>
      </w:r>
    </w:p>
    <w:p w:rsidR="00F12212" w:rsidRPr="00B34CF7" w:rsidRDefault="00DE6BA2" w:rsidP="00B34CF7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4CF7">
        <w:rPr>
          <w:rFonts w:ascii="Arial" w:hAnsi="Arial" w:cs="Arial"/>
          <w:sz w:val="24"/>
          <w:szCs w:val="24"/>
        </w:rPr>
        <w:t xml:space="preserve">munkavállalók munkaviszonyára tekintettel </w:t>
      </w:r>
    </w:p>
    <w:p w:rsidR="00B34CF7" w:rsidRPr="00B34CF7" w:rsidRDefault="00DE6BA2" w:rsidP="00B34CF7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4CF7">
        <w:rPr>
          <w:rFonts w:ascii="Arial" w:hAnsi="Arial" w:cs="Arial"/>
          <w:sz w:val="24"/>
          <w:szCs w:val="24"/>
        </w:rPr>
        <w:t>a tárgyhónapban</w:t>
      </w:r>
      <w:r w:rsidR="00B34CF7" w:rsidRPr="00B34CF7">
        <w:rPr>
          <w:rFonts w:ascii="Arial" w:hAnsi="Arial" w:cs="Arial"/>
          <w:sz w:val="24"/>
          <w:szCs w:val="24"/>
        </w:rPr>
        <w:t>,</w:t>
      </w:r>
      <w:r w:rsidRPr="00B34CF7">
        <w:rPr>
          <w:rFonts w:ascii="Arial" w:hAnsi="Arial" w:cs="Arial"/>
          <w:sz w:val="24"/>
          <w:szCs w:val="24"/>
        </w:rPr>
        <w:t xml:space="preserve"> </w:t>
      </w:r>
    </w:p>
    <w:p w:rsidR="00B34CF7" w:rsidRDefault="00DE6BA2" w:rsidP="00B34CF7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4CF7">
        <w:rPr>
          <w:rFonts w:ascii="Arial" w:hAnsi="Arial" w:cs="Arial"/>
          <w:sz w:val="24"/>
          <w:szCs w:val="24"/>
        </w:rPr>
        <w:t xml:space="preserve">a szociális hozzájárulási adó </w:t>
      </w:r>
    </w:p>
    <w:p w:rsidR="00E3026F" w:rsidRPr="00E3026F" w:rsidRDefault="00DE6BA2" w:rsidP="00E4396F">
      <w:pPr>
        <w:pStyle w:val="Listaszerbekezds"/>
        <w:autoSpaceDE w:val="0"/>
        <w:autoSpaceDN w:val="0"/>
        <w:adjustRightInd w:val="0"/>
        <w:spacing w:after="0" w:line="240" w:lineRule="auto"/>
        <w:ind w:left="1353"/>
        <w:rPr>
          <w:rFonts w:ascii="Arial" w:hAnsi="Arial" w:cs="Arial"/>
          <w:iCs/>
          <w:sz w:val="24"/>
          <w:szCs w:val="24"/>
        </w:rPr>
      </w:pPr>
      <w:r w:rsidRPr="00B34CF7">
        <w:rPr>
          <w:rFonts w:ascii="Arial" w:hAnsi="Arial" w:cs="Arial"/>
          <w:sz w:val="24"/>
          <w:szCs w:val="24"/>
        </w:rPr>
        <w:t>alanya</w:t>
      </w:r>
    </w:p>
    <w:p w:rsidR="00E4396F" w:rsidRDefault="00E4396F" w:rsidP="00E43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396F" w:rsidRPr="00805F09" w:rsidRDefault="00805F09" w:rsidP="00E43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5F09">
        <w:rPr>
          <w:rFonts w:ascii="Arial" w:hAnsi="Arial" w:cs="Arial"/>
          <w:sz w:val="24"/>
          <w:szCs w:val="24"/>
        </w:rPr>
        <w:t xml:space="preserve">a) </w:t>
      </w:r>
      <w:r w:rsidR="00E4396F" w:rsidRPr="00805F09">
        <w:rPr>
          <w:rFonts w:ascii="Arial" w:hAnsi="Arial" w:cs="Arial"/>
          <w:sz w:val="24"/>
          <w:szCs w:val="24"/>
        </w:rPr>
        <w:t>a pályakezdő munkavállalók után,</w:t>
      </w:r>
      <w:r w:rsidR="00E4396F" w:rsidRPr="00805F0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="00E4396F" w:rsidRPr="00805F09">
        <w:rPr>
          <w:rFonts w:ascii="Arial" w:hAnsi="Arial" w:cs="Arial"/>
          <w:b/>
          <w:sz w:val="24"/>
          <w:szCs w:val="24"/>
        </w:rPr>
        <w:t>Eat.</w:t>
      </w:r>
      <w:r w:rsidR="00E4396F" w:rsidRPr="00805F09">
        <w:rPr>
          <w:rFonts w:ascii="Arial" w:hAnsi="Arial" w:cs="Arial"/>
          <w:sz w:val="24"/>
          <w:szCs w:val="24"/>
        </w:rPr>
        <w:t xml:space="preserve"> 462/B</w:t>
      </w:r>
      <w:r>
        <w:rPr>
          <w:rFonts w:ascii="Arial" w:hAnsi="Arial" w:cs="Arial"/>
          <w:sz w:val="24"/>
          <w:szCs w:val="24"/>
        </w:rPr>
        <w:t>. §</w:t>
      </w:r>
      <w:r w:rsidR="00E4396F" w:rsidRPr="00805F09">
        <w:rPr>
          <w:rFonts w:ascii="Arial" w:hAnsi="Arial" w:cs="Arial"/>
          <w:sz w:val="24"/>
          <w:szCs w:val="24"/>
        </w:rPr>
        <w:t xml:space="preserve"> (2) bekezdése szerint,</w:t>
      </w:r>
    </w:p>
    <w:p w:rsidR="00B34CF7" w:rsidRDefault="00B34CF7" w:rsidP="00E30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5F09" w:rsidRPr="00805F09" w:rsidRDefault="00805F09" w:rsidP="00E30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5F09">
        <w:rPr>
          <w:rFonts w:ascii="Arial" w:hAnsi="Arial" w:cs="Arial"/>
          <w:b/>
          <w:i/>
          <w:sz w:val="20"/>
          <w:szCs w:val="20"/>
        </w:rPr>
        <w:t>„Eat.</w:t>
      </w:r>
    </w:p>
    <w:p w:rsidR="00805F09" w:rsidRPr="00805F09" w:rsidRDefault="00805F09" w:rsidP="00E30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34CF7" w:rsidRPr="00805F09" w:rsidRDefault="00B34CF7" w:rsidP="00E30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05F09">
        <w:rPr>
          <w:rFonts w:ascii="Arial" w:hAnsi="Arial" w:cs="Arial"/>
          <w:i/>
          <w:sz w:val="20"/>
          <w:szCs w:val="20"/>
        </w:rPr>
        <w:t>462/B. §</w:t>
      </w:r>
    </w:p>
    <w:p w:rsidR="00B34CF7" w:rsidRPr="00805F09" w:rsidRDefault="00B34CF7" w:rsidP="00E30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05F09" w:rsidRPr="00805F09" w:rsidRDefault="00805F09" w:rsidP="00805F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05F09">
        <w:rPr>
          <w:rFonts w:ascii="Arial" w:hAnsi="Arial" w:cs="Arial"/>
          <w:i/>
          <w:sz w:val="20"/>
          <w:szCs w:val="20"/>
        </w:rPr>
        <w:t xml:space="preserve">(2) </w:t>
      </w:r>
    </w:p>
    <w:p w:rsidR="00805F09" w:rsidRPr="00805F09" w:rsidRDefault="00805F09" w:rsidP="00805F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05F09" w:rsidRPr="00805F09" w:rsidRDefault="00805F09" w:rsidP="00805F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05F09">
        <w:rPr>
          <w:rFonts w:ascii="Arial" w:hAnsi="Arial" w:cs="Arial"/>
          <w:i/>
          <w:sz w:val="20"/>
          <w:szCs w:val="20"/>
        </w:rPr>
        <w:t>A legfeljebb 180 nap - biztosítási kötelezettséggel járó - munkaviszonnyal rendelkező, huszonöt év alatti, pályakezdő munkavállaló esetében a részkedvezmény egyenlő a foglalkoztatott természetes személyt (munkavállalót) az adómegállapítási időszakra megillető, az adó alapjának megállapításánál figyelembe vett, a munkavállalót terhelő közterhekkel és más levonásokkal nem csökkentett (bruttó) munkabér, de legfeljebb 100 ezer forint 27 százalékával a foglalkoztatás első két évében”.</w:t>
      </w:r>
    </w:p>
    <w:p w:rsidR="00805F09" w:rsidRDefault="00805F09" w:rsidP="00805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6BA2" w:rsidRPr="00E3026F" w:rsidRDefault="00DE6BA2" w:rsidP="00E30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026F">
        <w:rPr>
          <w:rFonts w:ascii="Arial" w:hAnsi="Arial" w:cs="Arial"/>
          <w:iCs/>
          <w:sz w:val="24"/>
          <w:szCs w:val="24"/>
        </w:rPr>
        <w:t xml:space="preserve">b) </w:t>
      </w:r>
      <w:r w:rsidRPr="00E3026F">
        <w:rPr>
          <w:rFonts w:ascii="Arial" w:hAnsi="Arial" w:cs="Arial"/>
          <w:sz w:val="24"/>
          <w:szCs w:val="24"/>
        </w:rPr>
        <w:t xml:space="preserve">a tartósan álláskereső személyek után a </w:t>
      </w:r>
      <w:r w:rsidRPr="00805F09">
        <w:rPr>
          <w:rFonts w:ascii="Arial" w:hAnsi="Arial" w:cs="Arial"/>
          <w:b/>
          <w:sz w:val="24"/>
          <w:szCs w:val="24"/>
        </w:rPr>
        <w:t>Eat.</w:t>
      </w:r>
      <w:r w:rsidRPr="00E3026F">
        <w:rPr>
          <w:rFonts w:ascii="Arial" w:hAnsi="Arial" w:cs="Arial"/>
          <w:sz w:val="24"/>
          <w:szCs w:val="24"/>
        </w:rPr>
        <w:t xml:space="preserve"> 462/C. § (2) bekezdése szerint,</w:t>
      </w:r>
    </w:p>
    <w:p w:rsidR="00E3026F" w:rsidRPr="00E3026F" w:rsidRDefault="00E3026F" w:rsidP="00E30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4C1AA1" w:rsidRDefault="004C1AA1" w:rsidP="00805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4C1AA1" w:rsidRDefault="004C1AA1" w:rsidP="00805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4C1AA1" w:rsidRDefault="004C1AA1" w:rsidP="00805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805F09" w:rsidRPr="00AB00DC" w:rsidRDefault="00805F09" w:rsidP="00805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B00DC">
        <w:rPr>
          <w:rFonts w:ascii="Arial" w:hAnsi="Arial" w:cs="Arial"/>
          <w:i/>
          <w:sz w:val="20"/>
          <w:szCs w:val="20"/>
        </w:rPr>
        <w:lastRenderedPageBreak/>
        <w:t>462/C. §</w:t>
      </w:r>
    </w:p>
    <w:p w:rsidR="00805F09" w:rsidRPr="00AB00DC" w:rsidRDefault="00805F09" w:rsidP="00805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05F09" w:rsidRPr="00AB00DC" w:rsidRDefault="00805F09" w:rsidP="00805F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B00DC">
        <w:rPr>
          <w:rFonts w:ascii="Arial" w:hAnsi="Arial" w:cs="Arial"/>
          <w:i/>
          <w:sz w:val="20"/>
          <w:szCs w:val="20"/>
        </w:rPr>
        <w:t xml:space="preserve">(2) </w:t>
      </w:r>
    </w:p>
    <w:p w:rsidR="00805F09" w:rsidRPr="00AB00DC" w:rsidRDefault="00805F09" w:rsidP="00805F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05F09" w:rsidRPr="00AB00DC" w:rsidRDefault="00805F09" w:rsidP="00CA6B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B00DC">
        <w:rPr>
          <w:rFonts w:ascii="Arial" w:hAnsi="Arial" w:cs="Arial"/>
          <w:i/>
          <w:sz w:val="20"/>
          <w:szCs w:val="20"/>
        </w:rPr>
        <w:t>Az adókedvezmény összegét a kifizető havonta az adott hónapban fennálló adófizetési kötelezettséget eredményező munkaviszonyonként külön-külön kiszámított részkedvezmények összegeként állapítja meg. A részkedvezmény egyenlő a foglalkoztatott természetes személyt (munkavállalót) az adómegállapítási időszakra megillető, az adó alapjának megállapításánál figyelembe vett, a munkavállalót terhelő közterhekkel és más levonásokkal nem csökkentett (bruttó) munkabér, de legfeljebb 100 ezer forint 27 százalékával a foglalkoztatás első két évében, 14,5 százalékával a foglalkoztatás harmadik évében</w:t>
      </w:r>
      <w:r w:rsidR="00CA6BAE" w:rsidRPr="00AB00DC">
        <w:rPr>
          <w:rFonts w:ascii="Arial" w:hAnsi="Arial" w:cs="Arial"/>
          <w:i/>
          <w:sz w:val="20"/>
          <w:szCs w:val="20"/>
        </w:rPr>
        <w:t>”</w:t>
      </w:r>
      <w:r w:rsidRPr="00AB00DC">
        <w:rPr>
          <w:rFonts w:ascii="Arial" w:hAnsi="Arial" w:cs="Arial"/>
          <w:i/>
          <w:sz w:val="20"/>
          <w:szCs w:val="20"/>
        </w:rPr>
        <w:t>.</w:t>
      </w:r>
    </w:p>
    <w:p w:rsidR="00805F09" w:rsidRPr="00AB00DC" w:rsidRDefault="00805F09" w:rsidP="00805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67A73" w:rsidRDefault="00DE6BA2" w:rsidP="00E30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E3026F">
        <w:rPr>
          <w:rFonts w:ascii="Arial" w:hAnsi="Arial" w:cs="Arial"/>
          <w:iCs/>
          <w:sz w:val="24"/>
          <w:szCs w:val="24"/>
        </w:rPr>
        <w:t xml:space="preserve">c) </w:t>
      </w:r>
    </w:p>
    <w:p w:rsidR="00467A73" w:rsidRDefault="00DE6BA2" w:rsidP="00E30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026F">
        <w:rPr>
          <w:rFonts w:ascii="Arial" w:hAnsi="Arial" w:cs="Arial"/>
          <w:sz w:val="24"/>
          <w:szCs w:val="24"/>
        </w:rPr>
        <w:t xml:space="preserve">a gyermekgondozási díj folyósítását követően, </w:t>
      </w:r>
    </w:p>
    <w:p w:rsidR="00467A73" w:rsidRPr="00467A73" w:rsidRDefault="00DE6BA2" w:rsidP="00467A73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7A73">
        <w:rPr>
          <w:rFonts w:ascii="Arial" w:hAnsi="Arial" w:cs="Arial"/>
          <w:sz w:val="24"/>
          <w:szCs w:val="24"/>
        </w:rPr>
        <w:t xml:space="preserve">a gyermekgondozási segély, valamint </w:t>
      </w:r>
    </w:p>
    <w:p w:rsidR="00467A73" w:rsidRPr="00467A73" w:rsidRDefault="00DE6BA2" w:rsidP="00467A73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7A73">
        <w:rPr>
          <w:rFonts w:ascii="Arial" w:hAnsi="Arial" w:cs="Arial"/>
          <w:sz w:val="24"/>
          <w:szCs w:val="24"/>
        </w:rPr>
        <w:t xml:space="preserve">a gyermeknevelési támogatás folyósítása alatt vagy </w:t>
      </w:r>
    </w:p>
    <w:p w:rsidR="00467A73" w:rsidRPr="00467A73" w:rsidRDefault="00DE6BA2" w:rsidP="00467A73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7A73">
        <w:rPr>
          <w:rFonts w:ascii="Arial" w:hAnsi="Arial" w:cs="Arial"/>
          <w:sz w:val="24"/>
          <w:szCs w:val="24"/>
        </w:rPr>
        <w:t xml:space="preserve">azt követően </w:t>
      </w:r>
    </w:p>
    <w:p w:rsidR="00467A73" w:rsidRDefault="00DE6BA2" w:rsidP="00467A7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E3026F">
        <w:rPr>
          <w:rFonts w:ascii="Arial" w:hAnsi="Arial" w:cs="Arial"/>
          <w:sz w:val="24"/>
          <w:szCs w:val="24"/>
        </w:rPr>
        <w:t xml:space="preserve">foglalkoztatott munkavállalók után </w:t>
      </w:r>
    </w:p>
    <w:p w:rsidR="00DE6BA2" w:rsidRDefault="00467A73" w:rsidP="00E30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E6BA2" w:rsidRPr="00E3026F">
        <w:rPr>
          <w:rFonts w:ascii="Arial" w:hAnsi="Arial" w:cs="Arial"/>
          <w:sz w:val="24"/>
          <w:szCs w:val="24"/>
        </w:rPr>
        <w:t xml:space="preserve"> </w:t>
      </w:r>
      <w:r w:rsidR="00DE6BA2" w:rsidRPr="00467A73">
        <w:rPr>
          <w:rFonts w:ascii="Arial" w:hAnsi="Arial" w:cs="Arial"/>
          <w:b/>
          <w:sz w:val="24"/>
          <w:szCs w:val="24"/>
        </w:rPr>
        <w:t>Eat.</w:t>
      </w:r>
      <w:r w:rsidR="00DE6BA2" w:rsidRPr="00E3026F">
        <w:rPr>
          <w:rFonts w:ascii="Arial" w:hAnsi="Arial" w:cs="Arial"/>
          <w:sz w:val="24"/>
          <w:szCs w:val="24"/>
        </w:rPr>
        <w:t xml:space="preserve"> 462/D. § (2) bekezdése szerint, vagy</w:t>
      </w:r>
    </w:p>
    <w:p w:rsidR="00467A73" w:rsidRDefault="00467A73" w:rsidP="00E30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7A73" w:rsidRPr="000E7579" w:rsidRDefault="00467A73" w:rsidP="00467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E7579">
        <w:rPr>
          <w:rFonts w:ascii="Arial" w:hAnsi="Arial" w:cs="Arial"/>
          <w:b/>
          <w:i/>
          <w:sz w:val="20"/>
          <w:szCs w:val="20"/>
        </w:rPr>
        <w:t>„Eat.</w:t>
      </w:r>
    </w:p>
    <w:p w:rsidR="00467A73" w:rsidRPr="000E7579" w:rsidRDefault="00467A73" w:rsidP="00467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67A73" w:rsidRPr="000E7579" w:rsidRDefault="00467A73" w:rsidP="00467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E7579">
        <w:rPr>
          <w:rFonts w:ascii="Arial" w:hAnsi="Arial" w:cs="Arial"/>
          <w:i/>
          <w:sz w:val="20"/>
          <w:szCs w:val="20"/>
        </w:rPr>
        <w:t>462/D. §</w:t>
      </w:r>
    </w:p>
    <w:p w:rsidR="00467A73" w:rsidRPr="000E7579" w:rsidRDefault="00467A73" w:rsidP="00467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67A73" w:rsidRPr="000E7579" w:rsidRDefault="00467A73" w:rsidP="00467A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E7579">
        <w:rPr>
          <w:rFonts w:ascii="Arial" w:hAnsi="Arial" w:cs="Arial"/>
          <w:i/>
          <w:sz w:val="20"/>
          <w:szCs w:val="20"/>
        </w:rPr>
        <w:t xml:space="preserve">(2) </w:t>
      </w:r>
    </w:p>
    <w:p w:rsidR="00467A73" w:rsidRPr="000E7579" w:rsidRDefault="00467A73" w:rsidP="00467A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67A73" w:rsidRPr="000E7579" w:rsidRDefault="00467A73" w:rsidP="00467A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E7579">
        <w:rPr>
          <w:rFonts w:ascii="Arial" w:hAnsi="Arial" w:cs="Arial"/>
          <w:i/>
          <w:sz w:val="20"/>
          <w:szCs w:val="20"/>
        </w:rPr>
        <w:t>Az adókedvezmény összegét a kifizető havonta az adott hónapban fennálló adófizetési kötelezettséget eredményező munkaviszonyonként külön-külön kiszámított részkedvezmények összegeként állapítja meg. A részkedvezmény egyenlő a foglalkoztatott természetes személyt (munkavállalót) az adómegállapítási időszakra megillető, az adó alapjának megállapításánál figyelembe vett, a munkavállalót terhelő közterhekkel és más levonásokkal nem csökkentett (bruttó) munkabér, de legfeljebb 100 ezer forint 27 százalékával a foglalkoztatás első két évében, 14,5 százalékával a foglalkoztatás harmadik évében”.</w:t>
      </w:r>
    </w:p>
    <w:p w:rsidR="00467A73" w:rsidRPr="000E7579" w:rsidRDefault="00467A73" w:rsidP="00467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67A73" w:rsidRDefault="00DE6BA2" w:rsidP="00E30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E3026F">
        <w:rPr>
          <w:rFonts w:ascii="Arial" w:hAnsi="Arial" w:cs="Arial"/>
          <w:iCs/>
          <w:sz w:val="24"/>
          <w:szCs w:val="24"/>
        </w:rPr>
        <w:t xml:space="preserve">d) </w:t>
      </w:r>
    </w:p>
    <w:p w:rsidR="00467A73" w:rsidRDefault="00DE6BA2" w:rsidP="00E30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026F">
        <w:rPr>
          <w:rFonts w:ascii="Arial" w:hAnsi="Arial" w:cs="Arial"/>
          <w:sz w:val="24"/>
          <w:szCs w:val="24"/>
        </w:rPr>
        <w:t xml:space="preserve">a szabad vállalkozási zónában működő vállalkozás által foglalkoztatott új munkavállalók után </w:t>
      </w:r>
    </w:p>
    <w:p w:rsidR="00DE6BA2" w:rsidRPr="00467A73" w:rsidRDefault="00DE6BA2" w:rsidP="005F16DF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7A73">
        <w:rPr>
          <w:rFonts w:ascii="Arial" w:hAnsi="Arial" w:cs="Arial"/>
          <w:sz w:val="24"/>
          <w:szCs w:val="24"/>
        </w:rPr>
        <w:t xml:space="preserve">a </w:t>
      </w:r>
      <w:r w:rsidRPr="00467A73">
        <w:rPr>
          <w:rFonts w:ascii="Arial" w:hAnsi="Arial" w:cs="Arial"/>
          <w:b/>
          <w:sz w:val="24"/>
          <w:szCs w:val="24"/>
        </w:rPr>
        <w:t>Eat.</w:t>
      </w:r>
      <w:r w:rsidRPr="00467A73">
        <w:rPr>
          <w:rFonts w:ascii="Arial" w:hAnsi="Arial" w:cs="Arial"/>
          <w:sz w:val="24"/>
          <w:szCs w:val="24"/>
        </w:rPr>
        <w:t xml:space="preserve"> 462/E. § (3) bekezdése szerint</w:t>
      </w:r>
    </w:p>
    <w:p w:rsidR="00467A73" w:rsidRPr="00467A73" w:rsidRDefault="00DE6BA2" w:rsidP="005F16DF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7A73">
        <w:rPr>
          <w:rFonts w:ascii="Arial" w:hAnsi="Arial" w:cs="Arial"/>
          <w:sz w:val="24"/>
          <w:szCs w:val="24"/>
        </w:rPr>
        <w:t xml:space="preserve">a foglalkoztatás első két évében igénybe vehető </w:t>
      </w:r>
    </w:p>
    <w:p w:rsidR="00467A73" w:rsidRDefault="00DE6BA2" w:rsidP="00467A7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E3026F">
        <w:rPr>
          <w:rFonts w:ascii="Arial" w:hAnsi="Arial" w:cs="Arial"/>
          <w:sz w:val="24"/>
          <w:szCs w:val="24"/>
        </w:rPr>
        <w:t xml:space="preserve">szociális hozzájárulási adókedvezményt </w:t>
      </w:r>
    </w:p>
    <w:p w:rsidR="00467A73" w:rsidRDefault="00DE6BA2" w:rsidP="00E30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026F">
        <w:rPr>
          <w:rFonts w:ascii="Arial" w:hAnsi="Arial" w:cs="Arial"/>
          <w:sz w:val="24"/>
          <w:szCs w:val="24"/>
        </w:rPr>
        <w:t xml:space="preserve">érvényesít. </w:t>
      </w:r>
    </w:p>
    <w:p w:rsidR="00467A73" w:rsidRDefault="00467A73" w:rsidP="00E30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7A73" w:rsidRPr="00AB644E" w:rsidRDefault="00467A73" w:rsidP="00467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B644E">
        <w:rPr>
          <w:rFonts w:ascii="Arial" w:hAnsi="Arial" w:cs="Arial"/>
          <w:b/>
          <w:i/>
          <w:sz w:val="20"/>
          <w:szCs w:val="20"/>
        </w:rPr>
        <w:t>„Eat.</w:t>
      </w:r>
    </w:p>
    <w:p w:rsidR="00467A73" w:rsidRPr="00AB644E" w:rsidRDefault="00467A73" w:rsidP="00467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67A73" w:rsidRPr="00AB644E" w:rsidRDefault="00467A73" w:rsidP="00467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B644E">
        <w:rPr>
          <w:rFonts w:ascii="Arial" w:hAnsi="Arial" w:cs="Arial"/>
          <w:i/>
          <w:sz w:val="20"/>
          <w:szCs w:val="20"/>
        </w:rPr>
        <w:t>462/</w:t>
      </w:r>
      <w:r w:rsidR="00AB644E" w:rsidRPr="00AB644E">
        <w:rPr>
          <w:rFonts w:ascii="Arial" w:hAnsi="Arial" w:cs="Arial"/>
          <w:i/>
          <w:sz w:val="20"/>
          <w:szCs w:val="20"/>
        </w:rPr>
        <w:t>E</w:t>
      </w:r>
      <w:r w:rsidRPr="00AB644E">
        <w:rPr>
          <w:rFonts w:ascii="Arial" w:hAnsi="Arial" w:cs="Arial"/>
          <w:i/>
          <w:sz w:val="20"/>
          <w:szCs w:val="20"/>
        </w:rPr>
        <w:t>. §</w:t>
      </w:r>
    </w:p>
    <w:p w:rsidR="00467A73" w:rsidRPr="00AB644E" w:rsidRDefault="00467A73" w:rsidP="00467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67A73" w:rsidRPr="00AB644E" w:rsidRDefault="00467A73" w:rsidP="00467A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B644E">
        <w:rPr>
          <w:rFonts w:ascii="Arial" w:hAnsi="Arial" w:cs="Arial"/>
          <w:i/>
          <w:sz w:val="20"/>
          <w:szCs w:val="20"/>
        </w:rPr>
        <w:t>(</w:t>
      </w:r>
      <w:r w:rsidR="00AB644E" w:rsidRPr="00AB644E">
        <w:rPr>
          <w:rFonts w:ascii="Arial" w:hAnsi="Arial" w:cs="Arial"/>
          <w:i/>
          <w:sz w:val="20"/>
          <w:szCs w:val="20"/>
        </w:rPr>
        <w:t>3</w:t>
      </w:r>
      <w:r w:rsidRPr="00AB644E">
        <w:rPr>
          <w:rFonts w:ascii="Arial" w:hAnsi="Arial" w:cs="Arial"/>
          <w:i/>
          <w:sz w:val="20"/>
          <w:szCs w:val="20"/>
        </w:rPr>
        <w:t xml:space="preserve">) </w:t>
      </w:r>
    </w:p>
    <w:p w:rsidR="00467A73" w:rsidRDefault="00467A73" w:rsidP="00E30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644E" w:rsidRPr="00AB644E" w:rsidRDefault="00AB644E" w:rsidP="00AB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B644E">
        <w:rPr>
          <w:rFonts w:ascii="Arial" w:hAnsi="Arial" w:cs="Arial"/>
          <w:i/>
          <w:sz w:val="20"/>
          <w:szCs w:val="20"/>
        </w:rPr>
        <w:t xml:space="preserve">Az adókedvezmény összegét a kifizető havonta az adott hónapban fennálló, kedvezménnyel érintett munkaviszonyonként külön-külön kiszámított részkedvezmények összegeként állapítja meg A részkedvezmény egyenlő az új munkavállalóval létesített, adófizetési kötelezettséget eredményező munkaviszony alapján a munkavállalót az adómegállapítási időszakra megillető, az adó alapjának megállapításánál figyelembe vett, a munkavállalót terhelő közterhekkel és más levonásokkal nem </w:t>
      </w:r>
      <w:r w:rsidRPr="00AB644E">
        <w:rPr>
          <w:rFonts w:ascii="Arial" w:hAnsi="Arial" w:cs="Arial"/>
          <w:i/>
          <w:sz w:val="20"/>
          <w:szCs w:val="20"/>
        </w:rPr>
        <w:lastRenderedPageBreak/>
        <w:t>csökkentett (bruttó) munkabér, de legfeljebb 100 ezer forint 27 százalékával a foglalkoztatás első két évében, 14,5 százalékával a foglalkoztatás harmadik évében</w:t>
      </w:r>
      <w:r>
        <w:rPr>
          <w:rFonts w:ascii="Arial" w:hAnsi="Arial" w:cs="Arial"/>
          <w:i/>
          <w:sz w:val="20"/>
          <w:szCs w:val="20"/>
        </w:rPr>
        <w:t>”</w:t>
      </w:r>
      <w:r w:rsidRPr="00AB644E">
        <w:rPr>
          <w:rFonts w:ascii="Arial" w:hAnsi="Arial" w:cs="Arial"/>
          <w:i/>
          <w:sz w:val="20"/>
          <w:szCs w:val="20"/>
        </w:rPr>
        <w:t>.</w:t>
      </w:r>
    </w:p>
    <w:p w:rsidR="00AB644E" w:rsidRPr="00AB644E" w:rsidRDefault="00AB644E" w:rsidP="00AB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F3845" w:rsidRDefault="00DE6BA2" w:rsidP="00E30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026F">
        <w:rPr>
          <w:rFonts w:ascii="Arial" w:hAnsi="Arial" w:cs="Arial"/>
          <w:sz w:val="24"/>
          <w:szCs w:val="24"/>
        </w:rPr>
        <w:t xml:space="preserve">Részmunkaidős foglalkoztatott esetén legfeljebb 100 ezer forint arányosan csökkentett része vehető figyelembe. </w:t>
      </w:r>
    </w:p>
    <w:p w:rsidR="00FF3845" w:rsidRDefault="00FF3845" w:rsidP="00E30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3845" w:rsidRDefault="00DE6BA2" w:rsidP="00E30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026F">
        <w:rPr>
          <w:rFonts w:ascii="Arial" w:hAnsi="Arial" w:cs="Arial"/>
          <w:sz w:val="24"/>
          <w:szCs w:val="24"/>
        </w:rPr>
        <w:t>E bekezdés alkalmazásában</w:t>
      </w:r>
      <w:r w:rsidR="00FF3845">
        <w:rPr>
          <w:rFonts w:ascii="Arial" w:hAnsi="Arial" w:cs="Arial"/>
          <w:sz w:val="24"/>
          <w:szCs w:val="24"/>
        </w:rPr>
        <w:t>,</w:t>
      </w:r>
      <w:r w:rsidRPr="00E3026F">
        <w:rPr>
          <w:rFonts w:ascii="Arial" w:hAnsi="Arial" w:cs="Arial"/>
          <w:sz w:val="24"/>
          <w:szCs w:val="24"/>
        </w:rPr>
        <w:t xml:space="preserve"> </w:t>
      </w:r>
    </w:p>
    <w:p w:rsidR="00FF3845" w:rsidRDefault="00DE6BA2" w:rsidP="005F16DF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845">
        <w:rPr>
          <w:rFonts w:ascii="Arial" w:hAnsi="Arial" w:cs="Arial"/>
          <w:sz w:val="24"/>
          <w:szCs w:val="24"/>
        </w:rPr>
        <w:t>részmunkaidős foglalkoztatásnak minősü</w:t>
      </w:r>
      <w:r w:rsidR="00FF3845">
        <w:rPr>
          <w:rFonts w:ascii="Arial" w:hAnsi="Arial" w:cs="Arial"/>
          <w:sz w:val="24"/>
          <w:szCs w:val="24"/>
        </w:rPr>
        <w:t>l az a foglalkoztatás, amelynek</w:t>
      </w:r>
    </w:p>
    <w:p w:rsidR="00FF3845" w:rsidRPr="00FF3845" w:rsidRDefault="00DE6BA2" w:rsidP="005F16DF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845">
        <w:rPr>
          <w:rFonts w:ascii="Arial" w:hAnsi="Arial" w:cs="Arial"/>
          <w:sz w:val="24"/>
          <w:szCs w:val="24"/>
        </w:rPr>
        <w:t xml:space="preserve">munkaszerződésben meghatározott időtartama </w:t>
      </w:r>
    </w:p>
    <w:p w:rsidR="00FF3845" w:rsidRPr="00FF3845" w:rsidRDefault="00DE6BA2" w:rsidP="005F16DF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845">
        <w:rPr>
          <w:rFonts w:ascii="Arial" w:hAnsi="Arial" w:cs="Arial"/>
          <w:sz w:val="24"/>
          <w:szCs w:val="24"/>
        </w:rPr>
        <w:t xml:space="preserve">nem éri el </w:t>
      </w:r>
    </w:p>
    <w:p w:rsidR="00FF3845" w:rsidRDefault="00DE6BA2" w:rsidP="005F16DF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845">
        <w:rPr>
          <w:rFonts w:ascii="Arial" w:hAnsi="Arial" w:cs="Arial"/>
          <w:sz w:val="24"/>
          <w:szCs w:val="24"/>
        </w:rPr>
        <w:t xml:space="preserve">a betöltött munkakörre érvényes </w:t>
      </w:r>
    </w:p>
    <w:p w:rsidR="00DE6BA2" w:rsidRPr="00FF3845" w:rsidRDefault="00DE6BA2" w:rsidP="00FF384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845">
        <w:rPr>
          <w:rFonts w:ascii="Arial" w:hAnsi="Arial" w:cs="Arial"/>
          <w:sz w:val="24"/>
          <w:szCs w:val="24"/>
        </w:rPr>
        <w:t>teljes munkaidőt.</w:t>
      </w:r>
    </w:p>
    <w:p w:rsidR="00E3026F" w:rsidRPr="00E3026F" w:rsidRDefault="00E3026F" w:rsidP="00E30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56A43" w:rsidRPr="00656A43" w:rsidRDefault="00DE6BA2" w:rsidP="00656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6A43">
        <w:rPr>
          <w:rFonts w:ascii="Arial" w:hAnsi="Arial" w:cs="Arial"/>
          <w:sz w:val="24"/>
          <w:szCs w:val="24"/>
        </w:rPr>
        <w:t xml:space="preserve">(1b) </w:t>
      </w:r>
    </w:p>
    <w:p w:rsidR="00FC3E60" w:rsidRDefault="00DE6BA2" w:rsidP="00656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6A43">
        <w:rPr>
          <w:rFonts w:ascii="Arial" w:hAnsi="Arial" w:cs="Arial"/>
          <w:sz w:val="24"/>
          <w:szCs w:val="24"/>
        </w:rPr>
        <w:t xml:space="preserve">A szakképzési hozzájárulás alapját csökkenti </w:t>
      </w:r>
    </w:p>
    <w:p w:rsidR="00FC3E60" w:rsidRPr="00FC3E60" w:rsidRDefault="00DE6BA2" w:rsidP="005F16DF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3E60">
        <w:rPr>
          <w:rFonts w:ascii="Arial" w:hAnsi="Arial" w:cs="Arial"/>
          <w:sz w:val="24"/>
          <w:szCs w:val="24"/>
        </w:rPr>
        <w:t xml:space="preserve">az azon foglalkoztatott természetes személyeknek (munkavállalóknak) </w:t>
      </w:r>
    </w:p>
    <w:p w:rsidR="00FC3E60" w:rsidRPr="00FC3E60" w:rsidRDefault="00DE6BA2" w:rsidP="005F16DF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3E60">
        <w:rPr>
          <w:rFonts w:ascii="Arial" w:hAnsi="Arial" w:cs="Arial"/>
          <w:sz w:val="24"/>
          <w:szCs w:val="24"/>
        </w:rPr>
        <w:t xml:space="preserve">a szociális hozzájárulási adó alapjának megállapításánál figyelembe vett, </w:t>
      </w:r>
    </w:p>
    <w:p w:rsidR="00FC3E60" w:rsidRPr="00FC3E60" w:rsidRDefault="00DE6BA2" w:rsidP="005F16DF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3E60">
        <w:rPr>
          <w:rFonts w:ascii="Arial" w:hAnsi="Arial" w:cs="Arial"/>
          <w:sz w:val="24"/>
          <w:szCs w:val="24"/>
        </w:rPr>
        <w:t>a munkavállalót terhelő közterhekkel</w:t>
      </w:r>
      <w:r w:rsidR="00FC3E60" w:rsidRPr="00FC3E60">
        <w:rPr>
          <w:rFonts w:ascii="Arial" w:hAnsi="Arial" w:cs="Arial"/>
          <w:sz w:val="24"/>
          <w:szCs w:val="24"/>
        </w:rPr>
        <w:t>,</w:t>
      </w:r>
      <w:r w:rsidRPr="00FC3E60">
        <w:rPr>
          <w:rFonts w:ascii="Arial" w:hAnsi="Arial" w:cs="Arial"/>
          <w:sz w:val="24"/>
          <w:szCs w:val="24"/>
        </w:rPr>
        <w:t xml:space="preserve"> és </w:t>
      </w:r>
    </w:p>
    <w:p w:rsidR="00FC3E60" w:rsidRPr="00FC3E60" w:rsidRDefault="00DE6BA2" w:rsidP="005F16DF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3E60">
        <w:rPr>
          <w:rFonts w:ascii="Arial" w:hAnsi="Arial" w:cs="Arial"/>
          <w:sz w:val="24"/>
          <w:szCs w:val="24"/>
        </w:rPr>
        <w:t xml:space="preserve">más levonásokkal </w:t>
      </w:r>
    </w:p>
    <w:p w:rsidR="00FC3E60" w:rsidRDefault="00DE6BA2" w:rsidP="00FC3E6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56A43">
        <w:rPr>
          <w:rFonts w:ascii="Arial" w:hAnsi="Arial" w:cs="Arial"/>
          <w:sz w:val="24"/>
          <w:szCs w:val="24"/>
        </w:rPr>
        <w:t xml:space="preserve">nem csökkentett (bruttó) </w:t>
      </w:r>
    </w:p>
    <w:p w:rsidR="00FC3E60" w:rsidRDefault="00DE6BA2" w:rsidP="005F16DF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3E60">
        <w:rPr>
          <w:rFonts w:ascii="Arial" w:hAnsi="Arial" w:cs="Arial"/>
          <w:sz w:val="24"/>
          <w:szCs w:val="24"/>
        </w:rPr>
        <w:t xml:space="preserve">munkabérének összege, </w:t>
      </w:r>
    </w:p>
    <w:p w:rsidR="00FC3E60" w:rsidRPr="00FC3E60" w:rsidRDefault="00DE6BA2" w:rsidP="005F16DF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3E60">
        <w:rPr>
          <w:rFonts w:ascii="Arial" w:hAnsi="Arial" w:cs="Arial"/>
          <w:sz w:val="24"/>
          <w:szCs w:val="24"/>
        </w:rPr>
        <w:t>de</w:t>
      </w:r>
      <w:r w:rsidR="00FC3E60" w:rsidRPr="00FC3E60">
        <w:rPr>
          <w:rFonts w:ascii="Arial" w:hAnsi="Arial" w:cs="Arial"/>
          <w:sz w:val="24"/>
          <w:szCs w:val="24"/>
        </w:rPr>
        <w:t>,</w:t>
      </w:r>
      <w:r w:rsidRPr="00FC3E60">
        <w:rPr>
          <w:rFonts w:ascii="Arial" w:hAnsi="Arial" w:cs="Arial"/>
          <w:sz w:val="24"/>
          <w:szCs w:val="24"/>
        </w:rPr>
        <w:t xml:space="preserve"> legfeljebb a kedvezménnyel érintett munkavállalónként havonta 500 ezer forint, amely </w:t>
      </w:r>
    </w:p>
    <w:p w:rsidR="00FC3E60" w:rsidRPr="00FC3E60" w:rsidRDefault="00DE6BA2" w:rsidP="005F16DF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3E60">
        <w:rPr>
          <w:rFonts w:ascii="Arial" w:hAnsi="Arial" w:cs="Arial"/>
          <w:sz w:val="24"/>
          <w:szCs w:val="24"/>
        </w:rPr>
        <w:t>munkavállalók munkaviszonyára tekintettel</w:t>
      </w:r>
      <w:r w:rsidR="00FC3E60" w:rsidRPr="00FC3E60">
        <w:rPr>
          <w:rFonts w:ascii="Arial" w:hAnsi="Arial" w:cs="Arial"/>
          <w:sz w:val="24"/>
          <w:szCs w:val="24"/>
        </w:rPr>
        <w:t>,</w:t>
      </w:r>
      <w:r w:rsidRPr="00FC3E60">
        <w:rPr>
          <w:rFonts w:ascii="Arial" w:hAnsi="Arial" w:cs="Arial"/>
          <w:sz w:val="24"/>
          <w:szCs w:val="24"/>
        </w:rPr>
        <w:t xml:space="preserve"> a tárgyhónapban </w:t>
      </w:r>
    </w:p>
    <w:p w:rsidR="00FC3E60" w:rsidRPr="00FC3E60" w:rsidRDefault="00DE6BA2" w:rsidP="005F16DF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3E60">
        <w:rPr>
          <w:rFonts w:ascii="Arial" w:hAnsi="Arial" w:cs="Arial"/>
          <w:sz w:val="24"/>
          <w:szCs w:val="24"/>
        </w:rPr>
        <w:t xml:space="preserve">a szociális hozzájárulási adó alanya az </w:t>
      </w:r>
      <w:r w:rsidRPr="00FC3E60">
        <w:rPr>
          <w:rFonts w:ascii="Arial" w:hAnsi="Arial" w:cs="Arial"/>
          <w:b/>
          <w:sz w:val="24"/>
          <w:szCs w:val="24"/>
        </w:rPr>
        <w:t>Eat.</w:t>
      </w:r>
      <w:r w:rsidRPr="00FC3E60">
        <w:rPr>
          <w:rFonts w:ascii="Arial" w:hAnsi="Arial" w:cs="Arial"/>
          <w:sz w:val="24"/>
          <w:szCs w:val="24"/>
        </w:rPr>
        <w:t xml:space="preserve"> 462/F. §-ában meghatározott, </w:t>
      </w:r>
    </w:p>
    <w:p w:rsidR="00FC3E60" w:rsidRPr="00FC3E60" w:rsidRDefault="00DE6BA2" w:rsidP="005F16DF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3E60">
        <w:rPr>
          <w:rFonts w:ascii="Arial" w:hAnsi="Arial" w:cs="Arial"/>
          <w:sz w:val="24"/>
          <w:szCs w:val="24"/>
        </w:rPr>
        <w:t xml:space="preserve">kutatók foglalkoztatása után járó </w:t>
      </w:r>
    </w:p>
    <w:p w:rsidR="00FC3E60" w:rsidRPr="00FC3E60" w:rsidRDefault="00DE6BA2" w:rsidP="005F16DF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3E60">
        <w:rPr>
          <w:rFonts w:ascii="Arial" w:hAnsi="Arial" w:cs="Arial"/>
          <w:sz w:val="24"/>
          <w:szCs w:val="24"/>
        </w:rPr>
        <w:t xml:space="preserve">szociális hozzájárulási adókedvezményt </w:t>
      </w:r>
    </w:p>
    <w:p w:rsidR="00FC3E60" w:rsidRDefault="00DE6BA2" w:rsidP="00FC3E6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56A43">
        <w:rPr>
          <w:rFonts w:ascii="Arial" w:hAnsi="Arial" w:cs="Arial"/>
          <w:sz w:val="24"/>
          <w:szCs w:val="24"/>
        </w:rPr>
        <w:t xml:space="preserve">érvényesít. </w:t>
      </w:r>
    </w:p>
    <w:p w:rsidR="00FC3E60" w:rsidRPr="006F6A8D" w:rsidRDefault="00FC3E60" w:rsidP="00FC3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F6A8D" w:rsidRPr="006F6A8D" w:rsidRDefault="006F6A8D" w:rsidP="006F6A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6F6A8D">
        <w:rPr>
          <w:rFonts w:ascii="Arial" w:hAnsi="Arial" w:cs="Arial"/>
          <w:b/>
          <w:i/>
          <w:sz w:val="20"/>
          <w:szCs w:val="20"/>
        </w:rPr>
        <w:t>„Eat.</w:t>
      </w:r>
    </w:p>
    <w:p w:rsidR="006F6A8D" w:rsidRPr="006F6A8D" w:rsidRDefault="006F6A8D" w:rsidP="006F6A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6F6A8D" w:rsidRPr="006F6A8D" w:rsidRDefault="00FC3E60" w:rsidP="006F6A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6F6A8D">
        <w:rPr>
          <w:rFonts w:ascii="Arial" w:hAnsi="Arial" w:cs="Arial"/>
          <w:b/>
          <w:bCs/>
          <w:i/>
          <w:sz w:val="20"/>
          <w:szCs w:val="20"/>
        </w:rPr>
        <w:t xml:space="preserve">462/F. § </w:t>
      </w:r>
    </w:p>
    <w:p w:rsidR="006F6A8D" w:rsidRPr="006F6A8D" w:rsidRDefault="006F6A8D" w:rsidP="006F6A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FC3E60" w:rsidRPr="006F6A8D" w:rsidRDefault="00FC3E60" w:rsidP="006F6A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F6A8D">
        <w:rPr>
          <w:rFonts w:ascii="Arial" w:hAnsi="Arial" w:cs="Arial"/>
          <w:i/>
          <w:sz w:val="20"/>
          <w:szCs w:val="20"/>
        </w:rPr>
        <w:t>(1) Adófizetési kötelezettséget eredményező munkaviszonyban, doktori (PhD) vagy ennél magasabb tudományos fokozattal, vagy tudományos címmel rendelkező kutató, fejlesztő munkavállalót foglalkoztató - vállalkozásként működő kutatóhelynek minősülő - kifizető, az őt a munkaviszonyra tekintettel terhelő adóból adókedvezményt vehet igénybe.</w:t>
      </w:r>
    </w:p>
    <w:p w:rsidR="006F6A8D" w:rsidRPr="006F6A8D" w:rsidRDefault="006F6A8D" w:rsidP="006F6A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FC3E60" w:rsidRPr="006F6A8D" w:rsidRDefault="00FC3E60" w:rsidP="006F6A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F6A8D">
        <w:rPr>
          <w:rFonts w:ascii="Arial" w:hAnsi="Arial" w:cs="Arial"/>
          <w:i/>
          <w:sz w:val="20"/>
          <w:szCs w:val="20"/>
        </w:rPr>
        <w:t>(2) Az adókedvezmény összegét a kifizető havonta, az adott hónapban fennálló adófizetési kötelezettséget eredményező munkaviszonyonként külön-külön kiszámított részkedvezmények összegeként állapítja meg. A részkedvezmény egyenlő a foglalkoztatott természetes személyt (munkavállalót) az adómegállapítási időszakra megillető, az adó alapjának megállapításánál figyelembe vett, a munkavállalót terhelő közterhekkel és más levonásokkal nem csökkentett (bruttó) munkabér, de legfeljebb 500 ezer forint 27 százalékával.</w:t>
      </w:r>
    </w:p>
    <w:p w:rsidR="006F6A8D" w:rsidRPr="006F6A8D" w:rsidRDefault="006F6A8D" w:rsidP="006F6A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FC3E60" w:rsidRPr="006F6A8D" w:rsidRDefault="00FC3E60" w:rsidP="006F6A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F6A8D">
        <w:rPr>
          <w:rFonts w:ascii="Arial" w:hAnsi="Arial" w:cs="Arial"/>
          <w:i/>
          <w:sz w:val="20"/>
          <w:szCs w:val="20"/>
        </w:rPr>
        <w:t>(3) Ha a kifizető a foglalkoztatottat az adómegállapítási időszak egy részében nem, vagy nem kizárólag az (1) bekezdésben meghatározott tevékenységnek megfelelő munkakörben foglalkoztatta, a munkaviszony alapján ezen adómegállapítási időszakra vonatkozóan részkedvezményt nem érvényesíthet.</w:t>
      </w:r>
    </w:p>
    <w:p w:rsidR="00902608" w:rsidRDefault="00902608" w:rsidP="006F6A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FC3E60" w:rsidRPr="006F6A8D" w:rsidRDefault="00FC3E60" w:rsidP="006F6A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F6A8D">
        <w:rPr>
          <w:rFonts w:ascii="Arial" w:hAnsi="Arial" w:cs="Arial"/>
          <w:i/>
          <w:sz w:val="20"/>
          <w:szCs w:val="20"/>
        </w:rPr>
        <w:lastRenderedPageBreak/>
        <w:t>(4) Azon hónapra vonatkozóan, amelyben a munkavállaló munkaviszonya megkezdődik vagy véget ér, a részkedvezmény a kifizetőt az egész hónap tekintetében megilleti.</w:t>
      </w:r>
    </w:p>
    <w:p w:rsidR="006F6A8D" w:rsidRPr="006F6A8D" w:rsidRDefault="006F6A8D" w:rsidP="006F6A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FC3E60" w:rsidRPr="006F6A8D" w:rsidRDefault="00FC3E60" w:rsidP="006F6A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F6A8D">
        <w:rPr>
          <w:rFonts w:ascii="Arial" w:hAnsi="Arial" w:cs="Arial"/>
          <w:i/>
          <w:sz w:val="20"/>
          <w:szCs w:val="20"/>
        </w:rPr>
        <w:t>(5) E § alkalmazásában</w:t>
      </w:r>
    </w:p>
    <w:p w:rsidR="006F6A8D" w:rsidRPr="006F6A8D" w:rsidRDefault="006F6A8D" w:rsidP="00FC3E6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FC3E60" w:rsidRPr="006F6A8D" w:rsidRDefault="00FC3E60" w:rsidP="00FC3E6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6F6A8D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6F6A8D">
        <w:rPr>
          <w:rFonts w:ascii="Arial" w:hAnsi="Arial" w:cs="Arial"/>
          <w:i/>
          <w:sz w:val="20"/>
          <w:szCs w:val="20"/>
        </w:rPr>
        <w:t xml:space="preserve">kutatóhely: a kutatás-fejlesztésről és a technológiai innovációról szóló 2004. évi CXXXIV. törvény (a továbbiakban: Innovációs tv.) 4. § 4. </w:t>
      </w:r>
      <w:r w:rsidRPr="006F6A8D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6F6A8D">
        <w:rPr>
          <w:rFonts w:ascii="Arial" w:hAnsi="Arial" w:cs="Arial"/>
          <w:i/>
          <w:sz w:val="20"/>
          <w:szCs w:val="20"/>
        </w:rPr>
        <w:t>pontja szerinti kutatóhely,</w:t>
      </w:r>
    </w:p>
    <w:p w:rsidR="00FC3E60" w:rsidRPr="006F6A8D" w:rsidRDefault="00FC3E60" w:rsidP="00FC3E6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6F6A8D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6F6A8D">
        <w:rPr>
          <w:rFonts w:ascii="Arial" w:hAnsi="Arial" w:cs="Arial"/>
          <w:i/>
          <w:sz w:val="20"/>
          <w:szCs w:val="20"/>
        </w:rPr>
        <w:t xml:space="preserve">kutató, fejlesztő: az Innovációs tv. 4. § 4. </w:t>
      </w:r>
      <w:r w:rsidRPr="006F6A8D">
        <w:rPr>
          <w:rFonts w:ascii="Arial" w:hAnsi="Arial" w:cs="Arial"/>
          <w:i/>
          <w:iCs/>
          <w:sz w:val="20"/>
          <w:szCs w:val="20"/>
        </w:rPr>
        <w:t xml:space="preserve">d) </w:t>
      </w:r>
      <w:r w:rsidRPr="006F6A8D">
        <w:rPr>
          <w:rFonts w:ascii="Arial" w:hAnsi="Arial" w:cs="Arial"/>
          <w:i/>
          <w:sz w:val="20"/>
          <w:szCs w:val="20"/>
        </w:rPr>
        <w:t>pontja szerinti kutató, fejlesztő</w:t>
      </w:r>
      <w:r w:rsidR="006F6A8D" w:rsidRPr="006F6A8D">
        <w:rPr>
          <w:rFonts w:ascii="Arial" w:hAnsi="Arial" w:cs="Arial"/>
          <w:i/>
          <w:sz w:val="20"/>
          <w:szCs w:val="20"/>
        </w:rPr>
        <w:t>”</w:t>
      </w:r>
      <w:r w:rsidRPr="006F6A8D">
        <w:rPr>
          <w:rFonts w:ascii="Arial" w:hAnsi="Arial" w:cs="Arial"/>
          <w:i/>
          <w:sz w:val="20"/>
          <w:szCs w:val="20"/>
        </w:rPr>
        <w:t>.</w:t>
      </w:r>
    </w:p>
    <w:p w:rsidR="00FC3E60" w:rsidRDefault="00FC3E60" w:rsidP="00FC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07A9" w:rsidRDefault="00DE6BA2" w:rsidP="00656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6A43">
        <w:rPr>
          <w:rFonts w:ascii="Arial" w:hAnsi="Arial" w:cs="Arial"/>
          <w:sz w:val="24"/>
          <w:szCs w:val="24"/>
        </w:rPr>
        <w:t>Részmunkaidős foglalkoztatott esetén</w:t>
      </w:r>
      <w:r w:rsidR="002007A9">
        <w:rPr>
          <w:rFonts w:ascii="Arial" w:hAnsi="Arial" w:cs="Arial"/>
          <w:sz w:val="24"/>
          <w:szCs w:val="24"/>
        </w:rPr>
        <w:t>,</w:t>
      </w:r>
      <w:r w:rsidRPr="00656A43">
        <w:rPr>
          <w:rFonts w:ascii="Arial" w:hAnsi="Arial" w:cs="Arial"/>
          <w:sz w:val="24"/>
          <w:szCs w:val="24"/>
        </w:rPr>
        <w:t xml:space="preserve"> legfeljebb 500 ezer forint arányosan csökkentett része vehető figyelembe. </w:t>
      </w:r>
    </w:p>
    <w:p w:rsidR="002007A9" w:rsidRDefault="002007A9" w:rsidP="00656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6BA2" w:rsidRPr="00656A43" w:rsidRDefault="00DE6BA2" w:rsidP="00656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6A43">
        <w:rPr>
          <w:rFonts w:ascii="Arial" w:hAnsi="Arial" w:cs="Arial"/>
          <w:sz w:val="24"/>
          <w:szCs w:val="24"/>
        </w:rPr>
        <w:t>E bekezdés alkalmazásában részmunkaidős foglalkoztatásnak minősül az a foglalkoztatás, amelynek munkaszerződésben meghatározott időtartama nem éri el a betöltött munkakörre érvényes teljes munkaidőt.</w:t>
      </w:r>
    </w:p>
    <w:p w:rsidR="00656A43" w:rsidRPr="00656A43" w:rsidRDefault="00656A43" w:rsidP="00656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6BA2" w:rsidRPr="00656A43" w:rsidRDefault="00DE6BA2" w:rsidP="00656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6A43">
        <w:rPr>
          <w:rFonts w:ascii="Arial" w:hAnsi="Arial" w:cs="Arial"/>
          <w:sz w:val="24"/>
          <w:szCs w:val="24"/>
        </w:rPr>
        <w:t>(2) A szakképzési hozzájárulás mértéke a szakképzési hozzájárulás alapjának 1,5 százaléka (a továbbiakban: bruttó kötelezettség).</w:t>
      </w:r>
    </w:p>
    <w:p w:rsidR="00656A43" w:rsidRPr="00656A43" w:rsidRDefault="00656A43" w:rsidP="00656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6BA2" w:rsidRPr="00656A43" w:rsidRDefault="00DE6BA2" w:rsidP="00656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6A43">
        <w:rPr>
          <w:rFonts w:ascii="Arial" w:hAnsi="Arial" w:cs="Arial"/>
          <w:sz w:val="24"/>
          <w:szCs w:val="24"/>
        </w:rPr>
        <w:t>(3) A hozzájárulásra kötelezett</w:t>
      </w:r>
      <w:r w:rsidR="002007A9">
        <w:rPr>
          <w:rFonts w:ascii="Arial" w:hAnsi="Arial" w:cs="Arial"/>
          <w:sz w:val="24"/>
          <w:szCs w:val="24"/>
        </w:rPr>
        <w:t>,</w:t>
      </w:r>
      <w:r w:rsidRPr="00656A43">
        <w:rPr>
          <w:rFonts w:ascii="Arial" w:hAnsi="Arial" w:cs="Arial"/>
          <w:sz w:val="24"/>
          <w:szCs w:val="24"/>
        </w:rPr>
        <w:t xml:space="preserve"> a szakképzési hozzájárulást a naptári évre állapítja meg.</w:t>
      </w:r>
    </w:p>
    <w:p w:rsidR="00656A43" w:rsidRPr="00656A43" w:rsidRDefault="00656A43" w:rsidP="00656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007A9" w:rsidRPr="00656A43" w:rsidRDefault="00DE6BA2" w:rsidP="00200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6A43">
        <w:rPr>
          <w:rFonts w:ascii="Arial" w:hAnsi="Arial" w:cs="Arial"/>
          <w:sz w:val="24"/>
          <w:szCs w:val="24"/>
        </w:rPr>
        <w:t xml:space="preserve">(4) </w:t>
      </w:r>
      <w:r w:rsidR="002007A9" w:rsidRPr="00656A43">
        <w:rPr>
          <w:rFonts w:ascii="Arial" w:hAnsi="Arial" w:cs="Arial"/>
          <w:sz w:val="24"/>
          <w:szCs w:val="24"/>
        </w:rPr>
        <w:t>A szakképzési hozzájárulás kiszámítás</w:t>
      </w:r>
      <w:r w:rsidR="002007A9">
        <w:rPr>
          <w:rFonts w:ascii="Arial" w:hAnsi="Arial" w:cs="Arial"/>
          <w:sz w:val="24"/>
          <w:szCs w:val="24"/>
        </w:rPr>
        <w:t>a.</w:t>
      </w:r>
    </w:p>
    <w:p w:rsidR="002007A9" w:rsidRDefault="002007A9" w:rsidP="00656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6BA2" w:rsidRPr="00656A43" w:rsidRDefault="00DE6BA2" w:rsidP="00656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6A43">
        <w:rPr>
          <w:rFonts w:ascii="Arial" w:hAnsi="Arial" w:cs="Arial"/>
          <w:sz w:val="24"/>
          <w:szCs w:val="24"/>
        </w:rPr>
        <w:t>A szakképzési hozzájárulás kiszámításához</w:t>
      </w:r>
    </w:p>
    <w:p w:rsidR="00656A43" w:rsidRPr="00656A43" w:rsidRDefault="00656A43" w:rsidP="00656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2007A9" w:rsidRPr="00162282" w:rsidRDefault="00DE6BA2" w:rsidP="00162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162282">
        <w:rPr>
          <w:rFonts w:ascii="Arial" w:hAnsi="Arial" w:cs="Arial"/>
          <w:iCs/>
          <w:sz w:val="24"/>
          <w:szCs w:val="24"/>
        </w:rPr>
        <w:t xml:space="preserve">a) </w:t>
      </w:r>
    </w:p>
    <w:p w:rsidR="00162282" w:rsidRDefault="00162282" w:rsidP="00656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62282">
        <w:rPr>
          <w:rFonts w:ascii="Arial" w:hAnsi="Arial" w:cs="Arial"/>
          <w:bCs/>
          <w:sz w:val="24"/>
          <w:szCs w:val="24"/>
        </w:rPr>
        <w:t>2000. évi C. törvény, a számvitelről</w:t>
      </w:r>
    </w:p>
    <w:p w:rsidR="002007A9" w:rsidRPr="00162282" w:rsidRDefault="00DE6BA2" w:rsidP="005F16DF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2282">
        <w:rPr>
          <w:rFonts w:ascii="Arial" w:hAnsi="Arial" w:cs="Arial"/>
          <w:sz w:val="24"/>
          <w:szCs w:val="24"/>
        </w:rPr>
        <w:t>hatálya alá tartozó egészségügyi szolgáltatónak</w:t>
      </w:r>
      <w:r w:rsidR="002007A9" w:rsidRPr="00162282">
        <w:rPr>
          <w:rFonts w:ascii="Arial" w:hAnsi="Arial" w:cs="Arial"/>
          <w:sz w:val="24"/>
          <w:szCs w:val="24"/>
        </w:rPr>
        <w:t>,</w:t>
      </w:r>
      <w:r w:rsidRPr="00162282">
        <w:rPr>
          <w:rFonts w:ascii="Arial" w:hAnsi="Arial" w:cs="Arial"/>
          <w:sz w:val="24"/>
          <w:szCs w:val="24"/>
        </w:rPr>
        <w:t xml:space="preserve"> </w:t>
      </w:r>
    </w:p>
    <w:p w:rsidR="002007A9" w:rsidRPr="00162282" w:rsidRDefault="00DE6BA2" w:rsidP="005F16DF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2282">
        <w:rPr>
          <w:rFonts w:ascii="Arial" w:hAnsi="Arial" w:cs="Arial"/>
          <w:sz w:val="24"/>
          <w:szCs w:val="24"/>
        </w:rPr>
        <w:t>az őt terhelő szociális hozzájárulási adó alapját</w:t>
      </w:r>
      <w:r w:rsidR="002007A9" w:rsidRPr="00162282">
        <w:rPr>
          <w:rFonts w:ascii="Arial" w:hAnsi="Arial" w:cs="Arial"/>
          <w:sz w:val="24"/>
          <w:szCs w:val="24"/>
        </w:rPr>
        <w:t>,</w:t>
      </w:r>
      <w:r w:rsidRPr="00162282">
        <w:rPr>
          <w:rFonts w:ascii="Arial" w:hAnsi="Arial" w:cs="Arial"/>
          <w:sz w:val="24"/>
          <w:szCs w:val="24"/>
        </w:rPr>
        <w:t xml:space="preserve"> </w:t>
      </w:r>
    </w:p>
    <w:p w:rsidR="002007A9" w:rsidRDefault="00162282" w:rsidP="0016228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</w:t>
      </w:r>
      <w:r w:rsidRPr="00162282">
        <w:rPr>
          <w:rFonts w:ascii="Arial" w:hAnsi="Arial" w:cs="Arial"/>
          <w:bCs/>
          <w:sz w:val="24"/>
          <w:szCs w:val="24"/>
        </w:rPr>
        <w:t>törvény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E6BA2" w:rsidRPr="00656A43">
        <w:rPr>
          <w:rFonts w:ascii="Arial" w:hAnsi="Arial" w:cs="Arial"/>
          <w:sz w:val="24"/>
          <w:szCs w:val="24"/>
        </w:rPr>
        <w:t xml:space="preserve">szerint megállapított </w:t>
      </w:r>
    </w:p>
    <w:p w:rsidR="002007A9" w:rsidRPr="00162282" w:rsidRDefault="00DE6BA2" w:rsidP="005F16DF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2282">
        <w:rPr>
          <w:rFonts w:ascii="Arial" w:hAnsi="Arial" w:cs="Arial"/>
          <w:sz w:val="24"/>
          <w:szCs w:val="24"/>
        </w:rPr>
        <w:t>éves árbevétele</w:t>
      </w:r>
      <w:r w:rsidR="002007A9" w:rsidRPr="00162282">
        <w:rPr>
          <w:rFonts w:ascii="Arial" w:hAnsi="Arial" w:cs="Arial"/>
          <w:sz w:val="24"/>
          <w:szCs w:val="24"/>
        </w:rPr>
        <w:t>,</w:t>
      </w:r>
      <w:r w:rsidRPr="00162282">
        <w:rPr>
          <w:rFonts w:ascii="Arial" w:hAnsi="Arial" w:cs="Arial"/>
          <w:sz w:val="24"/>
          <w:szCs w:val="24"/>
        </w:rPr>
        <w:t xml:space="preserve"> és </w:t>
      </w:r>
    </w:p>
    <w:p w:rsidR="002007A9" w:rsidRPr="00162282" w:rsidRDefault="00DE6BA2" w:rsidP="005F16DF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2282">
        <w:rPr>
          <w:rFonts w:ascii="Arial" w:hAnsi="Arial" w:cs="Arial"/>
          <w:sz w:val="24"/>
          <w:szCs w:val="24"/>
        </w:rPr>
        <w:t xml:space="preserve">az egészségbiztosítási szervtől származó árbevétele </w:t>
      </w:r>
    </w:p>
    <w:p w:rsidR="00DE6BA2" w:rsidRPr="00656A43" w:rsidRDefault="00DE6BA2" w:rsidP="00656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6A43">
        <w:rPr>
          <w:rFonts w:ascii="Arial" w:hAnsi="Arial" w:cs="Arial"/>
          <w:sz w:val="24"/>
          <w:szCs w:val="24"/>
        </w:rPr>
        <w:t>arányában,</w:t>
      </w:r>
    </w:p>
    <w:p w:rsidR="00656A43" w:rsidRPr="00656A43" w:rsidRDefault="00656A43" w:rsidP="00656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1077A8" w:rsidRDefault="00DE6BA2" w:rsidP="00656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656A43">
        <w:rPr>
          <w:rFonts w:ascii="Arial" w:hAnsi="Arial" w:cs="Arial"/>
          <w:iCs/>
          <w:sz w:val="24"/>
          <w:szCs w:val="24"/>
        </w:rPr>
        <w:t xml:space="preserve">b) </w:t>
      </w:r>
    </w:p>
    <w:p w:rsidR="00DE0F49" w:rsidRDefault="00DE6BA2" w:rsidP="00656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6A43">
        <w:rPr>
          <w:rFonts w:ascii="Arial" w:hAnsi="Arial" w:cs="Arial"/>
          <w:sz w:val="24"/>
          <w:szCs w:val="24"/>
        </w:rPr>
        <w:t>a</w:t>
      </w:r>
      <w:r w:rsidR="001077A8">
        <w:rPr>
          <w:rFonts w:ascii="Arial" w:hAnsi="Arial" w:cs="Arial"/>
          <w:sz w:val="24"/>
          <w:szCs w:val="24"/>
        </w:rPr>
        <w:t xml:space="preserve"> </w:t>
      </w:r>
      <w:r w:rsidR="001077A8" w:rsidRPr="008B3DE9">
        <w:rPr>
          <w:rFonts w:ascii="Arial" w:hAnsi="Arial" w:cs="Arial"/>
          <w:b/>
          <w:sz w:val="24"/>
          <w:szCs w:val="24"/>
        </w:rPr>
        <w:t>Szhtv.</w:t>
      </w:r>
      <w:r w:rsidR="001077A8">
        <w:rPr>
          <w:rFonts w:ascii="Arial" w:hAnsi="Arial" w:cs="Arial"/>
          <w:b/>
          <w:sz w:val="24"/>
          <w:szCs w:val="24"/>
        </w:rPr>
        <w:t xml:space="preserve"> </w:t>
      </w:r>
      <w:r w:rsidRPr="00656A43">
        <w:rPr>
          <w:rFonts w:ascii="Arial" w:hAnsi="Arial" w:cs="Arial"/>
          <w:sz w:val="24"/>
          <w:szCs w:val="24"/>
        </w:rPr>
        <w:t xml:space="preserve"> </w:t>
      </w:r>
      <w:r w:rsidR="00DE0F49">
        <w:rPr>
          <w:rFonts w:ascii="Arial" w:hAnsi="Arial" w:cs="Arial"/>
          <w:sz w:val="24"/>
          <w:szCs w:val="24"/>
        </w:rPr>
        <w:t xml:space="preserve">4.§ </w:t>
      </w:r>
      <w:r w:rsidRPr="00656A43">
        <w:rPr>
          <w:rFonts w:ascii="Arial" w:hAnsi="Arial" w:cs="Arial"/>
          <w:iCs/>
          <w:sz w:val="24"/>
          <w:szCs w:val="24"/>
        </w:rPr>
        <w:t xml:space="preserve">a) </w:t>
      </w:r>
      <w:r w:rsidRPr="00656A43">
        <w:rPr>
          <w:rFonts w:ascii="Arial" w:hAnsi="Arial" w:cs="Arial"/>
          <w:sz w:val="24"/>
          <w:szCs w:val="24"/>
        </w:rPr>
        <w:t>pont alá nem tartozó</w:t>
      </w:r>
      <w:r w:rsidR="00DE0F49">
        <w:rPr>
          <w:rFonts w:ascii="Arial" w:hAnsi="Arial" w:cs="Arial"/>
          <w:sz w:val="24"/>
          <w:szCs w:val="24"/>
        </w:rPr>
        <w:t>,</w:t>
      </w:r>
      <w:r w:rsidRPr="00656A43">
        <w:rPr>
          <w:rFonts w:ascii="Arial" w:hAnsi="Arial" w:cs="Arial"/>
          <w:sz w:val="24"/>
          <w:szCs w:val="24"/>
        </w:rPr>
        <w:t xml:space="preserve"> egyéb hozzájárulásra kötelezettnek </w:t>
      </w:r>
    </w:p>
    <w:p w:rsidR="00DE0F49" w:rsidRPr="00DE0F49" w:rsidRDefault="00DE6BA2" w:rsidP="005F16DF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F49">
        <w:rPr>
          <w:rFonts w:ascii="Arial" w:hAnsi="Arial" w:cs="Arial"/>
          <w:sz w:val="24"/>
          <w:szCs w:val="24"/>
        </w:rPr>
        <w:t>az őt terhelő</w:t>
      </w:r>
      <w:r w:rsidR="00DE0F49" w:rsidRPr="00DE0F49">
        <w:rPr>
          <w:rFonts w:ascii="Arial" w:hAnsi="Arial" w:cs="Arial"/>
          <w:sz w:val="24"/>
          <w:szCs w:val="24"/>
        </w:rPr>
        <w:t>,</w:t>
      </w:r>
      <w:r w:rsidRPr="00DE0F49">
        <w:rPr>
          <w:rFonts w:ascii="Arial" w:hAnsi="Arial" w:cs="Arial"/>
          <w:sz w:val="24"/>
          <w:szCs w:val="24"/>
        </w:rPr>
        <w:t xml:space="preserve"> szociális hozzájárulási adó alapját </w:t>
      </w:r>
    </w:p>
    <w:p w:rsidR="00DE0F49" w:rsidRPr="00DE0F49" w:rsidRDefault="00DE6BA2" w:rsidP="005F16DF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F49">
        <w:rPr>
          <w:rFonts w:ascii="Arial" w:hAnsi="Arial" w:cs="Arial"/>
          <w:sz w:val="24"/>
          <w:szCs w:val="24"/>
        </w:rPr>
        <w:t>az éves bevétele</w:t>
      </w:r>
      <w:r w:rsidR="00DE0F49" w:rsidRPr="00DE0F49">
        <w:rPr>
          <w:rFonts w:ascii="Arial" w:hAnsi="Arial" w:cs="Arial"/>
          <w:sz w:val="24"/>
          <w:szCs w:val="24"/>
        </w:rPr>
        <w:t>,</w:t>
      </w:r>
      <w:r w:rsidRPr="00DE0F49">
        <w:rPr>
          <w:rFonts w:ascii="Arial" w:hAnsi="Arial" w:cs="Arial"/>
          <w:sz w:val="24"/>
          <w:szCs w:val="24"/>
        </w:rPr>
        <w:t xml:space="preserve"> és </w:t>
      </w:r>
    </w:p>
    <w:p w:rsidR="00DE0F49" w:rsidRPr="00DE0F49" w:rsidRDefault="00DE6BA2" w:rsidP="005F16DF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F49">
        <w:rPr>
          <w:rFonts w:ascii="Arial" w:hAnsi="Arial" w:cs="Arial"/>
          <w:sz w:val="24"/>
          <w:szCs w:val="24"/>
        </w:rPr>
        <w:t xml:space="preserve">az egészségbiztosítási szervtől származó bevétele </w:t>
      </w:r>
    </w:p>
    <w:p w:rsidR="00DE6BA2" w:rsidRPr="00656A43" w:rsidRDefault="00DE6BA2" w:rsidP="00DE0F4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56A43">
        <w:rPr>
          <w:rFonts w:ascii="Arial" w:hAnsi="Arial" w:cs="Arial"/>
          <w:sz w:val="24"/>
          <w:szCs w:val="24"/>
        </w:rPr>
        <w:t>arányában,</w:t>
      </w:r>
    </w:p>
    <w:p w:rsidR="00656A43" w:rsidRPr="00656A43" w:rsidRDefault="00656A43" w:rsidP="00656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7C13D2" w:rsidRDefault="007C13D2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br w:type="page"/>
      </w:r>
    </w:p>
    <w:p w:rsidR="00DE0F49" w:rsidRDefault="00DE6BA2" w:rsidP="00656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656A43">
        <w:rPr>
          <w:rFonts w:ascii="Arial" w:hAnsi="Arial" w:cs="Arial"/>
          <w:iCs/>
          <w:sz w:val="24"/>
          <w:szCs w:val="24"/>
        </w:rPr>
        <w:lastRenderedPageBreak/>
        <w:t xml:space="preserve">c) </w:t>
      </w:r>
    </w:p>
    <w:p w:rsidR="00FA6B85" w:rsidRDefault="00DE6BA2" w:rsidP="00656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6A43">
        <w:rPr>
          <w:rFonts w:ascii="Arial" w:hAnsi="Arial" w:cs="Arial"/>
          <w:sz w:val="24"/>
          <w:szCs w:val="24"/>
        </w:rPr>
        <w:t xml:space="preserve">a közhasznú nonprofit gazdasági társaságnak </w:t>
      </w:r>
    </w:p>
    <w:p w:rsidR="00FA6B85" w:rsidRPr="00FA6B85" w:rsidRDefault="00DE6BA2" w:rsidP="005F16DF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6B85">
        <w:rPr>
          <w:rFonts w:ascii="Arial" w:hAnsi="Arial" w:cs="Arial"/>
          <w:sz w:val="24"/>
          <w:szCs w:val="24"/>
        </w:rPr>
        <w:t xml:space="preserve">az őt terhelő szociális hozzájárulási adó alapját </w:t>
      </w:r>
    </w:p>
    <w:p w:rsidR="00FA6B85" w:rsidRPr="00FA6B85" w:rsidRDefault="00DE6BA2" w:rsidP="005F16DF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6B85">
        <w:rPr>
          <w:rFonts w:ascii="Arial" w:hAnsi="Arial" w:cs="Arial"/>
          <w:sz w:val="24"/>
          <w:szCs w:val="24"/>
        </w:rPr>
        <w:t>a</w:t>
      </w:r>
      <w:r w:rsidR="00FA6B85" w:rsidRPr="00FA6B85">
        <w:rPr>
          <w:rFonts w:ascii="Arial" w:hAnsi="Arial" w:cs="Arial"/>
          <w:sz w:val="24"/>
          <w:szCs w:val="24"/>
        </w:rPr>
        <w:t xml:space="preserve"> </w:t>
      </w:r>
      <w:r w:rsidR="00FA6B85" w:rsidRPr="00FA6B85">
        <w:rPr>
          <w:rFonts w:ascii="Arial" w:hAnsi="Arial" w:cs="Arial"/>
          <w:bCs/>
          <w:sz w:val="24"/>
          <w:szCs w:val="24"/>
        </w:rPr>
        <w:t xml:space="preserve">2000. évi C. törvény, a számvitelről, </w:t>
      </w:r>
      <w:r w:rsidRPr="00FA6B85">
        <w:rPr>
          <w:rFonts w:ascii="Arial" w:hAnsi="Arial" w:cs="Arial"/>
          <w:sz w:val="24"/>
          <w:szCs w:val="24"/>
        </w:rPr>
        <w:t>szerint megállapított éves árbevételéből</w:t>
      </w:r>
      <w:r w:rsidR="00FA6B85" w:rsidRPr="00FA6B85">
        <w:rPr>
          <w:rFonts w:ascii="Arial" w:hAnsi="Arial" w:cs="Arial"/>
          <w:sz w:val="24"/>
          <w:szCs w:val="24"/>
        </w:rPr>
        <w:t>,</w:t>
      </w:r>
      <w:r w:rsidRPr="00FA6B85">
        <w:rPr>
          <w:rFonts w:ascii="Arial" w:hAnsi="Arial" w:cs="Arial"/>
          <w:sz w:val="24"/>
          <w:szCs w:val="24"/>
        </w:rPr>
        <w:t xml:space="preserve"> </w:t>
      </w:r>
    </w:p>
    <w:p w:rsidR="00FA6B85" w:rsidRPr="00FA6B85" w:rsidRDefault="00DE6BA2" w:rsidP="005F16DF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6B85">
        <w:rPr>
          <w:rFonts w:ascii="Arial" w:hAnsi="Arial" w:cs="Arial"/>
          <w:sz w:val="24"/>
          <w:szCs w:val="24"/>
        </w:rPr>
        <w:t xml:space="preserve">a </w:t>
      </w:r>
      <w:r w:rsidR="00DE0F49" w:rsidRPr="00FA6B85">
        <w:rPr>
          <w:rFonts w:ascii="Arial" w:hAnsi="Arial" w:cs="Arial"/>
          <w:b/>
          <w:sz w:val="24"/>
          <w:szCs w:val="24"/>
        </w:rPr>
        <w:t xml:space="preserve">Szhtv. </w:t>
      </w:r>
      <w:r w:rsidR="00DE0F49" w:rsidRPr="00FA6B85">
        <w:rPr>
          <w:rFonts w:ascii="Arial" w:hAnsi="Arial" w:cs="Arial"/>
          <w:sz w:val="24"/>
          <w:szCs w:val="24"/>
        </w:rPr>
        <w:t xml:space="preserve"> </w:t>
      </w:r>
      <w:r w:rsidRPr="00FA6B85">
        <w:rPr>
          <w:rFonts w:ascii="Arial" w:hAnsi="Arial" w:cs="Arial"/>
          <w:sz w:val="24"/>
          <w:szCs w:val="24"/>
        </w:rPr>
        <w:t xml:space="preserve">2. § (5) bekezdés </w:t>
      </w:r>
      <w:r w:rsidRPr="00FA6B85">
        <w:rPr>
          <w:rFonts w:ascii="Arial" w:hAnsi="Arial" w:cs="Arial"/>
          <w:iCs/>
          <w:sz w:val="24"/>
          <w:szCs w:val="24"/>
        </w:rPr>
        <w:t xml:space="preserve">e) </w:t>
      </w:r>
      <w:r w:rsidRPr="00FA6B85">
        <w:rPr>
          <w:rFonts w:ascii="Arial" w:hAnsi="Arial" w:cs="Arial"/>
          <w:sz w:val="24"/>
          <w:szCs w:val="24"/>
        </w:rPr>
        <w:t>pontjában meghatározott kedvezményezett tevékenysége</w:t>
      </w:r>
      <w:r w:rsidR="00FA6B85" w:rsidRPr="00FA6B85">
        <w:rPr>
          <w:rFonts w:ascii="Arial" w:hAnsi="Arial" w:cs="Arial"/>
          <w:sz w:val="24"/>
          <w:szCs w:val="24"/>
        </w:rPr>
        <w:t>,</w:t>
      </w:r>
      <w:r w:rsidRPr="00FA6B85">
        <w:rPr>
          <w:rFonts w:ascii="Arial" w:hAnsi="Arial" w:cs="Arial"/>
          <w:sz w:val="24"/>
          <w:szCs w:val="24"/>
        </w:rPr>
        <w:t xml:space="preserve"> és </w:t>
      </w:r>
    </w:p>
    <w:p w:rsidR="00FA6B85" w:rsidRPr="00FA6B85" w:rsidRDefault="00DE6BA2" w:rsidP="005F16DF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6B85">
        <w:rPr>
          <w:rFonts w:ascii="Arial" w:hAnsi="Arial" w:cs="Arial"/>
          <w:sz w:val="24"/>
          <w:szCs w:val="24"/>
        </w:rPr>
        <w:t xml:space="preserve">a vállalkozási tevékenysége árbevétele </w:t>
      </w:r>
    </w:p>
    <w:p w:rsidR="00DE6BA2" w:rsidRPr="008E53B6" w:rsidRDefault="00DE6BA2" w:rsidP="00FA6B85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>arányában</w:t>
      </w:r>
    </w:p>
    <w:p w:rsidR="00DE6BA2" w:rsidRDefault="00DE6BA2" w:rsidP="00FA6B85">
      <w:pPr>
        <w:autoSpaceDE w:val="0"/>
        <w:autoSpaceDN w:val="0"/>
        <w:adjustRightInd w:val="0"/>
        <w:spacing w:after="0" w:line="240" w:lineRule="auto"/>
        <w:ind w:firstLine="362"/>
        <w:jc w:val="both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>kell megosztania.</w:t>
      </w:r>
    </w:p>
    <w:p w:rsidR="00FA6B85" w:rsidRDefault="00FA6B85" w:rsidP="00FA6B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6B85" w:rsidRPr="00FA6B85" w:rsidRDefault="00FA6B85" w:rsidP="00FA6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A6B85">
        <w:rPr>
          <w:rFonts w:ascii="Arial" w:hAnsi="Arial" w:cs="Arial"/>
          <w:b/>
          <w:i/>
          <w:sz w:val="20"/>
          <w:szCs w:val="20"/>
        </w:rPr>
        <w:t xml:space="preserve">„Szhtv. </w:t>
      </w:r>
      <w:r w:rsidRPr="00FA6B85">
        <w:rPr>
          <w:rFonts w:ascii="Arial" w:hAnsi="Arial" w:cs="Arial"/>
          <w:i/>
          <w:sz w:val="20"/>
          <w:szCs w:val="20"/>
        </w:rPr>
        <w:t xml:space="preserve"> </w:t>
      </w:r>
    </w:p>
    <w:p w:rsidR="00FA6B85" w:rsidRPr="00FA6B85" w:rsidRDefault="00FA6B85" w:rsidP="00FA6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A6B85" w:rsidRPr="00FA6B85" w:rsidRDefault="00FA6B85" w:rsidP="00FA6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A6B85">
        <w:rPr>
          <w:rFonts w:ascii="Arial" w:hAnsi="Arial" w:cs="Arial"/>
          <w:i/>
          <w:sz w:val="20"/>
          <w:szCs w:val="20"/>
        </w:rPr>
        <w:t xml:space="preserve">2. § </w:t>
      </w:r>
    </w:p>
    <w:p w:rsidR="00FA6B85" w:rsidRPr="00FA6B85" w:rsidRDefault="00FA6B85" w:rsidP="00FA6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A6B85" w:rsidRPr="00FA6B85" w:rsidRDefault="00FA6B85" w:rsidP="00FA6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A6B85">
        <w:rPr>
          <w:rFonts w:ascii="Arial" w:hAnsi="Arial" w:cs="Arial"/>
          <w:i/>
          <w:sz w:val="20"/>
          <w:szCs w:val="20"/>
        </w:rPr>
        <w:t>(5)</w:t>
      </w:r>
    </w:p>
    <w:p w:rsidR="00FA6B85" w:rsidRPr="00FA6B85" w:rsidRDefault="00FA6B85" w:rsidP="00FA6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A6B85" w:rsidRPr="00FA6B85" w:rsidRDefault="00FA6B85" w:rsidP="00FA6B85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/>
          <w:sz w:val="20"/>
          <w:szCs w:val="20"/>
        </w:rPr>
      </w:pPr>
      <w:r w:rsidRPr="00FA6B85">
        <w:rPr>
          <w:rFonts w:ascii="Arial" w:hAnsi="Arial" w:cs="Arial"/>
          <w:i/>
          <w:iCs/>
          <w:sz w:val="20"/>
          <w:szCs w:val="20"/>
        </w:rPr>
        <w:t xml:space="preserve">e) </w:t>
      </w:r>
      <w:r w:rsidRPr="00FA6B85">
        <w:rPr>
          <w:rFonts w:ascii="Arial" w:hAnsi="Arial" w:cs="Arial"/>
          <w:i/>
          <w:sz w:val="20"/>
          <w:szCs w:val="20"/>
        </w:rPr>
        <w:t xml:space="preserve">a közhasznú nonprofit gazdasági társaság a társasági adóról és az osztalékadóról szóló 1996. évi LXXXI. törvény 6. számú melléklet </w:t>
      </w:r>
      <w:r w:rsidRPr="00FA6B85">
        <w:rPr>
          <w:rFonts w:ascii="Arial" w:hAnsi="Arial" w:cs="Arial"/>
          <w:i/>
          <w:iCs/>
          <w:sz w:val="20"/>
          <w:szCs w:val="20"/>
        </w:rPr>
        <w:t xml:space="preserve">E) </w:t>
      </w:r>
      <w:r w:rsidRPr="00FA6B85">
        <w:rPr>
          <w:rFonts w:ascii="Arial" w:hAnsi="Arial" w:cs="Arial"/>
          <w:i/>
          <w:sz w:val="20"/>
          <w:szCs w:val="20"/>
        </w:rPr>
        <w:t>fejezete alapján megállapított kedvezményezett tevékenység ellátásával összefüggésben a társaságot terhelő szociális hozzájárulási adó alapja után”.</w:t>
      </w:r>
    </w:p>
    <w:p w:rsidR="00FA6B85" w:rsidRPr="00FA6B85" w:rsidRDefault="00FA6B85" w:rsidP="00FA6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E6BA2" w:rsidRPr="00CB55DB" w:rsidRDefault="00DE6BA2" w:rsidP="00DE6BA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B55DB">
        <w:rPr>
          <w:rFonts w:ascii="Arial" w:hAnsi="Arial" w:cs="Arial"/>
          <w:b/>
          <w:sz w:val="32"/>
          <w:szCs w:val="32"/>
        </w:rPr>
        <w:t>5. A szakképzési hozzájárulás teljesítésének módja</w:t>
      </w:r>
    </w:p>
    <w:p w:rsidR="00CB55DB" w:rsidRPr="00CB55DB" w:rsidRDefault="00DE6BA2" w:rsidP="00CB55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B55DB">
        <w:rPr>
          <w:rFonts w:ascii="Arial" w:hAnsi="Arial" w:cs="Arial"/>
          <w:b/>
          <w:bCs/>
          <w:sz w:val="28"/>
          <w:szCs w:val="28"/>
        </w:rPr>
        <w:t xml:space="preserve">5. § </w:t>
      </w:r>
    </w:p>
    <w:p w:rsidR="00CB55DB" w:rsidRDefault="00CB55DB" w:rsidP="00CB55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E6BA2" w:rsidRPr="00CB55DB" w:rsidRDefault="00DE6BA2" w:rsidP="00CB55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55DB">
        <w:rPr>
          <w:rFonts w:ascii="Arial" w:hAnsi="Arial" w:cs="Arial"/>
          <w:sz w:val="24"/>
          <w:szCs w:val="24"/>
        </w:rPr>
        <w:t>A szakképzési hozzájárulás teljesíthető</w:t>
      </w:r>
    </w:p>
    <w:p w:rsidR="00CB55DB" w:rsidRPr="00CB55DB" w:rsidRDefault="00CB55DB" w:rsidP="00CB55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853535" w:rsidRDefault="00DE6BA2" w:rsidP="00CB55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B55DB">
        <w:rPr>
          <w:rFonts w:ascii="Arial" w:hAnsi="Arial" w:cs="Arial"/>
          <w:iCs/>
          <w:sz w:val="24"/>
          <w:szCs w:val="24"/>
        </w:rPr>
        <w:t xml:space="preserve">a) </w:t>
      </w:r>
    </w:p>
    <w:p w:rsidR="00853535" w:rsidRDefault="00DE6BA2" w:rsidP="00CB55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55DB">
        <w:rPr>
          <w:rFonts w:ascii="Arial" w:hAnsi="Arial" w:cs="Arial"/>
          <w:sz w:val="24"/>
          <w:szCs w:val="24"/>
        </w:rPr>
        <w:t xml:space="preserve">a </w:t>
      </w:r>
      <w:r w:rsidR="00853535">
        <w:rPr>
          <w:rFonts w:ascii="Arial" w:hAnsi="Arial" w:cs="Arial"/>
          <w:b/>
          <w:sz w:val="24"/>
          <w:szCs w:val="24"/>
        </w:rPr>
        <w:t xml:space="preserve">Sztv.- </w:t>
      </w:r>
      <w:r w:rsidRPr="00CB55DB">
        <w:rPr>
          <w:rFonts w:ascii="Arial" w:hAnsi="Arial" w:cs="Arial"/>
          <w:sz w:val="24"/>
          <w:szCs w:val="24"/>
        </w:rPr>
        <w:t xml:space="preserve">ben foglaltak szerint azon iskolai rendszerű képzések esetében, amelyek </w:t>
      </w:r>
    </w:p>
    <w:p w:rsidR="00853535" w:rsidRPr="00853535" w:rsidRDefault="00DE6BA2" w:rsidP="005F16DF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3535">
        <w:rPr>
          <w:rFonts w:ascii="Arial" w:hAnsi="Arial" w:cs="Arial"/>
          <w:sz w:val="24"/>
          <w:szCs w:val="24"/>
        </w:rPr>
        <w:t>állami fenntartású szakképző intézményben</w:t>
      </w:r>
      <w:r w:rsidR="00853535" w:rsidRPr="00853535">
        <w:rPr>
          <w:rFonts w:ascii="Arial" w:hAnsi="Arial" w:cs="Arial"/>
          <w:sz w:val="24"/>
          <w:szCs w:val="24"/>
        </w:rPr>
        <w:t>,</w:t>
      </w:r>
      <w:r w:rsidRPr="00853535">
        <w:rPr>
          <w:rFonts w:ascii="Arial" w:hAnsi="Arial" w:cs="Arial"/>
          <w:sz w:val="24"/>
          <w:szCs w:val="24"/>
        </w:rPr>
        <w:t xml:space="preserve"> vagy </w:t>
      </w:r>
    </w:p>
    <w:p w:rsidR="00853535" w:rsidRPr="00853535" w:rsidRDefault="00DE6BA2" w:rsidP="005F16DF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3535">
        <w:rPr>
          <w:rFonts w:ascii="Arial" w:hAnsi="Arial" w:cs="Arial"/>
          <w:sz w:val="24"/>
          <w:szCs w:val="24"/>
        </w:rPr>
        <w:t xml:space="preserve">szakképzési megállapodás alapján </w:t>
      </w:r>
    </w:p>
    <w:p w:rsidR="00DE6BA2" w:rsidRPr="00CB55DB" w:rsidRDefault="00DE6BA2" w:rsidP="00CB55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55DB">
        <w:rPr>
          <w:rFonts w:ascii="Arial" w:hAnsi="Arial" w:cs="Arial"/>
          <w:sz w:val="24"/>
          <w:szCs w:val="24"/>
        </w:rPr>
        <w:t>kerülnek megszervezésre</w:t>
      </w:r>
    </w:p>
    <w:p w:rsidR="00CB55DB" w:rsidRPr="00CB55DB" w:rsidRDefault="00CB55DB" w:rsidP="00CB55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853535" w:rsidRDefault="00DE6BA2" w:rsidP="00CB55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B55DB">
        <w:rPr>
          <w:rFonts w:ascii="Arial" w:hAnsi="Arial" w:cs="Arial"/>
          <w:iCs/>
          <w:sz w:val="24"/>
          <w:szCs w:val="24"/>
        </w:rPr>
        <w:t xml:space="preserve">aa) </w:t>
      </w:r>
    </w:p>
    <w:p w:rsidR="00853535" w:rsidRDefault="00DE6BA2" w:rsidP="00CB55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55DB">
        <w:rPr>
          <w:rFonts w:ascii="Arial" w:hAnsi="Arial" w:cs="Arial"/>
          <w:sz w:val="24"/>
          <w:szCs w:val="24"/>
        </w:rPr>
        <w:t xml:space="preserve">a </w:t>
      </w:r>
    </w:p>
    <w:p w:rsidR="00853535" w:rsidRPr="00853535" w:rsidRDefault="00DE6BA2" w:rsidP="005F16DF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3535">
        <w:rPr>
          <w:rFonts w:ascii="Arial" w:hAnsi="Arial" w:cs="Arial"/>
          <w:sz w:val="24"/>
          <w:szCs w:val="24"/>
        </w:rPr>
        <w:t>szakközépiskola</w:t>
      </w:r>
      <w:r w:rsidR="00853535" w:rsidRPr="00853535">
        <w:rPr>
          <w:rFonts w:ascii="Arial" w:hAnsi="Arial" w:cs="Arial"/>
          <w:sz w:val="24"/>
          <w:szCs w:val="24"/>
        </w:rPr>
        <w:t>,</w:t>
      </w:r>
      <w:r w:rsidRPr="00853535">
        <w:rPr>
          <w:rFonts w:ascii="Arial" w:hAnsi="Arial" w:cs="Arial"/>
          <w:sz w:val="24"/>
          <w:szCs w:val="24"/>
        </w:rPr>
        <w:t xml:space="preserve"> vagy </w:t>
      </w:r>
    </w:p>
    <w:p w:rsidR="00853535" w:rsidRPr="00853535" w:rsidRDefault="00DE6BA2" w:rsidP="005F16DF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3535">
        <w:rPr>
          <w:rFonts w:ascii="Arial" w:hAnsi="Arial" w:cs="Arial"/>
          <w:sz w:val="24"/>
          <w:szCs w:val="24"/>
        </w:rPr>
        <w:t xml:space="preserve">szakiskola </w:t>
      </w:r>
    </w:p>
    <w:p w:rsidR="00853535" w:rsidRDefault="00DE6BA2" w:rsidP="0085353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CB55DB">
        <w:rPr>
          <w:rFonts w:ascii="Arial" w:hAnsi="Arial" w:cs="Arial"/>
          <w:sz w:val="24"/>
          <w:szCs w:val="24"/>
        </w:rPr>
        <w:t>(a továbbiakban együtt: szakképző iskola)</w:t>
      </w:r>
      <w:r w:rsidR="00853535">
        <w:rPr>
          <w:rFonts w:ascii="Arial" w:hAnsi="Arial" w:cs="Arial"/>
          <w:sz w:val="24"/>
          <w:szCs w:val="24"/>
        </w:rPr>
        <w:t>,</w:t>
      </w:r>
      <w:r w:rsidRPr="00CB55DB">
        <w:rPr>
          <w:rFonts w:ascii="Arial" w:hAnsi="Arial" w:cs="Arial"/>
          <w:sz w:val="24"/>
          <w:szCs w:val="24"/>
        </w:rPr>
        <w:t xml:space="preserve"> és </w:t>
      </w:r>
    </w:p>
    <w:p w:rsidR="00853535" w:rsidRPr="00853535" w:rsidRDefault="00DE6BA2" w:rsidP="005F16DF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3535">
        <w:rPr>
          <w:rFonts w:ascii="Arial" w:hAnsi="Arial" w:cs="Arial"/>
          <w:sz w:val="24"/>
          <w:szCs w:val="24"/>
        </w:rPr>
        <w:t xml:space="preserve">hozzájárulásra kötelezett </w:t>
      </w:r>
    </w:p>
    <w:p w:rsidR="00853535" w:rsidRDefault="00DE6BA2" w:rsidP="0085353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CB55DB">
        <w:rPr>
          <w:rFonts w:ascii="Arial" w:hAnsi="Arial" w:cs="Arial"/>
          <w:sz w:val="24"/>
          <w:szCs w:val="24"/>
        </w:rPr>
        <w:t>között létrejött</w:t>
      </w:r>
      <w:r w:rsidR="00853535">
        <w:rPr>
          <w:rFonts w:ascii="Arial" w:hAnsi="Arial" w:cs="Arial"/>
          <w:sz w:val="24"/>
          <w:szCs w:val="24"/>
        </w:rPr>
        <w:t xml:space="preserve">, </w:t>
      </w:r>
    </w:p>
    <w:p w:rsidR="00853535" w:rsidRPr="00853535" w:rsidRDefault="00853535" w:rsidP="005F16DF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3535">
        <w:rPr>
          <w:rFonts w:ascii="Arial" w:hAnsi="Arial" w:cs="Arial"/>
          <w:sz w:val="24"/>
          <w:szCs w:val="24"/>
        </w:rPr>
        <w:t>Együttműködési M</w:t>
      </w:r>
      <w:r w:rsidR="00DE6BA2" w:rsidRPr="00853535">
        <w:rPr>
          <w:rFonts w:ascii="Arial" w:hAnsi="Arial" w:cs="Arial"/>
          <w:sz w:val="24"/>
          <w:szCs w:val="24"/>
        </w:rPr>
        <w:t xml:space="preserve">egállapodás alapján, </w:t>
      </w:r>
    </w:p>
    <w:p w:rsidR="00853535" w:rsidRPr="009E6894" w:rsidRDefault="00DE6BA2" w:rsidP="005F16DF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6894">
        <w:rPr>
          <w:rFonts w:ascii="Arial" w:hAnsi="Arial" w:cs="Arial"/>
          <w:sz w:val="24"/>
          <w:szCs w:val="24"/>
        </w:rPr>
        <w:t>az iskolai rendszerű szakképzésben</w:t>
      </w:r>
      <w:r w:rsidR="00853535" w:rsidRPr="009E6894">
        <w:rPr>
          <w:rFonts w:ascii="Arial" w:hAnsi="Arial" w:cs="Arial"/>
          <w:sz w:val="24"/>
          <w:szCs w:val="24"/>
        </w:rPr>
        <w:t>,</w:t>
      </w:r>
      <w:r w:rsidRPr="009E6894">
        <w:rPr>
          <w:rFonts w:ascii="Arial" w:hAnsi="Arial" w:cs="Arial"/>
          <w:sz w:val="24"/>
          <w:szCs w:val="24"/>
        </w:rPr>
        <w:t xml:space="preserve"> a nappali rendszerű oktatásban</w:t>
      </w:r>
      <w:r w:rsidR="00853535" w:rsidRPr="009E6894">
        <w:rPr>
          <w:rFonts w:ascii="Arial" w:hAnsi="Arial" w:cs="Arial"/>
          <w:sz w:val="24"/>
          <w:szCs w:val="24"/>
        </w:rPr>
        <w:t>,</w:t>
      </w:r>
      <w:r w:rsidRPr="009E6894">
        <w:rPr>
          <w:rFonts w:ascii="Arial" w:hAnsi="Arial" w:cs="Arial"/>
          <w:sz w:val="24"/>
          <w:szCs w:val="24"/>
        </w:rPr>
        <w:t xml:space="preserve"> és </w:t>
      </w:r>
    </w:p>
    <w:p w:rsidR="00853535" w:rsidRPr="00853535" w:rsidRDefault="00DE6BA2" w:rsidP="005F16DF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3535">
        <w:rPr>
          <w:rFonts w:ascii="Arial" w:hAnsi="Arial" w:cs="Arial"/>
          <w:sz w:val="24"/>
          <w:szCs w:val="24"/>
        </w:rPr>
        <w:t xml:space="preserve">a nappali oktatás munkarendje szerint szervezett felnőttoktatásban, </w:t>
      </w:r>
    </w:p>
    <w:p w:rsidR="00CB55DB" w:rsidRPr="00CB55DB" w:rsidRDefault="00DE6BA2" w:rsidP="00CB55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55DB">
        <w:rPr>
          <w:rFonts w:ascii="Arial" w:hAnsi="Arial" w:cs="Arial"/>
          <w:sz w:val="24"/>
          <w:szCs w:val="24"/>
        </w:rPr>
        <w:t>vagy</w:t>
      </w:r>
    </w:p>
    <w:p w:rsidR="00ED4A2F" w:rsidRDefault="00ED4A2F" w:rsidP="00CB55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F244FB" w:rsidRDefault="00F244FB" w:rsidP="00CB55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F244FB" w:rsidRDefault="00F244FB" w:rsidP="00CB55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ED4A2F" w:rsidRDefault="00DE6BA2" w:rsidP="00CB55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B55DB">
        <w:rPr>
          <w:rFonts w:ascii="Arial" w:hAnsi="Arial" w:cs="Arial"/>
          <w:iCs/>
          <w:sz w:val="24"/>
          <w:szCs w:val="24"/>
        </w:rPr>
        <w:lastRenderedPageBreak/>
        <w:t xml:space="preserve">ab) </w:t>
      </w:r>
    </w:p>
    <w:p w:rsidR="00ED4A2F" w:rsidRDefault="00DE6BA2" w:rsidP="00CB55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55DB">
        <w:rPr>
          <w:rFonts w:ascii="Arial" w:hAnsi="Arial" w:cs="Arial"/>
          <w:sz w:val="24"/>
          <w:szCs w:val="24"/>
        </w:rPr>
        <w:t xml:space="preserve">a </w:t>
      </w:r>
    </w:p>
    <w:p w:rsidR="00ED4A2F" w:rsidRPr="00ED4A2F" w:rsidRDefault="00DE6BA2" w:rsidP="005F16DF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4A2F">
        <w:rPr>
          <w:rFonts w:ascii="Arial" w:hAnsi="Arial" w:cs="Arial"/>
          <w:sz w:val="24"/>
          <w:szCs w:val="24"/>
        </w:rPr>
        <w:t>szakképző iskola tanulója</w:t>
      </w:r>
      <w:r w:rsidR="00ED4A2F" w:rsidRPr="00ED4A2F">
        <w:rPr>
          <w:rFonts w:ascii="Arial" w:hAnsi="Arial" w:cs="Arial"/>
          <w:sz w:val="24"/>
          <w:szCs w:val="24"/>
        </w:rPr>
        <w:t>,</w:t>
      </w:r>
      <w:r w:rsidRPr="00ED4A2F">
        <w:rPr>
          <w:rFonts w:ascii="Arial" w:hAnsi="Arial" w:cs="Arial"/>
          <w:sz w:val="24"/>
          <w:szCs w:val="24"/>
        </w:rPr>
        <w:t xml:space="preserve"> és </w:t>
      </w:r>
    </w:p>
    <w:p w:rsidR="00ED4A2F" w:rsidRPr="00ED4A2F" w:rsidRDefault="00DE6BA2" w:rsidP="005F16DF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4A2F">
        <w:rPr>
          <w:rFonts w:ascii="Arial" w:hAnsi="Arial" w:cs="Arial"/>
          <w:sz w:val="24"/>
          <w:szCs w:val="24"/>
        </w:rPr>
        <w:t xml:space="preserve">hozzájárulásra kötelezett </w:t>
      </w:r>
    </w:p>
    <w:p w:rsidR="00ED4A2F" w:rsidRDefault="00DE6BA2" w:rsidP="00ED4A2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CB55DB">
        <w:rPr>
          <w:rFonts w:ascii="Arial" w:hAnsi="Arial" w:cs="Arial"/>
          <w:sz w:val="24"/>
          <w:szCs w:val="24"/>
        </w:rPr>
        <w:t>között létrejött</w:t>
      </w:r>
      <w:r w:rsidR="00ED4A2F">
        <w:rPr>
          <w:rFonts w:ascii="Arial" w:hAnsi="Arial" w:cs="Arial"/>
          <w:sz w:val="24"/>
          <w:szCs w:val="24"/>
        </w:rPr>
        <w:t>,</w:t>
      </w:r>
      <w:r w:rsidRPr="00CB55DB">
        <w:rPr>
          <w:rFonts w:ascii="Arial" w:hAnsi="Arial" w:cs="Arial"/>
          <w:sz w:val="24"/>
          <w:szCs w:val="24"/>
        </w:rPr>
        <w:t xml:space="preserve"> </w:t>
      </w:r>
    </w:p>
    <w:p w:rsidR="00ED4A2F" w:rsidRDefault="00ED4A2F" w:rsidP="005F16DF">
      <w:pPr>
        <w:pStyle w:val="Listaszerbekezds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4A2F">
        <w:rPr>
          <w:rFonts w:ascii="Arial" w:hAnsi="Arial" w:cs="Arial"/>
          <w:sz w:val="24"/>
          <w:szCs w:val="24"/>
        </w:rPr>
        <w:t>T</w:t>
      </w:r>
      <w:r w:rsidR="00DE6BA2" w:rsidRPr="00ED4A2F">
        <w:rPr>
          <w:rFonts w:ascii="Arial" w:hAnsi="Arial" w:cs="Arial"/>
          <w:sz w:val="24"/>
          <w:szCs w:val="24"/>
        </w:rPr>
        <w:t>anulószerződés alapján</w:t>
      </w:r>
      <w:r>
        <w:rPr>
          <w:rFonts w:ascii="Arial" w:hAnsi="Arial" w:cs="Arial"/>
          <w:sz w:val="24"/>
          <w:szCs w:val="24"/>
        </w:rPr>
        <w:t xml:space="preserve"> </w:t>
      </w:r>
      <w:r w:rsidR="00DE6BA2" w:rsidRPr="00ED4A2F">
        <w:rPr>
          <w:rFonts w:ascii="Arial" w:hAnsi="Arial" w:cs="Arial"/>
          <w:sz w:val="24"/>
          <w:szCs w:val="24"/>
        </w:rPr>
        <w:t xml:space="preserve">folytatott </w:t>
      </w:r>
    </w:p>
    <w:p w:rsidR="00ED4A2F" w:rsidRPr="00ED4A2F" w:rsidRDefault="00DE6BA2" w:rsidP="005F16DF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4A2F">
        <w:rPr>
          <w:rFonts w:ascii="Arial" w:hAnsi="Arial" w:cs="Arial"/>
          <w:sz w:val="24"/>
          <w:szCs w:val="24"/>
        </w:rPr>
        <w:t>gyakorlati képzés</w:t>
      </w:r>
      <w:r w:rsidR="00ED4A2F" w:rsidRPr="00ED4A2F">
        <w:rPr>
          <w:rFonts w:ascii="Arial" w:hAnsi="Arial" w:cs="Arial"/>
          <w:sz w:val="24"/>
          <w:szCs w:val="24"/>
        </w:rPr>
        <w:t xml:space="preserve">, </w:t>
      </w:r>
      <w:r w:rsidRPr="00ED4A2F">
        <w:rPr>
          <w:rFonts w:ascii="Arial" w:hAnsi="Arial" w:cs="Arial"/>
          <w:sz w:val="24"/>
          <w:szCs w:val="24"/>
        </w:rPr>
        <w:t xml:space="preserve">ideértve </w:t>
      </w:r>
    </w:p>
    <w:p w:rsidR="00ED4A2F" w:rsidRPr="00ED4A2F" w:rsidRDefault="00DE6BA2" w:rsidP="005F16DF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4A2F">
        <w:rPr>
          <w:rFonts w:ascii="Arial" w:hAnsi="Arial" w:cs="Arial"/>
          <w:sz w:val="24"/>
          <w:szCs w:val="24"/>
        </w:rPr>
        <w:t xml:space="preserve">a szorgalmi idő befejezését követő összefüggő szakmai gyakorlatot is </w:t>
      </w:r>
    </w:p>
    <w:p w:rsidR="00DE6BA2" w:rsidRPr="00CB55DB" w:rsidRDefault="00DE6BA2" w:rsidP="00707194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sz w:val="24"/>
          <w:szCs w:val="24"/>
        </w:rPr>
      </w:pPr>
      <w:r w:rsidRPr="00CB55DB">
        <w:rPr>
          <w:rFonts w:ascii="Arial" w:hAnsi="Arial" w:cs="Arial"/>
          <w:sz w:val="24"/>
          <w:szCs w:val="24"/>
        </w:rPr>
        <w:t>szervezésével,</w:t>
      </w:r>
    </w:p>
    <w:p w:rsidR="00CB55DB" w:rsidRPr="00CB55DB" w:rsidRDefault="00CB55DB" w:rsidP="00CB55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410AD2" w:rsidRPr="00410AD2" w:rsidRDefault="00DE6BA2" w:rsidP="00410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55DB">
        <w:rPr>
          <w:rFonts w:ascii="Arial" w:hAnsi="Arial" w:cs="Arial"/>
          <w:iCs/>
          <w:sz w:val="24"/>
          <w:szCs w:val="24"/>
        </w:rPr>
        <w:t>b)</w:t>
      </w:r>
      <w:r w:rsidR="00410AD2">
        <w:rPr>
          <w:rFonts w:ascii="Arial" w:hAnsi="Arial" w:cs="Arial"/>
          <w:iCs/>
          <w:sz w:val="24"/>
          <w:szCs w:val="24"/>
        </w:rPr>
        <w:t xml:space="preserve"> </w:t>
      </w:r>
      <w:r w:rsidR="00410AD2" w:rsidRPr="00410AD2">
        <w:rPr>
          <w:rFonts w:ascii="Arial" w:hAnsi="Arial" w:cs="Arial"/>
          <w:b/>
          <w:iCs/>
          <w:sz w:val="24"/>
          <w:szCs w:val="24"/>
        </w:rPr>
        <w:t xml:space="preserve">(hatályát vesztette: </w:t>
      </w:r>
      <w:r w:rsidR="00410AD2" w:rsidRPr="00410AD2">
        <w:rPr>
          <w:rFonts w:ascii="Arial" w:hAnsi="Arial" w:cs="Arial"/>
          <w:b/>
          <w:sz w:val="24"/>
          <w:szCs w:val="24"/>
        </w:rPr>
        <w:t>2012. szeptember 1-jén)</w:t>
      </w:r>
    </w:p>
    <w:p w:rsidR="00091EE4" w:rsidRDefault="00091EE4" w:rsidP="006A708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6A7082" w:rsidRPr="00091EE4" w:rsidRDefault="006A7082" w:rsidP="006A708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091EE4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c) </w:t>
      </w:r>
      <w:r w:rsidRPr="00091EE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 államilag támogatott létszám tekintetében</w:t>
      </w:r>
    </w:p>
    <w:p w:rsidR="00091EE4" w:rsidRDefault="00091EE4" w:rsidP="006A7082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</w:p>
    <w:p w:rsidR="006A7082" w:rsidRPr="00091EE4" w:rsidRDefault="006A7082" w:rsidP="006A708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091EE4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ca) </w:t>
      </w:r>
      <w:r w:rsidRPr="00091EE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gyakorlatigényes alapképzési szak vagy</w:t>
      </w:r>
    </w:p>
    <w:p w:rsidR="00091EE4" w:rsidRDefault="00091EE4" w:rsidP="006A7082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</w:p>
    <w:p w:rsidR="006A7082" w:rsidRPr="00091EE4" w:rsidRDefault="006A7082" w:rsidP="006A708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091EE4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cb) </w:t>
      </w:r>
      <w:r w:rsidRPr="00091EE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duális képzés</w:t>
      </w:r>
    </w:p>
    <w:p w:rsidR="006A7082" w:rsidRPr="00091EE4" w:rsidRDefault="006A7082" w:rsidP="006A708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091EE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keretében szervezett szakmai gyakorlattal, ha a szakmai gyakorlatra külső képzőhelyen, a hallgatóval kötött munkaszerződés alapján kerül sor</w:t>
      </w:r>
      <w:r w:rsidR="00091EE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</w:t>
      </w:r>
    </w:p>
    <w:p w:rsidR="00CB55DB" w:rsidRPr="00CB55DB" w:rsidRDefault="00CB55DB" w:rsidP="00CB55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2F5F25" w:rsidRDefault="00DE6BA2" w:rsidP="00707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707194">
        <w:rPr>
          <w:rFonts w:ascii="Arial" w:hAnsi="Arial" w:cs="Arial"/>
          <w:iCs/>
          <w:sz w:val="24"/>
          <w:szCs w:val="24"/>
        </w:rPr>
        <w:t xml:space="preserve">d) </w:t>
      </w:r>
    </w:p>
    <w:p w:rsidR="002F5F25" w:rsidRDefault="00DE6BA2" w:rsidP="00707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7194">
        <w:rPr>
          <w:rFonts w:ascii="Arial" w:hAnsi="Arial" w:cs="Arial"/>
          <w:sz w:val="24"/>
          <w:szCs w:val="24"/>
        </w:rPr>
        <w:t>a hozzájárulásra kötelezett</w:t>
      </w:r>
      <w:r w:rsidR="002F5F25">
        <w:rPr>
          <w:rFonts w:ascii="Arial" w:hAnsi="Arial" w:cs="Arial"/>
          <w:sz w:val="24"/>
          <w:szCs w:val="24"/>
        </w:rPr>
        <w:t>,</w:t>
      </w:r>
      <w:r w:rsidRPr="00707194">
        <w:rPr>
          <w:rFonts w:ascii="Arial" w:hAnsi="Arial" w:cs="Arial"/>
          <w:sz w:val="24"/>
          <w:szCs w:val="24"/>
        </w:rPr>
        <w:t xml:space="preserve"> saját munkavállalói számára </w:t>
      </w:r>
    </w:p>
    <w:p w:rsidR="002F5F25" w:rsidRPr="005F118F" w:rsidRDefault="00DE6BA2" w:rsidP="005F16DF">
      <w:pPr>
        <w:pStyle w:val="Listaszerbekezds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118F">
        <w:rPr>
          <w:rFonts w:ascii="Arial" w:hAnsi="Arial" w:cs="Arial"/>
          <w:sz w:val="24"/>
          <w:szCs w:val="24"/>
        </w:rPr>
        <w:t xml:space="preserve">a </w:t>
      </w:r>
      <w:r w:rsidR="00560853">
        <w:rPr>
          <w:rFonts w:ascii="Arial" w:hAnsi="Arial" w:cs="Arial"/>
          <w:sz w:val="24"/>
          <w:szCs w:val="24"/>
        </w:rPr>
        <w:t>F</w:t>
      </w:r>
      <w:r w:rsidR="005F118F" w:rsidRPr="005F118F">
        <w:rPr>
          <w:rFonts w:ascii="Arial" w:hAnsi="Arial" w:cs="Arial"/>
          <w:sz w:val="24"/>
          <w:szCs w:val="24"/>
        </w:rPr>
        <w:t xml:space="preserve">elnőttképzésről szóló, </w:t>
      </w:r>
      <w:r w:rsidR="002F5F25" w:rsidRPr="005F118F">
        <w:rPr>
          <w:rFonts w:ascii="Arial" w:hAnsi="Arial" w:cs="Arial"/>
          <w:sz w:val="24"/>
          <w:szCs w:val="24"/>
        </w:rPr>
        <w:t>200</w:t>
      </w:r>
      <w:r w:rsidR="005F118F" w:rsidRPr="005F118F">
        <w:rPr>
          <w:rFonts w:ascii="Arial" w:hAnsi="Arial" w:cs="Arial"/>
          <w:sz w:val="24"/>
          <w:szCs w:val="24"/>
        </w:rPr>
        <w:t xml:space="preserve">1. évi CI. törvény által </w:t>
      </w:r>
      <w:r w:rsidRPr="005F118F">
        <w:rPr>
          <w:rFonts w:ascii="Arial" w:hAnsi="Arial" w:cs="Arial"/>
          <w:sz w:val="24"/>
          <w:szCs w:val="24"/>
        </w:rPr>
        <w:t xml:space="preserve">meghatározott </w:t>
      </w:r>
    </w:p>
    <w:p w:rsidR="002F5F25" w:rsidRDefault="005F118F" w:rsidP="005F118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DE6BA2" w:rsidRPr="00707194">
        <w:rPr>
          <w:rFonts w:ascii="Arial" w:hAnsi="Arial" w:cs="Arial"/>
          <w:sz w:val="24"/>
          <w:szCs w:val="24"/>
        </w:rPr>
        <w:t xml:space="preserve">elnőttképzési </w:t>
      </w:r>
      <w:r>
        <w:rPr>
          <w:rFonts w:ascii="Arial" w:hAnsi="Arial" w:cs="Arial"/>
          <w:sz w:val="24"/>
          <w:szCs w:val="24"/>
        </w:rPr>
        <w:t>S</w:t>
      </w:r>
      <w:r w:rsidR="00DE6BA2" w:rsidRPr="00707194">
        <w:rPr>
          <w:rFonts w:ascii="Arial" w:hAnsi="Arial" w:cs="Arial"/>
          <w:sz w:val="24"/>
          <w:szCs w:val="24"/>
        </w:rPr>
        <w:t>zerződés</w:t>
      </w:r>
      <w:r w:rsidR="002F5F25">
        <w:rPr>
          <w:rFonts w:ascii="Arial" w:hAnsi="Arial" w:cs="Arial"/>
          <w:sz w:val="24"/>
          <w:szCs w:val="24"/>
        </w:rPr>
        <w:t>,</w:t>
      </w:r>
      <w:r w:rsidR="00DE6BA2" w:rsidRPr="00707194">
        <w:rPr>
          <w:rFonts w:ascii="Arial" w:hAnsi="Arial" w:cs="Arial"/>
          <w:sz w:val="24"/>
          <w:szCs w:val="24"/>
        </w:rPr>
        <w:t xml:space="preserve"> és </w:t>
      </w:r>
    </w:p>
    <w:p w:rsidR="002F5F25" w:rsidRPr="005F118F" w:rsidRDefault="00560853" w:rsidP="005F16DF">
      <w:pPr>
        <w:pStyle w:val="Listaszerbekezds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</w:t>
      </w:r>
      <w:r w:rsidR="00DE6BA2" w:rsidRPr="005F118F">
        <w:rPr>
          <w:rFonts w:ascii="Arial" w:hAnsi="Arial" w:cs="Arial"/>
          <w:sz w:val="24"/>
          <w:szCs w:val="24"/>
        </w:rPr>
        <w:t>unka törvénykönyvéről szóló</w:t>
      </w:r>
      <w:r w:rsidR="005F118F" w:rsidRPr="005F118F">
        <w:rPr>
          <w:rFonts w:ascii="Arial" w:hAnsi="Arial" w:cs="Arial"/>
          <w:sz w:val="24"/>
          <w:szCs w:val="24"/>
        </w:rPr>
        <w:t>, 2012. évi I.</w:t>
      </w:r>
      <w:r w:rsidR="00DE6BA2" w:rsidRPr="005F118F">
        <w:rPr>
          <w:rFonts w:ascii="Arial" w:hAnsi="Arial" w:cs="Arial"/>
          <w:sz w:val="24"/>
          <w:szCs w:val="24"/>
        </w:rPr>
        <w:t xml:space="preserve"> törvény szerinti </w:t>
      </w:r>
      <w:r w:rsidR="005F118F" w:rsidRPr="005F118F">
        <w:rPr>
          <w:rFonts w:ascii="Arial" w:hAnsi="Arial" w:cs="Arial"/>
          <w:sz w:val="24"/>
          <w:szCs w:val="24"/>
        </w:rPr>
        <w:t>Tanulmányi S</w:t>
      </w:r>
      <w:r w:rsidR="00DE6BA2" w:rsidRPr="005F118F">
        <w:rPr>
          <w:rFonts w:ascii="Arial" w:hAnsi="Arial" w:cs="Arial"/>
          <w:sz w:val="24"/>
          <w:szCs w:val="24"/>
        </w:rPr>
        <w:t>zerződés</w:t>
      </w:r>
      <w:r w:rsidR="002F5F25" w:rsidRPr="005F118F">
        <w:rPr>
          <w:rFonts w:ascii="Arial" w:hAnsi="Arial" w:cs="Arial"/>
          <w:sz w:val="24"/>
          <w:szCs w:val="24"/>
        </w:rPr>
        <w:t>,</w:t>
      </w:r>
      <w:r w:rsidR="00DE6BA2" w:rsidRPr="005F118F">
        <w:rPr>
          <w:rFonts w:ascii="Arial" w:hAnsi="Arial" w:cs="Arial"/>
          <w:sz w:val="24"/>
          <w:szCs w:val="24"/>
        </w:rPr>
        <w:t xml:space="preserve"> vagy </w:t>
      </w:r>
    </w:p>
    <w:p w:rsidR="001761DC" w:rsidRDefault="00DE6BA2" w:rsidP="005F16DF">
      <w:pPr>
        <w:pStyle w:val="Listaszerbekezds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118F">
        <w:rPr>
          <w:rFonts w:ascii="Arial" w:hAnsi="Arial" w:cs="Arial"/>
          <w:sz w:val="24"/>
          <w:szCs w:val="24"/>
        </w:rPr>
        <w:t xml:space="preserve">a tanulmányok folytatására történő munkáltatói </w:t>
      </w:r>
      <w:r w:rsidR="001761DC">
        <w:rPr>
          <w:rFonts w:ascii="Arial" w:hAnsi="Arial" w:cs="Arial"/>
          <w:sz w:val="24"/>
          <w:szCs w:val="24"/>
        </w:rPr>
        <w:t>kötelezés alapján megszervezett</w:t>
      </w:r>
    </w:p>
    <w:p w:rsidR="002F5F25" w:rsidRPr="001761DC" w:rsidRDefault="00DE6BA2" w:rsidP="00327B94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61DC">
        <w:rPr>
          <w:rFonts w:ascii="Arial" w:hAnsi="Arial" w:cs="Arial"/>
          <w:sz w:val="24"/>
          <w:szCs w:val="24"/>
        </w:rPr>
        <w:t>szakmai</w:t>
      </w:r>
      <w:r w:rsidR="002F5F25" w:rsidRPr="001761DC">
        <w:rPr>
          <w:rFonts w:ascii="Arial" w:hAnsi="Arial" w:cs="Arial"/>
          <w:sz w:val="24"/>
          <w:szCs w:val="24"/>
        </w:rPr>
        <w:t>,</w:t>
      </w:r>
      <w:r w:rsidRPr="001761DC">
        <w:rPr>
          <w:rFonts w:ascii="Arial" w:hAnsi="Arial" w:cs="Arial"/>
          <w:sz w:val="24"/>
          <w:szCs w:val="24"/>
        </w:rPr>
        <w:t xml:space="preserve"> vagy </w:t>
      </w:r>
    </w:p>
    <w:p w:rsidR="002F5F25" w:rsidRPr="001761DC" w:rsidRDefault="00DE6BA2" w:rsidP="00327B94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61DC">
        <w:rPr>
          <w:rFonts w:ascii="Arial" w:hAnsi="Arial" w:cs="Arial"/>
          <w:sz w:val="24"/>
          <w:szCs w:val="24"/>
        </w:rPr>
        <w:t>nyelvi képzés</w:t>
      </w:r>
    </w:p>
    <w:p w:rsidR="002F5F25" w:rsidRDefault="00DE6BA2" w:rsidP="001761DC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sz w:val="24"/>
          <w:szCs w:val="24"/>
        </w:rPr>
      </w:pPr>
      <w:r w:rsidRPr="00707194">
        <w:rPr>
          <w:rFonts w:ascii="Arial" w:hAnsi="Arial" w:cs="Arial"/>
          <w:sz w:val="24"/>
          <w:szCs w:val="24"/>
        </w:rPr>
        <w:t xml:space="preserve"> - ide nem értve a hatósági jellegű képzéseket </w:t>
      </w:r>
      <w:r w:rsidR="002F5F25">
        <w:rPr>
          <w:rFonts w:ascii="Arial" w:hAnsi="Arial" w:cs="Arial"/>
          <w:sz w:val="24"/>
          <w:szCs w:val="24"/>
        </w:rPr>
        <w:t>–</w:t>
      </w:r>
      <w:r w:rsidRPr="00707194">
        <w:rPr>
          <w:rFonts w:ascii="Arial" w:hAnsi="Arial" w:cs="Arial"/>
          <w:sz w:val="24"/>
          <w:szCs w:val="24"/>
        </w:rPr>
        <w:t xml:space="preserve"> </w:t>
      </w:r>
    </w:p>
    <w:p w:rsidR="00DE6BA2" w:rsidRPr="00707194" w:rsidRDefault="00DE6BA2" w:rsidP="001761DC">
      <w:pPr>
        <w:autoSpaceDE w:val="0"/>
        <w:autoSpaceDN w:val="0"/>
        <w:adjustRightInd w:val="0"/>
        <w:spacing w:after="0" w:line="240" w:lineRule="auto"/>
        <w:ind w:firstLine="362"/>
        <w:rPr>
          <w:rFonts w:ascii="Arial" w:hAnsi="Arial" w:cs="Arial"/>
          <w:sz w:val="24"/>
          <w:szCs w:val="24"/>
        </w:rPr>
      </w:pPr>
      <w:r w:rsidRPr="00707194">
        <w:rPr>
          <w:rFonts w:ascii="Arial" w:hAnsi="Arial" w:cs="Arial"/>
          <w:sz w:val="24"/>
          <w:szCs w:val="24"/>
        </w:rPr>
        <w:t>jogszabályban meghatározott költségeivel,</w:t>
      </w:r>
    </w:p>
    <w:p w:rsidR="00CB55DB" w:rsidRPr="00707194" w:rsidRDefault="00CB55DB" w:rsidP="00707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1761DC" w:rsidRDefault="00DE6BA2" w:rsidP="00707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707194">
        <w:rPr>
          <w:rFonts w:ascii="Arial" w:hAnsi="Arial" w:cs="Arial"/>
          <w:iCs/>
          <w:sz w:val="24"/>
          <w:szCs w:val="24"/>
        </w:rPr>
        <w:t xml:space="preserve">e) </w:t>
      </w:r>
    </w:p>
    <w:p w:rsidR="001761DC" w:rsidRDefault="00DE6BA2" w:rsidP="00707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7194">
        <w:rPr>
          <w:rFonts w:ascii="Arial" w:hAnsi="Arial" w:cs="Arial"/>
          <w:sz w:val="24"/>
          <w:szCs w:val="24"/>
        </w:rPr>
        <w:t xml:space="preserve">a </w:t>
      </w:r>
    </w:p>
    <w:p w:rsidR="001761DC" w:rsidRDefault="001761DC" w:rsidP="00327B94">
      <w:pPr>
        <w:pStyle w:val="Listaszerbekezds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61DC">
        <w:rPr>
          <w:rFonts w:ascii="Arial" w:hAnsi="Arial" w:cs="Arial"/>
          <w:b/>
          <w:sz w:val="24"/>
          <w:szCs w:val="24"/>
        </w:rPr>
        <w:t xml:space="preserve">Szhtv. </w:t>
      </w:r>
      <w:r w:rsidRPr="001761DC">
        <w:rPr>
          <w:rFonts w:ascii="Arial" w:hAnsi="Arial" w:cs="Arial"/>
          <w:sz w:val="24"/>
          <w:szCs w:val="24"/>
        </w:rPr>
        <w:t xml:space="preserve">5.§ </w:t>
      </w:r>
      <w:r w:rsidR="00DE6BA2" w:rsidRPr="001761DC">
        <w:rPr>
          <w:rFonts w:ascii="Arial" w:hAnsi="Arial" w:cs="Arial"/>
          <w:iCs/>
          <w:sz w:val="24"/>
          <w:szCs w:val="24"/>
        </w:rPr>
        <w:t xml:space="preserve">d) </w:t>
      </w:r>
      <w:r w:rsidR="00DE6BA2" w:rsidRPr="001761DC">
        <w:rPr>
          <w:rFonts w:ascii="Arial" w:hAnsi="Arial" w:cs="Arial"/>
          <w:sz w:val="24"/>
          <w:szCs w:val="24"/>
        </w:rPr>
        <w:t>pont szerinti teljesítés esetén</w:t>
      </w:r>
      <w:r w:rsidRPr="001761DC">
        <w:rPr>
          <w:rFonts w:ascii="Arial" w:hAnsi="Arial" w:cs="Arial"/>
          <w:sz w:val="24"/>
          <w:szCs w:val="24"/>
        </w:rPr>
        <w:t>,</w:t>
      </w:r>
      <w:r w:rsidR="00DE6BA2" w:rsidRPr="001761DC">
        <w:rPr>
          <w:rFonts w:ascii="Arial" w:hAnsi="Arial" w:cs="Arial"/>
          <w:sz w:val="24"/>
          <w:szCs w:val="24"/>
        </w:rPr>
        <w:t xml:space="preserve"> </w:t>
      </w:r>
    </w:p>
    <w:p w:rsidR="001761DC" w:rsidRPr="005F16DF" w:rsidRDefault="00DE6BA2" w:rsidP="00327B94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16DF">
        <w:rPr>
          <w:rFonts w:ascii="Arial" w:hAnsi="Arial" w:cs="Arial"/>
          <w:sz w:val="24"/>
          <w:szCs w:val="24"/>
        </w:rPr>
        <w:t xml:space="preserve">a bruttó kötelezettség csökkenthető </w:t>
      </w:r>
    </w:p>
    <w:p w:rsidR="005F16DF" w:rsidRDefault="001761DC" w:rsidP="00327B94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16DF">
        <w:rPr>
          <w:rFonts w:ascii="Arial" w:hAnsi="Arial" w:cs="Arial"/>
          <w:sz w:val="24"/>
          <w:szCs w:val="24"/>
        </w:rPr>
        <w:t xml:space="preserve">a </w:t>
      </w:r>
      <w:r w:rsidRPr="005F16DF">
        <w:rPr>
          <w:rFonts w:ascii="Arial" w:hAnsi="Arial" w:cs="Arial"/>
          <w:b/>
          <w:sz w:val="24"/>
          <w:szCs w:val="24"/>
        </w:rPr>
        <w:t xml:space="preserve">Szhtv. </w:t>
      </w:r>
      <w:r w:rsidR="00DE6BA2" w:rsidRPr="005F16DF">
        <w:rPr>
          <w:rFonts w:ascii="Arial" w:hAnsi="Arial" w:cs="Arial"/>
          <w:sz w:val="24"/>
          <w:szCs w:val="24"/>
        </w:rPr>
        <w:t xml:space="preserve">5. § </w:t>
      </w:r>
      <w:r w:rsidR="00DE6BA2" w:rsidRPr="005F16DF">
        <w:rPr>
          <w:rFonts w:ascii="Arial" w:hAnsi="Arial" w:cs="Arial"/>
          <w:iCs/>
          <w:sz w:val="24"/>
          <w:szCs w:val="24"/>
        </w:rPr>
        <w:t xml:space="preserve">ab) </w:t>
      </w:r>
      <w:r w:rsidR="00DE6BA2" w:rsidRPr="005F16DF">
        <w:rPr>
          <w:rFonts w:ascii="Arial" w:hAnsi="Arial" w:cs="Arial"/>
          <w:sz w:val="24"/>
          <w:szCs w:val="24"/>
        </w:rPr>
        <w:t xml:space="preserve">pontja szerinti </w:t>
      </w:r>
    </w:p>
    <w:p w:rsidR="001761DC" w:rsidRPr="005F16DF" w:rsidRDefault="00DE6BA2" w:rsidP="005F16DF">
      <w:pPr>
        <w:pStyle w:val="Listaszerbekezds"/>
        <w:autoSpaceDE w:val="0"/>
        <w:autoSpaceDN w:val="0"/>
        <w:adjustRightInd w:val="0"/>
        <w:spacing w:after="0" w:line="240" w:lineRule="auto"/>
        <w:ind w:left="1070"/>
        <w:rPr>
          <w:rFonts w:ascii="Arial" w:hAnsi="Arial" w:cs="Arial"/>
          <w:sz w:val="24"/>
          <w:szCs w:val="24"/>
        </w:rPr>
      </w:pPr>
      <w:r w:rsidRPr="005F16DF">
        <w:rPr>
          <w:rFonts w:ascii="Arial" w:hAnsi="Arial" w:cs="Arial"/>
          <w:sz w:val="24"/>
          <w:szCs w:val="24"/>
        </w:rPr>
        <w:t>gyakorlati képzésre</w:t>
      </w:r>
      <w:r w:rsidR="001761DC" w:rsidRPr="005F16DF">
        <w:rPr>
          <w:rFonts w:ascii="Arial" w:hAnsi="Arial" w:cs="Arial"/>
          <w:sz w:val="24"/>
          <w:szCs w:val="24"/>
        </w:rPr>
        <w:t>,</w:t>
      </w:r>
      <w:r w:rsidRPr="005F16DF">
        <w:rPr>
          <w:rFonts w:ascii="Arial" w:hAnsi="Arial" w:cs="Arial"/>
          <w:sz w:val="24"/>
          <w:szCs w:val="24"/>
        </w:rPr>
        <w:t xml:space="preserve"> </w:t>
      </w:r>
    </w:p>
    <w:p w:rsidR="001761DC" w:rsidRPr="001761DC" w:rsidRDefault="001761DC" w:rsidP="00327B94">
      <w:pPr>
        <w:pStyle w:val="Listaszerbekezds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61DC">
        <w:rPr>
          <w:rFonts w:ascii="Arial" w:hAnsi="Arial" w:cs="Arial"/>
          <w:b/>
          <w:sz w:val="24"/>
          <w:szCs w:val="24"/>
        </w:rPr>
        <w:t xml:space="preserve">Szhtv. </w:t>
      </w:r>
      <w:r w:rsidR="00DE6BA2" w:rsidRPr="001761DC">
        <w:rPr>
          <w:rFonts w:ascii="Arial" w:hAnsi="Arial" w:cs="Arial"/>
          <w:sz w:val="24"/>
          <w:szCs w:val="24"/>
        </w:rPr>
        <w:t xml:space="preserve">8. § (1) bekezdése alapján számított csökkentő tétel, </w:t>
      </w:r>
    </w:p>
    <w:p w:rsidR="005F16DF" w:rsidRDefault="00DE6BA2" w:rsidP="00327B94">
      <w:pPr>
        <w:pStyle w:val="Listaszerbekezds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16DF">
        <w:rPr>
          <w:rFonts w:ascii="Arial" w:hAnsi="Arial" w:cs="Arial"/>
          <w:sz w:val="24"/>
          <w:szCs w:val="24"/>
        </w:rPr>
        <w:t>legfeljebb a bruttó kötelezettség 16,5 százaléka mértékéig, feltéve, hogy</w:t>
      </w:r>
    </w:p>
    <w:p w:rsidR="00DE6BA2" w:rsidRPr="005F16DF" w:rsidRDefault="00DE6BA2" w:rsidP="00327B94">
      <w:pPr>
        <w:pStyle w:val="Listaszerbekezds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16DF">
        <w:rPr>
          <w:rFonts w:ascii="Arial" w:hAnsi="Arial" w:cs="Arial"/>
          <w:sz w:val="24"/>
          <w:szCs w:val="24"/>
        </w:rPr>
        <w:t>a hozzájárulásra kötelezett</w:t>
      </w:r>
    </w:p>
    <w:p w:rsidR="00CB55DB" w:rsidRPr="00707194" w:rsidRDefault="00CB55DB" w:rsidP="00707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21E76" w:rsidRDefault="00D21E76" w:rsidP="00707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D21E76" w:rsidRDefault="00D21E76" w:rsidP="00707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D21E76" w:rsidRDefault="00D21E76" w:rsidP="00707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D21E76" w:rsidRDefault="00D21E76" w:rsidP="00707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D21E76" w:rsidRDefault="00D21E76" w:rsidP="00707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B148A9" w:rsidRPr="00B148A9" w:rsidRDefault="00B148A9" w:rsidP="00707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B148A9">
        <w:rPr>
          <w:rFonts w:ascii="Arial" w:hAnsi="Arial" w:cs="Arial"/>
          <w:b/>
          <w:i/>
          <w:sz w:val="20"/>
          <w:szCs w:val="20"/>
        </w:rPr>
        <w:lastRenderedPageBreak/>
        <w:t>Szhtv.</w:t>
      </w:r>
    </w:p>
    <w:p w:rsidR="00B148A9" w:rsidRPr="00B148A9" w:rsidRDefault="00B148A9" w:rsidP="00707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B148A9" w:rsidRPr="00B148A9" w:rsidRDefault="00B148A9" w:rsidP="00707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B148A9">
        <w:rPr>
          <w:rFonts w:ascii="Arial" w:hAnsi="Arial" w:cs="Arial"/>
          <w:i/>
          <w:sz w:val="20"/>
          <w:szCs w:val="20"/>
        </w:rPr>
        <w:t>5.§</w:t>
      </w:r>
    </w:p>
    <w:p w:rsidR="00B148A9" w:rsidRPr="00B148A9" w:rsidRDefault="00B148A9" w:rsidP="00707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B148A9" w:rsidRPr="00B148A9" w:rsidRDefault="00B148A9" w:rsidP="00B148A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B148A9">
        <w:rPr>
          <w:rFonts w:ascii="Arial" w:hAnsi="Arial" w:cs="Arial"/>
          <w:i/>
          <w:iCs/>
          <w:sz w:val="20"/>
          <w:szCs w:val="20"/>
        </w:rPr>
        <w:t xml:space="preserve">ab) </w:t>
      </w:r>
      <w:r w:rsidRPr="00B148A9">
        <w:rPr>
          <w:rFonts w:ascii="Arial" w:hAnsi="Arial" w:cs="Arial"/>
          <w:i/>
          <w:sz w:val="20"/>
          <w:szCs w:val="20"/>
        </w:rPr>
        <w:t>a szakképző iskola tanulója és a hozzájárulásra kötelezett között létrejött tanulószerződés alapján</w:t>
      </w:r>
    </w:p>
    <w:p w:rsidR="00B148A9" w:rsidRPr="00B148A9" w:rsidRDefault="00B148A9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148A9">
        <w:rPr>
          <w:rFonts w:ascii="Arial" w:hAnsi="Arial" w:cs="Arial"/>
          <w:i/>
          <w:sz w:val="20"/>
          <w:szCs w:val="20"/>
        </w:rPr>
        <w:t>folytatott gyakorlati képzés - ideértve a szorgalmi idő befejezését követő összefüggő szakmai gyakorlatot is - szervezésével,</w:t>
      </w:r>
    </w:p>
    <w:p w:rsidR="00B148A9" w:rsidRPr="00B148A9" w:rsidRDefault="00B148A9" w:rsidP="00707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B148A9" w:rsidRPr="00B148A9" w:rsidRDefault="00B148A9" w:rsidP="00B148A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B148A9">
        <w:rPr>
          <w:rFonts w:ascii="Arial" w:hAnsi="Arial" w:cs="Arial"/>
          <w:i/>
          <w:iCs/>
          <w:sz w:val="20"/>
          <w:szCs w:val="20"/>
        </w:rPr>
        <w:t xml:space="preserve">d) </w:t>
      </w:r>
      <w:r w:rsidRPr="00B148A9">
        <w:rPr>
          <w:rFonts w:ascii="Arial" w:hAnsi="Arial" w:cs="Arial"/>
          <w:i/>
          <w:sz w:val="20"/>
          <w:szCs w:val="20"/>
        </w:rPr>
        <w:t>a hozzájárulásra kötelezett saját munkavállalói számára a felnőttképzésről szóló törvényben meghatározott felnőttképzési szerződés és a munka törvénykönyvéről szóló törvény szerinti tanulmányi szerződés vagy a tanulmányok folytatására történő munkáltatói kötelezés alapján megszervezett szakmai vagy nyelvi képzés - ide nem értve a hatósági jellegű képzéseket - jogszabályban meghatározott költségeivel,</w:t>
      </w:r>
    </w:p>
    <w:p w:rsidR="00B148A9" w:rsidRPr="00B148A9" w:rsidRDefault="00B148A9" w:rsidP="00707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B148A9" w:rsidRPr="00B148A9" w:rsidRDefault="00B148A9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B148A9">
        <w:rPr>
          <w:rFonts w:ascii="Arial" w:hAnsi="Arial" w:cs="Arial"/>
          <w:b/>
          <w:bCs/>
          <w:i/>
          <w:sz w:val="20"/>
          <w:szCs w:val="20"/>
        </w:rPr>
        <w:t xml:space="preserve">8. § </w:t>
      </w:r>
    </w:p>
    <w:p w:rsidR="00B148A9" w:rsidRPr="00B148A9" w:rsidRDefault="00B148A9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B148A9" w:rsidRPr="00B148A9" w:rsidRDefault="00B148A9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148A9">
        <w:rPr>
          <w:rFonts w:ascii="Arial" w:hAnsi="Arial" w:cs="Arial"/>
          <w:i/>
          <w:sz w:val="20"/>
          <w:szCs w:val="20"/>
        </w:rPr>
        <w:t>(1) A szakképzési hozzájárulást az 5. § szerinti gyakorlati képzés szervezésével teljesítő hozzájárulásra kötelezett a bruttó kötelezettsége mértékét</w:t>
      </w:r>
    </w:p>
    <w:p w:rsidR="00B148A9" w:rsidRPr="00B148A9" w:rsidRDefault="00B148A9" w:rsidP="00B148A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B148A9" w:rsidRPr="00B148A9" w:rsidRDefault="00B148A9" w:rsidP="00B148A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B148A9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B148A9">
        <w:rPr>
          <w:rFonts w:ascii="Arial" w:hAnsi="Arial" w:cs="Arial"/>
          <w:i/>
          <w:sz w:val="20"/>
          <w:szCs w:val="20"/>
        </w:rPr>
        <w:t>2012. évre vonatkozóan 440 000 Ft/fő/év összegben meghatározott alapnormatíva alapján,</w:t>
      </w:r>
    </w:p>
    <w:p w:rsidR="00B148A9" w:rsidRPr="00B148A9" w:rsidRDefault="00B148A9" w:rsidP="009123B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B148A9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B148A9">
        <w:rPr>
          <w:rFonts w:ascii="Arial" w:hAnsi="Arial" w:cs="Arial"/>
          <w:i/>
          <w:sz w:val="20"/>
          <w:szCs w:val="20"/>
        </w:rPr>
        <w:t>a 2012. évet követően a mindenkori éves költségvetési törvényben meghatározott alapnormatíva alapján,az erről szóló kormányrendeletben meghatározott, gyakorlati képzési normatívák szerint számított összeggel (a továbbiakban: csökkentő tétel) csökkentheti”.</w:t>
      </w:r>
    </w:p>
    <w:p w:rsidR="00A421F8" w:rsidRDefault="0049426A" w:rsidP="0049426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  <w:r w:rsidRPr="0049426A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ea) </w:t>
      </w:r>
    </w:p>
    <w:p w:rsidR="00A421F8" w:rsidRDefault="0049426A" w:rsidP="008C59F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49426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 5. § </w:t>
      </w:r>
      <w:r w:rsidRPr="0049426A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ab) </w:t>
      </w:r>
      <w:r w:rsidRPr="0049426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alpontja szerint, havonta legalább</w:t>
      </w:r>
      <w:r w:rsidR="00A421F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49426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8C59F5" w:rsidRPr="008C59F5" w:rsidRDefault="00767D63" w:rsidP="003D75B6">
      <w:pPr>
        <w:pStyle w:val="Listaszerbekezds"/>
        <w:numPr>
          <w:ilvl w:val="0"/>
          <w:numId w:val="254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</w:t>
      </w:r>
      <w:r w:rsidR="0049426A" w:rsidRPr="008C59F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is- és középvállalkozásokról, fejlődésük támogatásáról szóló</w:t>
      </w:r>
      <w:r w:rsidR="008C59F5" w:rsidRPr="008C59F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="0049426A" w:rsidRPr="008C59F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2004. évi XXXIV. törvény 4. § (2)-(6) bekezdése szerinti partner- vagy </w:t>
      </w:r>
    </w:p>
    <w:p w:rsidR="008C59F5" w:rsidRPr="008C59F5" w:rsidRDefault="0049426A" w:rsidP="003D75B6">
      <w:pPr>
        <w:pStyle w:val="Listaszerbekezds"/>
        <w:numPr>
          <w:ilvl w:val="0"/>
          <w:numId w:val="255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C59F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kapcsolódó vállalkozás esetében együttesen számított</w:t>
      </w:r>
      <w:r w:rsidR="008C59F5" w:rsidRPr="008C59F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</w:p>
    <w:p w:rsidR="001848CF" w:rsidRPr="007C2404" w:rsidRDefault="007C2404" w:rsidP="003D75B6">
      <w:pPr>
        <w:pStyle w:val="Listaszerbekezds"/>
        <w:numPr>
          <w:ilvl w:val="0"/>
          <w:numId w:val="256"/>
        </w:numPr>
        <w:spacing w:after="0" w:line="240" w:lineRule="auto"/>
        <w:ind w:left="360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C240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f</w:t>
      </w:r>
      <w:r w:rsidR="0049426A" w:rsidRPr="007C240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ő tanulószerződéses tanuló gyakorlati képzésével teljesíti részben a </w:t>
      </w:r>
    </w:p>
    <w:p w:rsidR="001848CF" w:rsidRPr="008C59F5" w:rsidRDefault="001848CF" w:rsidP="003D75B6">
      <w:pPr>
        <w:pStyle w:val="Listaszerbekezds"/>
        <w:numPr>
          <w:ilvl w:val="0"/>
          <w:numId w:val="255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C59F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csolódó vállalkozás esetében együttesen számított,</w:t>
      </w:r>
    </w:p>
    <w:p w:rsidR="001848CF" w:rsidRPr="0049426A" w:rsidRDefault="001848CF" w:rsidP="001848CF">
      <w:pPr>
        <w:spacing w:after="0" w:line="240" w:lineRule="auto"/>
        <w:ind w:left="360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49426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="007C240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hozzá</w:t>
      </w:r>
      <w:r w:rsidRPr="0049426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járulási kötelezettségét, és</w:t>
      </w:r>
    </w:p>
    <w:p w:rsidR="001848CF" w:rsidRDefault="001848CF" w:rsidP="00707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7C2404" w:rsidRPr="00D67A7C" w:rsidRDefault="00767D63" w:rsidP="00707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FF0000"/>
          <w:sz w:val="20"/>
          <w:szCs w:val="20"/>
        </w:rPr>
      </w:pPr>
      <w:r w:rsidRPr="00D67A7C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>„Kis- és középvállalkozásokról, fejlődésük támogatásáról szóló, 2004. évi XXXIV.</w:t>
      </w:r>
    </w:p>
    <w:p w:rsidR="007C2404" w:rsidRPr="00D67A7C" w:rsidRDefault="00767D63" w:rsidP="00707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FF0000"/>
          <w:sz w:val="20"/>
          <w:szCs w:val="20"/>
        </w:rPr>
      </w:pPr>
      <w:r w:rsidRPr="00D67A7C">
        <w:rPr>
          <w:rFonts w:ascii="Arial" w:hAnsi="Arial" w:cs="Arial"/>
          <w:b/>
          <w:i/>
          <w:iCs/>
          <w:color w:val="FF0000"/>
          <w:sz w:val="20"/>
          <w:szCs w:val="20"/>
        </w:rPr>
        <w:t>törvény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703"/>
        <w:gridCol w:w="4703"/>
      </w:tblGrid>
      <w:tr w:rsidR="002638BB" w:rsidRPr="00D67A7C" w:rsidTr="002638BB">
        <w:trPr>
          <w:tblCellSpacing w:w="0" w:type="dxa"/>
        </w:trPr>
        <w:tc>
          <w:tcPr>
            <w:tcW w:w="0" w:type="auto"/>
            <w:vAlign w:val="center"/>
            <w:hideMark/>
          </w:tcPr>
          <w:p w:rsidR="002638BB" w:rsidRPr="00D67A7C" w:rsidRDefault="002638BB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8BB" w:rsidRPr="00D67A7C" w:rsidRDefault="002638BB">
            <w:pPr>
              <w:jc w:val="right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2638BB" w:rsidRPr="00D67A7C" w:rsidRDefault="002638BB" w:rsidP="002638BB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bookmarkStart w:id="0" w:name="doc_156_156_0_0_HJEGY~-~2004.~évi~XXXIV."/>
      <w:bookmarkStart w:id="1" w:name="pr0"/>
      <w:bookmarkStart w:id="2" w:name="pr1"/>
      <w:bookmarkStart w:id="3" w:name="pr2"/>
      <w:bookmarkStart w:id="4" w:name="pr3"/>
      <w:bookmarkStart w:id="5" w:name="pr4"/>
      <w:bookmarkStart w:id="6" w:name="pr5"/>
      <w:bookmarkStart w:id="7" w:name="pr6"/>
      <w:bookmarkStart w:id="8" w:name="1"/>
      <w:bookmarkStart w:id="9" w:name="pr7"/>
      <w:bookmarkStart w:id="10" w:name="2"/>
      <w:bookmarkStart w:id="11" w:name="pr8"/>
      <w:bookmarkStart w:id="12" w:name="pr9"/>
      <w:bookmarkStart w:id="13" w:name="3"/>
      <w:bookmarkStart w:id="14" w:name="pr10"/>
      <w:bookmarkStart w:id="15" w:name="pr11"/>
      <w:bookmarkStart w:id="16" w:name="pr12"/>
      <w:bookmarkStart w:id="17" w:name="pr13"/>
      <w:bookmarkStart w:id="18" w:name="pr14"/>
      <w:bookmarkStart w:id="19" w:name="pr15"/>
      <w:bookmarkStart w:id="20" w:name="pr16"/>
      <w:bookmarkStart w:id="21" w:name="pr17"/>
      <w:bookmarkStart w:id="22" w:name="pr18"/>
      <w:bookmarkStart w:id="23" w:name="pr19"/>
      <w:bookmarkStart w:id="24" w:name="pr20"/>
      <w:bookmarkStart w:id="25" w:name="pr2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2638BB" w:rsidRPr="00D67A7C" w:rsidRDefault="002638BB" w:rsidP="002638BB">
      <w:pPr>
        <w:pStyle w:val="NormlWeb"/>
        <w:spacing w:before="0" w:beforeAutospacing="0" w:after="0" w:afterAutospacing="0"/>
        <w:ind w:right="15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bookmarkStart w:id="26" w:name="4"/>
      <w:bookmarkStart w:id="27" w:name="pr22"/>
      <w:bookmarkEnd w:id="26"/>
      <w:bookmarkEnd w:id="27"/>
      <w:r w:rsidRPr="00D67A7C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4. § </w:t>
      </w:r>
    </w:p>
    <w:p w:rsidR="002638BB" w:rsidRPr="00D67A7C" w:rsidRDefault="002638BB" w:rsidP="002638BB">
      <w:pPr>
        <w:pStyle w:val="NormlWeb"/>
        <w:spacing w:before="0" w:beforeAutospacing="0" w:after="0" w:afterAutospacing="0"/>
        <w:ind w:right="150"/>
        <w:jc w:val="both"/>
        <w:rPr>
          <w:rFonts w:ascii="Arial" w:hAnsi="Arial" w:cs="Arial"/>
          <w:i/>
          <w:color w:val="FF0000"/>
          <w:sz w:val="20"/>
          <w:szCs w:val="20"/>
        </w:rPr>
      </w:pPr>
      <w:bookmarkStart w:id="28" w:name="pr23"/>
      <w:bookmarkEnd w:id="28"/>
    </w:p>
    <w:p w:rsidR="002638BB" w:rsidRPr="00D67A7C" w:rsidRDefault="002638BB" w:rsidP="002638BB">
      <w:pPr>
        <w:pStyle w:val="NormlWeb"/>
        <w:spacing w:before="0" w:beforeAutospacing="0" w:after="0" w:afterAutospacing="0"/>
        <w:ind w:right="15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D67A7C">
        <w:rPr>
          <w:rFonts w:ascii="Arial" w:hAnsi="Arial" w:cs="Arial"/>
          <w:i/>
          <w:color w:val="FF0000"/>
          <w:sz w:val="20"/>
          <w:szCs w:val="20"/>
        </w:rPr>
        <w:t>(2) Partnervállalkozás az,</w:t>
      </w:r>
    </w:p>
    <w:p w:rsidR="002638BB" w:rsidRPr="00D67A7C" w:rsidRDefault="002638BB" w:rsidP="002638BB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i/>
          <w:color w:val="FF0000"/>
          <w:sz w:val="20"/>
          <w:szCs w:val="20"/>
        </w:rPr>
      </w:pPr>
      <w:bookmarkStart w:id="29" w:name="pr24"/>
      <w:bookmarkEnd w:id="29"/>
      <w:r w:rsidRPr="00D67A7C">
        <w:rPr>
          <w:rFonts w:ascii="Arial" w:hAnsi="Arial" w:cs="Arial"/>
          <w:i/>
          <w:iCs/>
          <w:color w:val="FF0000"/>
          <w:sz w:val="20"/>
          <w:szCs w:val="20"/>
        </w:rPr>
        <w:t xml:space="preserve">a) </w:t>
      </w:r>
      <w:r w:rsidRPr="00D67A7C">
        <w:rPr>
          <w:rFonts w:ascii="Arial" w:hAnsi="Arial" w:cs="Arial"/>
          <w:i/>
          <w:color w:val="FF0000"/>
          <w:sz w:val="20"/>
          <w:szCs w:val="20"/>
        </w:rPr>
        <w:t>amely a (3)-(6) bekezdésben foglaltak alapján nem minősül kapcsolódó vállalkozásnak, és</w:t>
      </w:r>
    </w:p>
    <w:p w:rsidR="002638BB" w:rsidRPr="00D67A7C" w:rsidRDefault="002638BB" w:rsidP="002638BB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i/>
          <w:color w:val="FF0000"/>
          <w:sz w:val="20"/>
          <w:szCs w:val="20"/>
        </w:rPr>
      </w:pPr>
      <w:bookmarkStart w:id="30" w:name="pr25"/>
      <w:bookmarkEnd w:id="30"/>
      <w:r w:rsidRPr="00D67A7C">
        <w:rPr>
          <w:rFonts w:ascii="Arial" w:hAnsi="Arial" w:cs="Arial"/>
          <w:i/>
          <w:iCs/>
          <w:color w:val="FF0000"/>
          <w:sz w:val="20"/>
          <w:szCs w:val="20"/>
        </w:rPr>
        <w:t xml:space="preserve">b) </w:t>
      </w:r>
      <w:r w:rsidRPr="00D67A7C">
        <w:rPr>
          <w:rFonts w:ascii="Arial" w:hAnsi="Arial" w:cs="Arial"/>
          <w:i/>
          <w:color w:val="FF0000"/>
          <w:sz w:val="20"/>
          <w:szCs w:val="20"/>
        </w:rPr>
        <w:t>amelyben más vállalkozásnak kizárólagosan vagy több kapcsolódó vállalkozásnak együttesen, illetve amelynek más vállalkozásban kizárólagosan vagy több kapcsolódó vállalkozással együttesen a tulajdoni részesedése - jegyzett tőkéje vagy szavazati joga alapján - legalább 25%.</w:t>
      </w:r>
    </w:p>
    <w:p w:rsidR="001C71E8" w:rsidRPr="00D67A7C" w:rsidRDefault="001C71E8" w:rsidP="001C71E8">
      <w:pPr>
        <w:pStyle w:val="NormlWeb"/>
        <w:spacing w:before="0" w:beforeAutospacing="0" w:after="0" w:afterAutospacing="0"/>
        <w:ind w:left="150" w:right="150"/>
        <w:jc w:val="both"/>
        <w:rPr>
          <w:rFonts w:ascii="Arial" w:hAnsi="Arial" w:cs="Arial"/>
          <w:i/>
          <w:color w:val="FF0000"/>
          <w:sz w:val="20"/>
          <w:szCs w:val="20"/>
        </w:rPr>
      </w:pPr>
      <w:bookmarkStart w:id="31" w:name="pr26"/>
      <w:bookmarkEnd w:id="31"/>
    </w:p>
    <w:p w:rsidR="002638BB" w:rsidRPr="00D67A7C" w:rsidRDefault="002638BB" w:rsidP="00E75521">
      <w:pPr>
        <w:pStyle w:val="NormlWeb"/>
        <w:spacing w:before="0" w:beforeAutospacing="0" w:after="0" w:afterAutospacing="0"/>
        <w:ind w:right="15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D67A7C">
        <w:rPr>
          <w:rFonts w:ascii="Arial" w:hAnsi="Arial" w:cs="Arial"/>
          <w:i/>
          <w:color w:val="FF0000"/>
          <w:sz w:val="20"/>
          <w:szCs w:val="20"/>
        </w:rPr>
        <w:t>(3) Kapcsolódó vállalkozások azok, amelyek egymással az alábbiakban felsorolt valamely kapcsolatban állnak:</w:t>
      </w:r>
    </w:p>
    <w:p w:rsidR="002638BB" w:rsidRPr="00D67A7C" w:rsidRDefault="002638BB" w:rsidP="002638BB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i/>
          <w:color w:val="FF0000"/>
          <w:sz w:val="20"/>
          <w:szCs w:val="20"/>
        </w:rPr>
      </w:pPr>
      <w:bookmarkStart w:id="32" w:name="pr27"/>
      <w:bookmarkEnd w:id="32"/>
      <w:r w:rsidRPr="00D67A7C">
        <w:rPr>
          <w:rFonts w:ascii="Arial" w:hAnsi="Arial" w:cs="Arial"/>
          <w:i/>
          <w:iCs/>
          <w:color w:val="FF0000"/>
          <w:sz w:val="20"/>
          <w:szCs w:val="20"/>
        </w:rPr>
        <w:t xml:space="preserve">a) </w:t>
      </w:r>
      <w:r w:rsidRPr="00D67A7C">
        <w:rPr>
          <w:rFonts w:ascii="Arial" w:hAnsi="Arial" w:cs="Arial"/>
          <w:i/>
          <w:color w:val="FF0000"/>
          <w:sz w:val="20"/>
          <w:szCs w:val="20"/>
        </w:rPr>
        <w:t>egy vállalkozás egy másik vállalkozás tulajdoni részesedésének (részvényeinek) vagy a szavazatának a többségével rendelkezik, vagy</w:t>
      </w:r>
    </w:p>
    <w:p w:rsidR="002638BB" w:rsidRPr="00D67A7C" w:rsidRDefault="002638BB" w:rsidP="002638BB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i/>
          <w:color w:val="FF0000"/>
          <w:sz w:val="20"/>
          <w:szCs w:val="20"/>
        </w:rPr>
      </w:pPr>
      <w:bookmarkStart w:id="33" w:name="pr28"/>
      <w:bookmarkEnd w:id="33"/>
      <w:r w:rsidRPr="00D67A7C">
        <w:rPr>
          <w:rFonts w:ascii="Arial" w:hAnsi="Arial" w:cs="Arial"/>
          <w:i/>
          <w:iCs/>
          <w:color w:val="FF0000"/>
          <w:sz w:val="20"/>
          <w:szCs w:val="20"/>
        </w:rPr>
        <w:t xml:space="preserve">b) </w:t>
      </w:r>
      <w:r w:rsidRPr="00D67A7C">
        <w:rPr>
          <w:rFonts w:ascii="Arial" w:hAnsi="Arial" w:cs="Arial"/>
          <w:i/>
          <w:color w:val="FF0000"/>
          <w:sz w:val="20"/>
          <w:szCs w:val="20"/>
        </w:rPr>
        <w:t>egy vállalkozás egy másik vállalkozásban jogosult arra, hogy a vezető tisztségviselők vagy a felügyelő bizottság tagjai többségét megválassza vagy visszahívja, vagy</w:t>
      </w:r>
    </w:p>
    <w:p w:rsidR="002638BB" w:rsidRPr="00DF12A5" w:rsidRDefault="002638BB" w:rsidP="002638BB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i/>
          <w:color w:val="FF0000"/>
          <w:sz w:val="20"/>
          <w:szCs w:val="20"/>
        </w:rPr>
      </w:pPr>
      <w:bookmarkStart w:id="34" w:name="pr29"/>
      <w:bookmarkEnd w:id="34"/>
      <w:r w:rsidRPr="00DF12A5">
        <w:rPr>
          <w:rFonts w:ascii="Arial" w:hAnsi="Arial" w:cs="Arial"/>
          <w:i/>
          <w:iCs/>
          <w:color w:val="FF0000"/>
          <w:sz w:val="20"/>
          <w:szCs w:val="20"/>
        </w:rPr>
        <w:t xml:space="preserve">c) </w:t>
      </w:r>
      <w:r w:rsidRPr="00DF12A5">
        <w:rPr>
          <w:rFonts w:ascii="Arial" w:hAnsi="Arial" w:cs="Arial"/>
          <w:i/>
          <w:color w:val="FF0000"/>
          <w:sz w:val="20"/>
          <w:szCs w:val="20"/>
        </w:rPr>
        <w:t>egy vállalkozás egy másik vállalkozás felett a tulajdonosokkal (részvényesekkel) kötött szerződés vagy a létesítő okirat rendelkezése alapján - függetlenül a tulajdoni hányadtól, a szavazati aránytól, a megválasztási és visszahívási jogtól - döntő irányítást, ellenőrzést gyakorol, vagy</w:t>
      </w:r>
    </w:p>
    <w:p w:rsidR="002638BB" w:rsidRPr="00DF12A5" w:rsidRDefault="002638BB" w:rsidP="002638BB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i/>
          <w:color w:val="FF0000"/>
          <w:sz w:val="20"/>
          <w:szCs w:val="20"/>
        </w:rPr>
      </w:pPr>
      <w:bookmarkStart w:id="35" w:name="pr30"/>
      <w:bookmarkEnd w:id="35"/>
      <w:r w:rsidRPr="00DF12A5">
        <w:rPr>
          <w:rFonts w:ascii="Arial" w:hAnsi="Arial" w:cs="Arial"/>
          <w:i/>
          <w:iCs/>
          <w:color w:val="FF0000"/>
          <w:sz w:val="20"/>
          <w:szCs w:val="20"/>
        </w:rPr>
        <w:lastRenderedPageBreak/>
        <w:t xml:space="preserve">d) </w:t>
      </w:r>
      <w:r w:rsidRPr="00DF12A5">
        <w:rPr>
          <w:rFonts w:ascii="Arial" w:hAnsi="Arial" w:cs="Arial"/>
          <w:i/>
          <w:color w:val="FF0000"/>
          <w:sz w:val="20"/>
          <w:szCs w:val="20"/>
        </w:rPr>
        <w:t>egy vállalkozás egy másik vállalkozásban - más tulajdonosokkal (részvényesekkel) kötött megállapodás alapján - a szavazatok többségét egyedül birtokolja.</w:t>
      </w:r>
    </w:p>
    <w:p w:rsidR="001C71E8" w:rsidRPr="00DF12A5" w:rsidRDefault="001C71E8" w:rsidP="001C71E8">
      <w:pPr>
        <w:pStyle w:val="NormlWeb"/>
        <w:spacing w:before="0" w:beforeAutospacing="0" w:after="0" w:afterAutospacing="0"/>
        <w:ind w:left="150" w:right="150"/>
        <w:jc w:val="both"/>
        <w:rPr>
          <w:rFonts w:ascii="Arial" w:hAnsi="Arial" w:cs="Arial"/>
          <w:i/>
          <w:color w:val="FF0000"/>
          <w:sz w:val="20"/>
          <w:szCs w:val="20"/>
        </w:rPr>
      </w:pPr>
      <w:bookmarkStart w:id="36" w:name="pr31"/>
      <w:bookmarkEnd w:id="36"/>
    </w:p>
    <w:p w:rsidR="002638BB" w:rsidRPr="00DF12A5" w:rsidRDefault="002638BB" w:rsidP="00E130AD">
      <w:pPr>
        <w:pStyle w:val="NormlWeb"/>
        <w:spacing w:before="0" w:beforeAutospacing="0" w:after="0" w:afterAutospacing="0"/>
        <w:ind w:right="15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DF12A5">
        <w:rPr>
          <w:rFonts w:ascii="Arial" w:hAnsi="Arial" w:cs="Arial"/>
          <w:i/>
          <w:color w:val="FF0000"/>
          <w:sz w:val="20"/>
          <w:szCs w:val="20"/>
        </w:rPr>
        <w:t>(4) Kapcsolódó vállalkozásnak minősülnek azok a vállalkozások is, amelyek egy vagy több vállalkozáson keresztül állnak egymással a (3) bekezdésben felsorolt kapcsolatban.</w:t>
      </w:r>
    </w:p>
    <w:p w:rsidR="002638BB" w:rsidRPr="00DF12A5" w:rsidRDefault="002638BB" w:rsidP="00E130AD">
      <w:pPr>
        <w:pStyle w:val="NormlWeb"/>
        <w:tabs>
          <w:tab w:val="left" w:pos="7785"/>
        </w:tabs>
        <w:spacing w:before="0" w:beforeAutospacing="0" w:after="0" w:afterAutospacing="0"/>
        <w:ind w:right="150"/>
        <w:jc w:val="both"/>
        <w:rPr>
          <w:rFonts w:ascii="Arial" w:hAnsi="Arial" w:cs="Arial"/>
          <w:i/>
          <w:color w:val="FF0000"/>
          <w:sz w:val="20"/>
          <w:szCs w:val="20"/>
        </w:rPr>
      </w:pPr>
      <w:bookmarkStart w:id="37" w:name="pr32"/>
      <w:bookmarkEnd w:id="37"/>
    </w:p>
    <w:p w:rsidR="00E130AD" w:rsidRPr="00DF12A5" w:rsidRDefault="00E130AD" w:rsidP="00E130AD">
      <w:pPr>
        <w:pStyle w:val="NormlWeb"/>
        <w:spacing w:before="0" w:beforeAutospacing="0" w:after="0" w:afterAutospacing="0"/>
        <w:ind w:right="15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DF12A5">
        <w:rPr>
          <w:rFonts w:ascii="Arial" w:hAnsi="Arial" w:cs="Arial"/>
          <w:i/>
          <w:color w:val="FF0000"/>
          <w:sz w:val="20"/>
          <w:szCs w:val="20"/>
        </w:rPr>
        <w:t>(5) Kapcsolódó vállalkozásnak minősülnek továbbá azok a vállalkozások, amelyek egy természetes személy vagy közösen fellépő természetes személyek egy csoportja révén a (3) és (4) bekezdésben meghatározott jellegű kapcsolatban állnak egymással, amennyiben tevékenységüket vagy tevékenységük egy részét az érintett piacon vagy egymással szomszédos piacokon folytatják.</w:t>
      </w:r>
    </w:p>
    <w:p w:rsidR="00E130AD" w:rsidRPr="00DF12A5" w:rsidRDefault="00E130AD" w:rsidP="00E130AD">
      <w:pPr>
        <w:pStyle w:val="NormlWeb"/>
        <w:spacing w:before="0" w:beforeAutospacing="0" w:after="0" w:afterAutospacing="0"/>
        <w:ind w:right="150"/>
        <w:jc w:val="both"/>
        <w:rPr>
          <w:rFonts w:ascii="Arial" w:hAnsi="Arial" w:cs="Arial"/>
          <w:i/>
          <w:color w:val="FF0000"/>
          <w:sz w:val="20"/>
          <w:szCs w:val="20"/>
        </w:rPr>
      </w:pPr>
      <w:bookmarkStart w:id="38" w:name="pr33"/>
      <w:bookmarkEnd w:id="38"/>
    </w:p>
    <w:p w:rsidR="00E130AD" w:rsidRPr="00DF12A5" w:rsidRDefault="00E130AD" w:rsidP="00E130AD">
      <w:pPr>
        <w:pStyle w:val="NormlWeb"/>
        <w:spacing w:before="0" w:beforeAutospacing="0" w:after="0" w:afterAutospacing="0"/>
        <w:ind w:right="15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DF12A5">
        <w:rPr>
          <w:rFonts w:ascii="Arial" w:hAnsi="Arial" w:cs="Arial"/>
          <w:i/>
          <w:color w:val="FF0000"/>
          <w:sz w:val="20"/>
          <w:szCs w:val="20"/>
        </w:rPr>
        <w:t>(6) A befektetők érdekeltsége tekintetében - az (1)-(5) bekezdésben foglaltaktól eltérően - önálló vállalkozásnak minősül az a vállalkozás, amellyel a 19. § 1. pontjában meghatározott befektetők külön-külön és együttesen sem állnak a (3) és (4) bekezdésben meghatározott kapcsolatban, vagy amelynek a befektetői sem közvetlenül, sem közvetve nem vesznek részt az irányításban, vagy amelynek a befektetői nem vállalkozásként működnek. Ellenkező esetben a vállalkozás kapcsolódó vállalk</w:t>
      </w:r>
      <w:r w:rsidR="00DF12A5" w:rsidRPr="00DF12A5">
        <w:rPr>
          <w:rFonts w:ascii="Arial" w:hAnsi="Arial" w:cs="Arial"/>
          <w:i/>
          <w:color w:val="FF0000"/>
          <w:sz w:val="20"/>
          <w:szCs w:val="20"/>
        </w:rPr>
        <w:t>ozásnak minősül</w:t>
      </w:r>
      <w:r w:rsidRPr="00DF12A5">
        <w:rPr>
          <w:rFonts w:ascii="Arial" w:hAnsi="Arial" w:cs="Arial"/>
          <w:i/>
          <w:color w:val="FF0000"/>
          <w:sz w:val="20"/>
          <w:szCs w:val="20"/>
        </w:rPr>
        <w:t>.</w:t>
      </w:r>
    </w:p>
    <w:p w:rsidR="00E130AD" w:rsidRDefault="00E130AD" w:rsidP="00707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bookmarkStart w:id="39" w:name="5"/>
      <w:bookmarkStart w:id="40" w:name="pr34"/>
      <w:bookmarkEnd w:id="39"/>
      <w:bookmarkEnd w:id="40"/>
    </w:p>
    <w:p w:rsidR="00BF35D9" w:rsidRDefault="00DE6BA2" w:rsidP="00707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707194">
        <w:rPr>
          <w:rFonts w:ascii="Arial" w:hAnsi="Arial" w:cs="Arial"/>
          <w:iCs/>
          <w:sz w:val="24"/>
          <w:szCs w:val="24"/>
        </w:rPr>
        <w:t xml:space="preserve">b) </w:t>
      </w:r>
    </w:p>
    <w:p w:rsidR="00BF35D9" w:rsidRDefault="00DE6BA2" w:rsidP="00707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7194">
        <w:rPr>
          <w:rFonts w:ascii="Arial" w:hAnsi="Arial" w:cs="Arial"/>
          <w:sz w:val="24"/>
          <w:szCs w:val="24"/>
        </w:rPr>
        <w:t>az elszámolt képzésről</w:t>
      </w:r>
      <w:r w:rsidR="00BF35D9">
        <w:rPr>
          <w:rFonts w:ascii="Arial" w:hAnsi="Arial" w:cs="Arial"/>
          <w:sz w:val="24"/>
          <w:szCs w:val="24"/>
        </w:rPr>
        <w:t>,</w:t>
      </w:r>
      <w:r w:rsidRPr="00707194">
        <w:rPr>
          <w:rFonts w:ascii="Arial" w:hAnsi="Arial" w:cs="Arial"/>
          <w:sz w:val="24"/>
          <w:szCs w:val="24"/>
        </w:rPr>
        <w:t xml:space="preserve"> a jogszabályban előírt adatszolgáltatást </w:t>
      </w:r>
    </w:p>
    <w:p w:rsidR="00BF35D9" w:rsidRPr="00BF35D9" w:rsidRDefault="00DE6BA2" w:rsidP="00327B94">
      <w:pPr>
        <w:pStyle w:val="Listaszerbekezds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35D9">
        <w:rPr>
          <w:rFonts w:ascii="Arial" w:hAnsi="Arial" w:cs="Arial"/>
          <w:sz w:val="24"/>
          <w:szCs w:val="24"/>
        </w:rPr>
        <w:t xml:space="preserve">a </w:t>
      </w:r>
    </w:p>
    <w:p w:rsidR="00BF35D9" w:rsidRPr="00BF35D9" w:rsidRDefault="00DE6BA2" w:rsidP="00327B94">
      <w:pPr>
        <w:pStyle w:val="Listaszerbekezds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35D9">
        <w:rPr>
          <w:rFonts w:ascii="Arial" w:hAnsi="Arial" w:cs="Arial"/>
          <w:sz w:val="24"/>
          <w:szCs w:val="24"/>
        </w:rPr>
        <w:t xml:space="preserve">fővárosi, </w:t>
      </w:r>
    </w:p>
    <w:p w:rsidR="00BF35D9" w:rsidRPr="00BF35D9" w:rsidRDefault="00DE6BA2" w:rsidP="00327B94">
      <w:pPr>
        <w:pStyle w:val="Listaszerbekezds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35D9">
        <w:rPr>
          <w:rFonts w:ascii="Arial" w:hAnsi="Arial" w:cs="Arial"/>
          <w:sz w:val="24"/>
          <w:szCs w:val="24"/>
        </w:rPr>
        <w:t xml:space="preserve">megyei </w:t>
      </w:r>
    </w:p>
    <w:p w:rsidR="00BF35D9" w:rsidRDefault="00DE6BA2" w:rsidP="00BF35D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07194">
        <w:rPr>
          <w:rFonts w:ascii="Arial" w:hAnsi="Arial" w:cs="Arial"/>
          <w:sz w:val="24"/>
          <w:szCs w:val="24"/>
        </w:rPr>
        <w:t>kormányhivatal</w:t>
      </w:r>
      <w:r w:rsidR="00BF35D9">
        <w:rPr>
          <w:rFonts w:ascii="Arial" w:hAnsi="Arial" w:cs="Arial"/>
          <w:sz w:val="24"/>
          <w:szCs w:val="24"/>
        </w:rPr>
        <w:t>,</w:t>
      </w:r>
      <w:r w:rsidRPr="00707194">
        <w:rPr>
          <w:rFonts w:ascii="Arial" w:hAnsi="Arial" w:cs="Arial"/>
          <w:sz w:val="24"/>
          <w:szCs w:val="24"/>
        </w:rPr>
        <w:t xml:space="preserve"> munkaügyi központ szakigazgatási szervéhez </w:t>
      </w:r>
    </w:p>
    <w:p w:rsidR="00BF35D9" w:rsidRDefault="00DE6BA2" w:rsidP="00327B94">
      <w:pPr>
        <w:pStyle w:val="Listaszerbekezds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35D9">
        <w:rPr>
          <w:rFonts w:ascii="Arial" w:hAnsi="Arial" w:cs="Arial"/>
          <w:sz w:val="24"/>
          <w:szCs w:val="24"/>
        </w:rPr>
        <w:t xml:space="preserve">a </w:t>
      </w:r>
      <w:r w:rsidR="00BF35D9" w:rsidRPr="001761DC">
        <w:rPr>
          <w:rFonts w:ascii="Arial" w:hAnsi="Arial" w:cs="Arial"/>
          <w:b/>
          <w:sz w:val="24"/>
          <w:szCs w:val="24"/>
        </w:rPr>
        <w:t xml:space="preserve">Szhtv. </w:t>
      </w:r>
      <w:r w:rsidRPr="00BF35D9">
        <w:rPr>
          <w:rFonts w:ascii="Arial" w:hAnsi="Arial" w:cs="Arial"/>
          <w:sz w:val="24"/>
          <w:szCs w:val="24"/>
        </w:rPr>
        <w:t xml:space="preserve">9. § (1) bekezdés </w:t>
      </w:r>
      <w:r w:rsidRPr="00BF35D9">
        <w:rPr>
          <w:rFonts w:ascii="Arial" w:hAnsi="Arial" w:cs="Arial"/>
          <w:iCs/>
          <w:sz w:val="24"/>
          <w:szCs w:val="24"/>
        </w:rPr>
        <w:t xml:space="preserve">c) </w:t>
      </w:r>
      <w:r w:rsidRPr="00BF35D9">
        <w:rPr>
          <w:rFonts w:ascii="Arial" w:hAnsi="Arial" w:cs="Arial"/>
          <w:sz w:val="24"/>
          <w:szCs w:val="24"/>
        </w:rPr>
        <w:t xml:space="preserve">pontjában meghatározott határidőig </w:t>
      </w:r>
    </w:p>
    <w:p w:rsidR="00BF35D9" w:rsidRDefault="00DE6BA2" w:rsidP="00BF35D9">
      <w:pPr>
        <w:pStyle w:val="Listaszerbekezds"/>
        <w:autoSpaceDE w:val="0"/>
        <w:autoSpaceDN w:val="0"/>
        <w:adjustRightInd w:val="0"/>
        <w:spacing w:after="0" w:line="240" w:lineRule="auto"/>
        <w:ind w:left="1070"/>
        <w:rPr>
          <w:rFonts w:ascii="Arial" w:hAnsi="Arial" w:cs="Arial"/>
          <w:sz w:val="24"/>
          <w:szCs w:val="24"/>
        </w:rPr>
      </w:pPr>
      <w:r w:rsidRPr="00BF35D9">
        <w:rPr>
          <w:rFonts w:ascii="Arial" w:hAnsi="Arial" w:cs="Arial"/>
          <w:sz w:val="24"/>
          <w:szCs w:val="24"/>
        </w:rPr>
        <w:t xml:space="preserve">teljesítette. </w:t>
      </w:r>
    </w:p>
    <w:p w:rsidR="00BF35D9" w:rsidRDefault="00BF35D9" w:rsidP="00BF3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6BA2" w:rsidRDefault="00DE6BA2" w:rsidP="00BF3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35D9">
        <w:rPr>
          <w:rFonts w:ascii="Arial" w:hAnsi="Arial" w:cs="Arial"/>
          <w:sz w:val="24"/>
          <w:szCs w:val="24"/>
        </w:rPr>
        <w:t>A határidő elmulasztása esetén igazolási kérelem benyújtásának helye nincs.</w:t>
      </w:r>
    </w:p>
    <w:p w:rsidR="00FA2075" w:rsidRDefault="00FA2075" w:rsidP="00BF3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FB5D55" w:rsidRPr="00FB5D55" w:rsidRDefault="00FB5D55" w:rsidP="00BF3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FB5D55">
        <w:rPr>
          <w:rFonts w:ascii="Arial" w:hAnsi="Arial" w:cs="Arial"/>
          <w:b/>
          <w:i/>
          <w:sz w:val="20"/>
          <w:szCs w:val="20"/>
        </w:rPr>
        <w:t xml:space="preserve">„Szhtv. </w:t>
      </w:r>
    </w:p>
    <w:p w:rsidR="00FB5D55" w:rsidRPr="00FB5D55" w:rsidRDefault="00FB5D55" w:rsidP="00BF3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FB5D55" w:rsidRPr="00FB5D55" w:rsidRDefault="00FB5D55" w:rsidP="00BF3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B5D55">
        <w:rPr>
          <w:rFonts w:ascii="Arial" w:hAnsi="Arial" w:cs="Arial"/>
          <w:i/>
          <w:sz w:val="20"/>
          <w:szCs w:val="20"/>
        </w:rPr>
        <w:t xml:space="preserve">9. § </w:t>
      </w:r>
    </w:p>
    <w:p w:rsidR="00FB5D55" w:rsidRPr="00FB5D55" w:rsidRDefault="00FB5D55" w:rsidP="00BF3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B5D55" w:rsidRPr="00FB5D55" w:rsidRDefault="00FB5D55" w:rsidP="00BF3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B5D55">
        <w:rPr>
          <w:rFonts w:ascii="Arial" w:hAnsi="Arial" w:cs="Arial"/>
          <w:i/>
          <w:sz w:val="20"/>
          <w:szCs w:val="20"/>
        </w:rPr>
        <w:t>(1)</w:t>
      </w:r>
    </w:p>
    <w:p w:rsidR="00FB5D55" w:rsidRPr="00FB5D55" w:rsidRDefault="00FB5D55" w:rsidP="00BF3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B5D55" w:rsidRPr="00FB5D55" w:rsidRDefault="00FB5D55" w:rsidP="00FB5D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B5D55">
        <w:rPr>
          <w:rFonts w:ascii="Arial" w:hAnsi="Arial" w:cs="Arial"/>
          <w:i/>
          <w:sz w:val="20"/>
          <w:szCs w:val="20"/>
        </w:rPr>
        <w:t>A hozzájárulásra kötelezett</w:t>
      </w:r>
    </w:p>
    <w:p w:rsidR="00FB5D55" w:rsidRPr="00FB5D55" w:rsidRDefault="00FB5D55" w:rsidP="00FB5D5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FB5D55" w:rsidRPr="00FB5D55" w:rsidRDefault="00FB5D55" w:rsidP="00005A9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FB5D55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FB5D55">
        <w:rPr>
          <w:rFonts w:ascii="Arial" w:hAnsi="Arial" w:cs="Arial"/>
          <w:i/>
          <w:sz w:val="20"/>
          <w:szCs w:val="20"/>
        </w:rPr>
        <w:t xml:space="preserve">az éves bruttó kötelezettség és a </w:t>
      </w:r>
      <w:r w:rsidRPr="00FB5D55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FB5D55">
        <w:rPr>
          <w:rFonts w:ascii="Arial" w:hAnsi="Arial" w:cs="Arial"/>
          <w:i/>
          <w:sz w:val="20"/>
          <w:szCs w:val="20"/>
        </w:rPr>
        <w:t>pont szerinti összeg különbözeteként megállapított éves nettó kötelezettségét</w:t>
      </w:r>
      <w:r w:rsidR="00005A99">
        <w:rPr>
          <w:rFonts w:ascii="Arial" w:hAnsi="Arial" w:cs="Arial"/>
          <w:i/>
          <w:sz w:val="20"/>
          <w:szCs w:val="20"/>
        </w:rPr>
        <w:t xml:space="preserve"> </w:t>
      </w:r>
      <w:r w:rsidRPr="00FB5D55">
        <w:rPr>
          <w:rFonts w:ascii="Arial" w:hAnsi="Arial" w:cs="Arial"/>
          <w:i/>
          <w:sz w:val="20"/>
          <w:szCs w:val="20"/>
        </w:rPr>
        <w:t>maga állapítja meg, elektronikus úton vallja be és fizeti meg a tárgyévet követő év január 12. napjáig az állami adóhatóságnak”.</w:t>
      </w:r>
    </w:p>
    <w:p w:rsidR="00FB5D55" w:rsidRDefault="00FB5D55" w:rsidP="00BF3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B55DB" w:rsidRPr="00056C06" w:rsidRDefault="00DE6BA2" w:rsidP="008116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56C0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6. § </w:t>
      </w:r>
    </w:p>
    <w:p w:rsidR="00CB55DB" w:rsidRPr="00056C06" w:rsidRDefault="00CB55DB" w:rsidP="00056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56C06" w:rsidRPr="00056C06" w:rsidRDefault="00DE6BA2" w:rsidP="00056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56C06">
        <w:rPr>
          <w:rFonts w:ascii="Arial" w:hAnsi="Arial" w:cs="Arial"/>
          <w:color w:val="000000" w:themeColor="text1"/>
          <w:sz w:val="24"/>
          <w:szCs w:val="24"/>
        </w:rPr>
        <w:t xml:space="preserve">Az a hozzájárulásra kötelezett, aki hozzájárulási kötelezettségének </w:t>
      </w:r>
    </w:p>
    <w:p w:rsidR="00056C06" w:rsidRPr="00056C06" w:rsidRDefault="00DE6BA2" w:rsidP="00327B94">
      <w:pPr>
        <w:pStyle w:val="Listaszerbekezds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56C06">
        <w:rPr>
          <w:rFonts w:ascii="Arial" w:hAnsi="Arial" w:cs="Arial"/>
          <w:color w:val="000000" w:themeColor="text1"/>
          <w:sz w:val="24"/>
          <w:szCs w:val="24"/>
        </w:rPr>
        <w:t xml:space="preserve">nem, </w:t>
      </w:r>
    </w:p>
    <w:p w:rsidR="00056C06" w:rsidRPr="00056C06" w:rsidRDefault="00DE6BA2" w:rsidP="00327B94">
      <w:pPr>
        <w:pStyle w:val="Listaszerbekezds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56C06">
        <w:rPr>
          <w:rFonts w:ascii="Arial" w:hAnsi="Arial" w:cs="Arial"/>
          <w:color w:val="000000" w:themeColor="text1"/>
          <w:sz w:val="24"/>
          <w:szCs w:val="24"/>
        </w:rPr>
        <w:t>részben</w:t>
      </w:r>
      <w:r w:rsidR="00056C06" w:rsidRPr="00056C06">
        <w:rPr>
          <w:rFonts w:ascii="Arial" w:hAnsi="Arial" w:cs="Arial"/>
          <w:color w:val="000000" w:themeColor="text1"/>
          <w:sz w:val="24"/>
          <w:szCs w:val="24"/>
        </w:rPr>
        <w:t>,</w:t>
      </w:r>
      <w:r w:rsidRPr="00056C06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056C06" w:rsidRPr="00056C06" w:rsidRDefault="00DE6BA2" w:rsidP="00327B94">
      <w:pPr>
        <w:pStyle w:val="Listaszerbekezds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56C06">
        <w:rPr>
          <w:rFonts w:ascii="Arial" w:hAnsi="Arial" w:cs="Arial"/>
          <w:color w:val="000000" w:themeColor="text1"/>
          <w:sz w:val="24"/>
          <w:szCs w:val="24"/>
        </w:rPr>
        <w:t xml:space="preserve">időszakosan </w:t>
      </w:r>
    </w:p>
    <w:p w:rsidR="00056C06" w:rsidRPr="00056C06" w:rsidRDefault="00DE6BA2" w:rsidP="00056C0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056C06">
        <w:rPr>
          <w:rFonts w:ascii="Arial" w:hAnsi="Arial" w:cs="Arial"/>
          <w:color w:val="000000" w:themeColor="text1"/>
          <w:sz w:val="24"/>
          <w:szCs w:val="24"/>
        </w:rPr>
        <w:t xml:space="preserve">tesz eleget </w:t>
      </w:r>
    </w:p>
    <w:p w:rsidR="00056C06" w:rsidRPr="00056C06" w:rsidRDefault="00DE6BA2" w:rsidP="00327B94">
      <w:pPr>
        <w:pStyle w:val="Listaszerbekezds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56C06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056C06" w:rsidRPr="00056C06">
        <w:rPr>
          <w:rFonts w:ascii="Arial" w:hAnsi="Arial" w:cs="Arial"/>
          <w:b/>
          <w:sz w:val="24"/>
          <w:szCs w:val="24"/>
        </w:rPr>
        <w:t>Szhtv</w:t>
      </w:r>
      <w:r w:rsidR="00056C06" w:rsidRPr="00056C06">
        <w:rPr>
          <w:rFonts w:ascii="Arial" w:hAnsi="Arial" w:cs="Arial"/>
          <w:sz w:val="24"/>
          <w:szCs w:val="24"/>
        </w:rPr>
        <w:t xml:space="preserve">. </w:t>
      </w:r>
      <w:r w:rsidRPr="00056C06">
        <w:rPr>
          <w:rFonts w:ascii="Arial" w:hAnsi="Arial" w:cs="Arial"/>
          <w:color w:val="000000" w:themeColor="text1"/>
          <w:sz w:val="24"/>
          <w:szCs w:val="24"/>
        </w:rPr>
        <w:t xml:space="preserve">5. § szerinti gyakorlati képzés szervezésével, valamint </w:t>
      </w:r>
    </w:p>
    <w:p w:rsidR="00367476" w:rsidRDefault="0036747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056C06" w:rsidRPr="00056C06" w:rsidRDefault="00DE6BA2" w:rsidP="00327B94">
      <w:pPr>
        <w:pStyle w:val="Listaszerbekezds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56C06">
        <w:rPr>
          <w:rFonts w:ascii="Arial" w:hAnsi="Arial" w:cs="Arial"/>
          <w:color w:val="000000" w:themeColor="text1"/>
          <w:sz w:val="24"/>
          <w:szCs w:val="24"/>
        </w:rPr>
        <w:lastRenderedPageBreak/>
        <w:t>a</w:t>
      </w:r>
      <w:r w:rsidR="00056C06" w:rsidRPr="00056C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6C06" w:rsidRPr="00056C06">
        <w:rPr>
          <w:rFonts w:ascii="Arial" w:hAnsi="Arial" w:cs="Arial"/>
          <w:b/>
          <w:sz w:val="24"/>
          <w:szCs w:val="24"/>
        </w:rPr>
        <w:t>Szhtv.</w:t>
      </w:r>
      <w:r w:rsidR="00056C06" w:rsidRPr="00056C06">
        <w:rPr>
          <w:rFonts w:ascii="Arial" w:hAnsi="Arial" w:cs="Arial"/>
          <w:sz w:val="24"/>
          <w:szCs w:val="24"/>
        </w:rPr>
        <w:t xml:space="preserve"> </w:t>
      </w:r>
      <w:r w:rsidRPr="00056C06">
        <w:rPr>
          <w:rFonts w:ascii="Arial" w:hAnsi="Arial" w:cs="Arial"/>
          <w:color w:val="000000" w:themeColor="text1"/>
          <w:sz w:val="24"/>
          <w:szCs w:val="24"/>
        </w:rPr>
        <w:t xml:space="preserve">5. § </w:t>
      </w:r>
      <w:r w:rsidRPr="00056C06">
        <w:rPr>
          <w:rFonts w:ascii="Arial" w:hAnsi="Arial" w:cs="Arial"/>
          <w:iCs/>
          <w:color w:val="000000" w:themeColor="text1"/>
          <w:sz w:val="24"/>
          <w:szCs w:val="24"/>
        </w:rPr>
        <w:t xml:space="preserve">d) </w:t>
      </w:r>
      <w:r w:rsidRPr="00056C06">
        <w:rPr>
          <w:rFonts w:ascii="Arial" w:hAnsi="Arial" w:cs="Arial"/>
          <w:color w:val="000000" w:themeColor="text1"/>
          <w:sz w:val="24"/>
          <w:szCs w:val="24"/>
        </w:rPr>
        <w:t xml:space="preserve">pontja szerinti saját munkavállalói részére szervezett képzéssel, </w:t>
      </w:r>
    </w:p>
    <w:p w:rsidR="00056C06" w:rsidRPr="00056C06" w:rsidRDefault="00DE6BA2" w:rsidP="00327B94">
      <w:pPr>
        <w:pStyle w:val="Listaszerbekezds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56C06">
        <w:rPr>
          <w:rFonts w:ascii="Arial" w:hAnsi="Arial" w:cs="Arial"/>
          <w:color w:val="000000" w:themeColor="text1"/>
          <w:sz w:val="24"/>
          <w:szCs w:val="24"/>
        </w:rPr>
        <w:t>a bruttó kötelezettségét</w:t>
      </w:r>
      <w:r w:rsidR="00056C06" w:rsidRPr="00056C06">
        <w:rPr>
          <w:rFonts w:ascii="Arial" w:hAnsi="Arial" w:cs="Arial"/>
          <w:color w:val="000000" w:themeColor="text1"/>
          <w:sz w:val="24"/>
          <w:szCs w:val="24"/>
        </w:rPr>
        <w:t>,</w:t>
      </w:r>
      <w:r w:rsidRPr="00056C06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056C06" w:rsidRPr="00056C06" w:rsidRDefault="00DE6BA2" w:rsidP="00327B94">
      <w:pPr>
        <w:pStyle w:val="Listaszerbekezds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56C06">
        <w:rPr>
          <w:rFonts w:ascii="Arial" w:hAnsi="Arial" w:cs="Arial"/>
          <w:color w:val="000000" w:themeColor="text1"/>
          <w:sz w:val="24"/>
          <w:szCs w:val="24"/>
        </w:rPr>
        <w:t>a</w:t>
      </w:r>
      <w:r w:rsidR="00056C06" w:rsidRPr="00056C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6C06" w:rsidRPr="00056C06">
        <w:rPr>
          <w:rFonts w:ascii="Arial" w:hAnsi="Arial" w:cs="Arial"/>
          <w:b/>
          <w:sz w:val="24"/>
          <w:szCs w:val="24"/>
        </w:rPr>
        <w:t>Szhtv.</w:t>
      </w:r>
      <w:r w:rsidR="00056C06" w:rsidRPr="00056C06">
        <w:rPr>
          <w:rFonts w:ascii="Arial" w:hAnsi="Arial" w:cs="Arial"/>
          <w:sz w:val="24"/>
          <w:szCs w:val="24"/>
        </w:rPr>
        <w:t xml:space="preserve"> </w:t>
      </w:r>
      <w:r w:rsidRPr="00056C06">
        <w:rPr>
          <w:rFonts w:ascii="Arial" w:hAnsi="Arial" w:cs="Arial"/>
          <w:color w:val="000000" w:themeColor="text1"/>
          <w:sz w:val="24"/>
          <w:szCs w:val="24"/>
        </w:rPr>
        <w:t xml:space="preserve">9. § (1) bekezdés </w:t>
      </w:r>
      <w:r w:rsidRPr="00056C06">
        <w:rPr>
          <w:rFonts w:ascii="Arial" w:hAnsi="Arial" w:cs="Arial"/>
          <w:iCs/>
          <w:color w:val="000000" w:themeColor="text1"/>
          <w:sz w:val="24"/>
          <w:szCs w:val="24"/>
        </w:rPr>
        <w:t xml:space="preserve">c) </w:t>
      </w:r>
      <w:r w:rsidRPr="00056C06">
        <w:rPr>
          <w:rFonts w:ascii="Arial" w:hAnsi="Arial" w:cs="Arial"/>
          <w:color w:val="000000" w:themeColor="text1"/>
          <w:sz w:val="24"/>
          <w:szCs w:val="24"/>
        </w:rPr>
        <w:t xml:space="preserve">pontja szerinti nettó kötelezettségét </w:t>
      </w:r>
    </w:p>
    <w:p w:rsidR="00DE6BA2" w:rsidRDefault="00DE6BA2" w:rsidP="00056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56C06">
        <w:rPr>
          <w:rFonts w:ascii="Arial" w:hAnsi="Arial" w:cs="Arial"/>
          <w:color w:val="000000" w:themeColor="text1"/>
          <w:sz w:val="24"/>
          <w:szCs w:val="24"/>
        </w:rPr>
        <w:t>az állami adóhatóságnál vezetett számlára történő befizetéssel teljesíti.</w:t>
      </w:r>
    </w:p>
    <w:p w:rsidR="003F75BC" w:rsidRDefault="003F75BC" w:rsidP="00056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AA173E" w:rsidRDefault="00AA173E" w:rsidP="00056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A173E">
        <w:rPr>
          <w:rFonts w:ascii="Arial" w:hAnsi="Arial" w:cs="Arial"/>
          <w:b/>
          <w:i/>
          <w:sz w:val="20"/>
          <w:szCs w:val="20"/>
        </w:rPr>
        <w:t>„Szhtv.</w:t>
      </w:r>
      <w:r w:rsidRPr="00AA173E">
        <w:rPr>
          <w:rFonts w:ascii="Arial" w:hAnsi="Arial" w:cs="Arial"/>
          <w:i/>
          <w:sz w:val="20"/>
          <w:szCs w:val="20"/>
        </w:rPr>
        <w:t xml:space="preserve"> </w:t>
      </w:r>
    </w:p>
    <w:p w:rsidR="00030D0F" w:rsidRDefault="00030D0F" w:rsidP="00056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30D0F" w:rsidRDefault="00030D0F" w:rsidP="00056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5, §</w:t>
      </w:r>
    </w:p>
    <w:p w:rsidR="00030D0F" w:rsidRPr="00AA173E" w:rsidRDefault="00030D0F" w:rsidP="00056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30D0F" w:rsidRPr="00030D0F" w:rsidRDefault="00030D0F" w:rsidP="00030D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030D0F">
        <w:rPr>
          <w:rFonts w:ascii="Arial" w:hAnsi="Arial" w:cs="Arial"/>
          <w:i/>
          <w:iCs/>
          <w:sz w:val="20"/>
          <w:szCs w:val="20"/>
        </w:rPr>
        <w:t xml:space="preserve">d) </w:t>
      </w:r>
    </w:p>
    <w:p w:rsidR="00030D0F" w:rsidRPr="00030D0F" w:rsidRDefault="00030D0F" w:rsidP="00030D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0D0F">
        <w:rPr>
          <w:rFonts w:ascii="Arial" w:hAnsi="Arial" w:cs="Arial"/>
          <w:i/>
          <w:sz w:val="20"/>
          <w:szCs w:val="20"/>
        </w:rPr>
        <w:t xml:space="preserve">a hozzájárulásra kötelezett, saját munkavállalói számára </w:t>
      </w:r>
    </w:p>
    <w:p w:rsidR="00030D0F" w:rsidRPr="00030D0F" w:rsidRDefault="00030D0F" w:rsidP="00030D0F">
      <w:pPr>
        <w:pStyle w:val="Listaszerbekezds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0D0F">
        <w:rPr>
          <w:rFonts w:ascii="Arial" w:hAnsi="Arial" w:cs="Arial"/>
          <w:i/>
          <w:sz w:val="20"/>
          <w:szCs w:val="20"/>
        </w:rPr>
        <w:t xml:space="preserve">a Felnőttképzésről szóló, 2001. évi CI. törvény által meghatározott </w:t>
      </w:r>
    </w:p>
    <w:p w:rsidR="00030D0F" w:rsidRPr="00030D0F" w:rsidRDefault="00030D0F" w:rsidP="00030D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 w:rsidRPr="00030D0F">
        <w:rPr>
          <w:rFonts w:ascii="Arial" w:hAnsi="Arial" w:cs="Arial"/>
          <w:i/>
          <w:sz w:val="20"/>
          <w:szCs w:val="20"/>
        </w:rPr>
        <w:t xml:space="preserve">Felnőttképzési Szerződés, és </w:t>
      </w:r>
    </w:p>
    <w:p w:rsidR="00030D0F" w:rsidRPr="00030D0F" w:rsidRDefault="00030D0F" w:rsidP="00030D0F">
      <w:pPr>
        <w:pStyle w:val="Listaszerbekezds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0D0F">
        <w:rPr>
          <w:rFonts w:ascii="Arial" w:hAnsi="Arial" w:cs="Arial"/>
          <w:i/>
          <w:sz w:val="20"/>
          <w:szCs w:val="20"/>
        </w:rPr>
        <w:t xml:space="preserve">a Munka törvénykönyvéről szóló, 2012. évi I. törvény szerinti Tanulmányi Szerződés, vagy </w:t>
      </w:r>
    </w:p>
    <w:p w:rsidR="00030D0F" w:rsidRPr="00030D0F" w:rsidRDefault="00030D0F" w:rsidP="00030D0F">
      <w:pPr>
        <w:pStyle w:val="Listaszerbekezds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0D0F">
        <w:rPr>
          <w:rFonts w:ascii="Arial" w:hAnsi="Arial" w:cs="Arial"/>
          <w:i/>
          <w:sz w:val="20"/>
          <w:szCs w:val="20"/>
        </w:rPr>
        <w:t>a tanulmányok folytatására történő munkáltatói kötelezés alapján megszervezett</w:t>
      </w:r>
    </w:p>
    <w:p w:rsidR="00030D0F" w:rsidRPr="00030D0F" w:rsidRDefault="00030D0F" w:rsidP="00030D0F">
      <w:pPr>
        <w:pStyle w:val="Listaszerbekezds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0D0F">
        <w:rPr>
          <w:rFonts w:ascii="Arial" w:hAnsi="Arial" w:cs="Arial"/>
          <w:i/>
          <w:sz w:val="20"/>
          <w:szCs w:val="20"/>
        </w:rPr>
        <w:t xml:space="preserve">szakmai, vagy </w:t>
      </w:r>
    </w:p>
    <w:p w:rsidR="00030D0F" w:rsidRPr="00030D0F" w:rsidRDefault="00030D0F" w:rsidP="00030D0F">
      <w:pPr>
        <w:pStyle w:val="Listaszerbekezds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0D0F">
        <w:rPr>
          <w:rFonts w:ascii="Arial" w:hAnsi="Arial" w:cs="Arial"/>
          <w:i/>
          <w:sz w:val="20"/>
          <w:szCs w:val="20"/>
        </w:rPr>
        <w:t>nyelvi képzés</w:t>
      </w:r>
    </w:p>
    <w:p w:rsidR="00030D0F" w:rsidRPr="00030D0F" w:rsidRDefault="00030D0F" w:rsidP="00030D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i/>
          <w:sz w:val="20"/>
          <w:szCs w:val="20"/>
        </w:rPr>
      </w:pPr>
      <w:r w:rsidRPr="00030D0F">
        <w:rPr>
          <w:rFonts w:ascii="Arial" w:hAnsi="Arial" w:cs="Arial"/>
          <w:i/>
          <w:sz w:val="20"/>
          <w:szCs w:val="20"/>
        </w:rPr>
        <w:t xml:space="preserve"> - ide nem értve a hatósági jellegű képzéseket – </w:t>
      </w:r>
    </w:p>
    <w:p w:rsidR="00030D0F" w:rsidRPr="00030D0F" w:rsidRDefault="00030D0F" w:rsidP="00030D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362"/>
        <w:rPr>
          <w:rFonts w:ascii="Arial" w:hAnsi="Arial" w:cs="Arial"/>
          <w:i/>
          <w:sz w:val="20"/>
          <w:szCs w:val="20"/>
        </w:rPr>
      </w:pPr>
      <w:r w:rsidRPr="00030D0F">
        <w:rPr>
          <w:rFonts w:ascii="Arial" w:hAnsi="Arial" w:cs="Arial"/>
          <w:i/>
          <w:sz w:val="20"/>
          <w:szCs w:val="20"/>
        </w:rPr>
        <w:t>jogszabályban meghatározott költségeivel,</w:t>
      </w:r>
    </w:p>
    <w:p w:rsidR="00030D0F" w:rsidRPr="00030D0F" w:rsidRDefault="00030D0F" w:rsidP="00030D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AA173E" w:rsidRPr="00AA173E" w:rsidRDefault="00AA173E" w:rsidP="00056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AA173E">
        <w:rPr>
          <w:rFonts w:ascii="Arial" w:hAnsi="Arial" w:cs="Arial"/>
          <w:i/>
          <w:color w:val="000000" w:themeColor="text1"/>
          <w:sz w:val="20"/>
          <w:szCs w:val="20"/>
        </w:rPr>
        <w:t xml:space="preserve">9. § </w:t>
      </w:r>
    </w:p>
    <w:p w:rsidR="00AA173E" w:rsidRPr="00AA173E" w:rsidRDefault="00AA173E" w:rsidP="00056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A173E" w:rsidRPr="00AA173E" w:rsidRDefault="00AA173E" w:rsidP="00AA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A173E">
        <w:rPr>
          <w:rFonts w:ascii="Arial" w:hAnsi="Arial" w:cs="Arial"/>
          <w:i/>
          <w:color w:val="000000" w:themeColor="text1"/>
          <w:sz w:val="20"/>
          <w:szCs w:val="20"/>
        </w:rPr>
        <w:t xml:space="preserve">(1) </w:t>
      </w:r>
      <w:r w:rsidRPr="00AA173E">
        <w:rPr>
          <w:rFonts w:ascii="Arial" w:hAnsi="Arial" w:cs="Arial"/>
          <w:i/>
          <w:sz w:val="20"/>
          <w:szCs w:val="20"/>
        </w:rPr>
        <w:t>A hozzájárulásra kötelezett</w:t>
      </w:r>
    </w:p>
    <w:p w:rsidR="00AA173E" w:rsidRPr="00AA173E" w:rsidRDefault="00AA173E" w:rsidP="00AA17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AA173E" w:rsidRPr="00AA173E" w:rsidRDefault="00AA173E" w:rsidP="00AA17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AA173E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AA173E">
        <w:rPr>
          <w:rFonts w:ascii="Arial" w:hAnsi="Arial" w:cs="Arial"/>
          <w:i/>
          <w:sz w:val="20"/>
          <w:szCs w:val="20"/>
        </w:rPr>
        <w:t xml:space="preserve">az éves bruttó kötelezettség és a </w:t>
      </w:r>
      <w:r w:rsidRPr="00AA173E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AA173E">
        <w:rPr>
          <w:rFonts w:ascii="Arial" w:hAnsi="Arial" w:cs="Arial"/>
          <w:i/>
          <w:sz w:val="20"/>
          <w:szCs w:val="20"/>
        </w:rPr>
        <w:t>pont szerinti összeg különbözeteként megállapított éves nettó kötelezettségét</w:t>
      </w:r>
    </w:p>
    <w:p w:rsidR="00AA173E" w:rsidRPr="00AA173E" w:rsidRDefault="00AA173E" w:rsidP="00AA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A173E">
        <w:rPr>
          <w:rFonts w:ascii="Arial" w:hAnsi="Arial" w:cs="Arial"/>
          <w:i/>
          <w:sz w:val="20"/>
          <w:szCs w:val="20"/>
        </w:rPr>
        <w:t>maga állapítja meg, elektronikus úton vallja be és fizeti meg a tárgyévet követő év január 12. napjáig az állami adóhatóságnak”.</w:t>
      </w:r>
    </w:p>
    <w:p w:rsidR="00056C06" w:rsidRDefault="00056C06" w:rsidP="00056C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056C06" w:rsidRPr="00056C06" w:rsidRDefault="00DE6BA2" w:rsidP="00056C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56C0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7. § </w:t>
      </w:r>
    </w:p>
    <w:p w:rsidR="00056C06" w:rsidRDefault="00056C06" w:rsidP="00056C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0573F" w:rsidRDefault="00DE6BA2" w:rsidP="00056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56C06">
        <w:rPr>
          <w:rFonts w:ascii="Arial" w:hAnsi="Arial" w:cs="Arial"/>
          <w:color w:val="000000" w:themeColor="text1"/>
          <w:sz w:val="24"/>
          <w:szCs w:val="24"/>
        </w:rPr>
        <w:t>A szakképzési hozzájárulási kötelezettség teljesítésének módját</w:t>
      </w:r>
    </w:p>
    <w:p w:rsidR="00C0573F" w:rsidRPr="00C0573F" w:rsidRDefault="00C0573F" w:rsidP="00327B94">
      <w:pPr>
        <w:pStyle w:val="Listaszerbekezds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0573F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C0573F">
        <w:rPr>
          <w:rFonts w:ascii="Arial" w:hAnsi="Arial" w:cs="Arial"/>
          <w:b/>
          <w:sz w:val="24"/>
          <w:szCs w:val="24"/>
        </w:rPr>
        <w:t xml:space="preserve">Szhtv. </w:t>
      </w:r>
      <w:r w:rsidR="00DE6BA2" w:rsidRPr="00C0573F">
        <w:rPr>
          <w:rFonts w:ascii="Arial" w:hAnsi="Arial" w:cs="Arial"/>
          <w:color w:val="000000" w:themeColor="text1"/>
          <w:sz w:val="24"/>
          <w:szCs w:val="24"/>
        </w:rPr>
        <w:t>keretei között</w:t>
      </w:r>
      <w:r w:rsidRPr="00C0573F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C0573F" w:rsidRPr="00C0573F" w:rsidRDefault="00DE6BA2" w:rsidP="00327B94">
      <w:pPr>
        <w:pStyle w:val="Listaszerbekezds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0573F">
        <w:rPr>
          <w:rFonts w:ascii="Arial" w:hAnsi="Arial" w:cs="Arial"/>
          <w:color w:val="000000" w:themeColor="text1"/>
          <w:sz w:val="24"/>
          <w:szCs w:val="24"/>
        </w:rPr>
        <w:t xml:space="preserve">a hozzájárulásra kötelezett </w:t>
      </w:r>
    </w:p>
    <w:p w:rsidR="00DE6BA2" w:rsidRDefault="00DE6BA2" w:rsidP="00056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56C06">
        <w:rPr>
          <w:rFonts w:ascii="Arial" w:hAnsi="Arial" w:cs="Arial"/>
          <w:color w:val="000000" w:themeColor="text1"/>
          <w:sz w:val="24"/>
          <w:szCs w:val="24"/>
        </w:rPr>
        <w:t>maga választja meg.</w:t>
      </w:r>
    </w:p>
    <w:p w:rsidR="00C0573F" w:rsidRPr="00056C06" w:rsidRDefault="00C0573F" w:rsidP="00056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C1106" w:rsidRDefault="006C1106">
      <w:pPr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br w:type="page"/>
      </w:r>
    </w:p>
    <w:p w:rsidR="00DE6BA2" w:rsidRPr="00D47F6E" w:rsidRDefault="00DE6BA2" w:rsidP="00DE6BA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D47F6E">
        <w:rPr>
          <w:rFonts w:ascii="Arial" w:hAnsi="Arial" w:cs="Arial"/>
          <w:b/>
          <w:color w:val="000000" w:themeColor="text1"/>
          <w:sz w:val="36"/>
          <w:szCs w:val="36"/>
        </w:rPr>
        <w:lastRenderedPageBreak/>
        <w:t>6. A szakképzési hozzájárulás teljesítésének részletes szabályai</w:t>
      </w:r>
    </w:p>
    <w:p w:rsidR="00DE6BA2" w:rsidRPr="00C0573F" w:rsidRDefault="00DE6BA2" w:rsidP="00DE6BA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2"/>
          <w:szCs w:val="32"/>
        </w:rPr>
      </w:pPr>
      <w:r w:rsidRPr="00C0573F">
        <w:rPr>
          <w:rFonts w:ascii="Arial" w:hAnsi="Arial" w:cs="Arial"/>
          <w:b/>
          <w:bCs/>
          <w:sz w:val="32"/>
          <w:szCs w:val="32"/>
        </w:rPr>
        <w:t>Bevallás és visszatérítés</w:t>
      </w:r>
    </w:p>
    <w:p w:rsidR="000D0B4F" w:rsidRPr="00523041" w:rsidRDefault="000D0B4F" w:rsidP="000D0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23041">
        <w:rPr>
          <w:rFonts w:ascii="Arial" w:hAnsi="Arial" w:cs="Arial"/>
          <w:b/>
          <w:bCs/>
          <w:sz w:val="28"/>
          <w:szCs w:val="28"/>
        </w:rPr>
        <w:t xml:space="preserve">8. § </w:t>
      </w:r>
    </w:p>
    <w:p w:rsidR="000D0B4F" w:rsidRPr="00FA5CE8" w:rsidRDefault="000D0B4F" w:rsidP="000D0B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A5CE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(1) A szakképzési hozzájárulást az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Szhtv. </w:t>
      </w:r>
      <w:r w:rsidRPr="00FA5CE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5. § szerinti gyakorlati képzés szervezésével teljesítő hozzájárulásra kötelezett a bruttó kötelezettsége mértékét</w:t>
      </w:r>
    </w:p>
    <w:p w:rsidR="000D0B4F" w:rsidRPr="00FA5CE8" w:rsidRDefault="000D0B4F" w:rsidP="000D0B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A5CE8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a) </w:t>
      </w:r>
      <w:r w:rsidRPr="00FA5CE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2012. évre vonatkozóan 440 000 Ft/fő/év összegben meghatározott alapnormatíva alapján,</w:t>
      </w:r>
    </w:p>
    <w:p w:rsidR="000D0B4F" w:rsidRPr="00FA5CE8" w:rsidRDefault="000D0B4F" w:rsidP="000D0B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A5CE8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b) </w:t>
      </w:r>
      <w:r w:rsidRPr="00FA5CE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2012. évet követően a központi költségvetésről szóló törvényben meghatározott alapnormatíva alapján</w:t>
      </w:r>
    </w:p>
    <w:p w:rsidR="000D0B4F" w:rsidRPr="00FA5CE8" w:rsidRDefault="000D0B4F" w:rsidP="000D0B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A5CE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gyakorlati képzési normatívák szerint számított összeggel (a továbbiakban: ala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pcsökkentő tétel) csökkentheti.</w:t>
      </w:r>
    </w:p>
    <w:p w:rsidR="000D0B4F" w:rsidRDefault="000D0B4F" w:rsidP="00BE0E6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A5CE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(1a) A szakképzési hozzájárulást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FA5CE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az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Szhtv. </w:t>
      </w:r>
      <w:r w:rsidRPr="00FA5CE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5. §</w:t>
      </w:r>
      <w:r w:rsidRPr="00FA5CE8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 a) </w:t>
      </w:r>
      <w:r w:rsidRPr="00FA5CE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pont </w:t>
      </w:r>
      <w:r w:rsidRPr="00FA5CE8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ab) </w:t>
      </w:r>
      <w:r w:rsidRPr="00FA5CE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alpontja szerinti gyakorlati képzés szervezésével teljesítő hozzájárulásra kötelezett</w:t>
      </w:r>
      <w:r w:rsidR="00BE0E6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, </w:t>
      </w:r>
      <w:r w:rsidRPr="00FA5CE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bruttó kötelezettsége mértékét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FA5CE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0D0B4F" w:rsidRDefault="000D0B4F" w:rsidP="003D75B6">
      <w:pPr>
        <w:pStyle w:val="Listaszerbekezds"/>
        <w:numPr>
          <w:ilvl w:val="0"/>
          <w:numId w:val="261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9F194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 </w:t>
      </w:r>
      <w:r w:rsidRPr="009F1946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Szhvt.  </w:t>
      </w:r>
      <w:r w:rsidRPr="009F194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8.§ (1) bekezdés</w:t>
      </w:r>
      <w:r w:rsidRPr="009F1946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 b) </w:t>
      </w:r>
      <w:r w:rsidRPr="009F194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pontjában meghatározott alapnormatíva alapján számított összeggel (a továbbiakban: kiegészítő csökkentő tétel) is csökkentheti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9F194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0D0B4F" w:rsidRPr="009F1946" w:rsidRDefault="000D0B4F" w:rsidP="003D75B6">
      <w:pPr>
        <w:pStyle w:val="Listaszerbekezds"/>
        <w:numPr>
          <w:ilvl w:val="0"/>
          <w:numId w:val="261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9F194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 alábbiak szerint:</w:t>
      </w:r>
    </w:p>
    <w:p w:rsidR="0083283D" w:rsidRPr="00BD7CBA" w:rsidRDefault="0034306E" w:rsidP="000D0B4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hu-HU"/>
        </w:rPr>
      </w:pPr>
      <w:r w:rsidRPr="00BD7CB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„</w:t>
      </w:r>
      <w:r w:rsidR="0083283D" w:rsidRPr="00BD7CBA"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hu-HU"/>
        </w:rPr>
        <w:t>Szhvt.</w:t>
      </w:r>
    </w:p>
    <w:p w:rsidR="0083283D" w:rsidRPr="00BD7CBA" w:rsidRDefault="0083283D" w:rsidP="000D0B4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hu-HU"/>
        </w:rPr>
      </w:pPr>
      <w:r w:rsidRPr="00BD7CBA"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hu-HU"/>
        </w:rPr>
        <w:t>5.§</w:t>
      </w:r>
    </w:p>
    <w:p w:rsidR="0083283D" w:rsidRPr="00BD7CBA" w:rsidRDefault="0083283D" w:rsidP="000D0B4F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</w:pPr>
      <w:r w:rsidRPr="00BD7CB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a)</w:t>
      </w:r>
      <w:r w:rsidR="0034306E" w:rsidRPr="00BD7CB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 xml:space="preserve">  </w:t>
      </w:r>
    </w:p>
    <w:p w:rsidR="0083283D" w:rsidRPr="003A4779" w:rsidRDefault="0083283D" w:rsidP="00832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A4779">
        <w:rPr>
          <w:rFonts w:ascii="Arial" w:hAnsi="Arial" w:cs="Arial"/>
          <w:i/>
          <w:sz w:val="20"/>
          <w:szCs w:val="20"/>
        </w:rPr>
        <w:t>A szakképzési hozzájárulás teljesíthető</w:t>
      </w:r>
    </w:p>
    <w:p w:rsidR="0083283D" w:rsidRPr="003A4779" w:rsidRDefault="0083283D" w:rsidP="00832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83283D" w:rsidRPr="003A4779" w:rsidRDefault="0083283D" w:rsidP="00832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3A4779">
        <w:rPr>
          <w:rFonts w:ascii="Arial" w:hAnsi="Arial" w:cs="Arial"/>
          <w:i/>
          <w:iCs/>
          <w:sz w:val="20"/>
          <w:szCs w:val="20"/>
        </w:rPr>
        <w:t xml:space="preserve">a) </w:t>
      </w:r>
    </w:p>
    <w:p w:rsidR="0083283D" w:rsidRPr="003A4779" w:rsidRDefault="0083283D" w:rsidP="00832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A4779">
        <w:rPr>
          <w:rFonts w:ascii="Arial" w:hAnsi="Arial" w:cs="Arial"/>
          <w:i/>
          <w:sz w:val="20"/>
          <w:szCs w:val="20"/>
        </w:rPr>
        <w:t xml:space="preserve">a </w:t>
      </w:r>
      <w:r w:rsidRPr="003A4779">
        <w:rPr>
          <w:rFonts w:ascii="Arial" w:hAnsi="Arial" w:cs="Arial"/>
          <w:b/>
          <w:i/>
          <w:sz w:val="20"/>
          <w:szCs w:val="20"/>
        </w:rPr>
        <w:t xml:space="preserve">Sztv.- </w:t>
      </w:r>
      <w:r w:rsidRPr="003A4779">
        <w:rPr>
          <w:rFonts w:ascii="Arial" w:hAnsi="Arial" w:cs="Arial"/>
          <w:i/>
          <w:sz w:val="20"/>
          <w:szCs w:val="20"/>
        </w:rPr>
        <w:t xml:space="preserve">ben foglaltak szerint azon iskolai rendszerű képzések esetében, amelyek </w:t>
      </w:r>
    </w:p>
    <w:p w:rsidR="0083283D" w:rsidRPr="003A4779" w:rsidRDefault="0083283D" w:rsidP="0083283D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A4779">
        <w:rPr>
          <w:rFonts w:ascii="Arial" w:hAnsi="Arial" w:cs="Arial"/>
          <w:i/>
          <w:sz w:val="20"/>
          <w:szCs w:val="20"/>
        </w:rPr>
        <w:t xml:space="preserve">állami fenntartású szakképző intézményben, vagy </w:t>
      </w:r>
    </w:p>
    <w:p w:rsidR="0083283D" w:rsidRPr="003A4779" w:rsidRDefault="0083283D" w:rsidP="0083283D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A4779">
        <w:rPr>
          <w:rFonts w:ascii="Arial" w:hAnsi="Arial" w:cs="Arial"/>
          <w:i/>
          <w:sz w:val="20"/>
          <w:szCs w:val="20"/>
        </w:rPr>
        <w:t xml:space="preserve">szakképzési megállapodás alapján </w:t>
      </w:r>
    </w:p>
    <w:p w:rsidR="0083283D" w:rsidRPr="003A4779" w:rsidRDefault="0083283D" w:rsidP="00832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A4779">
        <w:rPr>
          <w:rFonts w:ascii="Arial" w:hAnsi="Arial" w:cs="Arial"/>
          <w:i/>
          <w:sz w:val="20"/>
          <w:szCs w:val="20"/>
        </w:rPr>
        <w:t>kerülnek megszervezésre</w:t>
      </w:r>
    </w:p>
    <w:p w:rsidR="0083283D" w:rsidRPr="003A4779" w:rsidRDefault="0083283D" w:rsidP="00832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83283D" w:rsidRPr="003A4779" w:rsidRDefault="0083283D" w:rsidP="00832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3A4779">
        <w:rPr>
          <w:rFonts w:ascii="Arial" w:hAnsi="Arial" w:cs="Arial"/>
          <w:i/>
          <w:iCs/>
          <w:sz w:val="20"/>
          <w:szCs w:val="20"/>
        </w:rPr>
        <w:t xml:space="preserve">ab) </w:t>
      </w:r>
    </w:p>
    <w:p w:rsidR="0083283D" w:rsidRPr="003A4779" w:rsidRDefault="0083283D" w:rsidP="00832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A4779">
        <w:rPr>
          <w:rFonts w:ascii="Arial" w:hAnsi="Arial" w:cs="Arial"/>
          <w:i/>
          <w:sz w:val="20"/>
          <w:szCs w:val="20"/>
        </w:rPr>
        <w:t xml:space="preserve">a </w:t>
      </w:r>
    </w:p>
    <w:p w:rsidR="0083283D" w:rsidRPr="003A4779" w:rsidRDefault="0083283D" w:rsidP="0083283D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A4779">
        <w:rPr>
          <w:rFonts w:ascii="Arial" w:hAnsi="Arial" w:cs="Arial"/>
          <w:i/>
          <w:sz w:val="20"/>
          <w:szCs w:val="20"/>
        </w:rPr>
        <w:t xml:space="preserve">szakképző iskola tanulója, és </w:t>
      </w:r>
    </w:p>
    <w:p w:rsidR="0083283D" w:rsidRPr="003A4779" w:rsidRDefault="0083283D" w:rsidP="0083283D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A4779">
        <w:rPr>
          <w:rFonts w:ascii="Arial" w:hAnsi="Arial" w:cs="Arial"/>
          <w:i/>
          <w:sz w:val="20"/>
          <w:szCs w:val="20"/>
        </w:rPr>
        <w:t xml:space="preserve">hozzájárulásra kötelezett </w:t>
      </w:r>
    </w:p>
    <w:p w:rsidR="0083283D" w:rsidRPr="003A4779" w:rsidRDefault="0083283D" w:rsidP="0083283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 w:rsidRPr="003A4779">
        <w:rPr>
          <w:rFonts w:ascii="Arial" w:hAnsi="Arial" w:cs="Arial"/>
          <w:i/>
          <w:sz w:val="20"/>
          <w:szCs w:val="20"/>
        </w:rPr>
        <w:t xml:space="preserve">között létrejött, </w:t>
      </w:r>
    </w:p>
    <w:p w:rsidR="00EB19B9" w:rsidRDefault="00EB19B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83283D" w:rsidRPr="003A4779" w:rsidRDefault="0083283D" w:rsidP="0083283D">
      <w:pPr>
        <w:pStyle w:val="Listaszerbekezds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A4779">
        <w:rPr>
          <w:rFonts w:ascii="Arial" w:hAnsi="Arial" w:cs="Arial"/>
          <w:i/>
          <w:sz w:val="20"/>
          <w:szCs w:val="20"/>
        </w:rPr>
        <w:lastRenderedPageBreak/>
        <w:t xml:space="preserve">Tanulószerződés alapján folytatott </w:t>
      </w:r>
    </w:p>
    <w:p w:rsidR="0083283D" w:rsidRPr="003A4779" w:rsidRDefault="0083283D" w:rsidP="0083283D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A4779">
        <w:rPr>
          <w:rFonts w:ascii="Arial" w:hAnsi="Arial" w:cs="Arial"/>
          <w:i/>
          <w:sz w:val="20"/>
          <w:szCs w:val="20"/>
        </w:rPr>
        <w:t xml:space="preserve">gyakorlati képzés, ideértve </w:t>
      </w:r>
    </w:p>
    <w:p w:rsidR="0083283D" w:rsidRPr="003A4779" w:rsidRDefault="0083283D" w:rsidP="0083283D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A4779">
        <w:rPr>
          <w:rFonts w:ascii="Arial" w:hAnsi="Arial" w:cs="Arial"/>
          <w:i/>
          <w:sz w:val="20"/>
          <w:szCs w:val="20"/>
        </w:rPr>
        <w:t xml:space="preserve">a szorgalmi idő befejezését követő összefüggő szakmai gyakorlatot is </w:t>
      </w:r>
    </w:p>
    <w:p w:rsidR="0083283D" w:rsidRPr="003A4779" w:rsidRDefault="0083283D" w:rsidP="003A4779">
      <w:pPr>
        <w:autoSpaceDE w:val="0"/>
        <w:autoSpaceDN w:val="0"/>
        <w:adjustRightInd w:val="0"/>
        <w:spacing w:after="0" w:line="480" w:lineRule="auto"/>
        <w:ind w:left="362" w:firstLine="708"/>
        <w:rPr>
          <w:rFonts w:ascii="Arial" w:hAnsi="Arial" w:cs="Arial"/>
          <w:i/>
          <w:sz w:val="20"/>
          <w:szCs w:val="20"/>
        </w:rPr>
      </w:pPr>
      <w:r w:rsidRPr="003A4779">
        <w:rPr>
          <w:rFonts w:ascii="Arial" w:hAnsi="Arial" w:cs="Arial"/>
          <w:i/>
          <w:sz w:val="20"/>
          <w:szCs w:val="20"/>
        </w:rPr>
        <w:t>szervezésével</w:t>
      </w:r>
      <w:r w:rsidR="003A4779" w:rsidRPr="003A4779">
        <w:rPr>
          <w:rFonts w:ascii="Arial" w:hAnsi="Arial" w:cs="Arial"/>
          <w:i/>
          <w:sz w:val="20"/>
          <w:szCs w:val="20"/>
        </w:rPr>
        <w:t>”.</w:t>
      </w:r>
    </w:p>
    <w:p w:rsidR="00A57CBC" w:rsidRDefault="00A57CBC" w:rsidP="00A57CB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i/>
          <w:sz w:val="20"/>
          <w:szCs w:val="20"/>
        </w:rPr>
      </w:pPr>
      <w:r w:rsidRPr="00A57CBC">
        <w:rPr>
          <w:rFonts w:ascii="Arial" w:hAnsi="Arial" w:cs="Arial"/>
          <w:b/>
          <w:i/>
          <w:sz w:val="20"/>
          <w:szCs w:val="20"/>
        </w:rPr>
        <w:t>1.§</w:t>
      </w:r>
    </w:p>
    <w:p w:rsidR="00A57CBC" w:rsidRDefault="00A57CBC" w:rsidP="00A57CB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(1)</w:t>
      </w:r>
    </w:p>
    <w:p w:rsidR="009170AB" w:rsidRPr="009170AB" w:rsidRDefault="009170AB" w:rsidP="009170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170AB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9170AB">
        <w:rPr>
          <w:rFonts w:ascii="Arial" w:hAnsi="Arial" w:cs="Arial"/>
          <w:b/>
          <w:i/>
          <w:iCs/>
          <w:sz w:val="20"/>
          <w:szCs w:val="20"/>
        </w:rPr>
        <w:t xml:space="preserve">(hatályát vesztette: </w:t>
      </w:r>
      <w:r w:rsidRPr="009170AB">
        <w:rPr>
          <w:rFonts w:ascii="Arial" w:hAnsi="Arial" w:cs="Arial"/>
          <w:b/>
          <w:i/>
          <w:sz w:val="20"/>
          <w:szCs w:val="20"/>
        </w:rPr>
        <w:t>2012. szeptember 1-jén)</w:t>
      </w:r>
    </w:p>
    <w:p w:rsidR="00D1352A" w:rsidRDefault="00D1352A" w:rsidP="00237AAC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</w:p>
    <w:p w:rsidR="00464CE9" w:rsidRDefault="00237AAC" w:rsidP="00237AA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237AAC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a) </w:t>
      </w:r>
      <w:r w:rsidRPr="00237AA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beruházási kiegészítő csökkentő tétellel</w:t>
      </w:r>
      <w:r w:rsidR="00464CE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237AA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464CE9" w:rsidRPr="00464CE9" w:rsidRDefault="00237AAC" w:rsidP="003D75B6">
      <w:pPr>
        <w:pStyle w:val="Listaszerbekezds"/>
        <w:numPr>
          <w:ilvl w:val="0"/>
          <w:numId w:val="271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464CE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 aktiválás évében, ha kizárólag </w:t>
      </w:r>
    </w:p>
    <w:p w:rsidR="00464CE9" w:rsidRPr="00464CE9" w:rsidRDefault="00237AAC" w:rsidP="003D75B6">
      <w:pPr>
        <w:pStyle w:val="Listaszerbekezds"/>
        <w:numPr>
          <w:ilvl w:val="0"/>
          <w:numId w:val="271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464CE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gyakorlati képzés folytatásához szükséges beruházást </w:t>
      </w:r>
    </w:p>
    <w:p w:rsidR="00237AAC" w:rsidRPr="00237AAC" w:rsidRDefault="00237AAC" w:rsidP="00AD5862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237AA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hajt végre,</w:t>
      </w:r>
    </w:p>
    <w:p w:rsidR="00464CE9" w:rsidRDefault="00464CE9" w:rsidP="00237AAC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</w:p>
    <w:p w:rsidR="00237AAC" w:rsidRPr="00237AAC" w:rsidRDefault="00237AAC" w:rsidP="00237AA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237AAC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b) </w:t>
      </w:r>
      <w:r w:rsidRPr="00237AA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r w:rsidR="00AD586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z </w:t>
      </w:r>
      <w:r w:rsidR="00AD5862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Szhvt.</w:t>
      </w:r>
      <w:r w:rsidRPr="00237AA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2. § (1) bekezdés</w:t>
      </w:r>
      <w:r w:rsidRPr="00237AAC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 a)-g) </w:t>
      </w:r>
      <w:r w:rsidRPr="00237AA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pontjában nevesített, nem főtevékenységként gyakorlati képzést folytató hozzájárulásra kötelezett</w:t>
      </w:r>
    </w:p>
    <w:p w:rsidR="002A425D" w:rsidRDefault="002A425D" w:rsidP="00237AAC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</w:p>
    <w:p w:rsidR="00B2325F" w:rsidRDefault="00C50EA5" w:rsidP="00DC7C5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C50EA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(2) Az </w:t>
      </w:r>
      <w:r w:rsidR="00B2325F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Szhtv. </w:t>
      </w:r>
      <w:r w:rsidRPr="00C50EA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2. § (1) bekezdés</w:t>
      </w:r>
      <w:r w:rsidRPr="00C50EA5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 a)-g) </w:t>
      </w:r>
      <w:r w:rsidRPr="00C50EA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pontjában nevesített hozzájárulásra kötelezett, aki </w:t>
      </w:r>
      <w:r w:rsidR="0034306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r w:rsidRPr="00C50EA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bruttó kötelezettségét </w:t>
      </w:r>
    </w:p>
    <w:p w:rsidR="00B2325F" w:rsidRPr="00DC7C52" w:rsidRDefault="00C50EA5" w:rsidP="003D75B6">
      <w:pPr>
        <w:pStyle w:val="Listaszerbekezds"/>
        <w:numPr>
          <w:ilvl w:val="0"/>
          <w:numId w:val="262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DC7C5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részben</w:t>
      </w:r>
      <w:r w:rsidR="00B2325F" w:rsidRPr="00DC7C5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DC7C5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vagy </w:t>
      </w:r>
    </w:p>
    <w:p w:rsidR="00B2325F" w:rsidRPr="00DC7C52" w:rsidRDefault="00C50EA5" w:rsidP="003D75B6">
      <w:pPr>
        <w:pStyle w:val="Listaszerbekezds"/>
        <w:numPr>
          <w:ilvl w:val="0"/>
          <w:numId w:val="262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DC7C5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egészben</w:t>
      </w:r>
      <w:r w:rsidR="00B2325F" w:rsidRPr="00DC7C5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DC7C5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B2325F" w:rsidRPr="00DC7C52" w:rsidRDefault="00C50EA5" w:rsidP="003D75B6">
      <w:pPr>
        <w:pStyle w:val="Listaszerbekezds"/>
        <w:numPr>
          <w:ilvl w:val="0"/>
          <w:numId w:val="263"/>
        </w:num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  <w:r w:rsidRPr="00DC7C5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 </w:t>
      </w:r>
      <w:r w:rsidR="00B2325F" w:rsidRPr="00DC7C52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Szhtv. </w:t>
      </w:r>
      <w:r w:rsidRPr="00DC7C5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5. §</w:t>
      </w:r>
      <w:r w:rsidRPr="00DC7C52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 </w:t>
      </w:r>
    </w:p>
    <w:p w:rsidR="00B2325F" w:rsidRPr="00DC7C52" w:rsidRDefault="00C50EA5" w:rsidP="003D75B6">
      <w:pPr>
        <w:pStyle w:val="Listaszerbekezds"/>
        <w:numPr>
          <w:ilvl w:val="0"/>
          <w:numId w:val="264"/>
        </w:num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  <w:r w:rsidRPr="00DC7C5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pont </w:t>
      </w:r>
      <w:r w:rsidRPr="00DC7C52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ab) </w:t>
      </w:r>
      <w:r w:rsidRPr="00DC7C5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alpontja</w:t>
      </w:r>
      <w:r w:rsidR="00B2325F" w:rsidRPr="00DC7C5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DC7C5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vagy</w:t>
      </w:r>
      <w:r w:rsidRPr="00DC7C52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 </w:t>
      </w:r>
    </w:p>
    <w:p w:rsidR="00B2325F" w:rsidRPr="00DC7C52" w:rsidRDefault="00C50EA5" w:rsidP="003D75B6">
      <w:pPr>
        <w:pStyle w:val="Listaszerbekezds"/>
        <w:numPr>
          <w:ilvl w:val="0"/>
          <w:numId w:val="264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DC7C5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pont c</w:t>
      </w:r>
      <w:r w:rsidRPr="00DC7C52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b) </w:t>
      </w:r>
      <w:r w:rsidRPr="00DC7C5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alpontja </w:t>
      </w:r>
    </w:p>
    <w:p w:rsidR="005314D1" w:rsidRDefault="00C50EA5" w:rsidP="005314D1">
      <w:pPr>
        <w:spacing w:after="0" w:line="240" w:lineRule="auto"/>
        <w:ind w:left="708"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C50EA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alapján teljesíti, és</w:t>
      </w:r>
      <w:r w:rsidR="005314D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C50EA5" w:rsidRDefault="00C50EA5" w:rsidP="003D75B6">
      <w:pPr>
        <w:pStyle w:val="Listaszerbekezds"/>
        <w:numPr>
          <w:ilvl w:val="0"/>
          <w:numId w:val="278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5314D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 </w:t>
      </w:r>
      <w:r w:rsidR="00B2325F" w:rsidRPr="005314D1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Szhtv. </w:t>
      </w:r>
      <w:r w:rsidR="00B2325F" w:rsidRPr="005314D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8. </w:t>
      </w:r>
      <w:r w:rsidRPr="005314D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(1) és (1a) bekezdés szerinti csökkentő tételek összege meghaladja a bruttó kötelezettsége mértékét,</w:t>
      </w:r>
    </w:p>
    <w:p w:rsidR="003F4595" w:rsidRDefault="003F4595" w:rsidP="003F459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3F4595" w:rsidRPr="004B07D4" w:rsidRDefault="003F4595" w:rsidP="003F4595">
      <w:pPr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  <w:r w:rsidRPr="004B07D4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„Szhtv.</w:t>
      </w:r>
    </w:p>
    <w:p w:rsidR="003F4595" w:rsidRPr="004B07D4" w:rsidRDefault="003F4595" w:rsidP="003F4595">
      <w:pPr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</w:p>
    <w:p w:rsidR="003F4595" w:rsidRPr="004B07D4" w:rsidRDefault="003F4595" w:rsidP="003F45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4B07D4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2. § </w:t>
      </w:r>
    </w:p>
    <w:p w:rsidR="003F4595" w:rsidRPr="004B07D4" w:rsidRDefault="003F4595" w:rsidP="003F45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3F4595" w:rsidRPr="004B07D4" w:rsidRDefault="003F4595" w:rsidP="003F45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4B07D4">
        <w:rPr>
          <w:rFonts w:ascii="Arial" w:hAnsi="Arial" w:cs="Arial"/>
          <w:i/>
          <w:color w:val="000000" w:themeColor="text1"/>
          <w:sz w:val="20"/>
          <w:szCs w:val="20"/>
        </w:rPr>
        <w:t>(1) A Szakképzési hozzájárulásra kötelezett.</w:t>
      </w:r>
    </w:p>
    <w:p w:rsidR="003F4595" w:rsidRPr="004B07D4" w:rsidRDefault="003F4595" w:rsidP="003F4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F4595" w:rsidRPr="004B07D4" w:rsidRDefault="003F4595" w:rsidP="003F4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B07D4">
        <w:rPr>
          <w:rFonts w:ascii="Arial" w:hAnsi="Arial" w:cs="Arial"/>
          <w:i/>
          <w:color w:val="000000" w:themeColor="text1"/>
          <w:sz w:val="20"/>
          <w:szCs w:val="20"/>
        </w:rPr>
        <w:t xml:space="preserve">Szakképzési hozzájárulásra kötelezett - a </w:t>
      </w:r>
      <w:r w:rsidRPr="004B07D4">
        <w:rPr>
          <w:rFonts w:ascii="Arial" w:hAnsi="Arial" w:cs="Arial"/>
          <w:b/>
          <w:i/>
          <w:color w:val="000000" w:themeColor="text1"/>
          <w:sz w:val="20"/>
          <w:szCs w:val="20"/>
        </w:rPr>
        <w:t>Szhtv.</w:t>
      </w:r>
      <w:r w:rsidRPr="004B07D4">
        <w:rPr>
          <w:rFonts w:ascii="Arial" w:hAnsi="Arial" w:cs="Arial"/>
          <w:i/>
          <w:color w:val="000000" w:themeColor="text1"/>
          <w:sz w:val="20"/>
          <w:szCs w:val="20"/>
        </w:rPr>
        <w:t xml:space="preserve"> 2.§ (3)-(4) bekezdésben foglaltak figyelembevételével - a belföldi székhelyű</w:t>
      </w:r>
    </w:p>
    <w:p w:rsidR="003F4595" w:rsidRPr="004B07D4" w:rsidRDefault="003F4595" w:rsidP="003F4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3F4595" w:rsidRPr="004B07D4" w:rsidRDefault="003F4595" w:rsidP="003F4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4B07D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a) </w:t>
      </w:r>
    </w:p>
    <w:p w:rsidR="003F4595" w:rsidRPr="004B07D4" w:rsidRDefault="003F4595" w:rsidP="003F4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B07D4">
        <w:rPr>
          <w:rFonts w:ascii="Arial" w:hAnsi="Arial" w:cs="Arial"/>
          <w:i/>
          <w:color w:val="000000" w:themeColor="text1"/>
          <w:sz w:val="20"/>
          <w:szCs w:val="20"/>
        </w:rPr>
        <w:t xml:space="preserve">gazdasági társaság, kivéve </w:t>
      </w:r>
    </w:p>
    <w:p w:rsidR="003F4595" w:rsidRPr="004B07D4" w:rsidRDefault="003F4595" w:rsidP="003F459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B07D4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4B07D4">
        <w:rPr>
          <w:rFonts w:ascii="Arial" w:hAnsi="Arial" w:cs="Arial"/>
          <w:b/>
          <w:i/>
          <w:color w:val="000000" w:themeColor="text1"/>
          <w:sz w:val="20"/>
          <w:szCs w:val="20"/>
        </w:rPr>
        <w:t>Sztv.</w:t>
      </w:r>
      <w:r w:rsidRPr="004B07D4">
        <w:rPr>
          <w:rFonts w:ascii="Arial" w:hAnsi="Arial" w:cs="Arial"/>
          <w:i/>
          <w:color w:val="000000" w:themeColor="text1"/>
          <w:sz w:val="20"/>
          <w:szCs w:val="20"/>
        </w:rPr>
        <w:t xml:space="preserve"> szerinti, szakképzési feladatot ellátó </w:t>
      </w:r>
    </w:p>
    <w:p w:rsidR="003F4595" w:rsidRPr="004B07D4" w:rsidRDefault="003F4595" w:rsidP="003F459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B07D4">
        <w:rPr>
          <w:rFonts w:ascii="Arial" w:hAnsi="Arial" w:cs="Arial"/>
          <w:i/>
          <w:color w:val="000000" w:themeColor="text1"/>
          <w:sz w:val="20"/>
          <w:szCs w:val="20"/>
        </w:rPr>
        <w:t xml:space="preserve">nonprofit </w:t>
      </w:r>
    </w:p>
    <w:p w:rsidR="003F4595" w:rsidRPr="004B07D4" w:rsidRDefault="003F4595" w:rsidP="003F4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B07D4">
        <w:rPr>
          <w:rFonts w:ascii="Arial" w:hAnsi="Arial" w:cs="Arial"/>
          <w:i/>
          <w:color w:val="000000" w:themeColor="text1"/>
          <w:sz w:val="20"/>
          <w:szCs w:val="20"/>
        </w:rPr>
        <w:t>gazdasági társaságot,</w:t>
      </w:r>
    </w:p>
    <w:p w:rsidR="003F4595" w:rsidRPr="004B07D4" w:rsidRDefault="003F4595" w:rsidP="003F4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3F4595" w:rsidRPr="004B07D4" w:rsidRDefault="003F4595" w:rsidP="003F4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4B07D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b) </w:t>
      </w:r>
    </w:p>
    <w:p w:rsidR="003F4595" w:rsidRPr="004B07D4" w:rsidRDefault="003F4595" w:rsidP="003F4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B07D4">
        <w:rPr>
          <w:rFonts w:ascii="Arial" w:hAnsi="Arial" w:cs="Arial"/>
          <w:i/>
          <w:color w:val="000000" w:themeColor="text1"/>
          <w:sz w:val="20"/>
          <w:szCs w:val="20"/>
        </w:rPr>
        <w:t xml:space="preserve">szövetkezet, kivéve </w:t>
      </w:r>
    </w:p>
    <w:p w:rsidR="003F4595" w:rsidRPr="004B07D4" w:rsidRDefault="003F4595" w:rsidP="003F459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4B07D4">
        <w:rPr>
          <w:rFonts w:ascii="Arial" w:hAnsi="Arial" w:cs="Arial"/>
          <w:i/>
          <w:color w:val="000000" w:themeColor="text1"/>
          <w:sz w:val="20"/>
          <w:szCs w:val="20"/>
        </w:rPr>
        <w:t xml:space="preserve">a lakásszövetkezetet, </w:t>
      </w:r>
    </w:p>
    <w:p w:rsidR="003F4595" w:rsidRPr="004B07D4" w:rsidRDefault="003F4595" w:rsidP="003F459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B07D4">
        <w:rPr>
          <w:rFonts w:ascii="Arial" w:hAnsi="Arial" w:cs="Arial"/>
          <w:i/>
          <w:sz w:val="20"/>
          <w:szCs w:val="20"/>
        </w:rPr>
        <w:t xml:space="preserve">a szociális szövetkezetet, valamint </w:t>
      </w:r>
    </w:p>
    <w:p w:rsidR="003F4595" w:rsidRPr="004B07D4" w:rsidRDefault="003F4595" w:rsidP="003F459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B07D4">
        <w:rPr>
          <w:rFonts w:ascii="Arial" w:hAnsi="Arial" w:cs="Arial"/>
          <w:i/>
          <w:sz w:val="20"/>
          <w:szCs w:val="20"/>
        </w:rPr>
        <w:t>az iskolaszövetkezetet,</w:t>
      </w:r>
    </w:p>
    <w:p w:rsidR="003F4595" w:rsidRPr="004B07D4" w:rsidRDefault="003F4595" w:rsidP="003F4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4B07D4" w:rsidRPr="004B07D4" w:rsidRDefault="004B07D4" w:rsidP="003F4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3F4595" w:rsidRPr="006D2C98" w:rsidRDefault="003F4595" w:rsidP="003F4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D2C98">
        <w:rPr>
          <w:rFonts w:ascii="Arial" w:hAnsi="Arial" w:cs="Arial"/>
          <w:i/>
          <w:iCs/>
          <w:sz w:val="20"/>
          <w:szCs w:val="20"/>
        </w:rPr>
        <w:lastRenderedPageBreak/>
        <w:t xml:space="preserve">c) </w:t>
      </w:r>
    </w:p>
    <w:p w:rsidR="003F4595" w:rsidRPr="006D2C98" w:rsidRDefault="003F4595" w:rsidP="003F4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D2C98">
        <w:rPr>
          <w:rFonts w:ascii="Arial" w:hAnsi="Arial" w:cs="Arial"/>
          <w:i/>
          <w:iCs/>
          <w:sz w:val="20"/>
          <w:szCs w:val="20"/>
        </w:rPr>
        <w:t xml:space="preserve">a(z) </w:t>
      </w:r>
    </w:p>
    <w:p w:rsidR="003F4595" w:rsidRPr="006D2C98" w:rsidRDefault="003F4595" w:rsidP="003F4595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D2C98">
        <w:rPr>
          <w:rFonts w:ascii="Arial" w:hAnsi="Arial" w:cs="Arial"/>
          <w:i/>
          <w:sz w:val="20"/>
          <w:szCs w:val="20"/>
        </w:rPr>
        <w:t xml:space="preserve">állami </w:t>
      </w:r>
    </w:p>
    <w:p w:rsidR="003F4595" w:rsidRPr="006D2C98" w:rsidRDefault="003F4595" w:rsidP="003F4595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D2C98">
        <w:rPr>
          <w:rFonts w:ascii="Arial" w:hAnsi="Arial" w:cs="Arial"/>
          <w:i/>
          <w:sz w:val="20"/>
          <w:szCs w:val="20"/>
        </w:rPr>
        <w:t xml:space="preserve">vállalat, </w:t>
      </w:r>
    </w:p>
    <w:p w:rsidR="003F4595" w:rsidRPr="006D2C98" w:rsidRDefault="003F4595" w:rsidP="003F4595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D2C98">
        <w:rPr>
          <w:rFonts w:ascii="Arial" w:hAnsi="Arial" w:cs="Arial"/>
          <w:i/>
          <w:sz w:val="20"/>
          <w:szCs w:val="20"/>
        </w:rPr>
        <w:t xml:space="preserve">tröszt, </w:t>
      </w:r>
    </w:p>
    <w:p w:rsidR="003F4595" w:rsidRPr="006D2C98" w:rsidRDefault="003F4595" w:rsidP="003F4595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D2C98">
        <w:rPr>
          <w:rFonts w:ascii="Arial" w:hAnsi="Arial" w:cs="Arial"/>
          <w:i/>
          <w:sz w:val="20"/>
          <w:szCs w:val="20"/>
        </w:rPr>
        <w:t xml:space="preserve">tröszti vállalat, </w:t>
      </w:r>
    </w:p>
    <w:p w:rsidR="003F4595" w:rsidRPr="006D2C98" w:rsidRDefault="003F4595" w:rsidP="003F4595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D2C98">
        <w:rPr>
          <w:rFonts w:ascii="Arial" w:hAnsi="Arial" w:cs="Arial"/>
          <w:i/>
          <w:sz w:val="20"/>
          <w:szCs w:val="20"/>
        </w:rPr>
        <w:t xml:space="preserve">közös vállalat, </w:t>
      </w:r>
    </w:p>
    <w:p w:rsidR="003F4595" w:rsidRPr="006D2C98" w:rsidRDefault="003F4595" w:rsidP="003F4595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D2C98">
        <w:rPr>
          <w:rFonts w:ascii="Arial" w:hAnsi="Arial" w:cs="Arial"/>
          <w:i/>
          <w:sz w:val="20"/>
          <w:szCs w:val="20"/>
        </w:rPr>
        <w:t xml:space="preserve">erdőbirtokossági társulat, </w:t>
      </w:r>
    </w:p>
    <w:p w:rsidR="003F4595" w:rsidRPr="006D2C98" w:rsidRDefault="003F4595" w:rsidP="003F4595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D2C98">
        <w:rPr>
          <w:rFonts w:ascii="Arial" w:hAnsi="Arial" w:cs="Arial"/>
          <w:i/>
          <w:sz w:val="20"/>
          <w:szCs w:val="20"/>
        </w:rPr>
        <w:t xml:space="preserve">vízgazdálkodási társulat - kivéve a víziközmű-társulatot -, </w:t>
      </w:r>
    </w:p>
    <w:p w:rsidR="003F4595" w:rsidRPr="006D2C98" w:rsidRDefault="003F4595" w:rsidP="003F4595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D2C98">
        <w:rPr>
          <w:rFonts w:ascii="Arial" w:hAnsi="Arial" w:cs="Arial"/>
          <w:i/>
          <w:sz w:val="20"/>
          <w:szCs w:val="20"/>
        </w:rPr>
        <w:t xml:space="preserve">egyes jogi személyek vállalata, és </w:t>
      </w:r>
    </w:p>
    <w:p w:rsidR="003F4595" w:rsidRPr="006D2C98" w:rsidRDefault="003F4595" w:rsidP="003F4595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D2C98">
        <w:rPr>
          <w:rFonts w:ascii="Arial" w:hAnsi="Arial" w:cs="Arial"/>
          <w:i/>
          <w:sz w:val="20"/>
          <w:szCs w:val="20"/>
        </w:rPr>
        <w:t>a leányvállalat,</w:t>
      </w:r>
    </w:p>
    <w:p w:rsidR="003F4595" w:rsidRPr="006D2C98" w:rsidRDefault="003F4595" w:rsidP="003F4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F4595" w:rsidRPr="006D2C98" w:rsidRDefault="003F4595" w:rsidP="003F4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D2C98">
        <w:rPr>
          <w:rFonts w:ascii="Arial" w:hAnsi="Arial" w:cs="Arial"/>
          <w:i/>
          <w:iCs/>
          <w:sz w:val="20"/>
          <w:szCs w:val="20"/>
        </w:rPr>
        <w:t xml:space="preserve">d) </w:t>
      </w:r>
    </w:p>
    <w:p w:rsidR="003F4595" w:rsidRPr="006D2C98" w:rsidRDefault="003F4595" w:rsidP="003F4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D2C98">
        <w:rPr>
          <w:rFonts w:ascii="Arial" w:hAnsi="Arial" w:cs="Arial"/>
          <w:i/>
          <w:iCs/>
          <w:sz w:val="20"/>
          <w:szCs w:val="20"/>
        </w:rPr>
        <w:t>a(z)</w:t>
      </w:r>
    </w:p>
    <w:p w:rsidR="003F4595" w:rsidRPr="006D2C98" w:rsidRDefault="003F4595" w:rsidP="003F4595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D2C98">
        <w:rPr>
          <w:rFonts w:ascii="Arial" w:hAnsi="Arial" w:cs="Arial"/>
          <w:i/>
          <w:sz w:val="20"/>
          <w:szCs w:val="20"/>
        </w:rPr>
        <w:t xml:space="preserve">ügyvédi iroda, </w:t>
      </w:r>
    </w:p>
    <w:p w:rsidR="003F4595" w:rsidRPr="006D2C98" w:rsidRDefault="003F4595" w:rsidP="003F4595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D2C98">
        <w:rPr>
          <w:rFonts w:ascii="Arial" w:hAnsi="Arial" w:cs="Arial"/>
          <w:i/>
          <w:sz w:val="20"/>
          <w:szCs w:val="20"/>
        </w:rPr>
        <w:t xml:space="preserve">végrehajtó iroda, és </w:t>
      </w:r>
    </w:p>
    <w:p w:rsidR="003F4595" w:rsidRPr="006D2C98" w:rsidRDefault="003F4595" w:rsidP="003F4595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D2C98">
        <w:rPr>
          <w:rFonts w:ascii="Arial" w:hAnsi="Arial" w:cs="Arial"/>
          <w:i/>
          <w:sz w:val="20"/>
          <w:szCs w:val="20"/>
        </w:rPr>
        <w:t>szabadalmi ügyvivő iroda,</w:t>
      </w:r>
    </w:p>
    <w:p w:rsidR="003F4595" w:rsidRPr="006D2C98" w:rsidRDefault="003F4595" w:rsidP="003F4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F4595" w:rsidRPr="006D2C98" w:rsidRDefault="003F4595" w:rsidP="003F4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D2C98">
        <w:rPr>
          <w:rFonts w:ascii="Arial" w:hAnsi="Arial" w:cs="Arial"/>
          <w:i/>
          <w:iCs/>
          <w:sz w:val="20"/>
          <w:szCs w:val="20"/>
        </w:rPr>
        <w:t xml:space="preserve">e) </w:t>
      </w:r>
      <w:r w:rsidRPr="006D2C98">
        <w:rPr>
          <w:rFonts w:ascii="Arial" w:hAnsi="Arial" w:cs="Arial"/>
          <w:i/>
          <w:sz w:val="20"/>
          <w:szCs w:val="20"/>
        </w:rPr>
        <w:t>közjegyzői iroda,</w:t>
      </w:r>
    </w:p>
    <w:p w:rsidR="003F4595" w:rsidRPr="006D2C98" w:rsidRDefault="003F4595" w:rsidP="003F4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F4595" w:rsidRPr="006D2C98" w:rsidRDefault="003F4595" w:rsidP="003F4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D2C98">
        <w:rPr>
          <w:rFonts w:ascii="Arial" w:hAnsi="Arial" w:cs="Arial"/>
          <w:i/>
          <w:iCs/>
          <w:sz w:val="20"/>
          <w:szCs w:val="20"/>
        </w:rPr>
        <w:t xml:space="preserve">f) </w:t>
      </w:r>
      <w:r w:rsidRPr="006D2C98">
        <w:rPr>
          <w:rFonts w:ascii="Arial" w:hAnsi="Arial" w:cs="Arial"/>
          <w:i/>
          <w:sz w:val="20"/>
          <w:szCs w:val="20"/>
        </w:rPr>
        <w:t>a személyi jövedelemadóról szóló, 1995. évi CXVII. törvényben meghatározott egyéni vállalkozó,</w:t>
      </w:r>
    </w:p>
    <w:p w:rsidR="003F4595" w:rsidRPr="006D2C98" w:rsidRDefault="003F4595" w:rsidP="003F4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F4595" w:rsidRPr="006D2C98" w:rsidRDefault="003F4595" w:rsidP="003F4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D2C98">
        <w:rPr>
          <w:rFonts w:ascii="Arial" w:hAnsi="Arial" w:cs="Arial"/>
          <w:i/>
          <w:iCs/>
          <w:sz w:val="20"/>
          <w:szCs w:val="20"/>
        </w:rPr>
        <w:t xml:space="preserve">g) </w:t>
      </w:r>
      <w:r w:rsidRPr="006D2C98">
        <w:rPr>
          <w:rFonts w:ascii="Arial" w:hAnsi="Arial" w:cs="Arial"/>
          <w:i/>
          <w:sz w:val="20"/>
          <w:szCs w:val="20"/>
        </w:rPr>
        <w:t>egyéni cég</w:t>
      </w:r>
      <w:r w:rsidR="004B07D4" w:rsidRPr="006D2C98">
        <w:rPr>
          <w:rFonts w:ascii="Arial" w:hAnsi="Arial" w:cs="Arial"/>
          <w:i/>
          <w:sz w:val="20"/>
          <w:szCs w:val="20"/>
        </w:rPr>
        <w:t>”</w:t>
      </w:r>
      <w:r w:rsidRPr="006D2C98">
        <w:rPr>
          <w:rFonts w:ascii="Arial" w:hAnsi="Arial" w:cs="Arial"/>
          <w:i/>
          <w:sz w:val="20"/>
          <w:szCs w:val="20"/>
        </w:rPr>
        <w:t>.</w:t>
      </w:r>
    </w:p>
    <w:p w:rsidR="00C50EA5" w:rsidRPr="00C50EA5" w:rsidRDefault="00C50EA5" w:rsidP="00C50E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C50EA5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a) </w:t>
      </w:r>
      <w:r w:rsidRPr="00C50EA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kis- és középvállalkozásnak minősülő hozzájárulásra kötelezett esetén a bruttó kötelezettség mértékét meghaladó teljes összeget,</w:t>
      </w:r>
    </w:p>
    <w:p w:rsidR="001843E5" w:rsidRDefault="00C50EA5" w:rsidP="001843E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C50EA5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b) </w:t>
      </w:r>
      <w:r w:rsidRPr="00C50EA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nem kis- és középvállalkozásnak minősülő hozzájárulásra kötelezett esetén</w:t>
      </w:r>
      <w:r w:rsidR="001843E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C50EA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1843E5" w:rsidRPr="001843E5" w:rsidRDefault="00C50EA5" w:rsidP="003D75B6">
      <w:pPr>
        <w:pStyle w:val="Listaszerbekezds"/>
        <w:numPr>
          <w:ilvl w:val="0"/>
          <w:numId w:val="265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1843E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bruttó kötelezettség mértékét meghaladó összeget, de </w:t>
      </w:r>
    </w:p>
    <w:p w:rsidR="001843E5" w:rsidRPr="001843E5" w:rsidRDefault="00C50EA5" w:rsidP="003D75B6">
      <w:pPr>
        <w:pStyle w:val="Listaszerbekezds"/>
        <w:numPr>
          <w:ilvl w:val="0"/>
          <w:numId w:val="263"/>
        </w:num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  <w:r w:rsidRPr="001843E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legfeljebb az 5. §</w:t>
      </w:r>
      <w:r w:rsidRPr="001843E5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 </w:t>
      </w:r>
    </w:p>
    <w:p w:rsidR="001843E5" w:rsidRPr="001843E5" w:rsidRDefault="00C50EA5" w:rsidP="003D75B6">
      <w:pPr>
        <w:pStyle w:val="Listaszerbekezds"/>
        <w:numPr>
          <w:ilvl w:val="0"/>
          <w:numId w:val="266"/>
        </w:num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  <w:r w:rsidRPr="001843E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pont </w:t>
      </w:r>
      <w:r w:rsidRPr="001843E5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ab) </w:t>
      </w:r>
      <w:r w:rsidRPr="001843E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alpontja</w:t>
      </w:r>
      <w:r w:rsidR="001843E5" w:rsidRPr="001843E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1843E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és</w:t>
      </w:r>
      <w:r w:rsidRPr="001843E5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 </w:t>
      </w:r>
    </w:p>
    <w:p w:rsidR="001843E5" w:rsidRPr="001843E5" w:rsidRDefault="00C50EA5" w:rsidP="003D75B6">
      <w:pPr>
        <w:pStyle w:val="Listaszerbekezds"/>
        <w:numPr>
          <w:ilvl w:val="0"/>
          <w:numId w:val="266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1843E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pont c</w:t>
      </w:r>
      <w:r w:rsidRPr="001843E5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b) </w:t>
      </w:r>
      <w:r w:rsidRPr="001843E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alpontja </w:t>
      </w:r>
    </w:p>
    <w:p w:rsidR="00DC7C52" w:rsidRDefault="00C50EA5" w:rsidP="00636752">
      <w:pPr>
        <w:spacing w:after="0" w:line="240" w:lineRule="auto"/>
        <w:ind w:left="708"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C50EA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alapján számított alapcsökkentő tételt</w:t>
      </w:r>
      <w:r w:rsidR="001843E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, </w:t>
      </w:r>
      <w:r w:rsidRPr="00C50EA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 állami adóhatóságtól</w:t>
      </w:r>
      <w:r w:rsidR="00DC7C5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</w:p>
    <w:p w:rsidR="00DC7C52" w:rsidRPr="00636752" w:rsidRDefault="00C50EA5" w:rsidP="003D75B6">
      <w:pPr>
        <w:pStyle w:val="Listaszerbekezds"/>
        <w:numPr>
          <w:ilvl w:val="0"/>
          <w:numId w:val="267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63675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</w:t>
      </w:r>
      <w:r w:rsidR="00DC7C52" w:rsidRPr="00636752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Szhvt. </w:t>
      </w:r>
      <w:r w:rsidRPr="0063675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9. § </w:t>
      </w:r>
    </w:p>
    <w:p w:rsidR="00DC7C52" w:rsidRPr="00636752" w:rsidRDefault="00C50EA5" w:rsidP="003D75B6">
      <w:pPr>
        <w:pStyle w:val="Listaszerbekezds"/>
        <w:numPr>
          <w:ilvl w:val="0"/>
          <w:numId w:val="268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63675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(1), </w:t>
      </w:r>
    </w:p>
    <w:p w:rsidR="00DC7C52" w:rsidRPr="00636752" w:rsidRDefault="00C50EA5" w:rsidP="003D75B6">
      <w:pPr>
        <w:pStyle w:val="Listaszerbekezds"/>
        <w:numPr>
          <w:ilvl w:val="0"/>
          <w:numId w:val="268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63675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(4) és </w:t>
      </w:r>
    </w:p>
    <w:p w:rsidR="001843E5" w:rsidRPr="00636752" w:rsidRDefault="00C50EA5" w:rsidP="003D75B6">
      <w:pPr>
        <w:pStyle w:val="Listaszerbekezds"/>
        <w:numPr>
          <w:ilvl w:val="0"/>
          <w:numId w:val="268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63675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(5) </w:t>
      </w:r>
    </w:p>
    <w:p w:rsidR="00636752" w:rsidRDefault="00C50EA5" w:rsidP="00636752">
      <w:pPr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C50EA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bekezdése szerinti eljárás során</w:t>
      </w:r>
      <w:r w:rsidR="001843E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</w:p>
    <w:p w:rsidR="00C50EA5" w:rsidRPr="00C50EA5" w:rsidRDefault="00636752" w:rsidP="0063675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     v</w:t>
      </w:r>
      <w:r w:rsidR="00C50EA5" w:rsidRPr="00C50EA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isszaigényelheti.</w:t>
      </w:r>
    </w:p>
    <w:p w:rsidR="002830EE" w:rsidRDefault="002830EE" w:rsidP="000D0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0D0B4F" w:rsidRPr="00E44A6C" w:rsidRDefault="005314D1" w:rsidP="000D0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E44A6C">
        <w:rPr>
          <w:rFonts w:ascii="Arial" w:hAnsi="Arial" w:cs="Arial"/>
          <w:b/>
          <w:i/>
          <w:sz w:val="20"/>
          <w:szCs w:val="20"/>
        </w:rPr>
        <w:t xml:space="preserve"> </w:t>
      </w:r>
      <w:r w:rsidR="000D0B4F" w:rsidRPr="00E44A6C">
        <w:rPr>
          <w:rFonts w:ascii="Arial" w:hAnsi="Arial" w:cs="Arial"/>
          <w:b/>
          <w:i/>
          <w:sz w:val="20"/>
          <w:szCs w:val="20"/>
        </w:rPr>
        <w:t xml:space="preserve">„Szhtv. </w:t>
      </w:r>
    </w:p>
    <w:p w:rsidR="000D0B4F" w:rsidRDefault="000D0B4F" w:rsidP="000D0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B640D3" w:rsidRDefault="00B640D3" w:rsidP="000D0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5. §</w:t>
      </w:r>
    </w:p>
    <w:p w:rsidR="00E00EE3" w:rsidRDefault="00E00EE3" w:rsidP="000D0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E00EE3" w:rsidRPr="00E00EE3" w:rsidRDefault="00E00EE3" w:rsidP="00E00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00EE3">
        <w:rPr>
          <w:rFonts w:ascii="Arial" w:hAnsi="Arial" w:cs="Arial"/>
          <w:i/>
          <w:sz w:val="20"/>
          <w:szCs w:val="20"/>
        </w:rPr>
        <w:t>A szakképzési hozzájárulás teljesíthető</w:t>
      </w:r>
    </w:p>
    <w:p w:rsidR="00E00EE3" w:rsidRPr="00E00EE3" w:rsidRDefault="00E00EE3" w:rsidP="00E00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E00EE3" w:rsidRPr="00E00EE3" w:rsidRDefault="00E00EE3" w:rsidP="00E00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E00EE3">
        <w:rPr>
          <w:rFonts w:ascii="Arial" w:hAnsi="Arial" w:cs="Arial"/>
          <w:i/>
          <w:iCs/>
          <w:sz w:val="20"/>
          <w:szCs w:val="20"/>
        </w:rPr>
        <w:t xml:space="preserve">a) </w:t>
      </w:r>
    </w:p>
    <w:p w:rsidR="00E00EE3" w:rsidRPr="00E00EE3" w:rsidRDefault="00E00EE3" w:rsidP="00E00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00EE3">
        <w:rPr>
          <w:rFonts w:ascii="Arial" w:hAnsi="Arial" w:cs="Arial"/>
          <w:i/>
          <w:sz w:val="20"/>
          <w:szCs w:val="20"/>
        </w:rPr>
        <w:t xml:space="preserve">a </w:t>
      </w:r>
      <w:r w:rsidRPr="00E00EE3">
        <w:rPr>
          <w:rFonts w:ascii="Arial" w:hAnsi="Arial" w:cs="Arial"/>
          <w:b/>
          <w:i/>
          <w:sz w:val="20"/>
          <w:szCs w:val="20"/>
        </w:rPr>
        <w:t xml:space="preserve">Sztv.- </w:t>
      </w:r>
      <w:r w:rsidRPr="00E00EE3">
        <w:rPr>
          <w:rFonts w:ascii="Arial" w:hAnsi="Arial" w:cs="Arial"/>
          <w:i/>
          <w:sz w:val="20"/>
          <w:szCs w:val="20"/>
        </w:rPr>
        <w:t xml:space="preserve">ben foglaltak szerint azon iskolai rendszerű képzések esetében, amelyek </w:t>
      </w:r>
    </w:p>
    <w:p w:rsidR="00E00EE3" w:rsidRPr="00E00EE3" w:rsidRDefault="00E00EE3" w:rsidP="00E00EE3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00EE3">
        <w:rPr>
          <w:rFonts w:ascii="Arial" w:hAnsi="Arial" w:cs="Arial"/>
          <w:i/>
          <w:sz w:val="20"/>
          <w:szCs w:val="20"/>
        </w:rPr>
        <w:t xml:space="preserve">állami fenntartású szakképző intézményben, vagy </w:t>
      </w:r>
    </w:p>
    <w:p w:rsidR="00E00EE3" w:rsidRPr="00E00EE3" w:rsidRDefault="00E00EE3" w:rsidP="00E00EE3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00EE3">
        <w:rPr>
          <w:rFonts w:ascii="Arial" w:hAnsi="Arial" w:cs="Arial"/>
          <w:i/>
          <w:sz w:val="20"/>
          <w:szCs w:val="20"/>
        </w:rPr>
        <w:t xml:space="preserve">szakképzési megállapodás alapján </w:t>
      </w:r>
    </w:p>
    <w:p w:rsidR="00E00EE3" w:rsidRPr="00E00EE3" w:rsidRDefault="00E00EE3" w:rsidP="00E00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00EE3">
        <w:rPr>
          <w:rFonts w:ascii="Arial" w:hAnsi="Arial" w:cs="Arial"/>
          <w:i/>
          <w:sz w:val="20"/>
          <w:szCs w:val="20"/>
        </w:rPr>
        <w:t>kerülnek megszervezésre</w:t>
      </w:r>
    </w:p>
    <w:p w:rsidR="00E00EE3" w:rsidRPr="00CB55DB" w:rsidRDefault="00E00EE3" w:rsidP="00E00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B640D3" w:rsidRPr="00B640D3" w:rsidRDefault="00B640D3" w:rsidP="00B64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B640D3">
        <w:rPr>
          <w:rFonts w:ascii="Arial" w:hAnsi="Arial" w:cs="Arial"/>
          <w:i/>
          <w:iCs/>
          <w:sz w:val="20"/>
          <w:szCs w:val="20"/>
        </w:rPr>
        <w:lastRenderedPageBreak/>
        <w:t xml:space="preserve">ab) </w:t>
      </w:r>
    </w:p>
    <w:p w:rsidR="00B640D3" w:rsidRPr="00B640D3" w:rsidRDefault="00B640D3" w:rsidP="00B64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640D3">
        <w:rPr>
          <w:rFonts w:ascii="Arial" w:hAnsi="Arial" w:cs="Arial"/>
          <w:i/>
          <w:sz w:val="20"/>
          <w:szCs w:val="20"/>
        </w:rPr>
        <w:t xml:space="preserve">a </w:t>
      </w:r>
    </w:p>
    <w:p w:rsidR="00B640D3" w:rsidRPr="00B640D3" w:rsidRDefault="00B640D3" w:rsidP="00B640D3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640D3">
        <w:rPr>
          <w:rFonts w:ascii="Arial" w:hAnsi="Arial" w:cs="Arial"/>
          <w:i/>
          <w:sz w:val="20"/>
          <w:szCs w:val="20"/>
        </w:rPr>
        <w:t xml:space="preserve">szakképző iskola tanulója, és </w:t>
      </w:r>
    </w:p>
    <w:p w:rsidR="00B640D3" w:rsidRPr="00B640D3" w:rsidRDefault="00B640D3" w:rsidP="00B640D3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640D3">
        <w:rPr>
          <w:rFonts w:ascii="Arial" w:hAnsi="Arial" w:cs="Arial"/>
          <w:i/>
          <w:sz w:val="20"/>
          <w:szCs w:val="20"/>
        </w:rPr>
        <w:t xml:space="preserve">hozzájárulásra kötelezett </w:t>
      </w:r>
    </w:p>
    <w:p w:rsidR="00B640D3" w:rsidRPr="00B640D3" w:rsidRDefault="00B640D3" w:rsidP="00B640D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 w:rsidRPr="00B640D3">
        <w:rPr>
          <w:rFonts w:ascii="Arial" w:hAnsi="Arial" w:cs="Arial"/>
          <w:i/>
          <w:sz w:val="20"/>
          <w:szCs w:val="20"/>
        </w:rPr>
        <w:t xml:space="preserve">között létrejött, </w:t>
      </w:r>
    </w:p>
    <w:p w:rsidR="00B640D3" w:rsidRPr="00B640D3" w:rsidRDefault="00B640D3" w:rsidP="00B640D3">
      <w:pPr>
        <w:pStyle w:val="Listaszerbekezds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640D3">
        <w:rPr>
          <w:rFonts w:ascii="Arial" w:hAnsi="Arial" w:cs="Arial"/>
          <w:i/>
          <w:sz w:val="20"/>
          <w:szCs w:val="20"/>
        </w:rPr>
        <w:t xml:space="preserve">Tanulószerződés alapján folytatott </w:t>
      </w:r>
    </w:p>
    <w:p w:rsidR="00B640D3" w:rsidRPr="00B640D3" w:rsidRDefault="00B640D3" w:rsidP="00B640D3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640D3">
        <w:rPr>
          <w:rFonts w:ascii="Arial" w:hAnsi="Arial" w:cs="Arial"/>
          <w:i/>
          <w:sz w:val="20"/>
          <w:szCs w:val="20"/>
        </w:rPr>
        <w:t xml:space="preserve">gyakorlati képzés, ideértve </w:t>
      </w:r>
    </w:p>
    <w:p w:rsidR="00B640D3" w:rsidRPr="00B640D3" w:rsidRDefault="00B640D3" w:rsidP="00B640D3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640D3">
        <w:rPr>
          <w:rFonts w:ascii="Arial" w:hAnsi="Arial" w:cs="Arial"/>
          <w:i/>
          <w:sz w:val="20"/>
          <w:szCs w:val="20"/>
        </w:rPr>
        <w:t xml:space="preserve">a szorgalmi idő befejezését követő összefüggő szakmai gyakorlatot is </w:t>
      </w:r>
    </w:p>
    <w:p w:rsidR="00B640D3" w:rsidRPr="00B640D3" w:rsidRDefault="00B640D3" w:rsidP="00B640D3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i/>
          <w:sz w:val="20"/>
          <w:szCs w:val="20"/>
        </w:rPr>
      </w:pPr>
      <w:r w:rsidRPr="00B640D3">
        <w:rPr>
          <w:rFonts w:ascii="Arial" w:hAnsi="Arial" w:cs="Arial"/>
          <w:i/>
          <w:sz w:val="20"/>
          <w:szCs w:val="20"/>
        </w:rPr>
        <w:t>szervezésével</w:t>
      </w:r>
      <w:r w:rsidR="00113832">
        <w:rPr>
          <w:rFonts w:ascii="Arial" w:hAnsi="Arial" w:cs="Arial"/>
          <w:i/>
          <w:sz w:val="20"/>
          <w:szCs w:val="20"/>
        </w:rPr>
        <w:t>,</w:t>
      </w:r>
    </w:p>
    <w:p w:rsidR="00B640D3" w:rsidRDefault="00B640D3" w:rsidP="00236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65F5" w:rsidRPr="002365F5" w:rsidRDefault="002365F5" w:rsidP="002365F5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2365F5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cb) </w:t>
      </w:r>
      <w:r w:rsidRPr="002365F5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duális képzés</w:t>
      </w:r>
    </w:p>
    <w:p w:rsidR="002365F5" w:rsidRPr="002365F5" w:rsidRDefault="002365F5" w:rsidP="002365F5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2365F5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keretében szervezett szakmai gyakorlattal, ha a szakmai gyakorlatra külső képzőhelyen, a hallgatóval kötött munkaszerződés alapján kerül sor</w:t>
      </w:r>
      <w:r w:rsidR="00D144A9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”</w:t>
      </w:r>
      <w:r w:rsidRPr="002365F5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.</w:t>
      </w:r>
    </w:p>
    <w:p w:rsidR="00F04A4D" w:rsidRDefault="00F04A4D" w:rsidP="00D52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CF0AF5" w:rsidRDefault="00F04A4D" w:rsidP="00F04A4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04A4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(3) A gyakorlati képzést szervező átalányadózó hozzájárulásra kötelezettet nem illeti </w:t>
      </w:r>
      <w:r w:rsidR="00421F9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Pr="00F04A4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meg</w:t>
      </w:r>
      <w:r w:rsidR="00CF0AF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</w:p>
    <w:p w:rsidR="00135028" w:rsidRPr="00135028" w:rsidRDefault="00F04A4D" w:rsidP="003D75B6">
      <w:pPr>
        <w:pStyle w:val="Listaszerbekezds"/>
        <w:numPr>
          <w:ilvl w:val="0"/>
          <w:numId w:val="282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13502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r w:rsidR="00CF0AF5" w:rsidRPr="0013502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z </w:t>
      </w:r>
      <w:r w:rsidR="00CF0AF5" w:rsidRPr="00135028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Szhtv. </w:t>
      </w:r>
      <w:r w:rsidRPr="0013502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="00135028" w:rsidRPr="0013502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8.</w:t>
      </w:r>
      <w:r w:rsidR="003244A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§</w:t>
      </w:r>
    </w:p>
    <w:p w:rsidR="00135028" w:rsidRDefault="00F04A4D" w:rsidP="003D75B6">
      <w:pPr>
        <w:pStyle w:val="Listaszerbekezds"/>
        <w:numPr>
          <w:ilvl w:val="0"/>
          <w:numId w:val="283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13502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(2) és</w:t>
      </w:r>
    </w:p>
    <w:p w:rsidR="00135028" w:rsidRPr="00135028" w:rsidRDefault="00F04A4D" w:rsidP="003D75B6">
      <w:pPr>
        <w:pStyle w:val="Listaszerbekezds"/>
        <w:numPr>
          <w:ilvl w:val="0"/>
          <w:numId w:val="283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13502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(2c) </w:t>
      </w:r>
    </w:p>
    <w:p w:rsidR="00F04A4D" w:rsidRPr="00135028" w:rsidRDefault="00F04A4D" w:rsidP="00135028">
      <w:pPr>
        <w:pStyle w:val="Listaszerbekezds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13502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bekezdés szerinti visszatérítés.</w:t>
      </w:r>
    </w:p>
    <w:p w:rsidR="00F04A4D" w:rsidRPr="00F04A4D" w:rsidRDefault="00F04A4D" w:rsidP="00F04A4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135028" w:rsidRDefault="00F04A4D" w:rsidP="00F04A4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04A4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(3a) A nonprofit gazdasági társaság hozzájárulásra kötelezettet nem illeti meg</w:t>
      </w:r>
      <w:r w:rsidR="0013502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F04A4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796CD1" w:rsidRPr="00135028" w:rsidRDefault="00796CD1" w:rsidP="003D75B6">
      <w:pPr>
        <w:pStyle w:val="Listaszerbekezds"/>
        <w:numPr>
          <w:ilvl w:val="0"/>
          <w:numId w:val="282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13502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 </w:t>
      </w:r>
      <w:r w:rsidRPr="00135028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Szhtv. </w:t>
      </w:r>
      <w:r w:rsidRPr="0013502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8.</w:t>
      </w:r>
      <w:r w:rsidR="003244A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§</w:t>
      </w:r>
    </w:p>
    <w:p w:rsidR="00796CD1" w:rsidRDefault="00796CD1" w:rsidP="003D75B6">
      <w:pPr>
        <w:pStyle w:val="Listaszerbekezds"/>
        <w:numPr>
          <w:ilvl w:val="0"/>
          <w:numId w:val="283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13502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(2) és</w:t>
      </w:r>
    </w:p>
    <w:p w:rsidR="00796CD1" w:rsidRPr="00135028" w:rsidRDefault="00796CD1" w:rsidP="003D75B6">
      <w:pPr>
        <w:pStyle w:val="Listaszerbekezds"/>
        <w:numPr>
          <w:ilvl w:val="0"/>
          <w:numId w:val="283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13502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(2c) </w:t>
      </w:r>
    </w:p>
    <w:p w:rsidR="00796CD1" w:rsidRDefault="00796CD1" w:rsidP="00796CD1">
      <w:pPr>
        <w:pStyle w:val="Listaszerbekezds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13502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bekezdés szerinti visszatérítés</w:t>
      </w:r>
      <w:r w:rsidR="00F04A4D" w:rsidRPr="00F04A4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, ha </w:t>
      </w:r>
    </w:p>
    <w:p w:rsidR="00796CD1" w:rsidRDefault="00F04A4D" w:rsidP="003D75B6">
      <w:pPr>
        <w:pStyle w:val="Listaszerbekezds"/>
        <w:numPr>
          <w:ilvl w:val="0"/>
          <w:numId w:val="284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96CD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 árbevétele nem éri el</w:t>
      </w:r>
      <w:r w:rsidR="00796CD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796CD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a tárgyévet megelőző két üzleti évben </w:t>
      </w:r>
    </w:p>
    <w:p w:rsidR="00796CD1" w:rsidRDefault="00F04A4D" w:rsidP="003D75B6">
      <w:pPr>
        <w:pStyle w:val="Listaszerbekezds"/>
        <w:numPr>
          <w:ilvl w:val="0"/>
          <w:numId w:val="285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96CD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 általa folytatott gyakorlati képzés után</w:t>
      </w:r>
      <w:r w:rsidR="00796CD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796CD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F04A4D" w:rsidRPr="00796CD1" w:rsidRDefault="00F04A4D" w:rsidP="003D75B6">
      <w:pPr>
        <w:pStyle w:val="Listaszerbekezds"/>
        <w:numPr>
          <w:ilvl w:val="0"/>
          <w:numId w:val="285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96CD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r w:rsidR="00796CD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z </w:t>
      </w:r>
      <w:r w:rsidR="00796CD1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Szhtv.</w:t>
      </w:r>
      <w:r w:rsidRPr="00796CD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8. § szerint elszámolható éves csökkentő tétel összegének 400%-át.”</w:t>
      </w:r>
    </w:p>
    <w:p w:rsidR="00F04A4D" w:rsidRPr="00F04A4D" w:rsidRDefault="00F04A4D" w:rsidP="00D52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D52469" w:rsidRDefault="00DE6BA2" w:rsidP="00A25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5554">
        <w:rPr>
          <w:rFonts w:ascii="Arial" w:hAnsi="Arial" w:cs="Arial"/>
          <w:sz w:val="24"/>
          <w:szCs w:val="24"/>
        </w:rPr>
        <w:t xml:space="preserve">(4) </w:t>
      </w:r>
      <w:r w:rsidR="00D52469" w:rsidRPr="00A25554">
        <w:rPr>
          <w:rFonts w:ascii="Arial" w:hAnsi="Arial" w:cs="Arial"/>
          <w:sz w:val="24"/>
          <w:szCs w:val="24"/>
        </w:rPr>
        <w:t>A</w:t>
      </w:r>
      <w:r w:rsidR="00D52469">
        <w:rPr>
          <w:rFonts w:ascii="Arial" w:hAnsi="Arial" w:cs="Arial"/>
          <w:sz w:val="24"/>
          <w:szCs w:val="24"/>
        </w:rPr>
        <w:t xml:space="preserve"> </w:t>
      </w:r>
      <w:r w:rsidR="00D52469" w:rsidRPr="00A25554">
        <w:rPr>
          <w:rFonts w:ascii="Arial" w:hAnsi="Arial" w:cs="Arial"/>
          <w:b/>
          <w:sz w:val="24"/>
          <w:szCs w:val="24"/>
        </w:rPr>
        <w:t>Szhtv.</w:t>
      </w:r>
      <w:r w:rsidR="00D52469">
        <w:rPr>
          <w:rFonts w:ascii="Arial" w:hAnsi="Arial" w:cs="Arial"/>
          <w:b/>
          <w:sz w:val="24"/>
          <w:szCs w:val="24"/>
        </w:rPr>
        <w:t xml:space="preserve"> </w:t>
      </w:r>
      <w:r w:rsidR="00D52469" w:rsidRPr="00D52469">
        <w:rPr>
          <w:rFonts w:ascii="Arial" w:hAnsi="Arial" w:cs="Arial"/>
          <w:bCs/>
          <w:sz w:val="24"/>
          <w:szCs w:val="24"/>
        </w:rPr>
        <w:t xml:space="preserve">8. § </w:t>
      </w:r>
      <w:r w:rsidR="00D52469" w:rsidRPr="00A25554">
        <w:rPr>
          <w:rFonts w:ascii="Arial" w:hAnsi="Arial" w:cs="Arial"/>
          <w:sz w:val="24"/>
          <w:szCs w:val="24"/>
        </w:rPr>
        <w:t>(1) bekezdésben foglaltak szerint nem csökkentheti</w:t>
      </w:r>
      <w:r w:rsidR="00D52469">
        <w:rPr>
          <w:rFonts w:ascii="Arial" w:hAnsi="Arial" w:cs="Arial"/>
          <w:sz w:val="24"/>
          <w:szCs w:val="24"/>
        </w:rPr>
        <w:t>.</w:t>
      </w:r>
    </w:p>
    <w:p w:rsidR="00D52469" w:rsidRDefault="00D52469" w:rsidP="00A25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347D" w:rsidRDefault="00DE6BA2" w:rsidP="00A25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5554">
        <w:rPr>
          <w:rFonts w:ascii="Arial" w:hAnsi="Arial" w:cs="Arial"/>
          <w:sz w:val="24"/>
          <w:szCs w:val="24"/>
        </w:rPr>
        <w:t>A</w:t>
      </w:r>
      <w:r w:rsidR="00D52469">
        <w:rPr>
          <w:rFonts w:ascii="Arial" w:hAnsi="Arial" w:cs="Arial"/>
          <w:sz w:val="24"/>
          <w:szCs w:val="24"/>
        </w:rPr>
        <w:t xml:space="preserve"> </w:t>
      </w:r>
      <w:r w:rsidR="00D52469" w:rsidRPr="00A25554">
        <w:rPr>
          <w:rFonts w:ascii="Arial" w:hAnsi="Arial" w:cs="Arial"/>
          <w:b/>
          <w:sz w:val="24"/>
          <w:szCs w:val="24"/>
        </w:rPr>
        <w:t>Szhtv.</w:t>
      </w:r>
      <w:r w:rsidR="00D52469">
        <w:rPr>
          <w:rFonts w:ascii="Arial" w:hAnsi="Arial" w:cs="Arial"/>
          <w:b/>
          <w:sz w:val="24"/>
          <w:szCs w:val="24"/>
        </w:rPr>
        <w:t xml:space="preserve"> </w:t>
      </w:r>
      <w:r w:rsidR="00D52469" w:rsidRPr="00D52469">
        <w:rPr>
          <w:rFonts w:ascii="Arial" w:hAnsi="Arial" w:cs="Arial"/>
          <w:bCs/>
          <w:sz w:val="24"/>
          <w:szCs w:val="24"/>
        </w:rPr>
        <w:t xml:space="preserve">8. § </w:t>
      </w:r>
      <w:r w:rsidRPr="00A25554">
        <w:rPr>
          <w:rFonts w:ascii="Arial" w:hAnsi="Arial" w:cs="Arial"/>
          <w:sz w:val="24"/>
          <w:szCs w:val="24"/>
        </w:rPr>
        <w:t xml:space="preserve">(1) bekezdésben foglaltak szerint </w:t>
      </w:r>
    </w:p>
    <w:p w:rsidR="00D52469" w:rsidRPr="0077347D" w:rsidRDefault="00DE6BA2" w:rsidP="001B0A4F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347D">
        <w:rPr>
          <w:rFonts w:ascii="Arial" w:hAnsi="Arial" w:cs="Arial"/>
          <w:sz w:val="24"/>
          <w:szCs w:val="24"/>
        </w:rPr>
        <w:t>nem csökkentheti bruttó kötelezettsége mértékét</w:t>
      </w:r>
      <w:r w:rsidR="00D52469" w:rsidRPr="0077347D">
        <w:rPr>
          <w:rFonts w:ascii="Arial" w:hAnsi="Arial" w:cs="Arial"/>
          <w:sz w:val="24"/>
          <w:szCs w:val="24"/>
        </w:rPr>
        <w:t>,</w:t>
      </w:r>
      <w:r w:rsidRPr="0077347D">
        <w:rPr>
          <w:rFonts w:ascii="Arial" w:hAnsi="Arial" w:cs="Arial"/>
          <w:sz w:val="24"/>
          <w:szCs w:val="24"/>
        </w:rPr>
        <w:t xml:space="preserve"> az a hozzájárulásra kötelezett, aki </w:t>
      </w:r>
    </w:p>
    <w:p w:rsidR="0077347D" w:rsidRPr="0077347D" w:rsidRDefault="00D52469" w:rsidP="001B0A4F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347D">
        <w:rPr>
          <w:rFonts w:ascii="Arial" w:hAnsi="Arial" w:cs="Arial"/>
          <w:sz w:val="24"/>
          <w:szCs w:val="24"/>
        </w:rPr>
        <w:t>a szakképző iskolával kötött E</w:t>
      </w:r>
      <w:r w:rsidR="00DE6BA2" w:rsidRPr="0077347D">
        <w:rPr>
          <w:rFonts w:ascii="Arial" w:hAnsi="Arial" w:cs="Arial"/>
          <w:sz w:val="24"/>
          <w:szCs w:val="24"/>
        </w:rPr>
        <w:t xml:space="preserve">gyüttműködési </w:t>
      </w:r>
      <w:r w:rsidRPr="0077347D">
        <w:rPr>
          <w:rFonts w:ascii="Arial" w:hAnsi="Arial" w:cs="Arial"/>
          <w:sz w:val="24"/>
          <w:szCs w:val="24"/>
        </w:rPr>
        <w:t>M</w:t>
      </w:r>
      <w:r w:rsidR="00DE6BA2" w:rsidRPr="0077347D">
        <w:rPr>
          <w:rFonts w:ascii="Arial" w:hAnsi="Arial" w:cs="Arial"/>
          <w:sz w:val="24"/>
          <w:szCs w:val="24"/>
        </w:rPr>
        <w:t xml:space="preserve">egállapodásban </w:t>
      </w:r>
    </w:p>
    <w:p w:rsidR="0077347D" w:rsidRPr="0077347D" w:rsidRDefault="00DE6BA2" w:rsidP="001B0A4F">
      <w:pPr>
        <w:pStyle w:val="Listaszerbekezds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347D">
        <w:rPr>
          <w:rFonts w:ascii="Arial" w:hAnsi="Arial" w:cs="Arial"/>
          <w:sz w:val="24"/>
          <w:szCs w:val="24"/>
        </w:rPr>
        <w:t xml:space="preserve">a </w:t>
      </w:r>
      <w:r w:rsidR="00D52469" w:rsidRPr="0077347D">
        <w:rPr>
          <w:rFonts w:ascii="Arial" w:hAnsi="Arial" w:cs="Arial"/>
          <w:b/>
          <w:sz w:val="24"/>
          <w:szCs w:val="24"/>
        </w:rPr>
        <w:t xml:space="preserve">Szhtv. </w:t>
      </w:r>
      <w:r w:rsidRPr="0077347D">
        <w:rPr>
          <w:rFonts w:ascii="Arial" w:hAnsi="Arial" w:cs="Arial"/>
          <w:sz w:val="24"/>
          <w:szCs w:val="24"/>
        </w:rPr>
        <w:t xml:space="preserve">5. § </w:t>
      </w:r>
      <w:r w:rsidRPr="0077347D">
        <w:rPr>
          <w:rFonts w:ascii="Arial" w:hAnsi="Arial" w:cs="Arial"/>
          <w:iCs/>
          <w:sz w:val="24"/>
          <w:szCs w:val="24"/>
        </w:rPr>
        <w:t xml:space="preserve">a) </w:t>
      </w:r>
      <w:r w:rsidRPr="0077347D">
        <w:rPr>
          <w:rFonts w:ascii="Arial" w:hAnsi="Arial" w:cs="Arial"/>
          <w:sz w:val="24"/>
          <w:szCs w:val="24"/>
        </w:rPr>
        <w:t xml:space="preserve">pont </w:t>
      </w:r>
      <w:r w:rsidRPr="0077347D">
        <w:rPr>
          <w:rFonts w:ascii="Arial" w:hAnsi="Arial" w:cs="Arial"/>
          <w:iCs/>
          <w:sz w:val="24"/>
          <w:szCs w:val="24"/>
        </w:rPr>
        <w:t xml:space="preserve">aa) </w:t>
      </w:r>
      <w:r w:rsidRPr="0077347D">
        <w:rPr>
          <w:rFonts w:ascii="Arial" w:hAnsi="Arial" w:cs="Arial"/>
          <w:sz w:val="24"/>
          <w:szCs w:val="24"/>
        </w:rPr>
        <w:t xml:space="preserve">alpontjától eltérően, </w:t>
      </w:r>
    </w:p>
    <w:p w:rsidR="0077347D" w:rsidRDefault="00DE6BA2" w:rsidP="001B0A4F">
      <w:pPr>
        <w:pStyle w:val="Listaszerbekezds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347D">
        <w:rPr>
          <w:rFonts w:ascii="Arial" w:hAnsi="Arial" w:cs="Arial"/>
          <w:sz w:val="24"/>
          <w:szCs w:val="24"/>
        </w:rPr>
        <w:t xml:space="preserve">a </w:t>
      </w:r>
      <w:r w:rsidR="0077347D" w:rsidRPr="0077347D">
        <w:rPr>
          <w:rFonts w:ascii="Arial" w:hAnsi="Arial" w:cs="Arial"/>
          <w:b/>
          <w:sz w:val="24"/>
          <w:szCs w:val="24"/>
        </w:rPr>
        <w:t xml:space="preserve">Sztv., </w:t>
      </w:r>
      <w:r w:rsidR="0077347D" w:rsidRPr="0077347D">
        <w:rPr>
          <w:rFonts w:ascii="Arial" w:hAnsi="Arial" w:cs="Arial"/>
          <w:sz w:val="24"/>
          <w:szCs w:val="24"/>
        </w:rPr>
        <w:t>Együttműködési M</w:t>
      </w:r>
      <w:r w:rsidRPr="0077347D">
        <w:rPr>
          <w:rFonts w:ascii="Arial" w:hAnsi="Arial" w:cs="Arial"/>
          <w:sz w:val="24"/>
          <w:szCs w:val="24"/>
        </w:rPr>
        <w:t xml:space="preserve">egállapodásra vonatkozó szabályaiban meghatározott időtartamot meghaladó mértékben </w:t>
      </w:r>
    </w:p>
    <w:p w:rsidR="0077347D" w:rsidRPr="0077347D" w:rsidRDefault="00DE6BA2" w:rsidP="001B0A4F">
      <w:pPr>
        <w:pStyle w:val="Listaszerbekezds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347D">
        <w:rPr>
          <w:rFonts w:ascii="Arial" w:hAnsi="Arial" w:cs="Arial"/>
          <w:sz w:val="24"/>
          <w:szCs w:val="24"/>
        </w:rPr>
        <w:t>vállal kötelezettséget</w:t>
      </w:r>
      <w:r w:rsidR="0077347D" w:rsidRPr="0077347D">
        <w:rPr>
          <w:rFonts w:ascii="Arial" w:hAnsi="Arial" w:cs="Arial"/>
          <w:sz w:val="24"/>
          <w:szCs w:val="24"/>
        </w:rPr>
        <w:t>,</w:t>
      </w:r>
      <w:r w:rsidRPr="0077347D">
        <w:rPr>
          <w:rFonts w:ascii="Arial" w:hAnsi="Arial" w:cs="Arial"/>
          <w:sz w:val="24"/>
          <w:szCs w:val="24"/>
        </w:rPr>
        <w:t xml:space="preserve"> és </w:t>
      </w:r>
    </w:p>
    <w:p w:rsidR="00DE6BA2" w:rsidRPr="0077347D" w:rsidRDefault="0077347D" w:rsidP="001B0A4F">
      <w:pPr>
        <w:pStyle w:val="Listaszerbekezds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347D">
        <w:rPr>
          <w:rFonts w:ascii="Arial" w:hAnsi="Arial" w:cs="Arial"/>
          <w:sz w:val="24"/>
          <w:szCs w:val="24"/>
        </w:rPr>
        <w:t>T</w:t>
      </w:r>
      <w:r w:rsidR="00DE6BA2" w:rsidRPr="0077347D">
        <w:rPr>
          <w:rFonts w:ascii="Arial" w:hAnsi="Arial" w:cs="Arial"/>
          <w:sz w:val="24"/>
          <w:szCs w:val="24"/>
        </w:rPr>
        <w:t>anulószerződéssel nem rendelkezik.</w:t>
      </w:r>
    </w:p>
    <w:p w:rsidR="00A25554" w:rsidRDefault="00A25554" w:rsidP="00A25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616F" w:rsidRDefault="00ED616F" w:rsidP="00A25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616F" w:rsidRDefault="00ED616F" w:rsidP="00A25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616F" w:rsidRDefault="00ED616F" w:rsidP="00A25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616F" w:rsidRDefault="00ED616F" w:rsidP="00A25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616F" w:rsidRDefault="00ED616F" w:rsidP="00A25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1A94" w:rsidRPr="00ED616F" w:rsidRDefault="00AB1A94" w:rsidP="00A25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ED616F">
        <w:rPr>
          <w:rFonts w:ascii="Arial" w:hAnsi="Arial" w:cs="Arial"/>
          <w:b/>
          <w:i/>
          <w:sz w:val="20"/>
          <w:szCs w:val="20"/>
        </w:rPr>
        <w:lastRenderedPageBreak/>
        <w:t>„Szh</w:t>
      </w:r>
      <w:r w:rsidR="00ED616F" w:rsidRPr="00ED616F">
        <w:rPr>
          <w:rFonts w:ascii="Arial" w:hAnsi="Arial" w:cs="Arial"/>
          <w:b/>
          <w:i/>
          <w:sz w:val="20"/>
          <w:szCs w:val="20"/>
        </w:rPr>
        <w:t>vt.</w:t>
      </w:r>
    </w:p>
    <w:p w:rsidR="00ED616F" w:rsidRPr="00ED616F" w:rsidRDefault="00ED616F" w:rsidP="00A25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ED616F" w:rsidRPr="00ED616F" w:rsidRDefault="00ED616F" w:rsidP="00ED6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D616F">
        <w:rPr>
          <w:rFonts w:ascii="Arial" w:hAnsi="Arial" w:cs="Arial"/>
          <w:b/>
          <w:bCs/>
          <w:i/>
          <w:sz w:val="20"/>
          <w:szCs w:val="20"/>
        </w:rPr>
        <w:t xml:space="preserve">5. § </w:t>
      </w:r>
    </w:p>
    <w:p w:rsidR="00ED616F" w:rsidRPr="00ED616F" w:rsidRDefault="00ED616F" w:rsidP="00ED6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ED616F" w:rsidRPr="00ED616F" w:rsidRDefault="00ED616F" w:rsidP="00ED6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D616F">
        <w:rPr>
          <w:rFonts w:ascii="Arial" w:hAnsi="Arial" w:cs="Arial"/>
          <w:i/>
          <w:sz w:val="20"/>
          <w:szCs w:val="20"/>
        </w:rPr>
        <w:t>A szakképzési hozzájárulás teljesíthető</w:t>
      </w:r>
    </w:p>
    <w:p w:rsidR="00ED616F" w:rsidRPr="00ED616F" w:rsidRDefault="00ED616F" w:rsidP="00ED6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ED616F" w:rsidRPr="00ED616F" w:rsidRDefault="00ED616F" w:rsidP="00ED6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ED616F">
        <w:rPr>
          <w:rFonts w:ascii="Arial" w:hAnsi="Arial" w:cs="Arial"/>
          <w:i/>
          <w:iCs/>
          <w:sz w:val="20"/>
          <w:szCs w:val="20"/>
        </w:rPr>
        <w:t xml:space="preserve">a) </w:t>
      </w:r>
    </w:p>
    <w:p w:rsidR="00ED616F" w:rsidRPr="00ED616F" w:rsidRDefault="00ED616F" w:rsidP="00ED6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D616F">
        <w:rPr>
          <w:rFonts w:ascii="Arial" w:hAnsi="Arial" w:cs="Arial"/>
          <w:i/>
          <w:sz w:val="20"/>
          <w:szCs w:val="20"/>
        </w:rPr>
        <w:t xml:space="preserve">a </w:t>
      </w:r>
      <w:r w:rsidRPr="00ED616F">
        <w:rPr>
          <w:rFonts w:ascii="Arial" w:hAnsi="Arial" w:cs="Arial"/>
          <w:b/>
          <w:i/>
          <w:sz w:val="20"/>
          <w:szCs w:val="20"/>
        </w:rPr>
        <w:t xml:space="preserve">Sztv.- </w:t>
      </w:r>
      <w:r w:rsidRPr="00ED616F">
        <w:rPr>
          <w:rFonts w:ascii="Arial" w:hAnsi="Arial" w:cs="Arial"/>
          <w:i/>
          <w:sz w:val="20"/>
          <w:szCs w:val="20"/>
        </w:rPr>
        <w:t xml:space="preserve">ben foglaltak szerint azon iskolai rendszerű képzések esetében, amelyek </w:t>
      </w:r>
    </w:p>
    <w:p w:rsidR="00ED616F" w:rsidRPr="00ED616F" w:rsidRDefault="00ED616F" w:rsidP="00ED616F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D616F">
        <w:rPr>
          <w:rFonts w:ascii="Arial" w:hAnsi="Arial" w:cs="Arial"/>
          <w:i/>
          <w:sz w:val="20"/>
          <w:szCs w:val="20"/>
        </w:rPr>
        <w:t xml:space="preserve">állami fenntartású szakképző intézményben, vagy </w:t>
      </w:r>
    </w:p>
    <w:p w:rsidR="00ED616F" w:rsidRPr="00ED616F" w:rsidRDefault="00ED616F" w:rsidP="00ED616F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D616F">
        <w:rPr>
          <w:rFonts w:ascii="Arial" w:hAnsi="Arial" w:cs="Arial"/>
          <w:i/>
          <w:sz w:val="20"/>
          <w:szCs w:val="20"/>
        </w:rPr>
        <w:t xml:space="preserve">szakképzési megállapodás alapján </w:t>
      </w:r>
    </w:p>
    <w:p w:rsidR="00ED616F" w:rsidRPr="00ED616F" w:rsidRDefault="00ED616F" w:rsidP="00ED6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D616F">
        <w:rPr>
          <w:rFonts w:ascii="Arial" w:hAnsi="Arial" w:cs="Arial"/>
          <w:i/>
          <w:sz w:val="20"/>
          <w:szCs w:val="20"/>
        </w:rPr>
        <w:t>kerülnek megszervezésre</w:t>
      </w:r>
    </w:p>
    <w:p w:rsidR="00ED616F" w:rsidRPr="00ED616F" w:rsidRDefault="00ED616F" w:rsidP="00A25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6A44B8" w:rsidRPr="006A44B8" w:rsidRDefault="006A44B8" w:rsidP="006A4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A44B8">
        <w:rPr>
          <w:rFonts w:ascii="Arial" w:hAnsi="Arial" w:cs="Arial"/>
          <w:i/>
          <w:iCs/>
          <w:sz w:val="20"/>
          <w:szCs w:val="20"/>
        </w:rPr>
        <w:t xml:space="preserve">aa) </w:t>
      </w:r>
    </w:p>
    <w:p w:rsidR="006A44B8" w:rsidRPr="006A44B8" w:rsidRDefault="006A44B8" w:rsidP="006A4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A44B8">
        <w:rPr>
          <w:rFonts w:ascii="Arial" w:hAnsi="Arial" w:cs="Arial"/>
          <w:i/>
          <w:sz w:val="20"/>
          <w:szCs w:val="20"/>
        </w:rPr>
        <w:t xml:space="preserve">a </w:t>
      </w:r>
    </w:p>
    <w:p w:rsidR="006A44B8" w:rsidRPr="006A44B8" w:rsidRDefault="006A44B8" w:rsidP="006A44B8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A44B8">
        <w:rPr>
          <w:rFonts w:ascii="Arial" w:hAnsi="Arial" w:cs="Arial"/>
          <w:i/>
          <w:sz w:val="20"/>
          <w:szCs w:val="20"/>
        </w:rPr>
        <w:t xml:space="preserve">szakközépiskola, vagy </w:t>
      </w:r>
    </w:p>
    <w:p w:rsidR="006A44B8" w:rsidRPr="006A44B8" w:rsidRDefault="006A44B8" w:rsidP="006A44B8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A44B8">
        <w:rPr>
          <w:rFonts w:ascii="Arial" w:hAnsi="Arial" w:cs="Arial"/>
          <w:i/>
          <w:sz w:val="20"/>
          <w:szCs w:val="20"/>
        </w:rPr>
        <w:t xml:space="preserve">szakiskola </w:t>
      </w:r>
    </w:p>
    <w:p w:rsidR="006A44B8" w:rsidRPr="006A44B8" w:rsidRDefault="006A44B8" w:rsidP="006A44B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 w:rsidRPr="006A44B8">
        <w:rPr>
          <w:rFonts w:ascii="Arial" w:hAnsi="Arial" w:cs="Arial"/>
          <w:i/>
          <w:sz w:val="20"/>
          <w:szCs w:val="20"/>
        </w:rPr>
        <w:t xml:space="preserve">(a továbbiakban együtt: szakképző iskola), és </w:t>
      </w:r>
    </w:p>
    <w:p w:rsidR="006A44B8" w:rsidRPr="006A44B8" w:rsidRDefault="006A44B8" w:rsidP="006A44B8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A44B8">
        <w:rPr>
          <w:rFonts w:ascii="Arial" w:hAnsi="Arial" w:cs="Arial"/>
          <w:i/>
          <w:sz w:val="20"/>
          <w:szCs w:val="20"/>
        </w:rPr>
        <w:t xml:space="preserve">hozzájárulásra kötelezett </w:t>
      </w:r>
    </w:p>
    <w:p w:rsidR="006A44B8" w:rsidRPr="006A44B8" w:rsidRDefault="006A44B8" w:rsidP="006A44B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sz w:val="20"/>
          <w:szCs w:val="20"/>
        </w:rPr>
      </w:pPr>
      <w:r w:rsidRPr="006A44B8">
        <w:rPr>
          <w:rFonts w:ascii="Arial" w:hAnsi="Arial" w:cs="Arial"/>
          <w:i/>
          <w:sz w:val="20"/>
          <w:szCs w:val="20"/>
        </w:rPr>
        <w:t xml:space="preserve">között létrejött, </w:t>
      </w:r>
    </w:p>
    <w:p w:rsidR="006A44B8" w:rsidRPr="006A44B8" w:rsidRDefault="006A44B8" w:rsidP="006A44B8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A44B8">
        <w:rPr>
          <w:rFonts w:ascii="Arial" w:hAnsi="Arial" w:cs="Arial"/>
          <w:i/>
          <w:sz w:val="20"/>
          <w:szCs w:val="20"/>
        </w:rPr>
        <w:t xml:space="preserve">Együttműködési Megállapodás alapján, </w:t>
      </w:r>
    </w:p>
    <w:p w:rsidR="006A44B8" w:rsidRPr="006A44B8" w:rsidRDefault="006A44B8" w:rsidP="006A44B8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A44B8">
        <w:rPr>
          <w:rFonts w:ascii="Arial" w:hAnsi="Arial" w:cs="Arial"/>
          <w:i/>
          <w:sz w:val="20"/>
          <w:szCs w:val="20"/>
        </w:rPr>
        <w:t xml:space="preserve">az iskolai rendszerű szakképzésben, a nappali rendszerű oktatásban, és </w:t>
      </w:r>
    </w:p>
    <w:p w:rsidR="006A44B8" w:rsidRPr="006A44B8" w:rsidRDefault="006A44B8" w:rsidP="006A44B8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A44B8">
        <w:rPr>
          <w:rFonts w:ascii="Arial" w:hAnsi="Arial" w:cs="Arial"/>
          <w:i/>
          <w:sz w:val="20"/>
          <w:szCs w:val="20"/>
        </w:rPr>
        <w:t xml:space="preserve">a nappali oktatás munkarendje szerint szervezett felnőttoktatásban, </w:t>
      </w:r>
    </w:p>
    <w:p w:rsidR="006A44B8" w:rsidRPr="006A44B8" w:rsidRDefault="006A44B8" w:rsidP="006A4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A44B8">
        <w:rPr>
          <w:rFonts w:ascii="Arial" w:hAnsi="Arial" w:cs="Arial"/>
          <w:i/>
          <w:sz w:val="20"/>
          <w:szCs w:val="20"/>
        </w:rPr>
        <w:t>vagy</w:t>
      </w:r>
      <w:r>
        <w:rPr>
          <w:rFonts w:ascii="Arial" w:hAnsi="Arial" w:cs="Arial"/>
          <w:i/>
          <w:sz w:val="20"/>
          <w:szCs w:val="20"/>
        </w:rPr>
        <w:t>”.</w:t>
      </w:r>
    </w:p>
    <w:p w:rsidR="00ED616F" w:rsidRPr="00ED616F" w:rsidRDefault="00ED616F" w:rsidP="00ED6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77347D" w:rsidRDefault="00DE6BA2" w:rsidP="00A25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5554">
        <w:rPr>
          <w:rFonts w:ascii="Arial" w:hAnsi="Arial" w:cs="Arial"/>
          <w:sz w:val="24"/>
          <w:szCs w:val="24"/>
        </w:rPr>
        <w:t xml:space="preserve">(5) </w:t>
      </w:r>
      <w:r w:rsidR="00D47F6E">
        <w:rPr>
          <w:rFonts w:ascii="Arial" w:hAnsi="Arial" w:cs="Arial"/>
          <w:sz w:val="24"/>
          <w:szCs w:val="24"/>
        </w:rPr>
        <w:t xml:space="preserve">A </w:t>
      </w:r>
      <w:r w:rsidR="00D47F6E" w:rsidRPr="00A25554">
        <w:rPr>
          <w:rFonts w:ascii="Arial" w:hAnsi="Arial" w:cs="Arial"/>
          <w:sz w:val="24"/>
          <w:szCs w:val="24"/>
        </w:rPr>
        <w:t>hozzájárulásra kötelezett</w:t>
      </w:r>
      <w:r w:rsidR="00D47F6E">
        <w:rPr>
          <w:rFonts w:ascii="Arial" w:hAnsi="Arial" w:cs="Arial"/>
          <w:sz w:val="24"/>
          <w:szCs w:val="24"/>
        </w:rPr>
        <w:t>.</w:t>
      </w:r>
    </w:p>
    <w:p w:rsidR="0077347D" w:rsidRDefault="0077347D" w:rsidP="00A25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347D" w:rsidRDefault="00DE6BA2" w:rsidP="00A25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5554">
        <w:rPr>
          <w:rFonts w:ascii="Arial" w:hAnsi="Arial" w:cs="Arial"/>
          <w:sz w:val="24"/>
          <w:szCs w:val="24"/>
        </w:rPr>
        <w:t xml:space="preserve">Az a hozzájárulásra kötelezett, aki </w:t>
      </w:r>
    </w:p>
    <w:p w:rsidR="0077347D" w:rsidRPr="000661FF" w:rsidRDefault="00DE6BA2" w:rsidP="001B0A4F">
      <w:pPr>
        <w:pStyle w:val="Listaszerbekezds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1FF">
        <w:rPr>
          <w:rFonts w:ascii="Arial" w:hAnsi="Arial" w:cs="Arial"/>
          <w:sz w:val="24"/>
          <w:szCs w:val="24"/>
        </w:rPr>
        <w:t>a</w:t>
      </w:r>
      <w:r w:rsidR="0077347D" w:rsidRPr="000661FF">
        <w:rPr>
          <w:rFonts w:ascii="Arial" w:hAnsi="Arial" w:cs="Arial"/>
          <w:sz w:val="24"/>
          <w:szCs w:val="24"/>
        </w:rPr>
        <w:t xml:space="preserve"> </w:t>
      </w:r>
      <w:r w:rsidR="0077347D" w:rsidRPr="000661FF">
        <w:rPr>
          <w:rFonts w:ascii="Arial" w:hAnsi="Arial" w:cs="Arial"/>
          <w:b/>
          <w:sz w:val="24"/>
          <w:szCs w:val="24"/>
        </w:rPr>
        <w:t>Szhtv.</w:t>
      </w:r>
      <w:r w:rsidRPr="000661FF">
        <w:rPr>
          <w:rFonts w:ascii="Arial" w:hAnsi="Arial" w:cs="Arial"/>
          <w:sz w:val="24"/>
          <w:szCs w:val="24"/>
        </w:rPr>
        <w:t xml:space="preserve"> 5. § </w:t>
      </w:r>
      <w:r w:rsidRPr="000661FF">
        <w:rPr>
          <w:rFonts w:ascii="Arial" w:hAnsi="Arial" w:cs="Arial"/>
          <w:iCs/>
          <w:sz w:val="24"/>
          <w:szCs w:val="24"/>
        </w:rPr>
        <w:t xml:space="preserve">a) </w:t>
      </w:r>
      <w:r w:rsidRPr="000661FF">
        <w:rPr>
          <w:rFonts w:ascii="Arial" w:hAnsi="Arial" w:cs="Arial"/>
          <w:sz w:val="24"/>
          <w:szCs w:val="24"/>
        </w:rPr>
        <w:t xml:space="preserve">pont </w:t>
      </w:r>
      <w:r w:rsidRPr="000661FF">
        <w:rPr>
          <w:rFonts w:ascii="Arial" w:hAnsi="Arial" w:cs="Arial"/>
          <w:iCs/>
          <w:sz w:val="24"/>
          <w:szCs w:val="24"/>
        </w:rPr>
        <w:t xml:space="preserve">ab) </w:t>
      </w:r>
      <w:r w:rsidRPr="000661FF">
        <w:rPr>
          <w:rFonts w:ascii="Arial" w:hAnsi="Arial" w:cs="Arial"/>
          <w:sz w:val="24"/>
          <w:szCs w:val="24"/>
        </w:rPr>
        <w:t>alpontja szerint kötött</w:t>
      </w:r>
      <w:r w:rsidR="000661FF" w:rsidRPr="000661FF">
        <w:rPr>
          <w:rFonts w:ascii="Arial" w:hAnsi="Arial" w:cs="Arial"/>
          <w:sz w:val="24"/>
          <w:szCs w:val="24"/>
        </w:rPr>
        <w:t>,</w:t>
      </w:r>
      <w:r w:rsidRPr="000661FF">
        <w:rPr>
          <w:rFonts w:ascii="Arial" w:hAnsi="Arial" w:cs="Arial"/>
          <w:sz w:val="24"/>
          <w:szCs w:val="24"/>
        </w:rPr>
        <w:t xml:space="preserve"> </w:t>
      </w:r>
      <w:r w:rsidR="0077347D" w:rsidRPr="000661FF">
        <w:rPr>
          <w:rFonts w:ascii="Arial" w:hAnsi="Arial" w:cs="Arial"/>
          <w:sz w:val="24"/>
          <w:szCs w:val="24"/>
        </w:rPr>
        <w:t>T</w:t>
      </w:r>
      <w:r w:rsidRPr="000661FF">
        <w:rPr>
          <w:rFonts w:ascii="Arial" w:hAnsi="Arial" w:cs="Arial"/>
          <w:sz w:val="24"/>
          <w:szCs w:val="24"/>
        </w:rPr>
        <w:t>anulószerződés alapján</w:t>
      </w:r>
      <w:r w:rsidR="0077347D" w:rsidRPr="000661FF">
        <w:rPr>
          <w:rFonts w:ascii="Arial" w:hAnsi="Arial" w:cs="Arial"/>
          <w:sz w:val="24"/>
          <w:szCs w:val="24"/>
        </w:rPr>
        <w:t>,</w:t>
      </w:r>
      <w:r w:rsidRPr="000661FF">
        <w:rPr>
          <w:rFonts w:ascii="Arial" w:hAnsi="Arial" w:cs="Arial"/>
          <w:sz w:val="24"/>
          <w:szCs w:val="24"/>
        </w:rPr>
        <w:t xml:space="preserve"> </w:t>
      </w:r>
    </w:p>
    <w:p w:rsidR="0077347D" w:rsidRPr="000661FF" w:rsidRDefault="00DE6BA2" w:rsidP="001B0A4F">
      <w:pPr>
        <w:pStyle w:val="Listaszerbekezds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1FF">
        <w:rPr>
          <w:rFonts w:ascii="Arial" w:hAnsi="Arial" w:cs="Arial"/>
          <w:sz w:val="24"/>
          <w:szCs w:val="24"/>
        </w:rPr>
        <w:t>gyakorlati képzés szervezésével teljesíti hozzájárulási kötelezettségét</w:t>
      </w:r>
      <w:r w:rsidR="0077347D" w:rsidRPr="000661FF">
        <w:rPr>
          <w:rFonts w:ascii="Arial" w:hAnsi="Arial" w:cs="Arial"/>
          <w:sz w:val="24"/>
          <w:szCs w:val="24"/>
        </w:rPr>
        <w:t>,</w:t>
      </w:r>
      <w:r w:rsidRPr="000661FF">
        <w:rPr>
          <w:rFonts w:ascii="Arial" w:hAnsi="Arial" w:cs="Arial"/>
          <w:sz w:val="24"/>
          <w:szCs w:val="24"/>
        </w:rPr>
        <w:t xml:space="preserve"> és csak </w:t>
      </w:r>
    </w:p>
    <w:p w:rsidR="000661FF" w:rsidRDefault="00DE6BA2" w:rsidP="000661FF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1FF">
        <w:rPr>
          <w:rFonts w:ascii="Arial" w:hAnsi="Arial" w:cs="Arial"/>
          <w:sz w:val="24"/>
          <w:szCs w:val="24"/>
        </w:rPr>
        <w:t xml:space="preserve">részben rendelkezik </w:t>
      </w:r>
    </w:p>
    <w:p w:rsidR="000661FF" w:rsidRPr="000661FF" w:rsidRDefault="00DE6BA2" w:rsidP="001B0A4F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1FF">
        <w:rPr>
          <w:rFonts w:ascii="Arial" w:hAnsi="Arial" w:cs="Arial"/>
          <w:sz w:val="24"/>
          <w:szCs w:val="24"/>
        </w:rPr>
        <w:t xml:space="preserve">a </w:t>
      </w:r>
      <w:r w:rsidR="0077347D" w:rsidRPr="000661FF">
        <w:rPr>
          <w:rFonts w:ascii="Arial" w:hAnsi="Arial" w:cs="Arial"/>
          <w:b/>
          <w:sz w:val="24"/>
          <w:szCs w:val="24"/>
        </w:rPr>
        <w:t xml:space="preserve">Sztv.- </w:t>
      </w:r>
      <w:r w:rsidRPr="000661FF">
        <w:rPr>
          <w:rFonts w:ascii="Arial" w:hAnsi="Arial" w:cs="Arial"/>
          <w:sz w:val="24"/>
          <w:szCs w:val="24"/>
        </w:rPr>
        <w:t xml:space="preserve">ben meghatározott és </w:t>
      </w:r>
    </w:p>
    <w:p w:rsidR="000661FF" w:rsidRPr="000661FF" w:rsidRDefault="00DE6BA2" w:rsidP="001B0A4F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1FF">
        <w:rPr>
          <w:rFonts w:ascii="Arial" w:hAnsi="Arial" w:cs="Arial"/>
          <w:sz w:val="24"/>
          <w:szCs w:val="24"/>
        </w:rPr>
        <w:t xml:space="preserve">a </w:t>
      </w:r>
      <w:r w:rsidR="000661FF" w:rsidRPr="000661FF">
        <w:rPr>
          <w:rFonts w:ascii="Arial" w:hAnsi="Arial" w:cs="Arial"/>
          <w:sz w:val="24"/>
          <w:szCs w:val="24"/>
        </w:rPr>
        <w:t>T</w:t>
      </w:r>
      <w:r w:rsidRPr="000661FF">
        <w:rPr>
          <w:rFonts w:ascii="Arial" w:hAnsi="Arial" w:cs="Arial"/>
          <w:sz w:val="24"/>
          <w:szCs w:val="24"/>
        </w:rPr>
        <w:t xml:space="preserve">anulószerződésben rögzített, </w:t>
      </w:r>
    </w:p>
    <w:p w:rsidR="000661FF" w:rsidRDefault="00DE6BA2" w:rsidP="000661F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25554">
        <w:rPr>
          <w:rFonts w:ascii="Arial" w:hAnsi="Arial" w:cs="Arial"/>
          <w:sz w:val="24"/>
          <w:szCs w:val="24"/>
        </w:rPr>
        <w:t xml:space="preserve">a gyakorlati képzés teljesítéséhez szükséges feltételekkel, </w:t>
      </w:r>
    </w:p>
    <w:p w:rsidR="000661FF" w:rsidRPr="000661FF" w:rsidRDefault="00DE6BA2" w:rsidP="001B0A4F">
      <w:pPr>
        <w:pStyle w:val="Listaszerbekezds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1FF">
        <w:rPr>
          <w:rFonts w:ascii="Arial" w:hAnsi="Arial" w:cs="Arial"/>
          <w:sz w:val="24"/>
          <w:szCs w:val="24"/>
        </w:rPr>
        <w:t xml:space="preserve">megállapodást köthet </w:t>
      </w:r>
    </w:p>
    <w:p w:rsidR="000661FF" w:rsidRPr="000661FF" w:rsidRDefault="00DE6BA2" w:rsidP="001B0A4F">
      <w:pPr>
        <w:pStyle w:val="Listaszerbekezds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1FF">
        <w:rPr>
          <w:rFonts w:ascii="Arial" w:hAnsi="Arial" w:cs="Arial"/>
          <w:sz w:val="24"/>
          <w:szCs w:val="24"/>
        </w:rPr>
        <w:t>egy másik, gyakorlati képzés folytatására jogosult szervezettel</w:t>
      </w:r>
      <w:r w:rsidR="000661FF" w:rsidRPr="000661FF">
        <w:rPr>
          <w:rFonts w:ascii="Arial" w:hAnsi="Arial" w:cs="Arial"/>
          <w:sz w:val="24"/>
          <w:szCs w:val="24"/>
        </w:rPr>
        <w:t>,</w:t>
      </w:r>
      <w:r w:rsidRPr="000661FF">
        <w:rPr>
          <w:rFonts w:ascii="Arial" w:hAnsi="Arial" w:cs="Arial"/>
          <w:sz w:val="24"/>
          <w:szCs w:val="24"/>
        </w:rPr>
        <w:t xml:space="preserve"> vagy </w:t>
      </w:r>
    </w:p>
    <w:p w:rsidR="000661FF" w:rsidRPr="000661FF" w:rsidRDefault="00DE6BA2" w:rsidP="001B0A4F">
      <w:pPr>
        <w:pStyle w:val="Listaszerbekezds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1FF">
        <w:rPr>
          <w:rFonts w:ascii="Arial" w:hAnsi="Arial" w:cs="Arial"/>
          <w:sz w:val="24"/>
          <w:szCs w:val="24"/>
        </w:rPr>
        <w:t xml:space="preserve">szakképző intézménnyel </w:t>
      </w:r>
    </w:p>
    <w:p w:rsidR="000661FF" w:rsidRDefault="00DE6BA2" w:rsidP="000661F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25554">
        <w:rPr>
          <w:rFonts w:ascii="Arial" w:hAnsi="Arial" w:cs="Arial"/>
          <w:sz w:val="24"/>
          <w:szCs w:val="24"/>
        </w:rPr>
        <w:t xml:space="preserve">(a továbbiakban együtt: teljesítési megbízott), </w:t>
      </w:r>
    </w:p>
    <w:p w:rsidR="000661FF" w:rsidRPr="000661FF" w:rsidRDefault="00DE6BA2" w:rsidP="001B0A4F">
      <w:pPr>
        <w:pStyle w:val="Listaszerbekezds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1FF">
        <w:rPr>
          <w:rFonts w:ascii="Arial" w:hAnsi="Arial" w:cs="Arial"/>
          <w:sz w:val="24"/>
          <w:szCs w:val="24"/>
        </w:rPr>
        <w:t>akihez</w:t>
      </w:r>
      <w:r w:rsidR="000661FF">
        <w:rPr>
          <w:rFonts w:ascii="Arial" w:hAnsi="Arial" w:cs="Arial"/>
          <w:sz w:val="24"/>
          <w:szCs w:val="24"/>
        </w:rPr>
        <w:t>,</w:t>
      </w:r>
      <w:r w:rsidRPr="000661FF">
        <w:rPr>
          <w:rFonts w:ascii="Arial" w:hAnsi="Arial" w:cs="Arial"/>
          <w:sz w:val="24"/>
          <w:szCs w:val="24"/>
        </w:rPr>
        <w:t xml:space="preserve"> gyakorlati képzésre átirányíthatja </w:t>
      </w:r>
    </w:p>
    <w:p w:rsidR="000661FF" w:rsidRDefault="00DE6BA2" w:rsidP="000661F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25554">
        <w:rPr>
          <w:rFonts w:ascii="Arial" w:hAnsi="Arial" w:cs="Arial"/>
          <w:sz w:val="24"/>
          <w:szCs w:val="24"/>
        </w:rPr>
        <w:t xml:space="preserve">a </w:t>
      </w:r>
      <w:r w:rsidR="000661FF">
        <w:rPr>
          <w:rFonts w:ascii="Arial" w:hAnsi="Arial" w:cs="Arial"/>
          <w:sz w:val="24"/>
          <w:szCs w:val="24"/>
        </w:rPr>
        <w:t>T</w:t>
      </w:r>
      <w:r w:rsidRPr="00A25554">
        <w:rPr>
          <w:rFonts w:ascii="Arial" w:hAnsi="Arial" w:cs="Arial"/>
          <w:sz w:val="24"/>
          <w:szCs w:val="24"/>
        </w:rPr>
        <w:t xml:space="preserve">anulószerződéses tanulóját. </w:t>
      </w:r>
    </w:p>
    <w:p w:rsidR="000661FF" w:rsidRDefault="000661FF" w:rsidP="00A25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0852" w:rsidRDefault="00DE6BA2" w:rsidP="00A25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5554">
        <w:rPr>
          <w:rFonts w:ascii="Arial" w:hAnsi="Arial" w:cs="Arial"/>
          <w:sz w:val="24"/>
          <w:szCs w:val="24"/>
        </w:rPr>
        <w:t xml:space="preserve">Az átirányítás időtartama </w:t>
      </w:r>
    </w:p>
    <w:p w:rsidR="00A90852" w:rsidRPr="00A90852" w:rsidRDefault="00DE6BA2" w:rsidP="001B0A4F">
      <w:pPr>
        <w:pStyle w:val="Listaszerbekezds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852">
        <w:rPr>
          <w:rFonts w:ascii="Arial" w:hAnsi="Arial" w:cs="Arial"/>
          <w:sz w:val="24"/>
          <w:szCs w:val="24"/>
        </w:rPr>
        <w:t xml:space="preserve">a </w:t>
      </w:r>
      <w:r w:rsidR="00A90852" w:rsidRPr="00A90852">
        <w:rPr>
          <w:rFonts w:ascii="Arial" w:hAnsi="Arial" w:cs="Arial"/>
          <w:sz w:val="24"/>
          <w:szCs w:val="24"/>
        </w:rPr>
        <w:t>T</w:t>
      </w:r>
      <w:r w:rsidRPr="00A90852">
        <w:rPr>
          <w:rFonts w:ascii="Arial" w:hAnsi="Arial" w:cs="Arial"/>
          <w:sz w:val="24"/>
          <w:szCs w:val="24"/>
        </w:rPr>
        <w:t xml:space="preserve">anulószerződésben meghatározott gyakorlati képzési idő legfeljebb 50%-a lehet, azzal, hogy </w:t>
      </w:r>
    </w:p>
    <w:p w:rsidR="00A90852" w:rsidRPr="00A90852" w:rsidRDefault="00DE6BA2" w:rsidP="001B0A4F">
      <w:pPr>
        <w:pStyle w:val="Listaszerbekezds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852">
        <w:rPr>
          <w:rFonts w:ascii="Arial" w:hAnsi="Arial" w:cs="Arial"/>
          <w:sz w:val="24"/>
          <w:szCs w:val="24"/>
        </w:rPr>
        <w:t xml:space="preserve">a teljesítési megbízott </w:t>
      </w:r>
    </w:p>
    <w:p w:rsidR="00A90852" w:rsidRPr="00A90852" w:rsidRDefault="00DE6BA2" w:rsidP="001B0A4F">
      <w:pPr>
        <w:pStyle w:val="Listaszerbekezds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852">
        <w:rPr>
          <w:rFonts w:ascii="Arial" w:hAnsi="Arial" w:cs="Arial"/>
          <w:sz w:val="24"/>
          <w:szCs w:val="24"/>
        </w:rPr>
        <w:t xml:space="preserve">a gyakorlati képzéssel kapcsolatosan költségei fedezetére díjat jogosult felszámítani </w:t>
      </w:r>
    </w:p>
    <w:p w:rsidR="00A90852" w:rsidRPr="00A90852" w:rsidRDefault="00DE6BA2" w:rsidP="001B0A4F">
      <w:pPr>
        <w:pStyle w:val="Listaszerbekezds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852">
        <w:rPr>
          <w:rFonts w:ascii="Arial" w:hAnsi="Arial" w:cs="Arial"/>
          <w:sz w:val="24"/>
          <w:szCs w:val="24"/>
        </w:rPr>
        <w:t xml:space="preserve">a hozzájárulásra kötelezettel szemben. </w:t>
      </w:r>
    </w:p>
    <w:p w:rsidR="00A90852" w:rsidRDefault="00A90852" w:rsidP="00A25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6BA2" w:rsidRPr="00A25554" w:rsidRDefault="00DE6BA2" w:rsidP="00A25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5554">
        <w:rPr>
          <w:rFonts w:ascii="Arial" w:hAnsi="Arial" w:cs="Arial"/>
          <w:sz w:val="24"/>
          <w:szCs w:val="24"/>
        </w:rPr>
        <w:t>A teljesítési megbízott</w:t>
      </w:r>
      <w:r w:rsidR="00A90852">
        <w:rPr>
          <w:rFonts w:ascii="Arial" w:hAnsi="Arial" w:cs="Arial"/>
          <w:sz w:val="24"/>
          <w:szCs w:val="24"/>
        </w:rPr>
        <w:t>,</w:t>
      </w:r>
      <w:r w:rsidRPr="00A25554">
        <w:rPr>
          <w:rFonts w:ascii="Arial" w:hAnsi="Arial" w:cs="Arial"/>
          <w:sz w:val="24"/>
          <w:szCs w:val="24"/>
        </w:rPr>
        <w:t xml:space="preserve"> az általa végzett gyakorlati képzésre vonatkozóan nem érvényesítheti a</w:t>
      </w:r>
      <w:r w:rsidR="00A90852">
        <w:rPr>
          <w:rFonts w:ascii="Arial" w:hAnsi="Arial" w:cs="Arial"/>
          <w:sz w:val="24"/>
          <w:szCs w:val="24"/>
        </w:rPr>
        <w:t xml:space="preserve"> </w:t>
      </w:r>
      <w:r w:rsidR="00A90852" w:rsidRPr="000661FF">
        <w:rPr>
          <w:rFonts w:ascii="Arial" w:hAnsi="Arial" w:cs="Arial"/>
          <w:b/>
          <w:sz w:val="24"/>
          <w:szCs w:val="24"/>
        </w:rPr>
        <w:t>Szhtv.</w:t>
      </w:r>
      <w:r w:rsidR="00A90852">
        <w:rPr>
          <w:rFonts w:ascii="Arial" w:hAnsi="Arial" w:cs="Arial"/>
          <w:b/>
          <w:sz w:val="24"/>
          <w:szCs w:val="24"/>
        </w:rPr>
        <w:t xml:space="preserve"> </w:t>
      </w:r>
      <w:r w:rsidR="00A90852">
        <w:rPr>
          <w:rFonts w:ascii="Arial" w:hAnsi="Arial" w:cs="Arial"/>
          <w:sz w:val="24"/>
          <w:szCs w:val="24"/>
        </w:rPr>
        <w:t>8.§</w:t>
      </w:r>
      <w:r w:rsidRPr="00A25554">
        <w:rPr>
          <w:rFonts w:ascii="Arial" w:hAnsi="Arial" w:cs="Arial"/>
          <w:sz w:val="24"/>
          <w:szCs w:val="24"/>
        </w:rPr>
        <w:t xml:space="preserve"> (1) bekezdésben foglaltakat.</w:t>
      </w:r>
    </w:p>
    <w:p w:rsidR="00113832" w:rsidRDefault="00113832" w:rsidP="00113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113832" w:rsidRPr="00E44A6C" w:rsidRDefault="00113832" w:rsidP="00113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E44A6C">
        <w:rPr>
          <w:rFonts w:ascii="Arial" w:hAnsi="Arial" w:cs="Arial"/>
          <w:b/>
          <w:i/>
          <w:sz w:val="20"/>
          <w:szCs w:val="20"/>
        </w:rPr>
        <w:t xml:space="preserve"> „Szhtv. </w:t>
      </w:r>
    </w:p>
    <w:p w:rsidR="00113832" w:rsidRDefault="00113832" w:rsidP="00113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113832" w:rsidRDefault="00113832" w:rsidP="00113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5. §</w:t>
      </w:r>
    </w:p>
    <w:p w:rsidR="00113832" w:rsidRDefault="00113832" w:rsidP="00113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113832" w:rsidRPr="00E00EE3" w:rsidRDefault="00113832" w:rsidP="00113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00EE3">
        <w:rPr>
          <w:rFonts w:ascii="Arial" w:hAnsi="Arial" w:cs="Arial"/>
          <w:i/>
          <w:sz w:val="20"/>
          <w:szCs w:val="20"/>
        </w:rPr>
        <w:t>A szakképzési hozzájárulás teljesíthető</w:t>
      </w:r>
    </w:p>
    <w:p w:rsidR="00113832" w:rsidRPr="00E00EE3" w:rsidRDefault="00113832" w:rsidP="00113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113832" w:rsidRPr="00E00EE3" w:rsidRDefault="00113832" w:rsidP="00113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E00EE3">
        <w:rPr>
          <w:rFonts w:ascii="Arial" w:hAnsi="Arial" w:cs="Arial"/>
          <w:i/>
          <w:iCs/>
          <w:sz w:val="20"/>
          <w:szCs w:val="20"/>
        </w:rPr>
        <w:t xml:space="preserve">a) </w:t>
      </w:r>
    </w:p>
    <w:p w:rsidR="00113832" w:rsidRPr="00E00EE3" w:rsidRDefault="00113832" w:rsidP="00113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00EE3">
        <w:rPr>
          <w:rFonts w:ascii="Arial" w:hAnsi="Arial" w:cs="Arial"/>
          <w:i/>
          <w:sz w:val="20"/>
          <w:szCs w:val="20"/>
        </w:rPr>
        <w:t xml:space="preserve">a </w:t>
      </w:r>
      <w:r w:rsidRPr="00E00EE3">
        <w:rPr>
          <w:rFonts w:ascii="Arial" w:hAnsi="Arial" w:cs="Arial"/>
          <w:b/>
          <w:i/>
          <w:sz w:val="20"/>
          <w:szCs w:val="20"/>
        </w:rPr>
        <w:t xml:space="preserve">Sztv.- </w:t>
      </w:r>
      <w:r w:rsidRPr="00E00EE3">
        <w:rPr>
          <w:rFonts w:ascii="Arial" w:hAnsi="Arial" w:cs="Arial"/>
          <w:i/>
          <w:sz w:val="20"/>
          <w:szCs w:val="20"/>
        </w:rPr>
        <w:t xml:space="preserve">ben foglaltak szerint azon iskolai rendszerű képzések esetében, amelyek </w:t>
      </w:r>
    </w:p>
    <w:p w:rsidR="00113832" w:rsidRPr="00E00EE3" w:rsidRDefault="00113832" w:rsidP="00113832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00EE3">
        <w:rPr>
          <w:rFonts w:ascii="Arial" w:hAnsi="Arial" w:cs="Arial"/>
          <w:i/>
          <w:sz w:val="20"/>
          <w:szCs w:val="20"/>
        </w:rPr>
        <w:t xml:space="preserve">állami fenntartású szakképző intézményben, vagy </w:t>
      </w:r>
    </w:p>
    <w:p w:rsidR="00113832" w:rsidRPr="00E00EE3" w:rsidRDefault="00113832" w:rsidP="00113832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00EE3">
        <w:rPr>
          <w:rFonts w:ascii="Arial" w:hAnsi="Arial" w:cs="Arial"/>
          <w:i/>
          <w:sz w:val="20"/>
          <w:szCs w:val="20"/>
        </w:rPr>
        <w:t xml:space="preserve">szakképzési megállapodás alapján </w:t>
      </w:r>
    </w:p>
    <w:p w:rsidR="00113832" w:rsidRPr="00E00EE3" w:rsidRDefault="00113832" w:rsidP="00113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00EE3">
        <w:rPr>
          <w:rFonts w:ascii="Arial" w:hAnsi="Arial" w:cs="Arial"/>
          <w:i/>
          <w:sz w:val="20"/>
          <w:szCs w:val="20"/>
        </w:rPr>
        <w:t>kerülnek megszervezésre</w:t>
      </w:r>
    </w:p>
    <w:p w:rsidR="00113832" w:rsidRPr="00CB55DB" w:rsidRDefault="00113832" w:rsidP="00113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113832" w:rsidRPr="00B640D3" w:rsidRDefault="00113832" w:rsidP="00113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B640D3">
        <w:rPr>
          <w:rFonts w:ascii="Arial" w:hAnsi="Arial" w:cs="Arial"/>
          <w:i/>
          <w:iCs/>
          <w:sz w:val="20"/>
          <w:szCs w:val="20"/>
        </w:rPr>
        <w:t xml:space="preserve">ab) </w:t>
      </w:r>
    </w:p>
    <w:p w:rsidR="00113832" w:rsidRPr="00B640D3" w:rsidRDefault="00113832" w:rsidP="00113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640D3">
        <w:rPr>
          <w:rFonts w:ascii="Arial" w:hAnsi="Arial" w:cs="Arial"/>
          <w:i/>
          <w:sz w:val="20"/>
          <w:szCs w:val="20"/>
        </w:rPr>
        <w:t xml:space="preserve">a </w:t>
      </w:r>
    </w:p>
    <w:p w:rsidR="00113832" w:rsidRPr="00B640D3" w:rsidRDefault="00113832" w:rsidP="00113832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640D3">
        <w:rPr>
          <w:rFonts w:ascii="Arial" w:hAnsi="Arial" w:cs="Arial"/>
          <w:i/>
          <w:sz w:val="20"/>
          <w:szCs w:val="20"/>
        </w:rPr>
        <w:t xml:space="preserve">szakképző iskola tanulója, és </w:t>
      </w:r>
    </w:p>
    <w:p w:rsidR="00113832" w:rsidRPr="00B640D3" w:rsidRDefault="00113832" w:rsidP="00113832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640D3">
        <w:rPr>
          <w:rFonts w:ascii="Arial" w:hAnsi="Arial" w:cs="Arial"/>
          <w:i/>
          <w:sz w:val="20"/>
          <w:szCs w:val="20"/>
        </w:rPr>
        <w:t xml:space="preserve">hozzájárulásra kötelezett </w:t>
      </w:r>
    </w:p>
    <w:p w:rsidR="00113832" w:rsidRPr="00B640D3" w:rsidRDefault="00113832" w:rsidP="0011383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 w:rsidRPr="00B640D3">
        <w:rPr>
          <w:rFonts w:ascii="Arial" w:hAnsi="Arial" w:cs="Arial"/>
          <w:i/>
          <w:sz w:val="20"/>
          <w:szCs w:val="20"/>
        </w:rPr>
        <w:t xml:space="preserve">között létrejött, </w:t>
      </w:r>
    </w:p>
    <w:p w:rsidR="00113832" w:rsidRPr="00B640D3" w:rsidRDefault="00113832" w:rsidP="00113832">
      <w:pPr>
        <w:pStyle w:val="Listaszerbekezds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640D3">
        <w:rPr>
          <w:rFonts w:ascii="Arial" w:hAnsi="Arial" w:cs="Arial"/>
          <w:i/>
          <w:sz w:val="20"/>
          <w:szCs w:val="20"/>
        </w:rPr>
        <w:t xml:space="preserve">Tanulószerződés alapján folytatott </w:t>
      </w:r>
    </w:p>
    <w:p w:rsidR="00113832" w:rsidRPr="00B640D3" w:rsidRDefault="00113832" w:rsidP="00113832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640D3">
        <w:rPr>
          <w:rFonts w:ascii="Arial" w:hAnsi="Arial" w:cs="Arial"/>
          <w:i/>
          <w:sz w:val="20"/>
          <w:szCs w:val="20"/>
        </w:rPr>
        <w:t xml:space="preserve">gyakorlati képzés, ideértve </w:t>
      </w:r>
    </w:p>
    <w:p w:rsidR="00113832" w:rsidRPr="00B640D3" w:rsidRDefault="00113832" w:rsidP="00113832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640D3">
        <w:rPr>
          <w:rFonts w:ascii="Arial" w:hAnsi="Arial" w:cs="Arial"/>
          <w:i/>
          <w:sz w:val="20"/>
          <w:szCs w:val="20"/>
        </w:rPr>
        <w:t xml:space="preserve">a szorgalmi idő befejezését követő összefüggő szakmai gyakorlatot is </w:t>
      </w:r>
    </w:p>
    <w:p w:rsidR="00113832" w:rsidRPr="00B640D3" w:rsidRDefault="00113832" w:rsidP="00113832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i/>
          <w:sz w:val="20"/>
          <w:szCs w:val="20"/>
        </w:rPr>
      </w:pPr>
      <w:r w:rsidRPr="00B640D3">
        <w:rPr>
          <w:rFonts w:ascii="Arial" w:hAnsi="Arial" w:cs="Arial"/>
          <w:i/>
          <w:sz w:val="20"/>
          <w:szCs w:val="20"/>
        </w:rPr>
        <w:t>szervezésével</w:t>
      </w:r>
      <w:r>
        <w:rPr>
          <w:rFonts w:ascii="Arial" w:hAnsi="Arial" w:cs="Arial"/>
          <w:i/>
          <w:sz w:val="20"/>
          <w:szCs w:val="20"/>
        </w:rPr>
        <w:t>”.</w:t>
      </w:r>
    </w:p>
    <w:p w:rsidR="00A25554" w:rsidRPr="00A25554" w:rsidRDefault="00A25554" w:rsidP="00A25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6BA2" w:rsidRPr="00A25554" w:rsidRDefault="00DE6BA2" w:rsidP="00A25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5554">
        <w:rPr>
          <w:rFonts w:ascii="Arial" w:hAnsi="Arial" w:cs="Arial"/>
          <w:sz w:val="24"/>
          <w:szCs w:val="24"/>
        </w:rPr>
        <w:t>(6) Az átirányítással megvalósuló gyakorlati képzésre vonatkozó megállapodás tartalmazza:</w:t>
      </w:r>
    </w:p>
    <w:p w:rsidR="00A25554" w:rsidRPr="00A25554" w:rsidRDefault="00A25554" w:rsidP="00A25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E6BA2" w:rsidRPr="00A25554" w:rsidRDefault="00DE6BA2" w:rsidP="00A25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5554">
        <w:rPr>
          <w:rFonts w:ascii="Arial" w:hAnsi="Arial" w:cs="Arial"/>
          <w:iCs/>
          <w:sz w:val="24"/>
          <w:szCs w:val="24"/>
        </w:rPr>
        <w:t xml:space="preserve">a) </w:t>
      </w:r>
      <w:r w:rsidRPr="00A25554">
        <w:rPr>
          <w:rFonts w:ascii="Arial" w:hAnsi="Arial" w:cs="Arial"/>
          <w:sz w:val="24"/>
          <w:szCs w:val="24"/>
        </w:rPr>
        <w:t xml:space="preserve">a hozzájárulásra kötelezett és a teljesítési megbízott (a továbbiakban együtt: </w:t>
      </w:r>
      <w:r w:rsidR="00A90852">
        <w:rPr>
          <w:rFonts w:ascii="Arial" w:hAnsi="Arial" w:cs="Arial"/>
          <w:sz w:val="24"/>
          <w:szCs w:val="24"/>
        </w:rPr>
        <w:t>E</w:t>
      </w:r>
      <w:r w:rsidRPr="00A25554">
        <w:rPr>
          <w:rFonts w:ascii="Arial" w:hAnsi="Arial" w:cs="Arial"/>
          <w:sz w:val="24"/>
          <w:szCs w:val="24"/>
        </w:rPr>
        <w:t xml:space="preserve">gyüttműködési </w:t>
      </w:r>
      <w:r w:rsidR="00A90852">
        <w:rPr>
          <w:rFonts w:ascii="Arial" w:hAnsi="Arial" w:cs="Arial"/>
          <w:sz w:val="24"/>
          <w:szCs w:val="24"/>
        </w:rPr>
        <w:t>M</w:t>
      </w:r>
      <w:r w:rsidRPr="00A25554">
        <w:rPr>
          <w:rFonts w:ascii="Arial" w:hAnsi="Arial" w:cs="Arial"/>
          <w:sz w:val="24"/>
          <w:szCs w:val="24"/>
        </w:rPr>
        <w:t>egállapodást kötő felek)</w:t>
      </w:r>
    </w:p>
    <w:p w:rsidR="00A25554" w:rsidRPr="00A25554" w:rsidRDefault="00A25554" w:rsidP="00A25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E6BA2" w:rsidRPr="00A25554" w:rsidRDefault="00DE6BA2" w:rsidP="00A25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5554">
        <w:rPr>
          <w:rFonts w:ascii="Arial" w:hAnsi="Arial" w:cs="Arial"/>
          <w:iCs/>
          <w:sz w:val="24"/>
          <w:szCs w:val="24"/>
        </w:rPr>
        <w:t xml:space="preserve">aa) </w:t>
      </w:r>
      <w:r w:rsidRPr="00A25554">
        <w:rPr>
          <w:rFonts w:ascii="Arial" w:hAnsi="Arial" w:cs="Arial"/>
          <w:sz w:val="24"/>
          <w:szCs w:val="24"/>
        </w:rPr>
        <w:t>nevét (cégnevét),</w:t>
      </w:r>
    </w:p>
    <w:p w:rsidR="00991A14" w:rsidRDefault="00991A14" w:rsidP="00A25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E6BA2" w:rsidRPr="00A25554" w:rsidRDefault="00DE6BA2" w:rsidP="00A25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5554">
        <w:rPr>
          <w:rFonts w:ascii="Arial" w:hAnsi="Arial" w:cs="Arial"/>
          <w:iCs/>
          <w:sz w:val="24"/>
          <w:szCs w:val="24"/>
        </w:rPr>
        <w:t xml:space="preserve">ab) </w:t>
      </w:r>
      <w:r w:rsidRPr="00A25554">
        <w:rPr>
          <w:rFonts w:ascii="Arial" w:hAnsi="Arial" w:cs="Arial"/>
          <w:sz w:val="24"/>
          <w:szCs w:val="24"/>
        </w:rPr>
        <w:t>székhelyét,</w:t>
      </w:r>
    </w:p>
    <w:p w:rsidR="00A25554" w:rsidRPr="00A25554" w:rsidRDefault="00A25554" w:rsidP="00A25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E6BA2" w:rsidRPr="00A25554" w:rsidRDefault="00DE6BA2" w:rsidP="00A25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5554">
        <w:rPr>
          <w:rFonts w:ascii="Arial" w:hAnsi="Arial" w:cs="Arial"/>
          <w:iCs/>
          <w:sz w:val="24"/>
          <w:szCs w:val="24"/>
        </w:rPr>
        <w:t xml:space="preserve">ac) </w:t>
      </w:r>
      <w:r w:rsidRPr="00A25554">
        <w:rPr>
          <w:rFonts w:ascii="Arial" w:hAnsi="Arial" w:cs="Arial"/>
          <w:sz w:val="24"/>
          <w:szCs w:val="24"/>
        </w:rPr>
        <w:t>adószámát,</w:t>
      </w:r>
    </w:p>
    <w:p w:rsidR="00A25554" w:rsidRPr="00A25554" w:rsidRDefault="00A25554" w:rsidP="00A25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E6BA2" w:rsidRPr="00A90852" w:rsidRDefault="00DE6BA2" w:rsidP="00A90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852">
        <w:rPr>
          <w:rFonts w:ascii="Arial" w:hAnsi="Arial" w:cs="Arial"/>
          <w:iCs/>
          <w:sz w:val="24"/>
          <w:szCs w:val="24"/>
        </w:rPr>
        <w:t xml:space="preserve">ad) </w:t>
      </w:r>
      <w:r w:rsidRPr="00A90852">
        <w:rPr>
          <w:rFonts w:ascii="Arial" w:hAnsi="Arial" w:cs="Arial"/>
          <w:sz w:val="24"/>
          <w:szCs w:val="24"/>
        </w:rPr>
        <w:t>statisztikai számjelét,</w:t>
      </w:r>
    </w:p>
    <w:p w:rsidR="00A90852" w:rsidRPr="00A90852" w:rsidRDefault="00A90852" w:rsidP="00A90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191DF5" w:rsidRDefault="00DE6BA2" w:rsidP="00A90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A90852">
        <w:rPr>
          <w:rFonts w:ascii="Arial" w:hAnsi="Arial" w:cs="Arial"/>
          <w:iCs/>
          <w:sz w:val="24"/>
          <w:szCs w:val="24"/>
        </w:rPr>
        <w:t xml:space="preserve">ae) </w:t>
      </w:r>
    </w:p>
    <w:p w:rsidR="00191DF5" w:rsidRDefault="00191DF5" w:rsidP="00A90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</w:t>
      </w:r>
    </w:p>
    <w:p w:rsidR="00191DF5" w:rsidRPr="00191DF5" w:rsidRDefault="00DE6BA2" w:rsidP="001B0A4F">
      <w:pPr>
        <w:pStyle w:val="Listaszerbekezds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1DF5">
        <w:rPr>
          <w:rFonts w:ascii="Arial" w:hAnsi="Arial" w:cs="Arial"/>
          <w:sz w:val="24"/>
          <w:szCs w:val="24"/>
        </w:rPr>
        <w:t>cégjegyzékszámát</w:t>
      </w:r>
      <w:r w:rsidR="00191DF5" w:rsidRPr="00191DF5">
        <w:rPr>
          <w:rFonts w:ascii="Arial" w:hAnsi="Arial" w:cs="Arial"/>
          <w:sz w:val="24"/>
          <w:szCs w:val="24"/>
        </w:rPr>
        <w:t>,</w:t>
      </w:r>
      <w:r w:rsidRPr="00191DF5">
        <w:rPr>
          <w:rFonts w:ascii="Arial" w:hAnsi="Arial" w:cs="Arial"/>
          <w:sz w:val="24"/>
          <w:szCs w:val="24"/>
        </w:rPr>
        <w:t xml:space="preserve"> vagy </w:t>
      </w:r>
    </w:p>
    <w:p w:rsidR="00DE6BA2" w:rsidRPr="00191DF5" w:rsidRDefault="00DE6BA2" w:rsidP="001B0A4F">
      <w:pPr>
        <w:pStyle w:val="Listaszerbekezds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1DF5">
        <w:rPr>
          <w:rFonts w:ascii="Arial" w:hAnsi="Arial" w:cs="Arial"/>
          <w:sz w:val="24"/>
          <w:szCs w:val="24"/>
        </w:rPr>
        <w:t>nyilvántartási számát,</w:t>
      </w:r>
    </w:p>
    <w:p w:rsidR="00A90852" w:rsidRPr="00A90852" w:rsidRDefault="00A90852" w:rsidP="00A90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E6BA2" w:rsidRPr="00A90852" w:rsidRDefault="00DE6BA2" w:rsidP="00A90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852">
        <w:rPr>
          <w:rFonts w:ascii="Arial" w:hAnsi="Arial" w:cs="Arial"/>
          <w:iCs/>
          <w:sz w:val="24"/>
          <w:szCs w:val="24"/>
        </w:rPr>
        <w:t xml:space="preserve">af) </w:t>
      </w:r>
      <w:r w:rsidRPr="00A90852">
        <w:rPr>
          <w:rFonts w:ascii="Arial" w:hAnsi="Arial" w:cs="Arial"/>
          <w:sz w:val="24"/>
          <w:szCs w:val="24"/>
        </w:rPr>
        <w:t>kamarai nyilvántartási számát,</w:t>
      </w:r>
    </w:p>
    <w:p w:rsidR="00A90852" w:rsidRPr="00A90852" w:rsidRDefault="00A90852" w:rsidP="00A90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191DF5" w:rsidRDefault="00DE6BA2" w:rsidP="00A90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A90852">
        <w:rPr>
          <w:rFonts w:ascii="Arial" w:hAnsi="Arial" w:cs="Arial"/>
          <w:iCs/>
          <w:sz w:val="24"/>
          <w:szCs w:val="24"/>
        </w:rPr>
        <w:t xml:space="preserve">b) </w:t>
      </w:r>
    </w:p>
    <w:p w:rsidR="00191DF5" w:rsidRDefault="00DE6BA2" w:rsidP="00A90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852">
        <w:rPr>
          <w:rFonts w:ascii="Arial" w:hAnsi="Arial" w:cs="Arial"/>
          <w:sz w:val="24"/>
          <w:szCs w:val="24"/>
        </w:rPr>
        <w:t>a hozzájárulásra kötelezettnél</w:t>
      </w:r>
      <w:r w:rsidR="00191DF5">
        <w:rPr>
          <w:rFonts w:ascii="Arial" w:hAnsi="Arial" w:cs="Arial"/>
          <w:sz w:val="24"/>
          <w:szCs w:val="24"/>
        </w:rPr>
        <w:t>,</w:t>
      </w:r>
      <w:r w:rsidRPr="00A90852">
        <w:rPr>
          <w:rFonts w:ascii="Arial" w:hAnsi="Arial" w:cs="Arial"/>
          <w:sz w:val="24"/>
          <w:szCs w:val="24"/>
        </w:rPr>
        <w:t xml:space="preserve">azon gyakorlati képzésben részesülő </w:t>
      </w:r>
    </w:p>
    <w:p w:rsidR="00191DF5" w:rsidRPr="00191DF5" w:rsidRDefault="00191DF5" w:rsidP="001B0A4F">
      <w:pPr>
        <w:pStyle w:val="Listaszerbekezds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1DF5">
        <w:rPr>
          <w:rFonts w:ascii="Arial" w:hAnsi="Arial" w:cs="Arial"/>
          <w:sz w:val="24"/>
          <w:szCs w:val="24"/>
        </w:rPr>
        <w:t>T</w:t>
      </w:r>
      <w:r w:rsidR="00DE6BA2" w:rsidRPr="00191DF5">
        <w:rPr>
          <w:rFonts w:ascii="Arial" w:hAnsi="Arial" w:cs="Arial"/>
          <w:sz w:val="24"/>
          <w:szCs w:val="24"/>
        </w:rPr>
        <w:t xml:space="preserve">anulószerződéses tanulók </w:t>
      </w:r>
    </w:p>
    <w:p w:rsidR="00191DF5" w:rsidRPr="00191DF5" w:rsidRDefault="00DE6BA2" w:rsidP="001B0A4F">
      <w:pPr>
        <w:pStyle w:val="Listaszerbekezds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1DF5">
        <w:rPr>
          <w:rFonts w:ascii="Arial" w:hAnsi="Arial" w:cs="Arial"/>
          <w:sz w:val="24"/>
          <w:szCs w:val="24"/>
        </w:rPr>
        <w:t xml:space="preserve">szakképesítésenkénti, </w:t>
      </w:r>
    </w:p>
    <w:p w:rsidR="00191DF5" w:rsidRPr="00191DF5" w:rsidRDefault="00DE6BA2" w:rsidP="001B0A4F">
      <w:pPr>
        <w:pStyle w:val="Listaszerbekezds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1DF5">
        <w:rPr>
          <w:rFonts w:ascii="Arial" w:hAnsi="Arial" w:cs="Arial"/>
          <w:sz w:val="24"/>
          <w:szCs w:val="24"/>
        </w:rPr>
        <w:t xml:space="preserve">évfolyamonkénti </w:t>
      </w:r>
    </w:p>
    <w:p w:rsidR="00191DF5" w:rsidRDefault="00DE6BA2" w:rsidP="00191DF5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sz w:val="24"/>
          <w:szCs w:val="24"/>
        </w:rPr>
      </w:pPr>
      <w:r w:rsidRPr="00A90852">
        <w:rPr>
          <w:rFonts w:ascii="Arial" w:hAnsi="Arial" w:cs="Arial"/>
          <w:sz w:val="24"/>
          <w:szCs w:val="24"/>
        </w:rPr>
        <w:t>létszámát, akiket</w:t>
      </w:r>
      <w:r w:rsidR="00191DF5">
        <w:rPr>
          <w:rFonts w:ascii="Arial" w:hAnsi="Arial" w:cs="Arial"/>
          <w:sz w:val="24"/>
          <w:szCs w:val="24"/>
        </w:rPr>
        <w:t>,</w:t>
      </w:r>
      <w:r w:rsidRPr="00A90852">
        <w:rPr>
          <w:rFonts w:ascii="Arial" w:hAnsi="Arial" w:cs="Arial"/>
          <w:sz w:val="24"/>
          <w:szCs w:val="24"/>
        </w:rPr>
        <w:t xml:space="preserve"> </w:t>
      </w:r>
    </w:p>
    <w:p w:rsidR="00F011B8" w:rsidRDefault="00F011B8" w:rsidP="00F011B8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1DF5" w:rsidRPr="00191DF5" w:rsidRDefault="00DE6BA2" w:rsidP="001B0A4F">
      <w:pPr>
        <w:pStyle w:val="Listaszerbekezds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1DF5">
        <w:rPr>
          <w:rFonts w:ascii="Arial" w:hAnsi="Arial" w:cs="Arial"/>
          <w:sz w:val="24"/>
          <w:szCs w:val="24"/>
        </w:rPr>
        <w:t xml:space="preserve">másik gyakorlati képzést </w:t>
      </w:r>
    </w:p>
    <w:p w:rsidR="00191DF5" w:rsidRPr="00191DF5" w:rsidRDefault="00DE6BA2" w:rsidP="001B0A4F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1DF5">
        <w:rPr>
          <w:rFonts w:ascii="Arial" w:hAnsi="Arial" w:cs="Arial"/>
          <w:sz w:val="24"/>
          <w:szCs w:val="24"/>
        </w:rPr>
        <w:t xml:space="preserve">szervezőhöz, </w:t>
      </w:r>
    </w:p>
    <w:p w:rsidR="00191DF5" w:rsidRPr="00191DF5" w:rsidRDefault="00DE6BA2" w:rsidP="001B0A4F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1DF5">
        <w:rPr>
          <w:rFonts w:ascii="Arial" w:hAnsi="Arial" w:cs="Arial"/>
          <w:sz w:val="24"/>
          <w:szCs w:val="24"/>
        </w:rPr>
        <w:t xml:space="preserve">teljesítési megbízotthoz </w:t>
      </w:r>
    </w:p>
    <w:p w:rsidR="00DE6BA2" w:rsidRPr="00A90852" w:rsidRDefault="00DE6BA2" w:rsidP="00191DF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90852">
        <w:rPr>
          <w:rFonts w:ascii="Arial" w:hAnsi="Arial" w:cs="Arial"/>
          <w:sz w:val="24"/>
          <w:szCs w:val="24"/>
        </w:rPr>
        <w:t>átirányítanak,</w:t>
      </w:r>
    </w:p>
    <w:p w:rsidR="00A90852" w:rsidRPr="00A90852" w:rsidRDefault="00A90852" w:rsidP="00A90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00E30" w:rsidRDefault="00DE6BA2" w:rsidP="00A90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A90852">
        <w:rPr>
          <w:rFonts w:ascii="Arial" w:hAnsi="Arial" w:cs="Arial"/>
          <w:iCs/>
          <w:sz w:val="24"/>
          <w:szCs w:val="24"/>
        </w:rPr>
        <w:t xml:space="preserve">c) </w:t>
      </w:r>
    </w:p>
    <w:p w:rsidR="00D00E30" w:rsidRDefault="00DE6BA2" w:rsidP="00A90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852">
        <w:rPr>
          <w:rFonts w:ascii="Arial" w:hAnsi="Arial" w:cs="Arial"/>
          <w:sz w:val="24"/>
          <w:szCs w:val="24"/>
        </w:rPr>
        <w:t xml:space="preserve">a </w:t>
      </w:r>
    </w:p>
    <w:p w:rsidR="00D00E30" w:rsidRDefault="00DE6BA2" w:rsidP="001B0A4F">
      <w:pPr>
        <w:pStyle w:val="Listaszerbekezds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0E30">
        <w:rPr>
          <w:rFonts w:ascii="Arial" w:hAnsi="Arial" w:cs="Arial"/>
          <w:sz w:val="24"/>
          <w:szCs w:val="24"/>
        </w:rPr>
        <w:t>szakképző iskola</w:t>
      </w:r>
      <w:r w:rsidR="00D00E30" w:rsidRPr="00D00E30">
        <w:rPr>
          <w:rFonts w:ascii="Arial" w:hAnsi="Arial" w:cs="Arial"/>
          <w:sz w:val="24"/>
          <w:szCs w:val="24"/>
        </w:rPr>
        <w:t>,</w:t>
      </w:r>
      <w:r w:rsidRPr="00D00E30">
        <w:rPr>
          <w:rFonts w:ascii="Arial" w:hAnsi="Arial" w:cs="Arial"/>
          <w:sz w:val="24"/>
          <w:szCs w:val="24"/>
        </w:rPr>
        <w:t xml:space="preserve"> </w:t>
      </w:r>
      <w:r w:rsidR="00D00E30" w:rsidRPr="00D00E30">
        <w:rPr>
          <w:rFonts w:ascii="Arial" w:hAnsi="Arial" w:cs="Arial"/>
          <w:sz w:val="24"/>
          <w:szCs w:val="24"/>
        </w:rPr>
        <w:t>Szakmai P</w:t>
      </w:r>
      <w:r w:rsidRPr="00D00E30">
        <w:rPr>
          <w:rFonts w:ascii="Arial" w:hAnsi="Arial" w:cs="Arial"/>
          <w:sz w:val="24"/>
          <w:szCs w:val="24"/>
        </w:rPr>
        <w:t>rogramjában szereplő</w:t>
      </w:r>
      <w:r w:rsidR="00D00E30">
        <w:rPr>
          <w:rFonts w:ascii="Arial" w:hAnsi="Arial" w:cs="Arial"/>
          <w:sz w:val="24"/>
          <w:szCs w:val="24"/>
        </w:rPr>
        <w:t xml:space="preserve"> gyakorlati képzés időtartamát,</w:t>
      </w:r>
    </w:p>
    <w:p w:rsidR="00D00E30" w:rsidRDefault="00D00E30" w:rsidP="001B0A4F">
      <w:pPr>
        <w:pStyle w:val="Listaszerbekezds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0E30">
        <w:rPr>
          <w:rFonts w:ascii="Arial" w:hAnsi="Arial" w:cs="Arial"/>
          <w:sz w:val="24"/>
          <w:szCs w:val="24"/>
        </w:rPr>
        <w:t xml:space="preserve">hozzájárulásra kötelezettnél </w:t>
      </w:r>
    </w:p>
    <w:p w:rsidR="00D00E30" w:rsidRPr="00D00E30" w:rsidRDefault="00D00E30" w:rsidP="001B0A4F">
      <w:pPr>
        <w:pStyle w:val="Listaszerbekezds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0E30">
        <w:rPr>
          <w:rFonts w:ascii="Arial" w:hAnsi="Arial" w:cs="Arial"/>
          <w:sz w:val="24"/>
          <w:szCs w:val="24"/>
        </w:rPr>
        <w:t>a T</w:t>
      </w:r>
      <w:r w:rsidR="00DE6BA2" w:rsidRPr="00D00E30">
        <w:rPr>
          <w:rFonts w:ascii="Arial" w:hAnsi="Arial" w:cs="Arial"/>
          <w:sz w:val="24"/>
          <w:szCs w:val="24"/>
        </w:rPr>
        <w:t xml:space="preserve">anulószerződés keretében végzett gyakorlati képzés időtartamát, valamint </w:t>
      </w:r>
    </w:p>
    <w:p w:rsidR="00D00E30" w:rsidRPr="00D00E30" w:rsidRDefault="00DE6BA2" w:rsidP="001B0A4F">
      <w:pPr>
        <w:pStyle w:val="Listaszerbekezds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0E30">
        <w:rPr>
          <w:rFonts w:ascii="Arial" w:hAnsi="Arial" w:cs="Arial"/>
          <w:sz w:val="24"/>
          <w:szCs w:val="24"/>
        </w:rPr>
        <w:t xml:space="preserve">az átirányítás </w:t>
      </w:r>
    </w:p>
    <w:p w:rsidR="00D00E30" w:rsidRPr="00D00E30" w:rsidRDefault="00DE6BA2" w:rsidP="001B0A4F">
      <w:pPr>
        <w:pStyle w:val="Listaszerbekezds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0E30">
        <w:rPr>
          <w:rFonts w:ascii="Arial" w:hAnsi="Arial" w:cs="Arial"/>
          <w:sz w:val="24"/>
          <w:szCs w:val="24"/>
        </w:rPr>
        <w:t xml:space="preserve">időtartamát, annak </w:t>
      </w:r>
    </w:p>
    <w:p w:rsidR="00D00E30" w:rsidRPr="00D00E30" w:rsidRDefault="00DE6BA2" w:rsidP="001B0A4F">
      <w:pPr>
        <w:pStyle w:val="Listaszerbekezds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0E30">
        <w:rPr>
          <w:rFonts w:ascii="Arial" w:hAnsi="Arial" w:cs="Arial"/>
          <w:sz w:val="24"/>
          <w:szCs w:val="24"/>
        </w:rPr>
        <w:t xml:space="preserve">arányát </w:t>
      </w:r>
    </w:p>
    <w:p w:rsidR="00DE6BA2" w:rsidRPr="00A90852" w:rsidRDefault="00DE6BA2" w:rsidP="00A90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852">
        <w:rPr>
          <w:rFonts w:ascii="Arial" w:hAnsi="Arial" w:cs="Arial"/>
          <w:sz w:val="24"/>
          <w:szCs w:val="24"/>
        </w:rPr>
        <w:t>tanévenként,</w:t>
      </w:r>
    </w:p>
    <w:p w:rsidR="00D919AA" w:rsidRDefault="00D919AA" w:rsidP="00A90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00E30" w:rsidRDefault="00DE6BA2" w:rsidP="00A90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A90852">
        <w:rPr>
          <w:rFonts w:ascii="Arial" w:hAnsi="Arial" w:cs="Arial"/>
          <w:iCs/>
          <w:sz w:val="24"/>
          <w:szCs w:val="24"/>
        </w:rPr>
        <w:t xml:space="preserve">d) </w:t>
      </w:r>
    </w:p>
    <w:p w:rsidR="00D00E30" w:rsidRDefault="00DE6BA2" w:rsidP="00A90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852">
        <w:rPr>
          <w:rFonts w:ascii="Arial" w:hAnsi="Arial" w:cs="Arial"/>
          <w:sz w:val="24"/>
          <w:szCs w:val="24"/>
        </w:rPr>
        <w:t xml:space="preserve">a </w:t>
      </w:r>
    </w:p>
    <w:p w:rsidR="00D00E30" w:rsidRPr="00D00E30" w:rsidRDefault="00DE6BA2" w:rsidP="001B0A4F">
      <w:pPr>
        <w:pStyle w:val="Listaszerbekezds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0E30">
        <w:rPr>
          <w:rFonts w:ascii="Arial" w:hAnsi="Arial" w:cs="Arial"/>
          <w:sz w:val="24"/>
          <w:szCs w:val="24"/>
        </w:rPr>
        <w:t xml:space="preserve">gyakorlati képzés tárgyi feltételrendszerének leírását, </w:t>
      </w:r>
    </w:p>
    <w:p w:rsidR="00D00E30" w:rsidRPr="00D00E30" w:rsidRDefault="00DE6BA2" w:rsidP="001B0A4F">
      <w:pPr>
        <w:pStyle w:val="Listaszerbekezds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0E30">
        <w:rPr>
          <w:rFonts w:ascii="Arial" w:hAnsi="Arial" w:cs="Arial"/>
          <w:sz w:val="24"/>
          <w:szCs w:val="24"/>
        </w:rPr>
        <w:t>feltételek biztosítását</w:t>
      </w:r>
      <w:r w:rsidR="00D00E30" w:rsidRPr="00D00E30">
        <w:rPr>
          <w:rFonts w:ascii="Arial" w:hAnsi="Arial" w:cs="Arial"/>
          <w:sz w:val="24"/>
          <w:szCs w:val="24"/>
        </w:rPr>
        <w:t>,</w:t>
      </w:r>
      <w:r w:rsidRPr="00D00E30">
        <w:rPr>
          <w:rFonts w:ascii="Arial" w:hAnsi="Arial" w:cs="Arial"/>
          <w:sz w:val="24"/>
          <w:szCs w:val="24"/>
        </w:rPr>
        <w:t xml:space="preserve"> </w:t>
      </w:r>
    </w:p>
    <w:p w:rsidR="00DE6BA2" w:rsidRPr="00A90852" w:rsidRDefault="00DE6BA2" w:rsidP="00A90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852">
        <w:rPr>
          <w:rFonts w:ascii="Arial" w:hAnsi="Arial" w:cs="Arial"/>
          <w:sz w:val="24"/>
          <w:szCs w:val="24"/>
        </w:rPr>
        <w:t xml:space="preserve">az </w:t>
      </w:r>
      <w:r w:rsidR="00D00E30">
        <w:rPr>
          <w:rFonts w:ascii="Arial" w:hAnsi="Arial" w:cs="Arial"/>
          <w:sz w:val="24"/>
          <w:szCs w:val="24"/>
        </w:rPr>
        <w:t>E</w:t>
      </w:r>
      <w:r w:rsidRPr="00A90852">
        <w:rPr>
          <w:rFonts w:ascii="Arial" w:hAnsi="Arial" w:cs="Arial"/>
          <w:sz w:val="24"/>
          <w:szCs w:val="24"/>
        </w:rPr>
        <w:t xml:space="preserve">gyüttműködési </w:t>
      </w:r>
      <w:r w:rsidR="00D00E30">
        <w:rPr>
          <w:rFonts w:ascii="Arial" w:hAnsi="Arial" w:cs="Arial"/>
          <w:sz w:val="24"/>
          <w:szCs w:val="24"/>
        </w:rPr>
        <w:t>M</w:t>
      </w:r>
      <w:r w:rsidRPr="00A90852">
        <w:rPr>
          <w:rFonts w:ascii="Arial" w:hAnsi="Arial" w:cs="Arial"/>
          <w:sz w:val="24"/>
          <w:szCs w:val="24"/>
        </w:rPr>
        <w:t>egállapodást kötő felek részéről,</w:t>
      </w:r>
    </w:p>
    <w:p w:rsidR="00A90852" w:rsidRPr="00A90852" w:rsidRDefault="00A90852" w:rsidP="00A90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61CD6" w:rsidRDefault="00DE6BA2" w:rsidP="00A90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A90852">
        <w:rPr>
          <w:rFonts w:ascii="Arial" w:hAnsi="Arial" w:cs="Arial"/>
          <w:iCs/>
          <w:sz w:val="24"/>
          <w:szCs w:val="24"/>
        </w:rPr>
        <w:t xml:space="preserve">e) </w:t>
      </w:r>
    </w:p>
    <w:p w:rsidR="00D61CD6" w:rsidRDefault="00DE6BA2" w:rsidP="00A90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852">
        <w:rPr>
          <w:rFonts w:ascii="Arial" w:hAnsi="Arial" w:cs="Arial"/>
          <w:sz w:val="24"/>
          <w:szCs w:val="24"/>
        </w:rPr>
        <w:t xml:space="preserve">az </w:t>
      </w:r>
      <w:r w:rsidR="00D61CD6">
        <w:rPr>
          <w:rFonts w:ascii="Arial" w:hAnsi="Arial" w:cs="Arial"/>
          <w:sz w:val="24"/>
          <w:szCs w:val="24"/>
        </w:rPr>
        <w:t>E</w:t>
      </w:r>
      <w:r w:rsidRPr="00A90852">
        <w:rPr>
          <w:rFonts w:ascii="Arial" w:hAnsi="Arial" w:cs="Arial"/>
          <w:sz w:val="24"/>
          <w:szCs w:val="24"/>
        </w:rPr>
        <w:t xml:space="preserve">gyüttműködési </w:t>
      </w:r>
      <w:r w:rsidR="00D61CD6">
        <w:rPr>
          <w:rFonts w:ascii="Arial" w:hAnsi="Arial" w:cs="Arial"/>
          <w:sz w:val="24"/>
          <w:szCs w:val="24"/>
        </w:rPr>
        <w:t>M</w:t>
      </w:r>
      <w:r w:rsidRPr="00A90852">
        <w:rPr>
          <w:rFonts w:ascii="Arial" w:hAnsi="Arial" w:cs="Arial"/>
          <w:sz w:val="24"/>
          <w:szCs w:val="24"/>
        </w:rPr>
        <w:t>egállapodást kötő feleknek</w:t>
      </w:r>
      <w:r w:rsidR="00D61CD6">
        <w:rPr>
          <w:rFonts w:ascii="Arial" w:hAnsi="Arial" w:cs="Arial"/>
          <w:sz w:val="24"/>
          <w:szCs w:val="24"/>
        </w:rPr>
        <w:t>,</w:t>
      </w:r>
      <w:r w:rsidRPr="00A90852">
        <w:rPr>
          <w:rFonts w:ascii="Arial" w:hAnsi="Arial" w:cs="Arial"/>
          <w:sz w:val="24"/>
          <w:szCs w:val="24"/>
        </w:rPr>
        <w:t xml:space="preserve"> </w:t>
      </w:r>
    </w:p>
    <w:p w:rsidR="00D61CD6" w:rsidRPr="00D61CD6" w:rsidRDefault="00DE6BA2" w:rsidP="001B0A4F">
      <w:pPr>
        <w:pStyle w:val="Listaszerbekezds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CD6">
        <w:rPr>
          <w:rFonts w:ascii="Arial" w:hAnsi="Arial" w:cs="Arial"/>
          <w:sz w:val="24"/>
          <w:szCs w:val="24"/>
        </w:rPr>
        <w:t xml:space="preserve">a gyakorlati képzés végrehajtásával kapcsolatos </w:t>
      </w:r>
    </w:p>
    <w:p w:rsidR="00D61CD6" w:rsidRPr="00D61CD6" w:rsidRDefault="00DE6BA2" w:rsidP="001B0A4F">
      <w:pPr>
        <w:pStyle w:val="Listaszerbekezds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CD6">
        <w:rPr>
          <w:rFonts w:ascii="Arial" w:hAnsi="Arial" w:cs="Arial"/>
          <w:sz w:val="24"/>
          <w:szCs w:val="24"/>
        </w:rPr>
        <w:t>jogait</w:t>
      </w:r>
      <w:r w:rsidR="00D61CD6" w:rsidRPr="00D61CD6">
        <w:rPr>
          <w:rFonts w:ascii="Arial" w:hAnsi="Arial" w:cs="Arial"/>
          <w:sz w:val="24"/>
          <w:szCs w:val="24"/>
        </w:rPr>
        <w:t>,</w:t>
      </w:r>
      <w:r w:rsidRPr="00D61CD6">
        <w:rPr>
          <w:rFonts w:ascii="Arial" w:hAnsi="Arial" w:cs="Arial"/>
          <w:sz w:val="24"/>
          <w:szCs w:val="24"/>
        </w:rPr>
        <w:t xml:space="preserve"> és </w:t>
      </w:r>
    </w:p>
    <w:p w:rsidR="00DE6BA2" w:rsidRPr="00D61CD6" w:rsidRDefault="00DE6BA2" w:rsidP="001B0A4F">
      <w:pPr>
        <w:pStyle w:val="Listaszerbekezds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CD6">
        <w:rPr>
          <w:rFonts w:ascii="Arial" w:hAnsi="Arial" w:cs="Arial"/>
          <w:sz w:val="24"/>
          <w:szCs w:val="24"/>
        </w:rPr>
        <w:t>kötelezettségeit,</w:t>
      </w:r>
    </w:p>
    <w:p w:rsidR="00167BE0" w:rsidRDefault="00DE6BA2" w:rsidP="00700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700850">
        <w:rPr>
          <w:rFonts w:ascii="Arial" w:hAnsi="Arial" w:cs="Arial"/>
          <w:iCs/>
          <w:sz w:val="24"/>
          <w:szCs w:val="24"/>
        </w:rPr>
        <w:t>f)</w:t>
      </w:r>
      <w:r w:rsidRPr="008E53B6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167BE0" w:rsidRDefault="00DE6BA2" w:rsidP="00700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>a gyakorlati képzésre átirányított tanulókat</w:t>
      </w:r>
      <w:r w:rsidR="00167BE0">
        <w:rPr>
          <w:rFonts w:ascii="Arial" w:hAnsi="Arial" w:cs="Arial"/>
          <w:sz w:val="24"/>
          <w:szCs w:val="24"/>
        </w:rPr>
        <w:t>,</w:t>
      </w:r>
      <w:r w:rsidRPr="008E53B6">
        <w:rPr>
          <w:rFonts w:ascii="Arial" w:hAnsi="Arial" w:cs="Arial"/>
          <w:sz w:val="24"/>
          <w:szCs w:val="24"/>
        </w:rPr>
        <w:t xml:space="preserve"> a </w:t>
      </w:r>
      <w:r w:rsidR="00167BE0">
        <w:rPr>
          <w:rFonts w:ascii="Arial" w:hAnsi="Arial" w:cs="Arial"/>
          <w:b/>
          <w:sz w:val="24"/>
          <w:szCs w:val="24"/>
        </w:rPr>
        <w:t>Sztv.</w:t>
      </w:r>
      <w:r w:rsidRPr="008E53B6">
        <w:rPr>
          <w:rFonts w:ascii="Arial" w:hAnsi="Arial" w:cs="Arial"/>
          <w:sz w:val="24"/>
          <w:szCs w:val="24"/>
        </w:rPr>
        <w:t xml:space="preserve"> szerint </w:t>
      </w:r>
    </w:p>
    <w:p w:rsidR="00167BE0" w:rsidRPr="00167BE0" w:rsidRDefault="00DE6BA2" w:rsidP="001B0A4F">
      <w:pPr>
        <w:pStyle w:val="Listaszerbekezds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7BE0">
        <w:rPr>
          <w:rFonts w:ascii="Arial" w:hAnsi="Arial" w:cs="Arial"/>
          <w:sz w:val="24"/>
          <w:szCs w:val="24"/>
        </w:rPr>
        <w:t xml:space="preserve">megillető természetbeni juttatások biztosításának a rendjét, </w:t>
      </w:r>
    </w:p>
    <w:p w:rsidR="00DE6BA2" w:rsidRPr="00167BE0" w:rsidRDefault="00DE6BA2" w:rsidP="001B0A4F">
      <w:pPr>
        <w:pStyle w:val="Listaszerbekezds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7BE0">
        <w:rPr>
          <w:rFonts w:ascii="Arial" w:hAnsi="Arial" w:cs="Arial"/>
          <w:sz w:val="24"/>
          <w:szCs w:val="24"/>
        </w:rPr>
        <w:t>a tanuló felelősségbiztosításának a költségviselőjét,</w:t>
      </w:r>
    </w:p>
    <w:p w:rsidR="00D61CD6" w:rsidRDefault="00D61CD6" w:rsidP="00D61C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DE6BA2" w:rsidRPr="00D61CD6" w:rsidRDefault="00DE6BA2" w:rsidP="00D61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CD6">
        <w:rPr>
          <w:rFonts w:ascii="Arial" w:hAnsi="Arial" w:cs="Arial"/>
          <w:iCs/>
          <w:sz w:val="24"/>
          <w:szCs w:val="24"/>
        </w:rPr>
        <w:t xml:space="preserve">g) </w:t>
      </w:r>
      <w:r w:rsidRPr="00D61CD6">
        <w:rPr>
          <w:rFonts w:ascii="Arial" w:hAnsi="Arial" w:cs="Arial"/>
          <w:sz w:val="24"/>
          <w:szCs w:val="24"/>
        </w:rPr>
        <w:t>a gyakorlati képzéssel összefüggésben</w:t>
      </w:r>
      <w:r w:rsidR="00D61CD6">
        <w:rPr>
          <w:rFonts w:ascii="Arial" w:hAnsi="Arial" w:cs="Arial"/>
          <w:sz w:val="24"/>
          <w:szCs w:val="24"/>
        </w:rPr>
        <w:t>,</w:t>
      </w:r>
      <w:r w:rsidRPr="00D61CD6">
        <w:rPr>
          <w:rFonts w:ascii="Arial" w:hAnsi="Arial" w:cs="Arial"/>
          <w:sz w:val="24"/>
          <w:szCs w:val="24"/>
        </w:rPr>
        <w:t xml:space="preserve"> a teljesítési megbízottat megillető díjazást,</w:t>
      </w:r>
    </w:p>
    <w:p w:rsidR="00D61CD6" w:rsidRPr="00D61CD6" w:rsidRDefault="00D61CD6" w:rsidP="00D61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9033C2" w:rsidRDefault="00DE6BA2" w:rsidP="0090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CD6">
        <w:rPr>
          <w:rFonts w:ascii="Arial" w:hAnsi="Arial" w:cs="Arial"/>
          <w:iCs/>
          <w:sz w:val="24"/>
          <w:szCs w:val="24"/>
        </w:rPr>
        <w:t xml:space="preserve">h) </w:t>
      </w:r>
      <w:r w:rsidRPr="00D61CD6">
        <w:rPr>
          <w:rFonts w:ascii="Arial" w:hAnsi="Arial" w:cs="Arial"/>
          <w:sz w:val="24"/>
          <w:szCs w:val="24"/>
        </w:rPr>
        <w:t>a gyakorlati képzés időtartama alatt a tanuló felügyeletéről gondoskodni köteles</w:t>
      </w:r>
      <w:r w:rsidRPr="008E53B6">
        <w:rPr>
          <w:rFonts w:ascii="Arial" w:hAnsi="Arial" w:cs="Arial"/>
          <w:sz w:val="24"/>
          <w:szCs w:val="24"/>
        </w:rPr>
        <w:t xml:space="preserve"> személy megnevezését.</w:t>
      </w:r>
    </w:p>
    <w:p w:rsidR="009033C2" w:rsidRDefault="000847EB" w:rsidP="000847E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847EB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i) </w:t>
      </w:r>
      <w:r w:rsidRPr="000847E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gyakorlati képzés helyszínét.</w:t>
      </w:r>
    </w:p>
    <w:p w:rsidR="00B96975" w:rsidRDefault="00B96975" w:rsidP="0090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6975" w:rsidRDefault="00B96975" w:rsidP="0090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6975" w:rsidRDefault="00B96975" w:rsidP="0090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6975" w:rsidRDefault="00B96975" w:rsidP="0090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6975" w:rsidRDefault="00B96975" w:rsidP="0090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6975" w:rsidRDefault="00B96975" w:rsidP="0090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6975" w:rsidRDefault="00B96975" w:rsidP="0090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5A24" w:rsidRDefault="00DE6BA2" w:rsidP="00903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lastRenderedPageBreak/>
        <w:t xml:space="preserve">(7) </w:t>
      </w:r>
      <w:r w:rsidR="006E5A24" w:rsidRPr="008E53B6">
        <w:rPr>
          <w:rFonts w:ascii="Arial" w:hAnsi="Arial" w:cs="Arial"/>
          <w:sz w:val="24"/>
          <w:szCs w:val="24"/>
        </w:rPr>
        <w:t>Amennyiben a hozzájárulásra kötelezett</w:t>
      </w:r>
      <w:r w:rsidR="006E5A24">
        <w:rPr>
          <w:rFonts w:ascii="Arial" w:hAnsi="Arial" w:cs="Arial"/>
          <w:sz w:val="24"/>
          <w:szCs w:val="24"/>
        </w:rPr>
        <w:t>.</w:t>
      </w:r>
    </w:p>
    <w:p w:rsidR="006E5A24" w:rsidRDefault="006E5A24" w:rsidP="00374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0850" w:rsidRDefault="00DE6BA2" w:rsidP="00374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>Amennyiben a hozzájárulásra kötelezett</w:t>
      </w:r>
      <w:r w:rsidR="006E5A24">
        <w:rPr>
          <w:rFonts w:ascii="Arial" w:hAnsi="Arial" w:cs="Arial"/>
          <w:sz w:val="24"/>
          <w:szCs w:val="24"/>
        </w:rPr>
        <w:t>,</w:t>
      </w:r>
      <w:r w:rsidRPr="008E53B6">
        <w:rPr>
          <w:rFonts w:ascii="Arial" w:hAnsi="Arial" w:cs="Arial"/>
          <w:sz w:val="24"/>
          <w:szCs w:val="24"/>
        </w:rPr>
        <w:t xml:space="preserve"> </w:t>
      </w:r>
    </w:p>
    <w:p w:rsidR="00700850" w:rsidRPr="00700850" w:rsidRDefault="00700850" w:rsidP="001B0A4F">
      <w:pPr>
        <w:pStyle w:val="Listaszerbekezds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0850">
        <w:rPr>
          <w:rFonts w:ascii="Arial" w:hAnsi="Arial" w:cs="Arial"/>
          <w:sz w:val="24"/>
          <w:szCs w:val="24"/>
        </w:rPr>
        <w:t xml:space="preserve">a megkötött, </w:t>
      </w:r>
    </w:p>
    <w:p w:rsidR="00700850" w:rsidRPr="00700850" w:rsidRDefault="00700850" w:rsidP="001B0A4F">
      <w:pPr>
        <w:pStyle w:val="Listaszerbekezds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0850">
        <w:rPr>
          <w:rFonts w:ascii="Arial" w:hAnsi="Arial" w:cs="Arial"/>
          <w:sz w:val="24"/>
          <w:szCs w:val="24"/>
        </w:rPr>
        <w:t>T</w:t>
      </w:r>
      <w:r w:rsidR="00DE6BA2" w:rsidRPr="00700850">
        <w:rPr>
          <w:rFonts w:ascii="Arial" w:hAnsi="Arial" w:cs="Arial"/>
          <w:sz w:val="24"/>
          <w:szCs w:val="24"/>
        </w:rPr>
        <w:t>anulószerződésben rögzített</w:t>
      </w:r>
      <w:r w:rsidRPr="00700850">
        <w:rPr>
          <w:rFonts w:ascii="Arial" w:hAnsi="Arial" w:cs="Arial"/>
          <w:sz w:val="24"/>
          <w:szCs w:val="24"/>
        </w:rPr>
        <w:t>,</w:t>
      </w:r>
    </w:p>
    <w:p w:rsidR="00700850" w:rsidRDefault="00DE6BA2" w:rsidP="0070085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gyakorlati képzés teljesítéséhez </w:t>
      </w:r>
    </w:p>
    <w:p w:rsidR="00700850" w:rsidRPr="00700850" w:rsidRDefault="00DE6BA2" w:rsidP="001B0A4F">
      <w:pPr>
        <w:pStyle w:val="Listaszerbekezds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0850">
        <w:rPr>
          <w:rFonts w:ascii="Arial" w:hAnsi="Arial" w:cs="Arial"/>
          <w:sz w:val="24"/>
          <w:szCs w:val="24"/>
        </w:rPr>
        <w:t xml:space="preserve">a gyakorlati képzési idő 50%-át meghaladó mértékben vesz igénybe teljesítési megbízottat, akkor </w:t>
      </w:r>
    </w:p>
    <w:p w:rsidR="00700850" w:rsidRDefault="00DE6BA2" w:rsidP="001B0A4F">
      <w:pPr>
        <w:pStyle w:val="Listaszerbekezds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0850">
        <w:rPr>
          <w:rFonts w:ascii="Arial" w:hAnsi="Arial" w:cs="Arial"/>
          <w:sz w:val="24"/>
          <w:szCs w:val="24"/>
        </w:rPr>
        <w:t>az adott tanulószerződéses tanulóra vonatkozóan</w:t>
      </w:r>
      <w:r w:rsidR="00700850">
        <w:rPr>
          <w:rFonts w:ascii="Arial" w:hAnsi="Arial" w:cs="Arial"/>
          <w:sz w:val="24"/>
          <w:szCs w:val="24"/>
        </w:rPr>
        <w:t>,</w:t>
      </w:r>
      <w:r w:rsidRPr="00700850">
        <w:rPr>
          <w:rFonts w:ascii="Arial" w:hAnsi="Arial" w:cs="Arial"/>
          <w:sz w:val="24"/>
          <w:szCs w:val="24"/>
        </w:rPr>
        <w:t xml:space="preserve"> nem érvényesítheti </w:t>
      </w:r>
    </w:p>
    <w:p w:rsidR="00DE6BA2" w:rsidRPr="00700850" w:rsidRDefault="00DE6BA2" w:rsidP="00700850">
      <w:pPr>
        <w:autoSpaceDE w:val="0"/>
        <w:autoSpaceDN w:val="0"/>
        <w:adjustRightInd w:val="0"/>
        <w:spacing w:after="0" w:line="240" w:lineRule="auto"/>
        <w:ind w:left="710"/>
        <w:rPr>
          <w:rFonts w:ascii="Arial" w:hAnsi="Arial" w:cs="Arial"/>
          <w:sz w:val="24"/>
          <w:szCs w:val="24"/>
        </w:rPr>
      </w:pPr>
      <w:r w:rsidRPr="00700850">
        <w:rPr>
          <w:rFonts w:ascii="Arial" w:hAnsi="Arial" w:cs="Arial"/>
          <w:sz w:val="24"/>
          <w:szCs w:val="24"/>
        </w:rPr>
        <w:t>a</w:t>
      </w:r>
      <w:r w:rsidR="00700850">
        <w:rPr>
          <w:rFonts w:ascii="Arial" w:hAnsi="Arial" w:cs="Arial"/>
          <w:sz w:val="24"/>
          <w:szCs w:val="24"/>
        </w:rPr>
        <w:t xml:space="preserve"> </w:t>
      </w:r>
      <w:r w:rsidR="00700850" w:rsidRPr="000661FF">
        <w:rPr>
          <w:rFonts w:ascii="Arial" w:hAnsi="Arial" w:cs="Arial"/>
          <w:b/>
          <w:sz w:val="24"/>
          <w:szCs w:val="24"/>
        </w:rPr>
        <w:t>Szhtv.</w:t>
      </w:r>
      <w:r w:rsidR="00700850">
        <w:rPr>
          <w:rFonts w:ascii="Arial" w:hAnsi="Arial" w:cs="Arial"/>
          <w:b/>
          <w:sz w:val="24"/>
          <w:szCs w:val="24"/>
        </w:rPr>
        <w:t xml:space="preserve"> </w:t>
      </w:r>
      <w:r w:rsidR="00700850">
        <w:rPr>
          <w:rFonts w:ascii="Arial" w:hAnsi="Arial" w:cs="Arial"/>
          <w:sz w:val="24"/>
          <w:szCs w:val="24"/>
        </w:rPr>
        <w:t>8.§</w:t>
      </w:r>
      <w:r w:rsidR="00700850" w:rsidRPr="00A25554">
        <w:rPr>
          <w:rFonts w:ascii="Arial" w:hAnsi="Arial" w:cs="Arial"/>
          <w:sz w:val="24"/>
          <w:szCs w:val="24"/>
        </w:rPr>
        <w:t xml:space="preserve"> </w:t>
      </w:r>
      <w:r w:rsidRPr="00700850">
        <w:rPr>
          <w:rFonts w:ascii="Arial" w:hAnsi="Arial" w:cs="Arial"/>
          <w:sz w:val="24"/>
          <w:szCs w:val="24"/>
        </w:rPr>
        <w:t>(1) bekezdésben foglaltakat.</w:t>
      </w:r>
    </w:p>
    <w:p w:rsidR="00D47F6E" w:rsidRDefault="00D47F6E" w:rsidP="00374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7504" w:rsidRPr="00186F09" w:rsidRDefault="00DE6BA2" w:rsidP="00374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86F09">
        <w:rPr>
          <w:rFonts w:ascii="Arial" w:hAnsi="Arial" w:cs="Arial"/>
          <w:color w:val="FF0000"/>
          <w:sz w:val="24"/>
          <w:szCs w:val="24"/>
        </w:rPr>
        <w:t xml:space="preserve">(8) </w:t>
      </w:r>
      <w:r w:rsidR="00F27504" w:rsidRPr="00186F09">
        <w:rPr>
          <w:rFonts w:ascii="Arial" w:hAnsi="Arial" w:cs="Arial"/>
          <w:color w:val="FF0000"/>
          <w:sz w:val="24"/>
          <w:szCs w:val="24"/>
        </w:rPr>
        <w:t>Ha a hozzájárulásra kötelezett, az általa megkötött Tanulószerződést az abban foglalt határidő lejárta előtt jogellenesen felmondja.</w:t>
      </w:r>
    </w:p>
    <w:p w:rsidR="0031598E" w:rsidRDefault="0031598E" w:rsidP="0031598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31598E" w:rsidRDefault="0031598E" w:rsidP="0031598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31598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Ha a hozzájárulásra kötelezett az általa megkötött tanulószerződést az abban foglalt határidő lejárta előtt jogellenesen felmondja, </w:t>
      </w:r>
    </w:p>
    <w:p w:rsidR="0031598E" w:rsidRPr="00941F19" w:rsidRDefault="0031598E" w:rsidP="003D75B6">
      <w:pPr>
        <w:pStyle w:val="Listaszerbekezds"/>
        <w:numPr>
          <w:ilvl w:val="0"/>
          <w:numId w:val="286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941F1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tanulószerződés alapján, az </w:t>
      </w:r>
      <w:r w:rsidRPr="00941F19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Szhvt.</w:t>
      </w:r>
      <w:r w:rsidRPr="00941F1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szerint </w:t>
      </w:r>
    </w:p>
    <w:p w:rsidR="0031598E" w:rsidRPr="00941F19" w:rsidRDefault="0031598E" w:rsidP="003D75B6">
      <w:pPr>
        <w:pStyle w:val="Listaszerbekezds"/>
        <w:numPr>
          <w:ilvl w:val="0"/>
          <w:numId w:val="286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941F1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szakképzési hozzájárulási kötelezettsége terhére, </w:t>
      </w:r>
    </w:p>
    <w:p w:rsidR="0031598E" w:rsidRPr="00941F19" w:rsidRDefault="0031598E" w:rsidP="003D75B6">
      <w:pPr>
        <w:pStyle w:val="Listaszerbekezds"/>
        <w:numPr>
          <w:ilvl w:val="0"/>
          <w:numId w:val="287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941F1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tanulószerződés </w:t>
      </w:r>
    </w:p>
    <w:p w:rsidR="0031598E" w:rsidRPr="00941F19" w:rsidRDefault="0031598E" w:rsidP="003D75B6">
      <w:pPr>
        <w:pStyle w:val="Listaszerbekezds"/>
        <w:numPr>
          <w:ilvl w:val="0"/>
          <w:numId w:val="288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941F1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megkötésétől, </w:t>
      </w:r>
    </w:p>
    <w:p w:rsidR="00941F19" w:rsidRPr="00941F19" w:rsidRDefault="0031598E" w:rsidP="003D75B6">
      <w:pPr>
        <w:pStyle w:val="Listaszerbekezds"/>
        <w:numPr>
          <w:ilvl w:val="0"/>
          <w:numId w:val="288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941F1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felmondásáig </w:t>
      </w:r>
    </w:p>
    <w:p w:rsidR="00941F19" w:rsidRDefault="0031598E" w:rsidP="00941F19">
      <w:pPr>
        <w:spacing w:after="0" w:line="240" w:lineRule="auto"/>
        <w:ind w:left="708"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31598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elszámolt csökkentő tétel teljes összegét</w:t>
      </w:r>
      <w:r w:rsidR="00941F1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31598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941F19" w:rsidRPr="00941F19" w:rsidRDefault="0031598E" w:rsidP="003D75B6">
      <w:pPr>
        <w:pStyle w:val="Listaszerbekezds"/>
        <w:numPr>
          <w:ilvl w:val="0"/>
          <w:numId w:val="289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941F1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 adózás rendjéről szóló törvény</w:t>
      </w:r>
      <w:r w:rsidR="00941F19" w:rsidRPr="00941F1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941F1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önellenőrzésre vonatkozó szabályainak megfelelően köteles</w:t>
      </w:r>
      <w:r w:rsidR="00941F19" w:rsidRPr="00941F1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941F1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941F19" w:rsidRPr="00941F19" w:rsidRDefault="0031598E" w:rsidP="003D75B6">
      <w:pPr>
        <w:pStyle w:val="Listaszerbekezds"/>
        <w:numPr>
          <w:ilvl w:val="0"/>
          <w:numId w:val="290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941F1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szerződés felmondását követő 15 napon belül</w:t>
      </w:r>
      <w:r w:rsidR="00941F19" w:rsidRPr="00941F1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941F1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941F19" w:rsidRPr="00941F19" w:rsidRDefault="0031598E" w:rsidP="003D75B6">
      <w:pPr>
        <w:pStyle w:val="Listaszerbekezds"/>
        <w:numPr>
          <w:ilvl w:val="0"/>
          <w:numId w:val="290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941F1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 állami adóhatóságnál vezetett számlára </w:t>
      </w:r>
    </w:p>
    <w:p w:rsidR="0031598E" w:rsidRPr="0031598E" w:rsidRDefault="0031598E" w:rsidP="00941F19">
      <w:pPr>
        <w:spacing w:after="0" w:line="240" w:lineRule="auto"/>
        <w:ind w:left="1416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31598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visszatéríteni.</w:t>
      </w:r>
    </w:p>
    <w:p w:rsidR="000F47EC" w:rsidRDefault="000F47EC" w:rsidP="00374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16FA" w:rsidRDefault="00DE6BA2" w:rsidP="00374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(9) </w:t>
      </w:r>
      <w:r w:rsidR="003716FA" w:rsidRPr="008E53B6">
        <w:rPr>
          <w:rFonts w:ascii="Arial" w:hAnsi="Arial" w:cs="Arial"/>
          <w:sz w:val="24"/>
          <w:szCs w:val="24"/>
        </w:rPr>
        <w:t xml:space="preserve">A </w:t>
      </w:r>
      <w:r w:rsidR="003716FA" w:rsidRPr="00F27504">
        <w:rPr>
          <w:rFonts w:ascii="Arial" w:hAnsi="Arial" w:cs="Arial"/>
          <w:b/>
          <w:sz w:val="24"/>
          <w:szCs w:val="24"/>
        </w:rPr>
        <w:t>Szhtv.</w:t>
      </w:r>
      <w:r w:rsidR="003716FA" w:rsidRPr="00F27504">
        <w:rPr>
          <w:rFonts w:ascii="Arial" w:hAnsi="Arial" w:cs="Arial"/>
          <w:sz w:val="24"/>
          <w:szCs w:val="24"/>
        </w:rPr>
        <w:t xml:space="preserve"> </w:t>
      </w:r>
      <w:r w:rsidR="003716FA">
        <w:rPr>
          <w:rFonts w:ascii="Arial" w:hAnsi="Arial" w:cs="Arial"/>
          <w:sz w:val="24"/>
          <w:szCs w:val="24"/>
        </w:rPr>
        <w:t>8.§ (</w:t>
      </w:r>
      <w:r w:rsidR="003716FA" w:rsidRPr="008E53B6">
        <w:rPr>
          <w:rFonts w:ascii="Arial" w:hAnsi="Arial" w:cs="Arial"/>
          <w:sz w:val="24"/>
          <w:szCs w:val="24"/>
        </w:rPr>
        <w:t>7) vagy (8) bekezdésben foglaltak megvalósulása esetén</w:t>
      </w:r>
      <w:r w:rsidR="003716FA">
        <w:rPr>
          <w:rFonts w:ascii="Arial" w:hAnsi="Arial" w:cs="Arial"/>
          <w:sz w:val="24"/>
          <w:szCs w:val="24"/>
        </w:rPr>
        <w:t>,</w:t>
      </w:r>
      <w:r w:rsidR="003716FA" w:rsidRPr="008E53B6">
        <w:rPr>
          <w:rFonts w:ascii="Arial" w:hAnsi="Arial" w:cs="Arial"/>
          <w:sz w:val="24"/>
          <w:szCs w:val="24"/>
        </w:rPr>
        <w:t xml:space="preserve"> a hozzájárulásra kötelezett</w:t>
      </w:r>
      <w:r w:rsidR="003716FA">
        <w:rPr>
          <w:rFonts w:ascii="Arial" w:hAnsi="Arial" w:cs="Arial"/>
          <w:sz w:val="24"/>
          <w:szCs w:val="24"/>
        </w:rPr>
        <w:t>.</w:t>
      </w:r>
    </w:p>
    <w:p w:rsidR="003716FA" w:rsidRDefault="003716FA" w:rsidP="00374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16FA" w:rsidRDefault="00DE6BA2" w:rsidP="00374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A </w:t>
      </w:r>
      <w:r w:rsidR="003716FA" w:rsidRPr="00F27504">
        <w:rPr>
          <w:rFonts w:ascii="Arial" w:hAnsi="Arial" w:cs="Arial"/>
          <w:b/>
          <w:sz w:val="24"/>
          <w:szCs w:val="24"/>
        </w:rPr>
        <w:t>Szhtv.</w:t>
      </w:r>
      <w:r w:rsidR="003716FA" w:rsidRPr="00F27504">
        <w:rPr>
          <w:rFonts w:ascii="Arial" w:hAnsi="Arial" w:cs="Arial"/>
          <w:sz w:val="24"/>
          <w:szCs w:val="24"/>
        </w:rPr>
        <w:t xml:space="preserve"> </w:t>
      </w:r>
      <w:r w:rsidR="003716FA">
        <w:rPr>
          <w:rFonts w:ascii="Arial" w:hAnsi="Arial" w:cs="Arial"/>
          <w:sz w:val="24"/>
          <w:szCs w:val="24"/>
        </w:rPr>
        <w:t>8.§ (</w:t>
      </w:r>
      <w:r w:rsidRPr="008E53B6">
        <w:rPr>
          <w:rFonts w:ascii="Arial" w:hAnsi="Arial" w:cs="Arial"/>
          <w:sz w:val="24"/>
          <w:szCs w:val="24"/>
        </w:rPr>
        <w:t>7) vagy (8) bekezdésben foglaltak megvalósulása esetén</w:t>
      </w:r>
    </w:p>
    <w:p w:rsidR="003716FA" w:rsidRPr="003716FA" w:rsidRDefault="003716FA" w:rsidP="003D75B6">
      <w:pPr>
        <w:pStyle w:val="Listaszerbekezds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6FA">
        <w:rPr>
          <w:rFonts w:ascii="Arial" w:hAnsi="Arial" w:cs="Arial"/>
          <w:sz w:val="24"/>
          <w:szCs w:val="24"/>
        </w:rPr>
        <w:t xml:space="preserve">a </w:t>
      </w:r>
      <w:r w:rsidR="00DE6BA2" w:rsidRPr="003716FA">
        <w:rPr>
          <w:rFonts w:ascii="Arial" w:hAnsi="Arial" w:cs="Arial"/>
          <w:sz w:val="24"/>
          <w:szCs w:val="24"/>
        </w:rPr>
        <w:t xml:space="preserve">hozzájárulásra kötelezett </w:t>
      </w:r>
    </w:p>
    <w:p w:rsidR="003716FA" w:rsidRPr="003716FA" w:rsidRDefault="00DE6BA2" w:rsidP="003D75B6">
      <w:pPr>
        <w:pStyle w:val="Listaszerbekezds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6FA">
        <w:rPr>
          <w:rFonts w:ascii="Arial" w:hAnsi="Arial" w:cs="Arial"/>
          <w:sz w:val="24"/>
          <w:szCs w:val="24"/>
        </w:rPr>
        <w:t>az érintett adóévek tekintetében</w:t>
      </w:r>
      <w:r w:rsidR="003716FA" w:rsidRPr="003716FA">
        <w:rPr>
          <w:rFonts w:ascii="Arial" w:hAnsi="Arial" w:cs="Arial"/>
          <w:sz w:val="24"/>
          <w:szCs w:val="24"/>
        </w:rPr>
        <w:t>,</w:t>
      </w:r>
      <w:r w:rsidRPr="003716FA">
        <w:rPr>
          <w:rFonts w:ascii="Arial" w:hAnsi="Arial" w:cs="Arial"/>
          <w:sz w:val="24"/>
          <w:szCs w:val="24"/>
        </w:rPr>
        <w:t xml:space="preserve"> </w:t>
      </w:r>
    </w:p>
    <w:p w:rsidR="003716FA" w:rsidRPr="003716FA" w:rsidRDefault="00DE6BA2" w:rsidP="003D75B6">
      <w:pPr>
        <w:pStyle w:val="Listaszerbekezds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6FA">
        <w:rPr>
          <w:rFonts w:ascii="Arial" w:hAnsi="Arial" w:cs="Arial"/>
          <w:sz w:val="24"/>
          <w:szCs w:val="24"/>
        </w:rPr>
        <w:t>nem élhet a</w:t>
      </w:r>
      <w:r w:rsidR="003716FA" w:rsidRPr="003716FA">
        <w:rPr>
          <w:rFonts w:ascii="Arial" w:hAnsi="Arial" w:cs="Arial"/>
          <w:sz w:val="24"/>
          <w:szCs w:val="24"/>
        </w:rPr>
        <w:t xml:space="preserve"> </w:t>
      </w:r>
      <w:r w:rsidR="003716FA" w:rsidRPr="003716FA">
        <w:rPr>
          <w:rFonts w:ascii="Arial" w:hAnsi="Arial" w:cs="Arial"/>
          <w:b/>
          <w:sz w:val="24"/>
          <w:szCs w:val="24"/>
        </w:rPr>
        <w:t>Szhtv.</w:t>
      </w:r>
      <w:r w:rsidR="003716FA" w:rsidRPr="003716FA">
        <w:rPr>
          <w:rFonts w:ascii="Arial" w:hAnsi="Arial" w:cs="Arial"/>
          <w:sz w:val="24"/>
          <w:szCs w:val="24"/>
        </w:rPr>
        <w:t xml:space="preserve"> </w:t>
      </w:r>
      <w:r w:rsidRPr="003716FA">
        <w:rPr>
          <w:rFonts w:ascii="Arial" w:hAnsi="Arial" w:cs="Arial"/>
          <w:sz w:val="24"/>
          <w:szCs w:val="24"/>
        </w:rPr>
        <w:t xml:space="preserve">5. § </w:t>
      </w:r>
      <w:r w:rsidRPr="003716FA">
        <w:rPr>
          <w:rFonts w:ascii="Arial" w:hAnsi="Arial" w:cs="Arial"/>
          <w:iCs/>
          <w:sz w:val="24"/>
          <w:szCs w:val="24"/>
        </w:rPr>
        <w:t>e)</w:t>
      </w:r>
      <w:r w:rsidRPr="003716FA">
        <w:rPr>
          <w:rFonts w:ascii="Arial" w:hAnsi="Arial" w:cs="Arial"/>
          <w:i/>
          <w:iCs/>
          <w:sz w:val="24"/>
          <w:szCs w:val="24"/>
        </w:rPr>
        <w:t xml:space="preserve"> </w:t>
      </w:r>
      <w:r w:rsidRPr="003716FA">
        <w:rPr>
          <w:rFonts w:ascii="Arial" w:hAnsi="Arial" w:cs="Arial"/>
          <w:sz w:val="24"/>
          <w:szCs w:val="24"/>
        </w:rPr>
        <w:t xml:space="preserve">pontjában meghatározott levonás lehetőségével, </w:t>
      </w:r>
    </w:p>
    <w:p w:rsidR="003716FA" w:rsidRPr="003716FA" w:rsidRDefault="00DE6BA2" w:rsidP="003D75B6">
      <w:pPr>
        <w:pStyle w:val="Listaszerbekezds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6FA">
        <w:rPr>
          <w:rFonts w:ascii="Arial" w:hAnsi="Arial" w:cs="Arial"/>
          <w:sz w:val="24"/>
          <w:szCs w:val="24"/>
        </w:rPr>
        <w:t>a levonás teljes összegét</w:t>
      </w:r>
      <w:r w:rsidR="003716FA" w:rsidRPr="003716FA">
        <w:rPr>
          <w:rFonts w:ascii="Arial" w:hAnsi="Arial" w:cs="Arial"/>
          <w:sz w:val="24"/>
          <w:szCs w:val="24"/>
        </w:rPr>
        <w:t>,</w:t>
      </w:r>
      <w:r w:rsidRPr="003716FA">
        <w:rPr>
          <w:rFonts w:ascii="Arial" w:hAnsi="Arial" w:cs="Arial"/>
          <w:sz w:val="24"/>
          <w:szCs w:val="24"/>
        </w:rPr>
        <w:t xml:space="preserve"> </w:t>
      </w:r>
    </w:p>
    <w:p w:rsidR="003716FA" w:rsidRPr="003716FA" w:rsidRDefault="00DE6BA2" w:rsidP="003D75B6">
      <w:pPr>
        <w:pStyle w:val="Listaszerbekezds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6FA">
        <w:rPr>
          <w:rFonts w:ascii="Arial" w:hAnsi="Arial" w:cs="Arial"/>
          <w:sz w:val="24"/>
          <w:szCs w:val="24"/>
        </w:rPr>
        <w:t xml:space="preserve">az </w:t>
      </w:r>
      <w:r w:rsidRPr="003716FA">
        <w:rPr>
          <w:rFonts w:ascii="Arial" w:hAnsi="Arial" w:cs="Arial"/>
          <w:b/>
          <w:sz w:val="24"/>
          <w:szCs w:val="24"/>
        </w:rPr>
        <w:t>Art.</w:t>
      </w:r>
      <w:r w:rsidRPr="003716FA">
        <w:rPr>
          <w:rFonts w:ascii="Arial" w:hAnsi="Arial" w:cs="Arial"/>
          <w:sz w:val="24"/>
          <w:szCs w:val="24"/>
        </w:rPr>
        <w:t xml:space="preserve"> önellenőrzésre vonatkozó szabályai szerint</w:t>
      </w:r>
      <w:r w:rsidR="003716FA" w:rsidRPr="003716FA">
        <w:rPr>
          <w:rFonts w:ascii="Arial" w:hAnsi="Arial" w:cs="Arial"/>
          <w:sz w:val="24"/>
          <w:szCs w:val="24"/>
        </w:rPr>
        <w:t>,</w:t>
      </w:r>
      <w:r w:rsidRPr="003716FA">
        <w:rPr>
          <w:rFonts w:ascii="Arial" w:hAnsi="Arial" w:cs="Arial"/>
          <w:sz w:val="24"/>
          <w:szCs w:val="24"/>
        </w:rPr>
        <w:t xml:space="preserve"> </w:t>
      </w:r>
    </w:p>
    <w:p w:rsidR="003716FA" w:rsidRPr="003716FA" w:rsidRDefault="00DE6BA2" w:rsidP="003D75B6">
      <w:pPr>
        <w:pStyle w:val="Listaszerbekezds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6FA">
        <w:rPr>
          <w:rFonts w:ascii="Arial" w:hAnsi="Arial" w:cs="Arial"/>
          <w:sz w:val="24"/>
          <w:szCs w:val="24"/>
        </w:rPr>
        <w:t xml:space="preserve">az állami adóhatóságnál vezetett számlára </w:t>
      </w:r>
    </w:p>
    <w:p w:rsidR="00DE6BA2" w:rsidRDefault="00DE6BA2" w:rsidP="00374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>kell befizetnie.</w:t>
      </w:r>
    </w:p>
    <w:p w:rsidR="003716FA" w:rsidRDefault="003716FA" w:rsidP="00374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16FA" w:rsidRPr="00D14260" w:rsidRDefault="003716FA" w:rsidP="00374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14260">
        <w:rPr>
          <w:rFonts w:ascii="Arial" w:hAnsi="Arial" w:cs="Arial"/>
          <w:b/>
          <w:i/>
          <w:sz w:val="20"/>
          <w:szCs w:val="20"/>
        </w:rPr>
        <w:t>„Szhtv.</w:t>
      </w:r>
      <w:r w:rsidRPr="00D14260">
        <w:rPr>
          <w:rFonts w:ascii="Arial" w:hAnsi="Arial" w:cs="Arial"/>
          <w:i/>
          <w:sz w:val="20"/>
          <w:szCs w:val="20"/>
        </w:rPr>
        <w:t xml:space="preserve"> </w:t>
      </w:r>
    </w:p>
    <w:p w:rsidR="003716FA" w:rsidRPr="00D14260" w:rsidRDefault="003716FA" w:rsidP="00374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3716FA" w:rsidRPr="00D14260" w:rsidRDefault="003716FA" w:rsidP="00374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14260">
        <w:rPr>
          <w:rFonts w:ascii="Arial" w:hAnsi="Arial" w:cs="Arial"/>
          <w:i/>
          <w:sz w:val="20"/>
          <w:szCs w:val="20"/>
        </w:rPr>
        <w:t>5. §</w:t>
      </w:r>
    </w:p>
    <w:p w:rsidR="00D14260" w:rsidRPr="00D14260" w:rsidRDefault="00D14260" w:rsidP="00374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14260" w:rsidRPr="00D14260" w:rsidRDefault="00D14260" w:rsidP="00D1426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D14260">
        <w:rPr>
          <w:rFonts w:ascii="Arial" w:hAnsi="Arial" w:cs="Arial"/>
          <w:i/>
          <w:iCs/>
          <w:sz w:val="20"/>
          <w:szCs w:val="20"/>
        </w:rPr>
        <w:t xml:space="preserve">e) </w:t>
      </w:r>
      <w:r w:rsidRPr="00D14260">
        <w:rPr>
          <w:rFonts w:ascii="Arial" w:hAnsi="Arial" w:cs="Arial"/>
          <w:i/>
          <w:sz w:val="20"/>
          <w:szCs w:val="20"/>
        </w:rPr>
        <w:t xml:space="preserve">a </w:t>
      </w:r>
      <w:r w:rsidRPr="00D14260">
        <w:rPr>
          <w:rFonts w:ascii="Arial" w:hAnsi="Arial" w:cs="Arial"/>
          <w:i/>
          <w:iCs/>
          <w:sz w:val="20"/>
          <w:szCs w:val="20"/>
        </w:rPr>
        <w:t xml:space="preserve">d) </w:t>
      </w:r>
      <w:r w:rsidRPr="00D14260">
        <w:rPr>
          <w:rFonts w:ascii="Arial" w:hAnsi="Arial" w:cs="Arial"/>
          <w:i/>
          <w:sz w:val="20"/>
          <w:szCs w:val="20"/>
        </w:rPr>
        <w:t xml:space="preserve">pont szerinti teljesítés esetén a bruttó kötelezettség csökkenthető az 5. § </w:t>
      </w:r>
      <w:r w:rsidRPr="00D14260">
        <w:rPr>
          <w:rFonts w:ascii="Arial" w:hAnsi="Arial" w:cs="Arial"/>
          <w:i/>
          <w:iCs/>
          <w:sz w:val="20"/>
          <w:szCs w:val="20"/>
        </w:rPr>
        <w:t xml:space="preserve">ab) </w:t>
      </w:r>
      <w:r w:rsidRPr="00D14260">
        <w:rPr>
          <w:rFonts w:ascii="Arial" w:hAnsi="Arial" w:cs="Arial"/>
          <w:i/>
          <w:sz w:val="20"/>
          <w:szCs w:val="20"/>
        </w:rPr>
        <w:t>pontja szerinti gyakorlati képzésre a 8. § (1) bekezdése alapján számított csökkentő tétel, de legfeljebb a bruttó kötelezettség 16,5 százaléka mértékéig, feltéve, hogy a hozzájárulásra kötelezett</w:t>
      </w:r>
    </w:p>
    <w:p w:rsidR="00D14260" w:rsidRPr="00D14260" w:rsidRDefault="00D14260" w:rsidP="00D1426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D14260">
        <w:rPr>
          <w:rFonts w:ascii="Arial" w:hAnsi="Arial" w:cs="Arial"/>
          <w:i/>
          <w:iCs/>
          <w:sz w:val="20"/>
          <w:szCs w:val="20"/>
        </w:rPr>
        <w:lastRenderedPageBreak/>
        <w:t xml:space="preserve">ea) </w:t>
      </w:r>
      <w:r w:rsidRPr="00D14260">
        <w:rPr>
          <w:rFonts w:ascii="Arial" w:hAnsi="Arial" w:cs="Arial"/>
          <w:i/>
          <w:sz w:val="20"/>
          <w:szCs w:val="20"/>
        </w:rPr>
        <w:t xml:space="preserve">az 5. § </w:t>
      </w:r>
      <w:r w:rsidRPr="00D14260">
        <w:rPr>
          <w:rFonts w:ascii="Arial" w:hAnsi="Arial" w:cs="Arial"/>
          <w:i/>
          <w:iCs/>
          <w:sz w:val="20"/>
          <w:szCs w:val="20"/>
        </w:rPr>
        <w:t xml:space="preserve">ab) </w:t>
      </w:r>
      <w:r w:rsidRPr="00D14260">
        <w:rPr>
          <w:rFonts w:ascii="Arial" w:hAnsi="Arial" w:cs="Arial"/>
          <w:i/>
          <w:sz w:val="20"/>
          <w:szCs w:val="20"/>
        </w:rPr>
        <w:t>pontja szerint, havonta legalább 45 fő tanulószerződéses tanuló gyakorlati képzésével teljesíti részben a hozzájárulási kötelezettségét, és</w:t>
      </w:r>
    </w:p>
    <w:p w:rsidR="00D14260" w:rsidRPr="00D14260" w:rsidRDefault="00D14260" w:rsidP="00D1426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D14260">
        <w:rPr>
          <w:rFonts w:ascii="Arial" w:hAnsi="Arial" w:cs="Arial"/>
          <w:i/>
          <w:iCs/>
          <w:sz w:val="20"/>
          <w:szCs w:val="20"/>
        </w:rPr>
        <w:t xml:space="preserve">eb) </w:t>
      </w:r>
      <w:r w:rsidRPr="00D14260">
        <w:rPr>
          <w:rFonts w:ascii="Arial" w:hAnsi="Arial" w:cs="Arial"/>
          <w:i/>
          <w:sz w:val="20"/>
          <w:szCs w:val="20"/>
        </w:rPr>
        <w:t xml:space="preserve">az elszámolt képzésről a jogszabályban előírt adatszolgáltatást a fővárosi, megyei kormányhivatal munkaügyi központ szakigazgatási szervéhez a 9. § (1) bekezdés </w:t>
      </w:r>
      <w:r w:rsidRPr="00D14260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D14260">
        <w:rPr>
          <w:rFonts w:ascii="Arial" w:hAnsi="Arial" w:cs="Arial"/>
          <w:i/>
          <w:sz w:val="20"/>
          <w:szCs w:val="20"/>
        </w:rPr>
        <w:t>pontjában meghatározott határidőig teljesítette. A határidő elmulasztása esetén igazolási kérelem benyújtásának helye nincs”.</w:t>
      </w:r>
    </w:p>
    <w:p w:rsidR="00115D7C" w:rsidRDefault="00115D7C" w:rsidP="00521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7D36E3" w:rsidRPr="007D36E3" w:rsidRDefault="00DE6BA2" w:rsidP="00521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D36E3">
        <w:rPr>
          <w:rFonts w:ascii="Arial" w:hAnsi="Arial" w:cs="Arial"/>
          <w:b/>
          <w:bCs/>
          <w:sz w:val="28"/>
          <w:szCs w:val="28"/>
        </w:rPr>
        <w:t xml:space="preserve">9. § </w:t>
      </w:r>
    </w:p>
    <w:p w:rsidR="007D36E3" w:rsidRDefault="007D36E3" w:rsidP="00521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A1D61" w:rsidRDefault="00DE6BA2" w:rsidP="007D3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36E3">
        <w:rPr>
          <w:rFonts w:ascii="Arial" w:hAnsi="Arial" w:cs="Arial"/>
          <w:sz w:val="24"/>
          <w:szCs w:val="24"/>
        </w:rPr>
        <w:t xml:space="preserve">(1) </w:t>
      </w:r>
      <w:r w:rsidR="005A1D61" w:rsidRPr="007D36E3">
        <w:rPr>
          <w:rFonts w:ascii="Arial" w:hAnsi="Arial" w:cs="Arial"/>
          <w:sz w:val="24"/>
          <w:szCs w:val="24"/>
        </w:rPr>
        <w:t>A hozzájárulásra kötelezett</w:t>
      </w:r>
      <w:r w:rsidR="005A1D61">
        <w:rPr>
          <w:rFonts w:ascii="Arial" w:hAnsi="Arial" w:cs="Arial"/>
          <w:sz w:val="24"/>
          <w:szCs w:val="24"/>
        </w:rPr>
        <w:t>.</w:t>
      </w:r>
    </w:p>
    <w:p w:rsidR="005A1D61" w:rsidRDefault="005A1D61" w:rsidP="007D3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6BA2" w:rsidRPr="007D36E3" w:rsidRDefault="00DE6BA2" w:rsidP="007D3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36E3">
        <w:rPr>
          <w:rFonts w:ascii="Arial" w:hAnsi="Arial" w:cs="Arial"/>
          <w:sz w:val="24"/>
          <w:szCs w:val="24"/>
        </w:rPr>
        <w:t>A hozzájárulásra kötelezett</w:t>
      </w:r>
    </w:p>
    <w:p w:rsidR="007D36E3" w:rsidRPr="007D36E3" w:rsidRDefault="007D36E3" w:rsidP="007D3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E6BA2" w:rsidRPr="007D36E3" w:rsidRDefault="00DE6BA2" w:rsidP="007D3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36E3">
        <w:rPr>
          <w:rFonts w:ascii="Arial" w:hAnsi="Arial" w:cs="Arial"/>
          <w:iCs/>
          <w:sz w:val="24"/>
          <w:szCs w:val="24"/>
        </w:rPr>
        <w:t xml:space="preserve">a) </w:t>
      </w:r>
      <w:r w:rsidRPr="007D36E3">
        <w:rPr>
          <w:rFonts w:ascii="Arial" w:hAnsi="Arial" w:cs="Arial"/>
          <w:sz w:val="24"/>
          <w:szCs w:val="24"/>
        </w:rPr>
        <w:t>a szakképzési hozzájárulás alapját és az éves bruttó kötelezettségét,</w:t>
      </w:r>
    </w:p>
    <w:p w:rsidR="007D36E3" w:rsidRPr="007D36E3" w:rsidRDefault="007D36E3" w:rsidP="007D3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A1D61" w:rsidRDefault="00DE6BA2" w:rsidP="007D3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7D36E3">
        <w:rPr>
          <w:rFonts w:ascii="Arial" w:hAnsi="Arial" w:cs="Arial"/>
          <w:iCs/>
          <w:sz w:val="24"/>
          <w:szCs w:val="24"/>
        </w:rPr>
        <w:t xml:space="preserve">b) </w:t>
      </w:r>
    </w:p>
    <w:p w:rsidR="005A1D61" w:rsidRDefault="00DE6BA2" w:rsidP="007D3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36E3">
        <w:rPr>
          <w:rFonts w:ascii="Arial" w:hAnsi="Arial" w:cs="Arial"/>
          <w:sz w:val="24"/>
          <w:szCs w:val="24"/>
        </w:rPr>
        <w:t>a</w:t>
      </w:r>
      <w:r w:rsidR="005A1D61">
        <w:rPr>
          <w:rFonts w:ascii="Arial" w:hAnsi="Arial" w:cs="Arial"/>
          <w:sz w:val="24"/>
          <w:szCs w:val="24"/>
        </w:rPr>
        <w:t xml:space="preserve"> </w:t>
      </w:r>
    </w:p>
    <w:p w:rsidR="005A1D61" w:rsidRPr="005A1D61" w:rsidRDefault="005A1D61" w:rsidP="003D75B6">
      <w:pPr>
        <w:pStyle w:val="Listaszerbekezds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1D61">
        <w:rPr>
          <w:rFonts w:ascii="Arial" w:hAnsi="Arial" w:cs="Arial"/>
          <w:b/>
          <w:sz w:val="24"/>
          <w:szCs w:val="24"/>
        </w:rPr>
        <w:t>Szhtv.</w:t>
      </w:r>
      <w:r w:rsidR="00DE6BA2" w:rsidRPr="005A1D61">
        <w:rPr>
          <w:rFonts w:ascii="Arial" w:hAnsi="Arial" w:cs="Arial"/>
          <w:sz w:val="24"/>
          <w:szCs w:val="24"/>
        </w:rPr>
        <w:t xml:space="preserve"> 8. § (1) bekezdése szerinti csökkentő tétel</w:t>
      </w:r>
      <w:r w:rsidRPr="005A1D61">
        <w:rPr>
          <w:rFonts w:ascii="Arial" w:hAnsi="Arial" w:cs="Arial"/>
          <w:sz w:val="24"/>
          <w:szCs w:val="24"/>
        </w:rPr>
        <w:t>,</w:t>
      </w:r>
      <w:r w:rsidR="00DE6BA2" w:rsidRPr="005A1D61">
        <w:rPr>
          <w:rFonts w:ascii="Arial" w:hAnsi="Arial" w:cs="Arial"/>
          <w:sz w:val="24"/>
          <w:szCs w:val="24"/>
        </w:rPr>
        <w:t xml:space="preserve"> és </w:t>
      </w:r>
    </w:p>
    <w:p w:rsidR="00DE6BA2" w:rsidRDefault="005A1D61" w:rsidP="003D75B6">
      <w:pPr>
        <w:pStyle w:val="Listaszerbekezds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1D61">
        <w:rPr>
          <w:rFonts w:ascii="Arial" w:hAnsi="Arial" w:cs="Arial"/>
          <w:b/>
          <w:sz w:val="24"/>
          <w:szCs w:val="24"/>
        </w:rPr>
        <w:t>Szhtv.</w:t>
      </w:r>
      <w:r w:rsidR="00DE6BA2" w:rsidRPr="005A1D61">
        <w:rPr>
          <w:rFonts w:ascii="Arial" w:hAnsi="Arial" w:cs="Arial"/>
          <w:sz w:val="24"/>
          <w:szCs w:val="24"/>
        </w:rPr>
        <w:t xml:space="preserve"> 5. § </w:t>
      </w:r>
      <w:r w:rsidR="00DE6BA2" w:rsidRPr="005A1D61">
        <w:rPr>
          <w:rFonts w:ascii="Arial" w:hAnsi="Arial" w:cs="Arial"/>
          <w:iCs/>
          <w:sz w:val="24"/>
          <w:szCs w:val="24"/>
        </w:rPr>
        <w:t xml:space="preserve">e) </w:t>
      </w:r>
      <w:r w:rsidR="00DE6BA2" w:rsidRPr="005A1D61">
        <w:rPr>
          <w:rFonts w:ascii="Arial" w:hAnsi="Arial" w:cs="Arial"/>
          <w:sz w:val="24"/>
          <w:szCs w:val="24"/>
        </w:rPr>
        <w:t>pontja szerinti levonás éves összegét,</w:t>
      </w:r>
    </w:p>
    <w:p w:rsidR="005A1D61" w:rsidRDefault="005A1D61" w:rsidP="005A1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1D61" w:rsidRPr="000A1324" w:rsidRDefault="005A1D61" w:rsidP="005A1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A1324">
        <w:rPr>
          <w:rFonts w:ascii="Arial" w:hAnsi="Arial" w:cs="Arial"/>
          <w:b/>
          <w:i/>
          <w:sz w:val="20"/>
          <w:szCs w:val="20"/>
        </w:rPr>
        <w:t>„Szhtv.</w:t>
      </w:r>
      <w:r w:rsidRPr="000A1324">
        <w:rPr>
          <w:rFonts w:ascii="Arial" w:hAnsi="Arial" w:cs="Arial"/>
          <w:i/>
          <w:sz w:val="20"/>
          <w:szCs w:val="20"/>
        </w:rPr>
        <w:t xml:space="preserve"> </w:t>
      </w:r>
    </w:p>
    <w:p w:rsidR="005A1D61" w:rsidRPr="000A1324" w:rsidRDefault="005A1D61" w:rsidP="005A1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A1D61" w:rsidRPr="000A1324" w:rsidRDefault="005A1D61" w:rsidP="005A1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A1324">
        <w:rPr>
          <w:rFonts w:ascii="Arial" w:hAnsi="Arial" w:cs="Arial"/>
          <w:i/>
          <w:sz w:val="20"/>
          <w:szCs w:val="20"/>
        </w:rPr>
        <w:t>5. §</w:t>
      </w:r>
    </w:p>
    <w:p w:rsidR="005A1D61" w:rsidRPr="000A1324" w:rsidRDefault="005A1D61" w:rsidP="005A1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A1D61" w:rsidRPr="000A1324" w:rsidRDefault="005A1D61" w:rsidP="005A1D6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0A1324">
        <w:rPr>
          <w:rFonts w:ascii="Arial" w:hAnsi="Arial" w:cs="Arial"/>
          <w:i/>
          <w:iCs/>
          <w:sz w:val="20"/>
          <w:szCs w:val="20"/>
        </w:rPr>
        <w:t xml:space="preserve">e) </w:t>
      </w:r>
      <w:r w:rsidRPr="000A1324">
        <w:rPr>
          <w:rFonts w:ascii="Arial" w:hAnsi="Arial" w:cs="Arial"/>
          <w:i/>
          <w:sz w:val="20"/>
          <w:szCs w:val="20"/>
        </w:rPr>
        <w:t xml:space="preserve">a </w:t>
      </w:r>
      <w:r w:rsidRPr="000A1324">
        <w:rPr>
          <w:rFonts w:ascii="Arial" w:hAnsi="Arial" w:cs="Arial"/>
          <w:i/>
          <w:iCs/>
          <w:sz w:val="20"/>
          <w:szCs w:val="20"/>
        </w:rPr>
        <w:t xml:space="preserve">d) </w:t>
      </w:r>
      <w:r w:rsidRPr="000A1324">
        <w:rPr>
          <w:rFonts w:ascii="Arial" w:hAnsi="Arial" w:cs="Arial"/>
          <w:i/>
          <w:sz w:val="20"/>
          <w:szCs w:val="20"/>
        </w:rPr>
        <w:t xml:space="preserve">pont szerinti teljesítés esetén a bruttó kötelezettség csökkenthető az 5. § </w:t>
      </w:r>
      <w:r w:rsidRPr="000A1324">
        <w:rPr>
          <w:rFonts w:ascii="Arial" w:hAnsi="Arial" w:cs="Arial"/>
          <w:i/>
          <w:iCs/>
          <w:sz w:val="20"/>
          <w:szCs w:val="20"/>
        </w:rPr>
        <w:t xml:space="preserve">ab) </w:t>
      </w:r>
      <w:r w:rsidRPr="000A1324">
        <w:rPr>
          <w:rFonts w:ascii="Arial" w:hAnsi="Arial" w:cs="Arial"/>
          <w:i/>
          <w:sz w:val="20"/>
          <w:szCs w:val="20"/>
        </w:rPr>
        <w:t>pontja szerinti gyakorlati képzésre a 8. § (1) bekezdése alapján számított csökkentő tétel, de legfeljebb a bruttó kötelezettség 16,5 százaléka mértékéig, feltéve, hogy a hozzájárulásra kötelezett</w:t>
      </w:r>
    </w:p>
    <w:p w:rsidR="005A1D61" w:rsidRPr="000A1324" w:rsidRDefault="005A1D61" w:rsidP="005A1D6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0A1324">
        <w:rPr>
          <w:rFonts w:ascii="Arial" w:hAnsi="Arial" w:cs="Arial"/>
          <w:i/>
          <w:iCs/>
          <w:sz w:val="20"/>
          <w:szCs w:val="20"/>
        </w:rPr>
        <w:t xml:space="preserve">ea) </w:t>
      </w:r>
      <w:r w:rsidRPr="000A1324">
        <w:rPr>
          <w:rFonts w:ascii="Arial" w:hAnsi="Arial" w:cs="Arial"/>
          <w:i/>
          <w:sz w:val="20"/>
          <w:szCs w:val="20"/>
        </w:rPr>
        <w:t xml:space="preserve">az 5. § </w:t>
      </w:r>
      <w:r w:rsidRPr="000A1324">
        <w:rPr>
          <w:rFonts w:ascii="Arial" w:hAnsi="Arial" w:cs="Arial"/>
          <w:i/>
          <w:iCs/>
          <w:sz w:val="20"/>
          <w:szCs w:val="20"/>
        </w:rPr>
        <w:t xml:space="preserve">ab) </w:t>
      </w:r>
      <w:r w:rsidRPr="000A1324">
        <w:rPr>
          <w:rFonts w:ascii="Arial" w:hAnsi="Arial" w:cs="Arial"/>
          <w:i/>
          <w:sz w:val="20"/>
          <w:szCs w:val="20"/>
        </w:rPr>
        <w:t>pontja szerint, havonta legalább 45 fő tanulószerződéses tanuló gyakorlati képzésével teljesíti részben a hozzájárulási kötelezettségét, és</w:t>
      </w:r>
    </w:p>
    <w:p w:rsidR="005A1D61" w:rsidRPr="000A1324" w:rsidRDefault="005A1D61" w:rsidP="005A1D6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0A1324">
        <w:rPr>
          <w:rFonts w:ascii="Arial" w:hAnsi="Arial" w:cs="Arial"/>
          <w:i/>
          <w:iCs/>
          <w:sz w:val="20"/>
          <w:szCs w:val="20"/>
        </w:rPr>
        <w:t xml:space="preserve">eb) </w:t>
      </w:r>
      <w:r w:rsidRPr="000A1324">
        <w:rPr>
          <w:rFonts w:ascii="Arial" w:hAnsi="Arial" w:cs="Arial"/>
          <w:i/>
          <w:sz w:val="20"/>
          <w:szCs w:val="20"/>
        </w:rPr>
        <w:t xml:space="preserve">az elszámolt képzésről a jogszabályban előírt adatszolgáltatást a fővárosi, megyei kormányhivatal munkaügyi központ szakigazgatási szervéhez a 9. § (1) bekezdés </w:t>
      </w:r>
      <w:r w:rsidRPr="000A1324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0A1324">
        <w:rPr>
          <w:rFonts w:ascii="Arial" w:hAnsi="Arial" w:cs="Arial"/>
          <w:i/>
          <w:sz w:val="20"/>
          <w:szCs w:val="20"/>
        </w:rPr>
        <w:t>pontjában meghatározott határidőig teljesítette. A határidő elmulasztása esetén igazolási kérelem benyújtásának helye nincs.</w:t>
      </w:r>
    </w:p>
    <w:p w:rsidR="004A3CFC" w:rsidRDefault="004A3CFC" w:rsidP="005A1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A1324" w:rsidRPr="000A1324" w:rsidRDefault="000A1324" w:rsidP="005A1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A1324">
        <w:rPr>
          <w:rFonts w:ascii="Arial" w:hAnsi="Arial" w:cs="Arial"/>
          <w:i/>
          <w:sz w:val="20"/>
          <w:szCs w:val="20"/>
        </w:rPr>
        <w:t xml:space="preserve">8. § </w:t>
      </w:r>
    </w:p>
    <w:p w:rsidR="000A1324" w:rsidRPr="000A1324" w:rsidRDefault="000A1324" w:rsidP="005A1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A1324" w:rsidRPr="000A1324" w:rsidRDefault="000A1324" w:rsidP="000A1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A1324">
        <w:rPr>
          <w:rFonts w:ascii="Arial" w:hAnsi="Arial" w:cs="Arial"/>
          <w:i/>
          <w:sz w:val="20"/>
          <w:szCs w:val="20"/>
        </w:rPr>
        <w:t>(1) A szakképzési hozzájárulást az 5. § szerinti gyakorlati képzés szervezésével teljesítő hozzájárulásra kötelezett a bruttó kötelezettsége mértékét</w:t>
      </w:r>
    </w:p>
    <w:p w:rsidR="000A1324" w:rsidRPr="000A1324" w:rsidRDefault="000A1324" w:rsidP="000A132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0A1324" w:rsidRPr="000A1324" w:rsidRDefault="000A1324" w:rsidP="000A132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0A1324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0A1324">
        <w:rPr>
          <w:rFonts w:ascii="Arial" w:hAnsi="Arial" w:cs="Arial"/>
          <w:i/>
          <w:sz w:val="20"/>
          <w:szCs w:val="20"/>
        </w:rPr>
        <w:t>2012. évre vonatkozóan 440 000 Ft/fő/év összegben meghatározott alapnormatíva alapján,</w:t>
      </w:r>
    </w:p>
    <w:p w:rsidR="000A1324" w:rsidRPr="000A1324" w:rsidRDefault="000A1324" w:rsidP="008F596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0A1324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0A1324">
        <w:rPr>
          <w:rFonts w:ascii="Arial" w:hAnsi="Arial" w:cs="Arial"/>
          <w:i/>
          <w:sz w:val="20"/>
          <w:szCs w:val="20"/>
        </w:rPr>
        <w:t>a 2012. évet követően a mindenkori éves költségvetési törvényben meghatározott alapnormatíva alapján,az erről szóló kormányrendeletben meghatározott, gyakorlati képzési normatívák szerint számított összeggel (a továbbiakban: csökkentő tétel) csökkentheti”.</w:t>
      </w:r>
    </w:p>
    <w:p w:rsidR="000A1324" w:rsidRPr="007D36E3" w:rsidRDefault="000A1324" w:rsidP="007D3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8F5966" w:rsidRDefault="00DE6BA2" w:rsidP="007D3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7D36E3">
        <w:rPr>
          <w:rFonts w:ascii="Arial" w:hAnsi="Arial" w:cs="Arial"/>
          <w:iCs/>
          <w:sz w:val="24"/>
          <w:szCs w:val="24"/>
        </w:rPr>
        <w:t xml:space="preserve">c) </w:t>
      </w:r>
    </w:p>
    <w:p w:rsidR="008F5966" w:rsidRDefault="00DE6BA2" w:rsidP="007D3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36E3">
        <w:rPr>
          <w:rFonts w:ascii="Arial" w:hAnsi="Arial" w:cs="Arial"/>
          <w:sz w:val="24"/>
          <w:szCs w:val="24"/>
        </w:rPr>
        <w:t>a</w:t>
      </w:r>
      <w:r w:rsidR="008F5966">
        <w:rPr>
          <w:rFonts w:ascii="Arial" w:hAnsi="Arial" w:cs="Arial"/>
          <w:sz w:val="24"/>
          <w:szCs w:val="24"/>
        </w:rPr>
        <w:t>(</w:t>
      </w:r>
      <w:r w:rsidRPr="007D36E3">
        <w:rPr>
          <w:rFonts w:ascii="Arial" w:hAnsi="Arial" w:cs="Arial"/>
          <w:sz w:val="24"/>
          <w:szCs w:val="24"/>
        </w:rPr>
        <w:t>z</w:t>
      </w:r>
      <w:r w:rsidR="008F5966">
        <w:rPr>
          <w:rFonts w:ascii="Arial" w:hAnsi="Arial" w:cs="Arial"/>
          <w:sz w:val="24"/>
          <w:szCs w:val="24"/>
        </w:rPr>
        <w:t>)</w:t>
      </w:r>
      <w:r w:rsidRPr="007D36E3">
        <w:rPr>
          <w:rFonts w:ascii="Arial" w:hAnsi="Arial" w:cs="Arial"/>
          <w:sz w:val="24"/>
          <w:szCs w:val="24"/>
        </w:rPr>
        <w:t xml:space="preserve"> </w:t>
      </w:r>
    </w:p>
    <w:p w:rsidR="008F5966" w:rsidRPr="008F5966" w:rsidRDefault="00DE6BA2" w:rsidP="003D75B6">
      <w:pPr>
        <w:pStyle w:val="Listaszerbekezds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5966">
        <w:rPr>
          <w:rFonts w:ascii="Arial" w:hAnsi="Arial" w:cs="Arial"/>
          <w:sz w:val="24"/>
          <w:szCs w:val="24"/>
        </w:rPr>
        <w:t>éves bruttó kötelezettség</w:t>
      </w:r>
      <w:r w:rsidR="008F5966" w:rsidRPr="008F5966">
        <w:rPr>
          <w:rFonts w:ascii="Arial" w:hAnsi="Arial" w:cs="Arial"/>
          <w:sz w:val="24"/>
          <w:szCs w:val="24"/>
        </w:rPr>
        <w:t>,</w:t>
      </w:r>
      <w:r w:rsidRPr="008F5966">
        <w:rPr>
          <w:rFonts w:ascii="Arial" w:hAnsi="Arial" w:cs="Arial"/>
          <w:sz w:val="24"/>
          <w:szCs w:val="24"/>
        </w:rPr>
        <w:t xml:space="preserve"> és </w:t>
      </w:r>
    </w:p>
    <w:p w:rsidR="008F5966" w:rsidRPr="008F5966" w:rsidRDefault="00DE6BA2" w:rsidP="003D75B6">
      <w:pPr>
        <w:pStyle w:val="Listaszerbekezds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5966">
        <w:rPr>
          <w:rFonts w:ascii="Arial" w:hAnsi="Arial" w:cs="Arial"/>
          <w:sz w:val="24"/>
          <w:szCs w:val="24"/>
        </w:rPr>
        <w:t xml:space="preserve">a </w:t>
      </w:r>
      <w:r w:rsidR="008F5966" w:rsidRPr="008F5966">
        <w:rPr>
          <w:rFonts w:ascii="Arial" w:hAnsi="Arial" w:cs="Arial"/>
          <w:b/>
          <w:sz w:val="24"/>
          <w:szCs w:val="24"/>
        </w:rPr>
        <w:t>Szhtv.</w:t>
      </w:r>
      <w:r w:rsidR="008F5966" w:rsidRPr="008F5966">
        <w:rPr>
          <w:rFonts w:ascii="Arial" w:hAnsi="Arial" w:cs="Arial"/>
          <w:sz w:val="24"/>
          <w:szCs w:val="24"/>
        </w:rPr>
        <w:t xml:space="preserve"> 9.§ </w:t>
      </w:r>
      <w:r w:rsidRPr="008F5966">
        <w:rPr>
          <w:rFonts w:ascii="Arial" w:hAnsi="Arial" w:cs="Arial"/>
          <w:iCs/>
          <w:sz w:val="24"/>
          <w:szCs w:val="24"/>
        </w:rPr>
        <w:t xml:space="preserve">b) </w:t>
      </w:r>
      <w:r w:rsidRPr="008F5966">
        <w:rPr>
          <w:rFonts w:ascii="Arial" w:hAnsi="Arial" w:cs="Arial"/>
          <w:sz w:val="24"/>
          <w:szCs w:val="24"/>
        </w:rPr>
        <w:t xml:space="preserve">pont szerinti összeg </w:t>
      </w:r>
    </w:p>
    <w:p w:rsidR="008F5966" w:rsidRDefault="00DE6BA2" w:rsidP="008F59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D36E3">
        <w:rPr>
          <w:rFonts w:ascii="Arial" w:hAnsi="Arial" w:cs="Arial"/>
          <w:sz w:val="24"/>
          <w:szCs w:val="24"/>
        </w:rPr>
        <w:t xml:space="preserve">különbözeteként </w:t>
      </w:r>
    </w:p>
    <w:p w:rsidR="00E91C23" w:rsidRDefault="00E91C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E6BA2" w:rsidRPr="008F5966" w:rsidRDefault="00DE6BA2" w:rsidP="003D75B6">
      <w:pPr>
        <w:pStyle w:val="Listaszerbekezds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5966">
        <w:rPr>
          <w:rFonts w:ascii="Arial" w:hAnsi="Arial" w:cs="Arial"/>
          <w:sz w:val="24"/>
          <w:szCs w:val="24"/>
        </w:rPr>
        <w:lastRenderedPageBreak/>
        <w:t>megállapított éves nettó kötelezettségét</w:t>
      </w:r>
    </w:p>
    <w:p w:rsidR="008F5966" w:rsidRPr="008F5966" w:rsidRDefault="00DE6BA2" w:rsidP="003D75B6">
      <w:pPr>
        <w:pStyle w:val="Listaszerbekezds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5966">
        <w:rPr>
          <w:rFonts w:ascii="Arial" w:hAnsi="Arial" w:cs="Arial"/>
          <w:sz w:val="24"/>
          <w:szCs w:val="24"/>
        </w:rPr>
        <w:t xml:space="preserve">maga állapítja meg, </w:t>
      </w:r>
    </w:p>
    <w:p w:rsidR="008F5966" w:rsidRPr="008F5966" w:rsidRDefault="00DE6BA2" w:rsidP="003D75B6">
      <w:pPr>
        <w:pStyle w:val="Listaszerbekezds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5966">
        <w:rPr>
          <w:rFonts w:ascii="Arial" w:hAnsi="Arial" w:cs="Arial"/>
          <w:sz w:val="24"/>
          <w:szCs w:val="24"/>
        </w:rPr>
        <w:t xml:space="preserve">elektronikus úton </w:t>
      </w:r>
    </w:p>
    <w:p w:rsidR="008F5966" w:rsidRPr="008F5966" w:rsidRDefault="00DE6BA2" w:rsidP="003D75B6">
      <w:pPr>
        <w:pStyle w:val="Listaszerbekezds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5966">
        <w:rPr>
          <w:rFonts w:ascii="Arial" w:hAnsi="Arial" w:cs="Arial"/>
          <w:sz w:val="24"/>
          <w:szCs w:val="24"/>
        </w:rPr>
        <w:t>vallja be</w:t>
      </w:r>
      <w:r w:rsidR="008F5966" w:rsidRPr="008F5966">
        <w:rPr>
          <w:rFonts w:ascii="Arial" w:hAnsi="Arial" w:cs="Arial"/>
          <w:sz w:val="24"/>
          <w:szCs w:val="24"/>
        </w:rPr>
        <w:t>,</w:t>
      </w:r>
      <w:r w:rsidRPr="008F5966">
        <w:rPr>
          <w:rFonts w:ascii="Arial" w:hAnsi="Arial" w:cs="Arial"/>
          <w:sz w:val="24"/>
          <w:szCs w:val="24"/>
        </w:rPr>
        <w:t xml:space="preserve"> és </w:t>
      </w:r>
    </w:p>
    <w:p w:rsidR="008F5966" w:rsidRPr="008F5966" w:rsidRDefault="00DE6BA2" w:rsidP="003D75B6">
      <w:pPr>
        <w:pStyle w:val="Listaszerbekezds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5966">
        <w:rPr>
          <w:rFonts w:ascii="Arial" w:hAnsi="Arial" w:cs="Arial"/>
          <w:sz w:val="24"/>
          <w:szCs w:val="24"/>
        </w:rPr>
        <w:t xml:space="preserve">fizeti meg </w:t>
      </w:r>
    </w:p>
    <w:p w:rsidR="008F5966" w:rsidRDefault="00DE6BA2" w:rsidP="007D3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36E3">
        <w:rPr>
          <w:rFonts w:ascii="Arial" w:hAnsi="Arial" w:cs="Arial"/>
          <w:sz w:val="24"/>
          <w:szCs w:val="24"/>
        </w:rPr>
        <w:t>a tárgyévet követő év január 12. napjáig</w:t>
      </w:r>
      <w:r w:rsidR="008F5966">
        <w:rPr>
          <w:rFonts w:ascii="Arial" w:hAnsi="Arial" w:cs="Arial"/>
          <w:sz w:val="24"/>
          <w:szCs w:val="24"/>
        </w:rPr>
        <w:t>,</w:t>
      </w:r>
      <w:r w:rsidRPr="007D36E3">
        <w:rPr>
          <w:rFonts w:ascii="Arial" w:hAnsi="Arial" w:cs="Arial"/>
          <w:sz w:val="24"/>
          <w:szCs w:val="24"/>
        </w:rPr>
        <w:t xml:space="preserve"> </w:t>
      </w:r>
    </w:p>
    <w:p w:rsidR="00DE6BA2" w:rsidRPr="007D36E3" w:rsidRDefault="00DE6BA2" w:rsidP="007D3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36E3">
        <w:rPr>
          <w:rFonts w:ascii="Arial" w:hAnsi="Arial" w:cs="Arial"/>
          <w:sz w:val="24"/>
          <w:szCs w:val="24"/>
        </w:rPr>
        <w:t>az állami adóhatóságnak.</w:t>
      </w:r>
    </w:p>
    <w:p w:rsidR="007D36E3" w:rsidRPr="007D36E3" w:rsidRDefault="007D36E3" w:rsidP="007D3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6BA2" w:rsidRPr="007D36E3" w:rsidRDefault="00DE6BA2" w:rsidP="007D3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36E3">
        <w:rPr>
          <w:rFonts w:ascii="Arial" w:hAnsi="Arial" w:cs="Arial"/>
          <w:sz w:val="24"/>
          <w:szCs w:val="24"/>
        </w:rPr>
        <w:t>(2) A hozzájárulásra kötelezett</w:t>
      </w:r>
      <w:r w:rsidR="000A39DB">
        <w:rPr>
          <w:rFonts w:ascii="Arial" w:hAnsi="Arial" w:cs="Arial"/>
          <w:sz w:val="24"/>
          <w:szCs w:val="24"/>
        </w:rPr>
        <w:t>,</w:t>
      </w:r>
      <w:r w:rsidRPr="007D36E3">
        <w:rPr>
          <w:rFonts w:ascii="Arial" w:hAnsi="Arial" w:cs="Arial"/>
          <w:sz w:val="24"/>
          <w:szCs w:val="24"/>
        </w:rPr>
        <w:t xml:space="preserve"> az év 1-11. hónapjára vonatkozóan havonta szakképzési hozzájárulási előleget fizet.</w:t>
      </w:r>
    </w:p>
    <w:p w:rsidR="007D36E3" w:rsidRPr="007D36E3" w:rsidRDefault="007D36E3" w:rsidP="007D3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39DB" w:rsidRPr="003207B4" w:rsidRDefault="00DE6BA2" w:rsidP="007D3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207B4">
        <w:rPr>
          <w:rFonts w:ascii="Arial" w:hAnsi="Arial" w:cs="Arial"/>
          <w:color w:val="FF0000"/>
          <w:sz w:val="24"/>
          <w:szCs w:val="24"/>
        </w:rPr>
        <w:t xml:space="preserve">(3) </w:t>
      </w:r>
      <w:r w:rsidR="000A39DB" w:rsidRPr="003207B4">
        <w:rPr>
          <w:rFonts w:ascii="Arial" w:hAnsi="Arial" w:cs="Arial"/>
          <w:color w:val="FF0000"/>
          <w:sz w:val="24"/>
          <w:szCs w:val="24"/>
        </w:rPr>
        <w:t>Az előleg mértéke.</w:t>
      </w:r>
    </w:p>
    <w:p w:rsidR="003207B4" w:rsidRDefault="003207B4" w:rsidP="003207B4">
      <w:pPr>
        <w:tabs>
          <w:tab w:val="right" w:pos="940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3F6AC3" w:rsidRDefault="003207B4" w:rsidP="003207B4">
      <w:pPr>
        <w:tabs>
          <w:tab w:val="right" w:pos="940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r w:rsidR="00640F54" w:rsidRPr="00640F5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z előleg mértéke a tárgyhavi bruttó kötelezettség azzal, hogy </w:t>
      </w:r>
      <w:r w:rsidR="00A8730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 </w:t>
      </w:r>
      <w:r w:rsidR="00A8730E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Szhtv.</w:t>
      </w:r>
      <w:r w:rsidR="003F6AC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</w:p>
    <w:p w:rsidR="00FC5C14" w:rsidRDefault="00640F54" w:rsidP="003D75B6">
      <w:pPr>
        <w:pStyle w:val="Listaszerbekezds"/>
        <w:numPr>
          <w:ilvl w:val="0"/>
          <w:numId w:val="257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A8730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8. § </w:t>
      </w:r>
    </w:p>
    <w:p w:rsidR="00FA0B51" w:rsidRDefault="00B2537D" w:rsidP="003D75B6">
      <w:pPr>
        <w:pStyle w:val="Listaszerbekezds"/>
        <w:numPr>
          <w:ilvl w:val="0"/>
          <w:numId w:val="260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(1) </w:t>
      </w:r>
      <w:r w:rsidR="00640F54" w:rsidRPr="00FA0B5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bekezdése</w:t>
      </w:r>
      <w:r w:rsidR="00FA0B5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="00640F54" w:rsidRPr="00FA0B5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és </w:t>
      </w:r>
    </w:p>
    <w:p w:rsidR="00FA0B51" w:rsidRDefault="00640F54" w:rsidP="003D75B6">
      <w:pPr>
        <w:pStyle w:val="Listaszerbekezds"/>
        <w:numPr>
          <w:ilvl w:val="0"/>
          <w:numId w:val="260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A0B5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 (1a) bekezdés</w:t>
      </w:r>
      <w:r w:rsidRPr="00FA0B51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 b) </w:t>
      </w:r>
      <w:r w:rsidRPr="00FA0B5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pontja </w:t>
      </w:r>
    </w:p>
    <w:p w:rsidR="003F6AC3" w:rsidRPr="00FA0B51" w:rsidRDefault="00640F54" w:rsidP="00FA0B51">
      <w:pPr>
        <w:pStyle w:val="Listaszerbekezds"/>
        <w:spacing w:after="0" w:line="240" w:lineRule="auto"/>
        <w:ind w:left="106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A0B5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szerinti csökkentő tétel, valamint </w:t>
      </w:r>
    </w:p>
    <w:p w:rsidR="003F6AC3" w:rsidRPr="00A8730E" w:rsidRDefault="00640F54" w:rsidP="003D75B6">
      <w:pPr>
        <w:pStyle w:val="Listaszerbekezds"/>
        <w:numPr>
          <w:ilvl w:val="0"/>
          <w:numId w:val="258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A8730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 5. §</w:t>
      </w:r>
      <w:r w:rsidRPr="00A8730E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 e)</w:t>
      </w:r>
      <w:r w:rsidRPr="00A8730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pontja szerinti pénzügyileg teljesített időarányos költség </w:t>
      </w:r>
    </w:p>
    <w:p w:rsidR="003F6AC3" w:rsidRPr="00A8730E" w:rsidRDefault="00640F54" w:rsidP="003D75B6">
      <w:pPr>
        <w:pStyle w:val="Listaszerbekezds"/>
        <w:numPr>
          <w:ilvl w:val="0"/>
          <w:numId w:val="259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A8730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 előleg befizetésénél figyelembe vehető</w:t>
      </w:r>
      <w:r w:rsidR="003F6AC3" w:rsidRPr="00A8730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A8730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és </w:t>
      </w:r>
    </w:p>
    <w:p w:rsidR="00640F54" w:rsidRPr="00A8730E" w:rsidRDefault="00640F54" w:rsidP="003D75B6">
      <w:pPr>
        <w:pStyle w:val="Listaszerbekezds"/>
        <w:numPr>
          <w:ilvl w:val="0"/>
          <w:numId w:val="259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A8730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8. § (2) és (2c) bekezdésében foglalt feltétel teljesülése esetén visszaigényelhető.</w:t>
      </w:r>
    </w:p>
    <w:p w:rsidR="00897F5A" w:rsidRDefault="00897F5A" w:rsidP="000A3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0A39DB" w:rsidRPr="000A39DB" w:rsidRDefault="000A39DB" w:rsidP="000A3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A39DB">
        <w:rPr>
          <w:rFonts w:ascii="Arial" w:hAnsi="Arial" w:cs="Arial"/>
          <w:b/>
          <w:i/>
          <w:sz w:val="20"/>
          <w:szCs w:val="20"/>
        </w:rPr>
        <w:t>„Szhtv.</w:t>
      </w:r>
      <w:r w:rsidRPr="000A39DB">
        <w:rPr>
          <w:rFonts w:ascii="Arial" w:hAnsi="Arial" w:cs="Arial"/>
          <w:i/>
          <w:sz w:val="20"/>
          <w:szCs w:val="20"/>
        </w:rPr>
        <w:t xml:space="preserve"> </w:t>
      </w:r>
    </w:p>
    <w:p w:rsidR="000A39DB" w:rsidRPr="000A39DB" w:rsidRDefault="000A39DB" w:rsidP="000A3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A39DB" w:rsidRPr="000A39DB" w:rsidRDefault="000A39DB" w:rsidP="000A3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A39DB">
        <w:rPr>
          <w:rFonts w:ascii="Arial" w:hAnsi="Arial" w:cs="Arial"/>
          <w:i/>
          <w:sz w:val="20"/>
          <w:szCs w:val="20"/>
        </w:rPr>
        <w:t>5. §</w:t>
      </w:r>
    </w:p>
    <w:p w:rsidR="000A39DB" w:rsidRPr="000A39DB" w:rsidRDefault="000A39DB" w:rsidP="000A3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A39DB" w:rsidRPr="000A39DB" w:rsidRDefault="000A39DB" w:rsidP="000A39D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0A39DB">
        <w:rPr>
          <w:rFonts w:ascii="Arial" w:hAnsi="Arial" w:cs="Arial"/>
          <w:i/>
          <w:iCs/>
          <w:sz w:val="20"/>
          <w:szCs w:val="20"/>
        </w:rPr>
        <w:t xml:space="preserve">e) </w:t>
      </w:r>
      <w:r w:rsidRPr="000A39DB">
        <w:rPr>
          <w:rFonts w:ascii="Arial" w:hAnsi="Arial" w:cs="Arial"/>
          <w:i/>
          <w:sz w:val="20"/>
          <w:szCs w:val="20"/>
        </w:rPr>
        <w:t xml:space="preserve">a </w:t>
      </w:r>
      <w:r w:rsidRPr="000A39DB">
        <w:rPr>
          <w:rFonts w:ascii="Arial" w:hAnsi="Arial" w:cs="Arial"/>
          <w:i/>
          <w:iCs/>
          <w:sz w:val="20"/>
          <w:szCs w:val="20"/>
        </w:rPr>
        <w:t xml:space="preserve">d) </w:t>
      </w:r>
      <w:r w:rsidRPr="000A39DB">
        <w:rPr>
          <w:rFonts w:ascii="Arial" w:hAnsi="Arial" w:cs="Arial"/>
          <w:i/>
          <w:sz w:val="20"/>
          <w:szCs w:val="20"/>
        </w:rPr>
        <w:t xml:space="preserve">pont szerinti teljesítés esetén a bruttó kötelezettség csökkenthető az 5. § </w:t>
      </w:r>
      <w:r w:rsidRPr="000A39DB">
        <w:rPr>
          <w:rFonts w:ascii="Arial" w:hAnsi="Arial" w:cs="Arial"/>
          <w:i/>
          <w:iCs/>
          <w:sz w:val="20"/>
          <w:szCs w:val="20"/>
        </w:rPr>
        <w:t xml:space="preserve">ab) </w:t>
      </w:r>
      <w:r w:rsidRPr="000A39DB">
        <w:rPr>
          <w:rFonts w:ascii="Arial" w:hAnsi="Arial" w:cs="Arial"/>
          <w:i/>
          <w:sz w:val="20"/>
          <w:szCs w:val="20"/>
        </w:rPr>
        <w:t>pontja szerinti gyakorlati képzésre a 8. § (1) bekezdése alapján számított csökkentő tétel, de legfeljebb a bruttó kötelezettség 16,5 százaléka mértékéig, feltéve, hogy a hozzájárulásra kötelezett</w:t>
      </w:r>
    </w:p>
    <w:p w:rsidR="000A39DB" w:rsidRPr="000A39DB" w:rsidRDefault="000A39DB" w:rsidP="000A39D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0A39DB">
        <w:rPr>
          <w:rFonts w:ascii="Arial" w:hAnsi="Arial" w:cs="Arial"/>
          <w:i/>
          <w:iCs/>
          <w:sz w:val="20"/>
          <w:szCs w:val="20"/>
        </w:rPr>
        <w:t xml:space="preserve">ea) </w:t>
      </w:r>
      <w:r w:rsidRPr="000A39DB">
        <w:rPr>
          <w:rFonts w:ascii="Arial" w:hAnsi="Arial" w:cs="Arial"/>
          <w:i/>
          <w:sz w:val="20"/>
          <w:szCs w:val="20"/>
        </w:rPr>
        <w:t xml:space="preserve">az 5. § </w:t>
      </w:r>
      <w:r w:rsidRPr="000A39DB">
        <w:rPr>
          <w:rFonts w:ascii="Arial" w:hAnsi="Arial" w:cs="Arial"/>
          <w:i/>
          <w:iCs/>
          <w:sz w:val="20"/>
          <w:szCs w:val="20"/>
        </w:rPr>
        <w:t xml:space="preserve">ab) </w:t>
      </w:r>
      <w:r w:rsidRPr="000A39DB">
        <w:rPr>
          <w:rFonts w:ascii="Arial" w:hAnsi="Arial" w:cs="Arial"/>
          <w:i/>
          <w:sz w:val="20"/>
          <w:szCs w:val="20"/>
        </w:rPr>
        <w:t>pontja szerint, havonta legalább 45 fő tanulószerződéses tanuló gyakorlati képzésével teljesíti részben a hozzájárulási kötelezettségét, és</w:t>
      </w:r>
    </w:p>
    <w:p w:rsidR="000A39DB" w:rsidRPr="000A39DB" w:rsidRDefault="000A39DB" w:rsidP="000A39D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0A39DB">
        <w:rPr>
          <w:rFonts w:ascii="Arial" w:hAnsi="Arial" w:cs="Arial"/>
          <w:i/>
          <w:iCs/>
          <w:sz w:val="20"/>
          <w:szCs w:val="20"/>
        </w:rPr>
        <w:t xml:space="preserve">eb) </w:t>
      </w:r>
      <w:r w:rsidRPr="000A39DB">
        <w:rPr>
          <w:rFonts w:ascii="Arial" w:hAnsi="Arial" w:cs="Arial"/>
          <w:i/>
          <w:sz w:val="20"/>
          <w:szCs w:val="20"/>
        </w:rPr>
        <w:t xml:space="preserve">az elszámolt képzésről a jogszabályban előírt adatszolgáltatást a fővárosi, megyei kormányhivatal munkaügyi központ szakigazgatási szervéhez a 9. § (1) bekezdés </w:t>
      </w:r>
      <w:r w:rsidRPr="000A39DB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0A39DB">
        <w:rPr>
          <w:rFonts w:ascii="Arial" w:hAnsi="Arial" w:cs="Arial"/>
          <w:i/>
          <w:sz w:val="20"/>
          <w:szCs w:val="20"/>
        </w:rPr>
        <w:t>pontjában meghatározott határidőig teljesítette. A határidő elmulasztása esetén igazolási kérelem benyújtásának helye nincs.</w:t>
      </w:r>
    </w:p>
    <w:p w:rsidR="005A2389" w:rsidRDefault="005A2389" w:rsidP="000A3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A39DB" w:rsidRPr="000A39DB" w:rsidRDefault="000A39DB" w:rsidP="000A3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A39DB">
        <w:rPr>
          <w:rFonts w:ascii="Arial" w:hAnsi="Arial" w:cs="Arial"/>
          <w:i/>
          <w:sz w:val="20"/>
          <w:szCs w:val="20"/>
        </w:rPr>
        <w:t xml:space="preserve">8. § </w:t>
      </w:r>
    </w:p>
    <w:p w:rsidR="000A39DB" w:rsidRPr="000A39DB" w:rsidRDefault="000A39DB" w:rsidP="000A3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A39DB" w:rsidRPr="000A39DB" w:rsidRDefault="000A39DB" w:rsidP="000A3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A39DB">
        <w:rPr>
          <w:rFonts w:ascii="Arial" w:hAnsi="Arial" w:cs="Arial"/>
          <w:i/>
          <w:sz w:val="20"/>
          <w:szCs w:val="20"/>
        </w:rPr>
        <w:t>(1) A szakképzési hozzájárulást az 5. § szerinti gyakorlati képzés szervezésével teljesítő hozzájárulásra kötelezett a bruttó kötelezettsége mértékét</w:t>
      </w:r>
    </w:p>
    <w:p w:rsidR="000A39DB" w:rsidRPr="000A39DB" w:rsidRDefault="000A39DB" w:rsidP="000A39D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0A39DB" w:rsidRPr="000A39DB" w:rsidRDefault="000A39DB" w:rsidP="000A39D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0A39DB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0A39DB">
        <w:rPr>
          <w:rFonts w:ascii="Arial" w:hAnsi="Arial" w:cs="Arial"/>
          <w:i/>
          <w:sz w:val="20"/>
          <w:szCs w:val="20"/>
        </w:rPr>
        <w:t>2012. évre vonatkozóan 440 000 Ft/fő/év összegben meghatározott alapnormatíva alapján,</w:t>
      </w:r>
    </w:p>
    <w:p w:rsidR="001C0742" w:rsidRDefault="001C0742" w:rsidP="00482C6B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   </w:t>
      </w:r>
    </w:p>
    <w:p w:rsidR="00482C6B" w:rsidRPr="001C0742" w:rsidRDefault="00482C6B" w:rsidP="001C0742">
      <w:pPr>
        <w:spacing w:after="0" w:line="240" w:lineRule="auto"/>
        <w:ind w:left="204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1C0742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ab) </w:t>
      </w:r>
      <w:r w:rsidRPr="001C0742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az </w:t>
      </w:r>
      <w:r w:rsidRPr="001C0742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>Szhvt.</w:t>
      </w:r>
      <w:r w:rsidRPr="001C0742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 2. § (1) bekezdés</w:t>
      </w:r>
      <w:r w:rsidRPr="001C0742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 a)-g) </w:t>
      </w:r>
      <w:r w:rsidRPr="001C0742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pontjában nevesített, nem főtevékenységként </w:t>
      </w:r>
      <w:r w:rsidR="001C0742" w:rsidRPr="001C0742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 </w:t>
      </w:r>
      <w:r w:rsidRPr="001C0742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gyakorlati képzést folytató hozzájárulásra kötelezett</w:t>
      </w:r>
      <w:r w:rsidR="001300A5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”.</w:t>
      </w:r>
    </w:p>
    <w:p w:rsidR="00482C6B" w:rsidRPr="001C0742" w:rsidRDefault="00482C6B" w:rsidP="00482C6B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</w:pPr>
    </w:p>
    <w:p w:rsidR="00482C6B" w:rsidRPr="001C0742" w:rsidRDefault="00482C6B" w:rsidP="00482C6B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</w:p>
    <w:p w:rsidR="00482C6B" w:rsidRPr="001C0742" w:rsidRDefault="00482C6B" w:rsidP="00482C6B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</w:pPr>
    </w:p>
    <w:p w:rsidR="00482C6B" w:rsidRPr="001C0742" w:rsidRDefault="00482C6B" w:rsidP="000A39D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</w:p>
    <w:p w:rsidR="000A39DB" w:rsidRPr="000A39DB" w:rsidRDefault="000A39DB" w:rsidP="000A3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A39DB" w:rsidRPr="000A39DB" w:rsidRDefault="000A39DB" w:rsidP="000A39D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</w:p>
    <w:p w:rsidR="000A39DB" w:rsidRPr="000A39DB" w:rsidRDefault="000A39DB" w:rsidP="000A3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11179" w:rsidRDefault="00DE6BA2" w:rsidP="00611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36E3">
        <w:rPr>
          <w:rFonts w:ascii="Arial" w:hAnsi="Arial" w:cs="Arial"/>
          <w:sz w:val="24"/>
          <w:szCs w:val="24"/>
        </w:rPr>
        <w:t xml:space="preserve">(4) </w:t>
      </w:r>
      <w:r w:rsidR="00611179" w:rsidRPr="007D36E3">
        <w:rPr>
          <w:rFonts w:ascii="Arial" w:hAnsi="Arial" w:cs="Arial"/>
          <w:sz w:val="24"/>
          <w:szCs w:val="24"/>
        </w:rPr>
        <w:t>Az előleg összegé</w:t>
      </w:r>
      <w:r w:rsidR="00611179">
        <w:rPr>
          <w:rFonts w:ascii="Arial" w:hAnsi="Arial" w:cs="Arial"/>
          <w:sz w:val="24"/>
          <w:szCs w:val="24"/>
        </w:rPr>
        <w:t>nek megállapítása.</w:t>
      </w:r>
    </w:p>
    <w:p w:rsidR="00611179" w:rsidRDefault="00611179" w:rsidP="007D3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1179" w:rsidRDefault="00DE6BA2" w:rsidP="007D3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36E3">
        <w:rPr>
          <w:rFonts w:ascii="Arial" w:hAnsi="Arial" w:cs="Arial"/>
          <w:sz w:val="24"/>
          <w:szCs w:val="24"/>
        </w:rPr>
        <w:t>Az előleg összegét</w:t>
      </w:r>
      <w:r w:rsidR="00611179">
        <w:rPr>
          <w:rFonts w:ascii="Arial" w:hAnsi="Arial" w:cs="Arial"/>
          <w:sz w:val="24"/>
          <w:szCs w:val="24"/>
        </w:rPr>
        <w:t>,</w:t>
      </w:r>
      <w:r w:rsidRPr="007D36E3">
        <w:rPr>
          <w:rFonts w:ascii="Arial" w:hAnsi="Arial" w:cs="Arial"/>
          <w:sz w:val="24"/>
          <w:szCs w:val="24"/>
        </w:rPr>
        <w:t xml:space="preserve"> </w:t>
      </w:r>
    </w:p>
    <w:p w:rsidR="00611179" w:rsidRPr="00611179" w:rsidRDefault="00DE6BA2" w:rsidP="003D75B6">
      <w:pPr>
        <w:pStyle w:val="Listaszerbekezds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1179">
        <w:rPr>
          <w:rFonts w:ascii="Arial" w:hAnsi="Arial" w:cs="Arial"/>
          <w:sz w:val="24"/>
          <w:szCs w:val="24"/>
        </w:rPr>
        <w:t>havonta</w:t>
      </w:r>
      <w:r w:rsidR="00611179" w:rsidRPr="00611179">
        <w:rPr>
          <w:rFonts w:ascii="Arial" w:hAnsi="Arial" w:cs="Arial"/>
          <w:sz w:val="24"/>
          <w:szCs w:val="24"/>
        </w:rPr>
        <w:t>,</w:t>
      </w:r>
      <w:r w:rsidRPr="00611179">
        <w:rPr>
          <w:rFonts w:ascii="Arial" w:hAnsi="Arial" w:cs="Arial"/>
          <w:sz w:val="24"/>
          <w:szCs w:val="24"/>
        </w:rPr>
        <w:t xml:space="preserve"> </w:t>
      </w:r>
    </w:p>
    <w:p w:rsidR="00611179" w:rsidRPr="00611179" w:rsidRDefault="00DE6BA2" w:rsidP="003D75B6">
      <w:pPr>
        <w:pStyle w:val="Listaszerbekezds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1179">
        <w:rPr>
          <w:rFonts w:ascii="Arial" w:hAnsi="Arial" w:cs="Arial"/>
          <w:sz w:val="24"/>
          <w:szCs w:val="24"/>
        </w:rPr>
        <w:t xml:space="preserve">a hozzájárulásra kötelezett </w:t>
      </w:r>
    </w:p>
    <w:p w:rsidR="00611179" w:rsidRDefault="00DE6BA2" w:rsidP="0061117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D36E3">
        <w:rPr>
          <w:rFonts w:ascii="Arial" w:hAnsi="Arial" w:cs="Arial"/>
          <w:sz w:val="24"/>
          <w:szCs w:val="24"/>
        </w:rPr>
        <w:t xml:space="preserve">maga állapítja meg, </w:t>
      </w:r>
    </w:p>
    <w:p w:rsidR="00611179" w:rsidRPr="00611179" w:rsidRDefault="00DE6BA2" w:rsidP="003D75B6">
      <w:pPr>
        <w:pStyle w:val="Listaszerbekezds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1179">
        <w:rPr>
          <w:rFonts w:ascii="Arial" w:hAnsi="Arial" w:cs="Arial"/>
          <w:sz w:val="24"/>
          <w:szCs w:val="24"/>
        </w:rPr>
        <w:t xml:space="preserve">elektronikus úton </w:t>
      </w:r>
    </w:p>
    <w:p w:rsidR="00611179" w:rsidRPr="00611179" w:rsidRDefault="00DE6BA2" w:rsidP="003D75B6">
      <w:pPr>
        <w:pStyle w:val="Listaszerbekezds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1179">
        <w:rPr>
          <w:rFonts w:ascii="Arial" w:hAnsi="Arial" w:cs="Arial"/>
          <w:sz w:val="24"/>
          <w:szCs w:val="24"/>
        </w:rPr>
        <w:t>vallja be</w:t>
      </w:r>
      <w:r w:rsidR="00611179" w:rsidRPr="00611179">
        <w:rPr>
          <w:rFonts w:ascii="Arial" w:hAnsi="Arial" w:cs="Arial"/>
          <w:sz w:val="24"/>
          <w:szCs w:val="24"/>
        </w:rPr>
        <w:t>,</w:t>
      </w:r>
      <w:r w:rsidRPr="00611179">
        <w:rPr>
          <w:rFonts w:ascii="Arial" w:hAnsi="Arial" w:cs="Arial"/>
          <w:sz w:val="24"/>
          <w:szCs w:val="24"/>
        </w:rPr>
        <w:t xml:space="preserve"> és </w:t>
      </w:r>
    </w:p>
    <w:p w:rsidR="00611179" w:rsidRPr="00611179" w:rsidRDefault="00DE6BA2" w:rsidP="003D75B6">
      <w:pPr>
        <w:pStyle w:val="Listaszerbekezds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1179">
        <w:rPr>
          <w:rFonts w:ascii="Arial" w:hAnsi="Arial" w:cs="Arial"/>
          <w:sz w:val="24"/>
          <w:szCs w:val="24"/>
        </w:rPr>
        <w:t>fizeti meg</w:t>
      </w:r>
      <w:r w:rsidR="00611179" w:rsidRPr="00611179">
        <w:rPr>
          <w:rFonts w:ascii="Arial" w:hAnsi="Arial" w:cs="Arial"/>
          <w:sz w:val="24"/>
          <w:szCs w:val="24"/>
        </w:rPr>
        <w:t>,</w:t>
      </w:r>
      <w:r w:rsidRPr="00611179">
        <w:rPr>
          <w:rFonts w:ascii="Arial" w:hAnsi="Arial" w:cs="Arial"/>
          <w:sz w:val="24"/>
          <w:szCs w:val="24"/>
        </w:rPr>
        <w:t xml:space="preserve"> </w:t>
      </w:r>
    </w:p>
    <w:p w:rsidR="00611179" w:rsidRDefault="00DE6BA2" w:rsidP="0061117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D36E3">
        <w:rPr>
          <w:rFonts w:ascii="Arial" w:hAnsi="Arial" w:cs="Arial"/>
          <w:sz w:val="24"/>
          <w:szCs w:val="24"/>
        </w:rPr>
        <w:t xml:space="preserve">a tárgyhót követő hónap 12. napjáig </w:t>
      </w:r>
    </w:p>
    <w:p w:rsidR="00611179" w:rsidRPr="00611179" w:rsidRDefault="00DE6BA2" w:rsidP="003D75B6">
      <w:pPr>
        <w:pStyle w:val="Listaszerbekezds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1179">
        <w:rPr>
          <w:rFonts w:ascii="Arial" w:hAnsi="Arial" w:cs="Arial"/>
          <w:sz w:val="24"/>
          <w:szCs w:val="24"/>
        </w:rPr>
        <w:t xml:space="preserve">az állami adóhatóság által vezetett számlára, vagy </w:t>
      </w:r>
    </w:p>
    <w:p w:rsidR="00DE6BA2" w:rsidRPr="00611179" w:rsidRDefault="00DE6BA2" w:rsidP="003D75B6">
      <w:pPr>
        <w:pStyle w:val="Listaszerbekezds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1179">
        <w:rPr>
          <w:rFonts w:ascii="Arial" w:hAnsi="Arial" w:cs="Arial"/>
          <w:sz w:val="24"/>
          <w:szCs w:val="24"/>
        </w:rPr>
        <w:t xml:space="preserve">visszaigényli a </w:t>
      </w:r>
      <w:r w:rsidR="00611179" w:rsidRPr="005A1D61">
        <w:rPr>
          <w:rFonts w:ascii="Arial" w:hAnsi="Arial" w:cs="Arial"/>
          <w:b/>
          <w:sz w:val="24"/>
          <w:szCs w:val="24"/>
        </w:rPr>
        <w:t>Szhtv.</w:t>
      </w:r>
      <w:r w:rsidR="00611179" w:rsidRPr="005A1D61">
        <w:rPr>
          <w:rFonts w:ascii="Arial" w:hAnsi="Arial" w:cs="Arial"/>
          <w:sz w:val="24"/>
          <w:szCs w:val="24"/>
        </w:rPr>
        <w:t xml:space="preserve"> </w:t>
      </w:r>
      <w:r w:rsidR="00611179">
        <w:rPr>
          <w:rFonts w:ascii="Arial" w:hAnsi="Arial" w:cs="Arial"/>
          <w:sz w:val="24"/>
          <w:szCs w:val="24"/>
        </w:rPr>
        <w:t>9</w:t>
      </w:r>
      <w:r w:rsidR="00611179" w:rsidRPr="005A1D61">
        <w:rPr>
          <w:rFonts w:ascii="Arial" w:hAnsi="Arial" w:cs="Arial"/>
          <w:sz w:val="24"/>
          <w:szCs w:val="24"/>
        </w:rPr>
        <w:t xml:space="preserve">. § </w:t>
      </w:r>
      <w:r w:rsidRPr="00611179">
        <w:rPr>
          <w:rFonts w:ascii="Arial" w:hAnsi="Arial" w:cs="Arial"/>
          <w:sz w:val="24"/>
          <w:szCs w:val="24"/>
        </w:rPr>
        <w:t>(3) bekezdés szerinti összeget.</w:t>
      </w:r>
    </w:p>
    <w:p w:rsidR="007D36E3" w:rsidRPr="007D36E3" w:rsidRDefault="007D36E3" w:rsidP="007D3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1179" w:rsidRDefault="00DE6BA2" w:rsidP="007D3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36E3">
        <w:rPr>
          <w:rFonts w:ascii="Arial" w:hAnsi="Arial" w:cs="Arial"/>
          <w:sz w:val="24"/>
          <w:szCs w:val="24"/>
        </w:rPr>
        <w:t xml:space="preserve">(5) </w:t>
      </w:r>
      <w:r w:rsidR="00611179" w:rsidRPr="007D36E3">
        <w:rPr>
          <w:rFonts w:ascii="Arial" w:hAnsi="Arial" w:cs="Arial"/>
          <w:sz w:val="24"/>
          <w:szCs w:val="24"/>
        </w:rPr>
        <w:t>A befizetett előleg és az éves nettó kötelezettség különbözet</w:t>
      </w:r>
      <w:r w:rsidR="00611179">
        <w:rPr>
          <w:rFonts w:ascii="Arial" w:hAnsi="Arial" w:cs="Arial"/>
          <w:sz w:val="24"/>
          <w:szCs w:val="24"/>
        </w:rPr>
        <w:t>e.</w:t>
      </w:r>
    </w:p>
    <w:p w:rsidR="00611179" w:rsidRDefault="00611179" w:rsidP="007D3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1179" w:rsidRDefault="00DE6BA2" w:rsidP="007D3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36E3">
        <w:rPr>
          <w:rFonts w:ascii="Arial" w:hAnsi="Arial" w:cs="Arial"/>
          <w:sz w:val="24"/>
          <w:szCs w:val="24"/>
        </w:rPr>
        <w:t>A</w:t>
      </w:r>
      <w:r w:rsidR="00611179">
        <w:rPr>
          <w:rFonts w:ascii="Arial" w:hAnsi="Arial" w:cs="Arial"/>
          <w:sz w:val="24"/>
          <w:szCs w:val="24"/>
        </w:rPr>
        <w:t>(z)</w:t>
      </w:r>
      <w:r w:rsidRPr="007D36E3">
        <w:rPr>
          <w:rFonts w:ascii="Arial" w:hAnsi="Arial" w:cs="Arial"/>
          <w:sz w:val="24"/>
          <w:szCs w:val="24"/>
        </w:rPr>
        <w:t xml:space="preserve"> </w:t>
      </w:r>
    </w:p>
    <w:p w:rsidR="00611179" w:rsidRPr="00611179" w:rsidRDefault="00DE6BA2" w:rsidP="003D75B6">
      <w:pPr>
        <w:pStyle w:val="Listaszerbekezds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1179">
        <w:rPr>
          <w:rFonts w:ascii="Arial" w:hAnsi="Arial" w:cs="Arial"/>
          <w:sz w:val="24"/>
          <w:szCs w:val="24"/>
        </w:rPr>
        <w:t>befizetett előleg</w:t>
      </w:r>
      <w:r w:rsidR="00611179" w:rsidRPr="00611179">
        <w:rPr>
          <w:rFonts w:ascii="Arial" w:hAnsi="Arial" w:cs="Arial"/>
          <w:sz w:val="24"/>
          <w:szCs w:val="24"/>
        </w:rPr>
        <w:t>,</w:t>
      </w:r>
      <w:r w:rsidRPr="00611179">
        <w:rPr>
          <w:rFonts w:ascii="Arial" w:hAnsi="Arial" w:cs="Arial"/>
          <w:sz w:val="24"/>
          <w:szCs w:val="24"/>
        </w:rPr>
        <w:t xml:space="preserve"> és </w:t>
      </w:r>
    </w:p>
    <w:p w:rsidR="00611179" w:rsidRPr="00611179" w:rsidRDefault="00DE6BA2" w:rsidP="003D75B6">
      <w:pPr>
        <w:pStyle w:val="Listaszerbekezds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1179">
        <w:rPr>
          <w:rFonts w:ascii="Arial" w:hAnsi="Arial" w:cs="Arial"/>
          <w:sz w:val="24"/>
          <w:szCs w:val="24"/>
        </w:rPr>
        <w:t xml:space="preserve">éves nettó kötelezettség </w:t>
      </w:r>
    </w:p>
    <w:p w:rsidR="00611179" w:rsidRDefault="00DE6BA2" w:rsidP="0061117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D36E3">
        <w:rPr>
          <w:rFonts w:ascii="Arial" w:hAnsi="Arial" w:cs="Arial"/>
          <w:sz w:val="24"/>
          <w:szCs w:val="24"/>
        </w:rPr>
        <w:t xml:space="preserve">különbözetét </w:t>
      </w:r>
    </w:p>
    <w:p w:rsidR="00611179" w:rsidRPr="00611179" w:rsidRDefault="00DE6BA2" w:rsidP="003D75B6">
      <w:pPr>
        <w:pStyle w:val="Listaszerbekezds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1179">
        <w:rPr>
          <w:rFonts w:ascii="Arial" w:hAnsi="Arial" w:cs="Arial"/>
          <w:sz w:val="24"/>
          <w:szCs w:val="24"/>
        </w:rPr>
        <w:t>a tárgyévet követő év január 12. napjáig kell befizetni</w:t>
      </w:r>
      <w:r w:rsidR="00611179" w:rsidRPr="00611179">
        <w:rPr>
          <w:rFonts w:ascii="Arial" w:hAnsi="Arial" w:cs="Arial"/>
          <w:sz w:val="24"/>
          <w:szCs w:val="24"/>
        </w:rPr>
        <w:t>,</w:t>
      </w:r>
      <w:r w:rsidRPr="00611179">
        <w:rPr>
          <w:rFonts w:ascii="Arial" w:hAnsi="Arial" w:cs="Arial"/>
          <w:sz w:val="24"/>
          <w:szCs w:val="24"/>
        </w:rPr>
        <w:t xml:space="preserve"> vagy </w:t>
      </w:r>
    </w:p>
    <w:p w:rsidR="00DE6BA2" w:rsidRPr="00611179" w:rsidRDefault="00DE6BA2" w:rsidP="003D75B6">
      <w:pPr>
        <w:pStyle w:val="Listaszerbekezds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1179">
        <w:rPr>
          <w:rFonts w:ascii="Arial" w:hAnsi="Arial" w:cs="Arial"/>
          <w:sz w:val="24"/>
          <w:szCs w:val="24"/>
        </w:rPr>
        <w:t>a többletbefizetést ettől az időponttól lehet visszaigényelni.</w:t>
      </w:r>
    </w:p>
    <w:p w:rsidR="007D36E3" w:rsidRPr="007D36E3" w:rsidRDefault="007D36E3" w:rsidP="007D3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69AD" w:rsidRDefault="00DE6BA2" w:rsidP="007D3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36E3">
        <w:rPr>
          <w:rFonts w:ascii="Arial" w:hAnsi="Arial" w:cs="Arial"/>
          <w:sz w:val="24"/>
          <w:szCs w:val="24"/>
        </w:rPr>
        <w:t xml:space="preserve">(6) </w:t>
      </w:r>
      <w:r w:rsidR="002869AD" w:rsidRPr="007D36E3">
        <w:rPr>
          <w:rFonts w:ascii="Arial" w:hAnsi="Arial" w:cs="Arial"/>
          <w:sz w:val="24"/>
          <w:szCs w:val="24"/>
        </w:rPr>
        <w:t>A kettős könyvvitelt vezető, eltérő üzleti éves egészségügyi szolgáltató vagy a közhasznú nonprofit társaság a fizetendő szakképzési hozzájárulás alapj</w:t>
      </w:r>
      <w:r w:rsidR="002869AD">
        <w:rPr>
          <w:rFonts w:ascii="Arial" w:hAnsi="Arial" w:cs="Arial"/>
          <w:sz w:val="24"/>
          <w:szCs w:val="24"/>
        </w:rPr>
        <w:t>a.</w:t>
      </w:r>
    </w:p>
    <w:p w:rsidR="00611179" w:rsidRDefault="00611179" w:rsidP="007D3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69AD" w:rsidRDefault="00DE6BA2" w:rsidP="007D3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36E3">
        <w:rPr>
          <w:rFonts w:ascii="Arial" w:hAnsi="Arial" w:cs="Arial"/>
          <w:sz w:val="24"/>
          <w:szCs w:val="24"/>
        </w:rPr>
        <w:t xml:space="preserve">A </w:t>
      </w:r>
    </w:p>
    <w:p w:rsidR="002869AD" w:rsidRPr="002869AD" w:rsidRDefault="00DE6BA2" w:rsidP="003D75B6">
      <w:pPr>
        <w:pStyle w:val="Listaszerbekezds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69AD">
        <w:rPr>
          <w:rFonts w:ascii="Arial" w:hAnsi="Arial" w:cs="Arial"/>
          <w:sz w:val="24"/>
          <w:szCs w:val="24"/>
        </w:rPr>
        <w:t xml:space="preserve">kettős könyvvitelt vezető, </w:t>
      </w:r>
    </w:p>
    <w:p w:rsidR="002869AD" w:rsidRPr="002869AD" w:rsidRDefault="00DE6BA2" w:rsidP="003D75B6">
      <w:pPr>
        <w:pStyle w:val="Listaszerbekezds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69AD">
        <w:rPr>
          <w:rFonts w:ascii="Arial" w:hAnsi="Arial" w:cs="Arial"/>
          <w:sz w:val="24"/>
          <w:szCs w:val="24"/>
        </w:rPr>
        <w:t>eltérő üzleti éves egészségügyi szolgáltató</w:t>
      </w:r>
      <w:r w:rsidR="002869AD" w:rsidRPr="002869AD">
        <w:rPr>
          <w:rFonts w:ascii="Arial" w:hAnsi="Arial" w:cs="Arial"/>
          <w:sz w:val="24"/>
          <w:szCs w:val="24"/>
        </w:rPr>
        <w:t>,</w:t>
      </w:r>
      <w:r w:rsidRPr="002869AD">
        <w:rPr>
          <w:rFonts w:ascii="Arial" w:hAnsi="Arial" w:cs="Arial"/>
          <w:sz w:val="24"/>
          <w:szCs w:val="24"/>
        </w:rPr>
        <w:t xml:space="preserve"> vagy </w:t>
      </w:r>
    </w:p>
    <w:p w:rsidR="002869AD" w:rsidRPr="002869AD" w:rsidRDefault="00DE6BA2" w:rsidP="003D75B6">
      <w:pPr>
        <w:pStyle w:val="Listaszerbekezds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69AD">
        <w:rPr>
          <w:rFonts w:ascii="Arial" w:hAnsi="Arial" w:cs="Arial"/>
          <w:sz w:val="24"/>
          <w:szCs w:val="24"/>
        </w:rPr>
        <w:t xml:space="preserve">a közhasznú nonprofit társaság </w:t>
      </w:r>
    </w:p>
    <w:p w:rsidR="002869AD" w:rsidRDefault="00DE6BA2" w:rsidP="002869A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D36E3">
        <w:rPr>
          <w:rFonts w:ascii="Arial" w:hAnsi="Arial" w:cs="Arial"/>
          <w:sz w:val="24"/>
          <w:szCs w:val="24"/>
        </w:rPr>
        <w:t xml:space="preserve">a fizetendő szakképzési hozzájárulás alapjának </w:t>
      </w:r>
    </w:p>
    <w:p w:rsidR="002869AD" w:rsidRPr="00CB126E" w:rsidRDefault="00DE6BA2" w:rsidP="003D75B6">
      <w:pPr>
        <w:pStyle w:val="Listaszerbekezds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126E">
        <w:rPr>
          <w:rFonts w:ascii="Arial" w:hAnsi="Arial" w:cs="Arial"/>
          <w:sz w:val="24"/>
          <w:szCs w:val="24"/>
        </w:rPr>
        <w:t xml:space="preserve">a </w:t>
      </w:r>
      <w:r w:rsidR="00516DC9">
        <w:rPr>
          <w:rFonts w:ascii="Arial" w:hAnsi="Arial" w:cs="Arial"/>
          <w:sz w:val="24"/>
          <w:szCs w:val="24"/>
        </w:rPr>
        <w:t xml:space="preserve"> </w:t>
      </w:r>
      <w:r w:rsidR="00516DC9" w:rsidRPr="005A1D61">
        <w:rPr>
          <w:rFonts w:ascii="Arial" w:hAnsi="Arial" w:cs="Arial"/>
          <w:b/>
          <w:sz w:val="24"/>
          <w:szCs w:val="24"/>
        </w:rPr>
        <w:t>Szhtv.</w:t>
      </w:r>
      <w:r w:rsidR="00516DC9" w:rsidRPr="005A1D61">
        <w:rPr>
          <w:rFonts w:ascii="Arial" w:hAnsi="Arial" w:cs="Arial"/>
          <w:sz w:val="24"/>
          <w:szCs w:val="24"/>
        </w:rPr>
        <w:t xml:space="preserve"> </w:t>
      </w:r>
      <w:r w:rsidRPr="00CB126E">
        <w:rPr>
          <w:rFonts w:ascii="Arial" w:hAnsi="Arial" w:cs="Arial"/>
          <w:sz w:val="24"/>
          <w:szCs w:val="24"/>
        </w:rPr>
        <w:t xml:space="preserve">2. § (5) bekezdés </w:t>
      </w:r>
      <w:r w:rsidRPr="00CB126E">
        <w:rPr>
          <w:rFonts w:ascii="Arial" w:hAnsi="Arial" w:cs="Arial"/>
          <w:iCs/>
          <w:sz w:val="24"/>
          <w:szCs w:val="24"/>
        </w:rPr>
        <w:t xml:space="preserve">b) </w:t>
      </w:r>
      <w:r w:rsidRPr="00CB126E">
        <w:rPr>
          <w:rFonts w:ascii="Arial" w:hAnsi="Arial" w:cs="Arial"/>
          <w:sz w:val="24"/>
          <w:szCs w:val="24"/>
        </w:rPr>
        <w:t xml:space="preserve">pontja, valamint </w:t>
      </w:r>
      <w:r w:rsidRPr="00CB126E">
        <w:rPr>
          <w:rFonts w:ascii="Arial" w:hAnsi="Arial" w:cs="Arial"/>
          <w:iCs/>
          <w:sz w:val="24"/>
          <w:szCs w:val="24"/>
        </w:rPr>
        <w:t xml:space="preserve">e) </w:t>
      </w:r>
      <w:r w:rsidRPr="00CB126E">
        <w:rPr>
          <w:rFonts w:ascii="Arial" w:hAnsi="Arial" w:cs="Arial"/>
          <w:sz w:val="24"/>
          <w:szCs w:val="24"/>
        </w:rPr>
        <w:t>pontja szerinti meghatározásához szükséges, az üzleti évet követő év</w:t>
      </w:r>
      <w:r w:rsidR="002869AD" w:rsidRPr="00CB126E">
        <w:rPr>
          <w:rFonts w:ascii="Arial" w:hAnsi="Arial" w:cs="Arial"/>
          <w:sz w:val="24"/>
          <w:szCs w:val="24"/>
        </w:rPr>
        <w:t>,</w:t>
      </w:r>
      <w:r w:rsidRPr="00CB126E">
        <w:rPr>
          <w:rFonts w:ascii="Arial" w:hAnsi="Arial" w:cs="Arial"/>
          <w:sz w:val="24"/>
          <w:szCs w:val="24"/>
        </w:rPr>
        <w:t xml:space="preserve"> </w:t>
      </w:r>
    </w:p>
    <w:p w:rsidR="002869AD" w:rsidRPr="002869AD" w:rsidRDefault="00DE6BA2" w:rsidP="003D75B6">
      <w:pPr>
        <w:pStyle w:val="Listaszerbekezds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69AD">
        <w:rPr>
          <w:rFonts w:ascii="Arial" w:hAnsi="Arial" w:cs="Arial"/>
          <w:sz w:val="24"/>
          <w:szCs w:val="24"/>
        </w:rPr>
        <w:t>ötödik hónap</w:t>
      </w:r>
      <w:r w:rsidR="002869AD" w:rsidRPr="002869AD">
        <w:rPr>
          <w:rFonts w:ascii="Arial" w:hAnsi="Arial" w:cs="Arial"/>
          <w:sz w:val="24"/>
          <w:szCs w:val="24"/>
        </w:rPr>
        <w:t>,</w:t>
      </w:r>
      <w:r w:rsidRPr="002869AD">
        <w:rPr>
          <w:rFonts w:ascii="Arial" w:hAnsi="Arial" w:cs="Arial"/>
          <w:sz w:val="24"/>
          <w:szCs w:val="24"/>
        </w:rPr>
        <w:t xml:space="preserve"> </w:t>
      </w:r>
    </w:p>
    <w:p w:rsidR="002869AD" w:rsidRPr="002869AD" w:rsidRDefault="00DE6BA2" w:rsidP="003D75B6">
      <w:pPr>
        <w:pStyle w:val="Listaszerbekezds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69AD">
        <w:rPr>
          <w:rFonts w:ascii="Arial" w:hAnsi="Arial" w:cs="Arial"/>
          <w:sz w:val="24"/>
          <w:szCs w:val="24"/>
        </w:rPr>
        <w:t xml:space="preserve">utolsó napjáig </w:t>
      </w:r>
    </w:p>
    <w:p w:rsidR="002869AD" w:rsidRPr="002869AD" w:rsidRDefault="00DE6BA2" w:rsidP="003D75B6">
      <w:pPr>
        <w:pStyle w:val="Listaszerbekezds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69AD">
        <w:rPr>
          <w:rFonts w:ascii="Arial" w:hAnsi="Arial" w:cs="Arial"/>
          <w:sz w:val="24"/>
          <w:szCs w:val="24"/>
        </w:rPr>
        <w:t xml:space="preserve">az árbevétele összetételének alakulásában bekövetkezett </w:t>
      </w:r>
    </w:p>
    <w:p w:rsidR="002869AD" w:rsidRPr="002869AD" w:rsidRDefault="00DE6BA2" w:rsidP="003D75B6">
      <w:pPr>
        <w:pStyle w:val="Listaszerbekezds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69AD">
        <w:rPr>
          <w:rFonts w:ascii="Arial" w:hAnsi="Arial" w:cs="Arial"/>
          <w:sz w:val="24"/>
          <w:szCs w:val="24"/>
        </w:rPr>
        <w:t>a</w:t>
      </w:r>
      <w:r w:rsidR="00516DC9">
        <w:rPr>
          <w:rFonts w:ascii="Arial" w:hAnsi="Arial" w:cs="Arial"/>
          <w:sz w:val="24"/>
          <w:szCs w:val="24"/>
        </w:rPr>
        <w:t xml:space="preserve"> </w:t>
      </w:r>
      <w:r w:rsidR="00516DC9" w:rsidRPr="005A1D61">
        <w:rPr>
          <w:rFonts w:ascii="Arial" w:hAnsi="Arial" w:cs="Arial"/>
          <w:b/>
          <w:sz w:val="24"/>
          <w:szCs w:val="24"/>
        </w:rPr>
        <w:t>Szhtv.</w:t>
      </w:r>
      <w:r w:rsidR="00516DC9" w:rsidRPr="005A1D61">
        <w:rPr>
          <w:rFonts w:ascii="Arial" w:hAnsi="Arial" w:cs="Arial"/>
          <w:sz w:val="24"/>
          <w:szCs w:val="24"/>
        </w:rPr>
        <w:t xml:space="preserve"> </w:t>
      </w:r>
      <w:r w:rsidR="00516DC9">
        <w:rPr>
          <w:rFonts w:ascii="Arial" w:hAnsi="Arial" w:cs="Arial"/>
          <w:sz w:val="24"/>
          <w:szCs w:val="24"/>
        </w:rPr>
        <w:t>9.§</w:t>
      </w:r>
      <w:r w:rsidRPr="002869AD">
        <w:rPr>
          <w:rFonts w:ascii="Arial" w:hAnsi="Arial" w:cs="Arial"/>
          <w:sz w:val="24"/>
          <w:szCs w:val="24"/>
        </w:rPr>
        <w:t xml:space="preserve"> (1) bekezdés szerinti éves bevallásában figyelembe nem vett</w:t>
      </w:r>
      <w:r w:rsidR="002869AD" w:rsidRPr="002869AD">
        <w:rPr>
          <w:rFonts w:ascii="Arial" w:hAnsi="Arial" w:cs="Arial"/>
          <w:sz w:val="24"/>
          <w:szCs w:val="24"/>
        </w:rPr>
        <w:t>,</w:t>
      </w:r>
    </w:p>
    <w:p w:rsidR="002869AD" w:rsidRDefault="00DE6BA2" w:rsidP="002869AD">
      <w:pPr>
        <w:autoSpaceDE w:val="0"/>
        <w:autoSpaceDN w:val="0"/>
        <w:adjustRightInd w:val="0"/>
        <w:spacing w:after="0" w:line="240" w:lineRule="auto"/>
        <w:ind w:left="645" w:firstLine="708"/>
        <w:rPr>
          <w:rFonts w:ascii="Arial" w:hAnsi="Arial" w:cs="Arial"/>
          <w:sz w:val="24"/>
          <w:szCs w:val="24"/>
        </w:rPr>
      </w:pPr>
      <w:r w:rsidRPr="002869AD">
        <w:rPr>
          <w:rFonts w:ascii="Arial" w:hAnsi="Arial" w:cs="Arial"/>
          <w:sz w:val="24"/>
          <w:szCs w:val="24"/>
        </w:rPr>
        <w:t xml:space="preserve">változása esetén </w:t>
      </w:r>
    </w:p>
    <w:p w:rsidR="002869AD" w:rsidRPr="002869AD" w:rsidRDefault="00DE6BA2" w:rsidP="003D75B6">
      <w:pPr>
        <w:pStyle w:val="Listaszerbekezds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69AD">
        <w:rPr>
          <w:rFonts w:ascii="Arial" w:hAnsi="Arial" w:cs="Arial"/>
          <w:sz w:val="24"/>
          <w:szCs w:val="24"/>
        </w:rPr>
        <w:t xml:space="preserve">a szakképzési hozzájárulás különbözetét </w:t>
      </w:r>
    </w:p>
    <w:p w:rsidR="002869AD" w:rsidRPr="002869AD" w:rsidRDefault="00DE6BA2" w:rsidP="003D75B6">
      <w:pPr>
        <w:pStyle w:val="Listaszerbekezds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69AD">
        <w:rPr>
          <w:rFonts w:ascii="Arial" w:hAnsi="Arial" w:cs="Arial"/>
          <w:sz w:val="24"/>
          <w:szCs w:val="24"/>
        </w:rPr>
        <w:t>az üzleti évet követő év ötödik hónap utolsó napjáig</w:t>
      </w:r>
      <w:r w:rsidR="002869AD" w:rsidRPr="002869AD">
        <w:rPr>
          <w:rFonts w:ascii="Arial" w:hAnsi="Arial" w:cs="Arial"/>
          <w:sz w:val="24"/>
          <w:szCs w:val="24"/>
        </w:rPr>
        <w:t>,</w:t>
      </w:r>
      <w:r w:rsidRPr="002869AD">
        <w:rPr>
          <w:rFonts w:ascii="Arial" w:hAnsi="Arial" w:cs="Arial"/>
          <w:sz w:val="24"/>
          <w:szCs w:val="24"/>
        </w:rPr>
        <w:t xml:space="preserve"> </w:t>
      </w:r>
    </w:p>
    <w:p w:rsidR="002869AD" w:rsidRPr="002869AD" w:rsidRDefault="00DE6BA2" w:rsidP="003D75B6">
      <w:pPr>
        <w:pStyle w:val="Listaszerbekezds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69AD">
        <w:rPr>
          <w:rFonts w:ascii="Arial" w:hAnsi="Arial" w:cs="Arial"/>
          <w:sz w:val="24"/>
          <w:szCs w:val="24"/>
        </w:rPr>
        <w:t xml:space="preserve">a társasági adóról készítendő bevallásában </w:t>
      </w:r>
    </w:p>
    <w:p w:rsidR="002869AD" w:rsidRPr="00CB126E" w:rsidRDefault="00DE6BA2" w:rsidP="003D75B6">
      <w:pPr>
        <w:pStyle w:val="Listaszerbekezds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126E">
        <w:rPr>
          <w:rFonts w:ascii="Arial" w:hAnsi="Arial" w:cs="Arial"/>
          <w:sz w:val="24"/>
          <w:szCs w:val="24"/>
        </w:rPr>
        <w:t xml:space="preserve">vallja be, </w:t>
      </w:r>
    </w:p>
    <w:p w:rsidR="002869AD" w:rsidRPr="00CB126E" w:rsidRDefault="00DE6BA2" w:rsidP="003D75B6">
      <w:pPr>
        <w:pStyle w:val="Listaszerbekezds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126E">
        <w:rPr>
          <w:rFonts w:ascii="Arial" w:hAnsi="Arial" w:cs="Arial"/>
          <w:sz w:val="24"/>
          <w:szCs w:val="24"/>
        </w:rPr>
        <w:t>fizeti meg</w:t>
      </w:r>
      <w:r w:rsidR="002869AD" w:rsidRPr="00CB126E">
        <w:rPr>
          <w:rFonts w:ascii="Arial" w:hAnsi="Arial" w:cs="Arial"/>
          <w:sz w:val="24"/>
          <w:szCs w:val="24"/>
        </w:rPr>
        <w:t>,</w:t>
      </w:r>
      <w:r w:rsidRPr="00CB126E">
        <w:rPr>
          <w:rFonts w:ascii="Arial" w:hAnsi="Arial" w:cs="Arial"/>
          <w:sz w:val="24"/>
          <w:szCs w:val="24"/>
        </w:rPr>
        <w:t xml:space="preserve"> vagy </w:t>
      </w:r>
    </w:p>
    <w:p w:rsidR="00DE6BA2" w:rsidRDefault="00DE6BA2" w:rsidP="003D75B6">
      <w:pPr>
        <w:pStyle w:val="Listaszerbekezds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126E">
        <w:rPr>
          <w:rFonts w:ascii="Arial" w:hAnsi="Arial" w:cs="Arial"/>
          <w:sz w:val="24"/>
          <w:szCs w:val="24"/>
        </w:rPr>
        <w:t>igényli vissza.</w:t>
      </w:r>
    </w:p>
    <w:p w:rsidR="00516DC9" w:rsidRDefault="00516DC9" w:rsidP="00516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1636" w:rsidRDefault="006F1636" w:rsidP="00516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6F1636" w:rsidRDefault="006F1636" w:rsidP="00516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516DC9" w:rsidRPr="00516DC9" w:rsidRDefault="00516DC9" w:rsidP="00516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16DC9">
        <w:rPr>
          <w:rFonts w:ascii="Arial" w:hAnsi="Arial" w:cs="Arial"/>
          <w:b/>
          <w:i/>
          <w:sz w:val="20"/>
          <w:szCs w:val="20"/>
        </w:rPr>
        <w:lastRenderedPageBreak/>
        <w:t>„Szhtv.</w:t>
      </w:r>
      <w:r w:rsidRPr="00516DC9">
        <w:rPr>
          <w:rFonts w:ascii="Arial" w:hAnsi="Arial" w:cs="Arial"/>
          <w:i/>
          <w:sz w:val="20"/>
          <w:szCs w:val="20"/>
        </w:rPr>
        <w:t xml:space="preserve"> </w:t>
      </w:r>
    </w:p>
    <w:p w:rsidR="00516DC9" w:rsidRPr="00516DC9" w:rsidRDefault="00516DC9" w:rsidP="00516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16DC9" w:rsidRPr="00516DC9" w:rsidRDefault="00516DC9" w:rsidP="00516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16DC9">
        <w:rPr>
          <w:rFonts w:ascii="Arial" w:hAnsi="Arial" w:cs="Arial"/>
          <w:i/>
          <w:sz w:val="20"/>
          <w:szCs w:val="20"/>
        </w:rPr>
        <w:t xml:space="preserve">2. § </w:t>
      </w:r>
    </w:p>
    <w:p w:rsidR="00516DC9" w:rsidRPr="00516DC9" w:rsidRDefault="00516DC9" w:rsidP="00516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16DC9" w:rsidRPr="00516DC9" w:rsidRDefault="00516DC9" w:rsidP="00516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16DC9">
        <w:rPr>
          <w:rFonts w:ascii="Arial" w:hAnsi="Arial" w:cs="Arial"/>
          <w:i/>
          <w:sz w:val="20"/>
          <w:szCs w:val="20"/>
        </w:rPr>
        <w:t>(5)</w:t>
      </w:r>
    </w:p>
    <w:p w:rsidR="00516DC9" w:rsidRPr="00516DC9" w:rsidRDefault="00516DC9" w:rsidP="00516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16DC9" w:rsidRPr="00516DC9" w:rsidRDefault="00516DC9" w:rsidP="00516DC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516DC9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516DC9">
        <w:rPr>
          <w:rFonts w:ascii="Arial" w:hAnsi="Arial" w:cs="Arial"/>
          <w:i/>
          <w:sz w:val="20"/>
          <w:szCs w:val="20"/>
        </w:rPr>
        <w:t xml:space="preserve">az egészségügyről szóló 1997. évi CLIV. törvény (a továbbiakban: Eü. tv.) 3. § </w:t>
      </w:r>
      <w:r w:rsidRPr="00516DC9">
        <w:rPr>
          <w:rFonts w:ascii="Arial" w:hAnsi="Arial" w:cs="Arial"/>
          <w:i/>
          <w:iCs/>
          <w:sz w:val="20"/>
          <w:szCs w:val="20"/>
        </w:rPr>
        <w:t xml:space="preserve">f) </w:t>
      </w:r>
      <w:r w:rsidRPr="00516DC9">
        <w:rPr>
          <w:rFonts w:ascii="Arial" w:hAnsi="Arial" w:cs="Arial"/>
          <w:i/>
          <w:sz w:val="20"/>
          <w:szCs w:val="20"/>
        </w:rPr>
        <w:t>pontjában meghatározott egészségügyi szolgáltató - feltéve, hogy az egészségbiztosítási szervvel szerződést kötött és nem költségvetési szervként működik - az egészségügyi közszolgáltatás ellátásával összefüggésben őt terhelő szociális hozzájárulási adóalap után,</w:t>
      </w:r>
    </w:p>
    <w:p w:rsidR="00516DC9" w:rsidRPr="00516DC9" w:rsidRDefault="00516DC9" w:rsidP="00516DC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516DC9">
        <w:rPr>
          <w:rFonts w:ascii="Arial" w:hAnsi="Arial" w:cs="Arial"/>
          <w:i/>
          <w:iCs/>
          <w:sz w:val="20"/>
          <w:szCs w:val="20"/>
        </w:rPr>
        <w:t xml:space="preserve">e) </w:t>
      </w:r>
      <w:r w:rsidRPr="00516DC9">
        <w:rPr>
          <w:rFonts w:ascii="Arial" w:hAnsi="Arial" w:cs="Arial"/>
          <w:i/>
          <w:sz w:val="20"/>
          <w:szCs w:val="20"/>
        </w:rPr>
        <w:t xml:space="preserve">a közhasznú nonprofit gazdasági társaság a társasági adóról és az osztalékadóról szóló 1996. évi LXXXI. törvény 6. számú melléklet </w:t>
      </w:r>
      <w:r w:rsidRPr="00516DC9">
        <w:rPr>
          <w:rFonts w:ascii="Arial" w:hAnsi="Arial" w:cs="Arial"/>
          <w:i/>
          <w:iCs/>
          <w:sz w:val="20"/>
          <w:szCs w:val="20"/>
        </w:rPr>
        <w:t xml:space="preserve">E) </w:t>
      </w:r>
      <w:r w:rsidRPr="00516DC9">
        <w:rPr>
          <w:rFonts w:ascii="Arial" w:hAnsi="Arial" w:cs="Arial"/>
          <w:i/>
          <w:sz w:val="20"/>
          <w:szCs w:val="20"/>
        </w:rPr>
        <w:t>fejezete alapján megállapított kedvezményezett tevékenység ellátásával összefüggésben a társaságot terhelő szociális hozzájárulási adó alapja után”.</w:t>
      </w:r>
    </w:p>
    <w:p w:rsidR="007D36E3" w:rsidRPr="007D36E3" w:rsidRDefault="007D36E3" w:rsidP="007D3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34AB" w:rsidRDefault="00DE6BA2" w:rsidP="007D3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36E3">
        <w:rPr>
          <w:rFonts w:ascii="Arial" w:hAnsi="Arial" w:cs="Arial"/>
          <w:sz w:val="24"/>
          <w:szCs w:val="24"/>
        </w:rPr>
        <w:t xml:space="preserve">(7) </w:t>
      </w:r>
      <w:r w:rsidR="00D734AB">
        <w:rPr>
          <w:rFonts w:ascii="Arial" w:hAnsi="Arial" w:cs="Arial"/>
          <w:sz w:val="24"/>
          <w:szCs w:val="24"/>
        </w:rPr>
        <w:t xml:space="preserve">A </w:t>
      </w:r>
      <w:r w:rsidR="00D734AB" w:rsidRPr="007D36E3">
        <w:rPr>
          <w:rFonts w:ascii="Arial" w:hAnsi="Arial" w:cs="Arial"/>
          <w:sz w:val="24"/>
          <w:szCs w:val="24"/>
        </w:rPr>
        <w:t>visszajáró összeg</w:t>
      </w:r>
      <w:r w:rsidR="00D734AB">
        <w:rPr>
          <w:rFonts w:ascii="Arial" w:hAnsi="Arial" w:cs="Arial"/>
          <w:sz w:val="24"/>
          <w:szCs w:val="24"/>
        </w:rPr>
        <w:t>.</w:t>
      </w:r>
    </w:p>
    <w:p w:rsidR="00D734AB" w:rsidRDefault="00D734AB" w:rsidP="007D3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34AB" w:rsidRDefault="00DE6BA2" w:rsidP="007D3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36E3">
        <w:rPr>
          <w:rFonts w:ascii="Arial" w:hAnsi="Arial" w:cs="Arial"/>
          <w:sz w:val="24"/>
          <w:szCs w:val="24"/>
        </w:rPr>
        <w:t>A hozzájárulásra kötelezett</w:t>
      </w:r>
      <w:r w:rsidR="00D734AB">
        <w:rPr>
          <w:rFonts w:ascii="Arial" w:hAnsi="Arial" w:cs="Arial"/>
          <w:sz w:val="24"/>
          <w:szCs w:val="24"/>
        </w:rPr>
        <w:t>,</w:t>
      </w:r>
      <w:r w:rsidRPr="007D36E3">
        <w:rPr>
          <w:rFonts w:ascii="Arial" w:hAnsi="Arial" w:cs="Arial"/>
          <w:sz w:val="24"/>
          <w:szCs w:val="24"/>
        </w:rPr>
        <w:t xml:space="preserve"> </w:t>
      </w:r>
    </w:p>
    <w:p w:rsidR="00D734AB" w:rsidRPr="00D734AB" w:rsidRDefault="00DE6BA2" w:rsidP="003D75B6">
      <w:pPr>
        <w:pStyle w:val="Listaszerbekezds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34AB">
        <w:rPr>
          <w:rFonts w:ascii="Arial" w:hAnsi="Arial" w:cs="Arial"/>
          <w:sz w:val="24"/>
          <w:szCs w:val="24"/>
        </w:rPr>
        <w:t xml:space="preserve">a visszajáró összeg </w:t>
      </w:r>
    </w:p>
    <w:p w:rsidR="00D734AB" w:rsidRPr="00D734AB" w:rsidRDefault="00DE6BA2" w:rsidP="003D75B6">
      <w:pPr>
        <w:pStyle w:val="Listaszerbekezds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34AB">
        <w:rPr>
          <w:rFonts w:ascii="Arial" w:hAnsi="Arial" w:cs="Arial"/>
          <w:sz w:val="24"/>
          <w:szCs w:val="24"/>
        </w:rPr>
        <w:t>kiutalását</w:t>
      </w:r>
      <w:r w:rsidR="00D734AB" w:rsidRPr="00D734AB">
        <w:rPr>
          <w:rFonts w:ascii="Arial" w:hAnsi="Arial" w:cs="Arial"/>
          <w:sz w:val="24"/>
          <w:szCs w:val="24"/>
        </w:rPr>
        <w:t>,</w:t>
      </w:r>
      <w:r w:rsidRPr="00D734AB">
        <w:rPr>
          <w:rFonts w:ascii="Arial" w:hAnsi="Arial" w:cs="Arial"/>
          <w:sz w:val="24"/>
          <w:szCs w:val="24"/>
        </w:rPr>
        <w:t xml:space="preserve"> vagy </w:t>
      </w:r>
    </w:p>
    <w:p w:rsidR="00D734AB" w:rsidRPr="00D734AB" w:rsidRDefault="00DE6BA2" w:rsidP="003D75B6">
      <w:pPr>
        <w:pStyle w:val="Listaszerbekezds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34AB">
        <w:rPr>
          <w:rFonts w:ascii="Arial" w:hAnsi="Arial" w:cs="Arial"/>
          <w:sz w:val="24"/>
          <w:szCs w:val="24"/>
        </w:rPr>
        <w:t xml:space="preserve">átvezetését </w:t>
      </w:r>
    </w:p>
    <w:p w:rsidR="00D734AB" w:rsidRDefault="00DE6BA2" w:rsidP="00D734AB">
      <w:pPr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 w:rsidRPr="007D36E3">
        <w:rPr>
          <w:rFonts w:ascii="Arial" w:hAnsi="Arial" w:cs="Arial"/>
          <w:sz w:val="24"/>
          <w:szCs w:val="24"/>
        </w:rPr>
        <w:t xml:space="preserve">legkorábban </w:t>
      </w:r>
    </w:p>
    <w:p w:rsidR="00D734AB" w:rsidRPr="00D734AB" w:rsidRDefault="00DE6BA2" w:rsidP="003D75B6">
      <w:pPr>
        <w:pStyle w:val="Listaszerbekezds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34AB">
        <w:rPr>
          <w:rFonts w:ascii="Arial" w:hAnsi="Arial" w:cs="Arial"/>
          <w:sz w:val="24"/>
          <w:szCs w:val="24"/>
        </w:rPr>
        <w:t xml:space="preserve">a bevallás esedékességének napjától </w:t>
      </w:r>
    </w:p>
    <w:p w:rsidR="00DE6BA2" w:rsidRPr="007D36E3" w:rsidRDefault="00DE6BA2" w:rsidP="007D3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36E3">
        <w:rPr>
          <w:rFonts w:ascii="Arial" w:hAnsi="Arial" w:cs="Arial"/>
          <w:sz w:val="24"/>
          <w:szCs w:val="24"/>
        </w:rPr>
        <w:t>kezdeményezheti.</w:t>
      </w:r>
    </w:p>
    <w:p w:rsidR="007D36E3" w:rsidRPr="007D36E3" w:rsidRDefault="007D36E3" w:rsidP="007D3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1D3" w:rsidRDefault="00DE6BA2" w:rsidP="007D3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36E3">
        <w:rPr>
          <w:rFonts w:ascii="Arial" w:hAnsi="Arial" w:cs="Arial"/>
          <w:sz w:val="24"/>
          <w:szCs w:val="24"/>
        </w:rPr>
        <w:t xml:space="preserve">(8) </w:t>
      </w:r>
      <w:r w:rsidR="00FE41D3" w:rsidRPr="007D36E3">
        <w:rPr>
          <w:rFonts w:ascii="Arial" w:hAnsi="Arial" w:cs="Arial"/>
          <w:sz w:val="24"/>
          <w:szCs w:val="24"/>
        </w:rPr>
        <w:t>Az állami adóhatóság</w:t>
      </w:r>
      <w:r w:rsidR="00FE41D3">
        <w:rPr>
          <w:rFonts w:ascii="Arial" w:hAnsi="Arial" w:cs="Arial"/>
          <w:sz w:val="24"/>
          <w:szCs w:val="24"/>
        </w:rPr>
        <w:t xml:space="preserve"> eljárása.</w:t>
      </w:r>
    </w:p>
    <w:p w:rsidR="00FE41D3" w:rsidRDefault="00FE41D3" w:rsidP="007D3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1D3" w:rsidRDefault="00DE6BA2" w:rsidP="007D3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36E3">
        <w:rPr>
          <w:rFonts w:ascii="Arial" w:hAnsi="Arial" w:cs="Arial"/>
          <w:sz w:val="24"/>
          <w:szCs w:val="24"/>
        </w:rPr>
        <w:t>Az állami adóhatóság</w:t>
      </w:r>
      <w:r w:rsidR="00FE41D3">
        <w:rPr>
          <w:rFonts w:ascii="Arial" w:hAnsi="Arial" w:cs="Arial"/>
          <w:sz w:val="24"/>
          <w:szCs w:val="24"/>
        </w:rPr>
        <w:t>,</w:t>
      </w:r>
      <w:r w:rsidRPr="007D36E3">
        <w:rPr>
          <w:rFonts w:ascii="Arial" w:hAnsi="Arial" w:cs="Arial"/>
          <w:sz w:val="24"/>
          <w:szCs w:val="24"/>
        </w:rPr>
        <w:t xml:space="preserve"> </w:t>
      </w:r>
    </w:p>
    <w:p w:rsidR="00FE41D3" w:rsidRPr="00FE41D3" w:rsidRDefault="00DE6BA2" w:rsidP="003D75B6">
      <w:pPr>
        <w:pStyle w:val="Listaszerbekezds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1D3">
        <w:rPr>
          <w:rFonts w:ascii="Arial" w:hAnsi="Arial" w:cs="Arial"/>
          <w:sz w:val="24"/>
          <w:szCs w:val="24"/>
        </w:rPr>
        <w:t>a</w:t>
      </w:r>
      <w:r w:rsidR="00FE41D3" w:rsidRPr="00FE41D3">
        <w:rPr>
          <w:rFonts w:ascii="Arial" w:hAnsi="Arial" w:cs="Arial"/>
          <w:sz w:val="24"/>
          <w:szCs w:val="24"/>
        </w:rPr>
        <w:t xml:space="preserve"> </w:t>
      </w:r>
      <w:r w:rsidRPr="00FE41D3">
        <w:rPr>
          <w:rFonts w:ascii="Arial" w:hAnsi="Arial" w:cs="Arial"/>
          <w:sz w:val="24"/>
          <w:szCs w:val="24"/>
        </w:rPr>
        <w:t xml:space="preserve"> visszatérítés tekintetében</w:t>
      </w:r>
      <w:r w:rsidR="00FE41D3" w:rsidRPr="00FE41D3">
        <w:rPr>
          <w:rFonts w:ascii="Arial" w:hAnsi="Arial" w:cs="Arial"/>
          <w:sz w:val="24"/>
          <w:szCs w:val="24"/>
        </w:rPr>
        <w:t>,</w:t>
      </w:r>
      <w:r w:rsidRPr="00FE41D3">
        <w:rPr>
          <w:rFonts w:ascii="Arial" w:hAnsi="Arial" w:cs="Arial"/>
          <w:sz w:val="24"/>
          <w:szCs w:val="24"/>
        </w:rPr>
        <w:t xml:space="preserve"> </w:t>
      </w:r>
    </w:p>
    <w:p w:rsidR="00FE41D3" w:rsidRPr="00FE41D3" w:rsidRDefault="00DE6BA2" w:rsidP="003D75B6">
      <w:pPr>
        <w:pStyle w:val="Listaszerbekezds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1D3">
        <w:rPr>
          <w:rFonts w:ascii="Arial" w:hAnsi="Arial" w:cs="Arial"/>
          <w:sz w:val="24"/>
          <w:szCs w:val="24"/>
        </w:rPr>
        <w:t xml:space="preserve">az </w:t>
      </w:r>
      <w:r w:rsidRPr="00FE41D3">
        <w:rPr>
          <w:rFonts w:ascii="Arial" w:hAnsi="Arial" w:cs="Arial"/>
          <w:b/>
          <w:sz w:val="24"/>
          <w:szCs w:val="24"/>
        </w:rPr>
        <w:t>Art.</w:t>
      </w:r>
      <w:r w:rsidRPr="00FE41D3">
        <w:rPr>
          <w:rFonts w:ascii="Arial" w:hAnsi="Arial" w:cs="Arial"/>
          <w:sz w:val="24"/>
          <w:szCs w:val="24"/>
        </w:rPr>
        <w:t xml:space="preserve"> szerint </w:t>
      </w:r>
    </w:p>
    <w:p w:rsidR="00FE41D3" w:rsidRDefault="00DE6BA2" w:rsidP="007D3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36E3">
        <w:rPr>
          <w:rFonts w:ascii="Arial" w:hAnsi="Arial" w:cs="Arial"/>
          <w:sz w:val="24"/>
          <w:szCs w:val="24"/>
        </w:rPr>
        <w:t xml:space="preserve">jár el. </w:t>
      </w:r>
    </w:p>
    <w:p w:rsidR="00FE41D3" w:rsidRDefault="00FE41D3" w:rsidP="007D3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6BA2" w:rsidRPr="007D36E3" w:rsidRDefault="00DE6BA2" w:rsidP="007D3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36E3">
        <w:rPr>
          <w:rFonts w:ascii="Arial" w:hAnsi="Arial" w:cs="Arial"/>
          <w:sz w:val="24"/>
          <w:szCs w:val="24"/>
        </w:rPr>
        <w:t>A kapott visszatérítést</w:t>
      </w:r>
      <w:r w:rsidR="00FE41D3">
        <w:rPr>
          <w:rFonts w:ascii="Arial" w:hAnsi="Arial" w:cs="Arial"/>
          <w:sz w:val="24"/>
          <w:szCs w:val="24"/>
        </w:rPr>
        <w:t>,</w:t>
      </w:r>
      <w:r w:rsidRPr="007D36E3">
        <w:rPr>
          <w:rFonts w:ascii="Arial" w:hAnsi="Arial" w:cs="Arial"/>
          <w:sz w:val="24"/>
          <w:szCs w:val="24"/>
        </w:rPr>
        <w:t xml:space="preserve"> egyéb bevételként kell elszámolni.</w:t>
      </w:r>
    </w:p>
    <w:p w:rsidR="00FE41D3" w:rsidRDefault="00FE41D3" w:rsidP="00FE41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E41D3" w:rsidRPr="00FE41D3" w:rsidRDefault="00DE6BA2" w:rsidP="00AA4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E41D3">
        <w:rPr>
          <w:rFonts w:ascii="Arial" w:hAnsi="Arial" w:cs="Arial"/>
          <w:b/>
          <w:bCs/>
          <w:sz w:val="28"/>
          <w:szCs w:val="28"/>
        </w:rPr>
        <w:t xml:space="preserve">10. § </w:t>
      </w:r>
    </w:p>
    <w:p w:rsidR="00FE41D3" w:rsidRDefault="00FE41D3" w:rsidP="00AA4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B6281" w:rsidRDefault="00DE6BA2" w:rsidP="00AA4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(1) </w:t>
      </w:r>
      <w:r w:rsidR="002B6281" w:rsidRPr="008E53B6">
        <w:rPr>
          <w:rFonts w:ascii="Arial" w:hAnsi="Arial" w:cs="Arial"/>
          <w:sz w:val="24"/>
          <w:szCs w:val="24"/>
        </w:rPr>
        <w:t>Az állami adóhatóság</w:t>
      </w:r>
      <w:r w:rsidR="002B6281">
        <w:rPr>
          <w:rFonts w:ascii="Arial" w:hAnsi="Arial" w:cs="Arial"/>
          <w:sz w:val="24"/>
          <w:szCs w:val="24"/>
        </w:rPr>
        <w:t xml:space="preserve">, </w:t>
      </w:r>
      <w:r w:rsidR="002B6281" w:rsidRPr="008E53B6">
        <w:rPr>
          <w:rFonts w:ascii="Arial" w:hAnsi="Arial" w:cs="Arial"/>
          <w:sz w:val="24"/>
          <w:szCs w:val="24"/>
        </w:rPr>
        <w:t>átutalja</w:t>
      </w:r>
      <w:r w:rsidR="002B6281">
        <w:rPr>
          <w:rFonts w:ascii="Arial" w:hAnsi="Arial" w:cs="Arial"/>
          <w:sz w:val="24"/>
          <w:szCs w:val="24"/>
        </w:rPr>
        <w:t xml:space="preserve">. </w:t>
      </w:r>
    </w:p>
    <w:p w:rsidR="002B6281" w:rsidRDefault="002B6281" w:rsidP="00AA4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6281" w:rsidRDefault="00DE6BA2" w:rsidP="00AA4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>Az állami adóhatóság</w:t>
      </w:r>
      <w:r w:rsidR="002B6281">
        <w:rPr>
          <w:rFonts w:ascii="Arial" w:hAnsi="Arial" w:cs="Arial"/>
          <w:sz w:val="24"/>
          <w:szCs w:val="24"/>
        </w:rPr>
        <w:t>,</w:t>
      </w:r>
      <w:r w:rsidRPr="008E53B6">
        <w:rPr>
          <w:rFonts w:ascii="Arial" w:hAnsi="Arial" w:cs="Arial"/>
          <w:sz w:val="24"/>
          <w:szCs w:val="24"/>
        </w:rPr>
        <w:t xml:space="preserve"> </w:t>
      </w:r>
    </w:p>
    <w:p w:rsidR="002B6281" w:rsidRPr="002B6281" w:rsidRDefault="00DE6BA2" w:rsidP="003D75B6">
      <w:pPr>
        <w:pStyle w:val="Listaszerbekezds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6281">
        <w:rPr>
          <w:rFonts w:ascii="Arial" w:hAnsi="Arial" w:cs="Arial"/>
          <w:sz w:val="24"/>
          <w:szCs w:val="24"/>
        </w:rPr>
        <w:t xml:space="preserve">a Nemzeti Foglalkoztatási Alapot megillető szakképzési hozzájárulást </w:t>
      </w:r>
    </w:p>
    <w:p w:rsidR="002B6281" w:rsidRPr="002B6281" w:rsidRDefault="00DE6BA2" w:rsidP="003D75B6">
      <w:pPr>
        <w:pStyle w:val="Listaszerbekezds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6281">
        <w:rPr>
          <w:rFonts w:ascii="Arial" w:hAnsi="Arial" w:cs="Arial"/>
          <w:sz w:val="24"/>
          <w:szCs w:val="24"/>
        </w:rPr>
        <w:t xml:space="preserve">havonta, </w:t>
      </w:r>
    </w:p>
    <w:p w:rsidR="002B6281" w:rsidRPr="002B6281" w:rsidRDefault="00DE6BA2" w:rsidP="003D75B6">
      <w:pPr>
        <w:pStyle w:val="Listaszerbekezds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6281">
        <w:rPr>
          <w:rFonts w:ascii="Arial" w:hAnsi="Arial" w:cs="Arial"/>
          <w:sz w:val="24"/>
          <w:szCs w:val="24"/>
        </w:rPr>
        <w:t xml:space="preserve">a tárgyhónapot követő hónap 20. napjáig </w:t>
      </w:r>
    </w:p>
    <w:p w:rsidR="002B6281" w:rsidRDefault="00DE6BA2" w:rsidP="003A5E7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átutalja </w:t>
      </w:r>
    </w:p>
    <w:p w:rsidR="002B6281" w:rsidRPr="003A5E7F" w:rsidRDefault="00DE6BA2" w:rsidP="003D75B6">
      <w:pPr>
        <w:pStyle w:val="Listaszerbekezds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E7F">
        <w:rPr>
          <w:rFonts w:ascii="Arial" w:hAnsi="Arial" w:cs="Arial"/>
          <w:sz w:val="24"/>
          <w:szCs w:val="24"/>
        </w:rPr>
        <w:t>a Nemzeti Foglalkoztatási Alap</w:t>
      </w:r>
      <w:r w:rsidR="002B6281" w:rsidRPr="003A5E7F">
        <w:rPr>
          <w:rFonts w:ascii="Arial" w:hAnsi="Arial" w:cs="Arial"/>
          <w:sz w:val="24"/>
          <w:szCs w:val="24"/>
        </w:rPr>
        <w:t>,</w:t>
      </w:r>
      <w:r w:rsidRPr="003A5E7F">
        <w:rPr>
          <w:rFonts w:ascii="Arial" w:hAnsi="Arial" w:cs="Arial"/>
          <w:sz w:val="24"/>
          <w:szCs w:val="24"/>
        </w:rPr>
        <w:t xml:space="preserve"> </w:t>
      </w:r>
    </w:p>
    <w:p w:rsidR="002B6281" w:rsidRPr="003A5E7F" w:rsidRDefault="00DE6BA2" w:rsidP="003D75B6">
      <w:pPr>
        <w:pStyle w:val="Listaszerbekezds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5E7F">
        <w:rPr>
          <w:rFonts w:ascii="Arial" w:hAnsi="Arial" w:cs="Arial"/>
          <w:sz w:val="24"/>
          <w:szCs w:val="24"/>
        </w:rPr>
        <w:t xml:space="preserve">Magyar Államkincstárnál vezetett </w:t>
      </w:r>
    </w:p>
    <w:p w:rsidR="00DE6BA2" w:rsidRPr="008E53B6" w:rsidRDefault="00DE6BA2" w:rsidP="003A5E7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>számlájára.</w:t>
      </w:r>
    </w:p>
    <w:p w:rsidR="00CE116D" w:rsidRDefault="00CE116D" w:rsidP="00031230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057568" w:rsidRDefault="00057568" w:rsidP="00031230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057568" w:rsidRDefault="00057568" w:rsidP="00031230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3C671A" w:rsidRDefault="00031230" w:rsidP="00031230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031230">
        <w:rPr>
          <w:rFonts w:ascii="Arial" w:eastAsia="Times New Roman" w:hAnsi="Arial" w:cs="Arial"/>
          <w:color w:val="FF0000"/>
          <w:sz w:val="24"/>
          <w:szCs w:val="24"/>
          <w:lang w:eastAsia="hu-HU"/>
        </w:rPr>
        <w:lastRenderedPageBreak/>
        <w:t>(2) Az állami adóhatóság</w:t>
      </w:r>
      <w:r w:rsidR="003C671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</w:t>
      </w:r>
      <w:r w:rsidRPr="0003123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3C671A" w:rsidRDefault="003C671A" w:rsidP="00031230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8A52EB" w:rsidRDefault="007D452A" w:rsidP="00031230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</w:t>
      </w:r>
      <w:r w:rsidR="00031230" w:rsidRPr="0003123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hozzájárulásra kötelezett</w:t>
      </w:r>
      <w:r w:rsidR="008A52E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="00031230" w:rsidRPr="0003123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8A52EB" w:rsidRPr="002A6C3B" w:rsidRDefault="008A52EB" w:rsidP="003D75B6">
      <w:pPr>
        <w:pStyle w:val="Listaszerbekezds"/>
        <w:numPr>
          <w:ilvl w:val="0"/>
          <w:numId w:val="291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2A6C3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</w:t>
      </w:r>
      <w:r w:rsidR="00031230" w:rsidRPr="002A6C3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szakképzési hozzájárulási </w:t>
      </w:r>
    </w:p>
    <w:p w:rsidR="008A52EB" w:rsidRPr="002A6C3B" w:rsidRDefault="00031230" w:rsidP="003D75B6">
      <w:pPr>
        <w:pStyle w:val="Listaszerbekezds"/>
        <w:numPr>
          <w:ilvl w:val="0"/>
          <w:numId w:val="292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2A6C3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alapjáról</w:t>
      </w:r>
      <w:r w:rsidR="008A52EB" w:rsidRPr="002A6C3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2A6C3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és </w:t>
      </w:r>
    </w:p>
    <w:p w:rsidR="008A52EB" w:rsidRPr="002A6C3B" w:rsidRDefault="00031230" w:rsidP="003D75B6">
      <w:pPr>
        <w:pStyle w:val="Listaszerbekezds"/>
        <w:numPr>
          <w:ilvl w:val="0"/>
          <w:numId w:val="292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2A6C3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mértékéről, </w:t>
      </w:r>
    </w:p>
    <w:p w:rsidR="00CE116D" w:rsidRDefault="00031230" w:rsidP="002A6C3B">
      <w:pPr>
        <w:spacing w:after="0" w:line="240" w:lineRule="auto"/>
        <w:ind w:left="106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2A6C3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r w:rsidR="008A52EB" w:rsidRPr="002A6C3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z </w:t>
      </w:r>
      <w:r w:rsidR="00CE116D" w:rsidRPr="002A6C3B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Szhtv.</w:t>
      </w:r>
      <w:r w:rsidRPr="002A6C3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8. § </w:t>
      </w:r>
      <w:r w:rsidRPr="0003123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(1) és (1a) bekezdése szerinti csökkentő tételről - csökkentő tételenként, létszám és összeg adatok tekintetében -, </w:t>
      </w:r>
    </w:p>
    <w:p w:rsidR="00CE116D" w:rsidRPr="00E95F83" w:rsidRDefault="00031230" w:rsidP="003D75B6">
      <w:pPr>
        <w:pStyle w:val="Listaszerbekezds"/>
        <w:numPr>
          <w:ilvl w:val="0"/>
          <w:numId w:val="293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E95F8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r w:rsidR="00CE116D" w:rsidRPr="00E95F8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z </w:t>
      </w:r>
      <w:r w:rsidR="00CE116D" w:rsidRPr="00E95F83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Szhtv.</w:t>
      </w:r>
      <w:r w:rsidRPr="00E95F8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8. § (1b) bekezdésében meghatározott kötelezettek által visszaigényelt összegről, </w:t>
      </w:r>
    </w:p>
    <w:p w:rsidR="00E95F83" w:rsidRDefault="00031230" w:rsidP="003D75B6">
      <w:pPr>
        <w:pStyle w:val="Listaszerbekezds"/>
        <w:numPr>
          <w:ilvl w:val="0"/>
          <w:numId w:val="294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E95F8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hozzájárulásra kötelezett által bejelentett tanulószerződéses tanulók létszámáról, </w:t>
      </w:r>
    </w:p>
    <w:p w:rsidR="00E95F83" w:rsidRDefault="00031230" w:rsidP="003D75B6">
      <w:pPr>
        <w:pStyle w:val="Listaszerbekezds"/>
        <w:numPr>
          <w:ilvl w:val="0"/>
          <w:numId w:val="294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E95F8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tanulószerződéses tanulók után fizetendő szociális hozzájárulási adóról</w:t>
      </w:r>
      <w:r w:rsidR="00CE116D" w:rsidRPr="00E95F8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E95F8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és</w:t>
      </w:r>
    </w:p>
    <w:p w:rsidR="00CE116D" w:rsidRPr="00E95F83" w:rsidRDefault="00031230" w:rsidP="003D75B6">
      <w:pPr>
        <w:pStyle w:val="Listaszerbekezds"/>
        <w:numPr>
          <w:ilvl w:val="0"/>
          <w:numId w:val="294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E95F8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tanuló által fizetendő </w:t>
      </w:r>
    </w:p>
    <w:p w:rsidR="00E95F83" w:rsidRDefault="00031230" w:rsidP="003D75B6">
      <w:pPr>
        <w:pStyle w:val="Listaszerbekezds"/>
        <w:numPr>
          <w:ilvl w:val="0"/>
          <w:numId w:val="295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E95F8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nyugdíj</w:t>
      </w:r>
      <w:r w:rsidR="00E95F83" w:rsidRPr="00E95F8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E95F8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és</w:t>
      </w:r>
    </w:p>
    <w:p w:rsidR="00CE116D" w:rsidRPr="00E95F83" w:rsidRDefault="00031230" w:rsidP="003D75B6">
      <w:pPr>
        <w:pStyle w:val="Listaszerbekezds"/>
        <w:numPr>
          <w:ilvl w:val="0"/>
          <w:numId w:val="295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E95F8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egészségügyi járulékról </w:t>
      </w:r>
    </w:p>
    <w:p w:rsidR="00CE116D" w:rsidRDefault="00031230" w:rsidP="00E95F83">
      <w:pPr>
        <w:spacing w:after="0" w:line="240" w:lineRule="auto"/>
        <w:ind w:left="1068"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03123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bevallási időszakot követően, </w:t>
      </w:r>
    </w:p>
    <w:p w:rsidR="00CE116D" w:rsidRPr="00E95F83" w:rsidRDefault="00031230" w:rsidP="003D75B6">
      <w:pPr>
        <w:pStyle w:val="Listaszerbekezds"/>
        <w:numPr>
          <w:ilvl w:val="0"/>
          <w:numId w:val="296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E95F8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Nemzeti Foglalkoztatási Alapot megillető hozzájárulások átutalásáról</w:t>
      </w:r>
      <w:r w:rsidR="00CE116D" w:rsidRPr="00E95F8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E95F8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CE116D" w:rsidRDefault="00031230" w:rsidP="003D75B6">
      <w:pPr>
        <w:spacing w:after="0" w:line="240" w:lineRule="auto"/>
        <w:ind w:left="1068"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03123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 alapkezelővel kötött megállapodása alapján</w:t>
      </w:r>
      <w:r w:rsidR="00CE116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03123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adatot szolgáltat </w:t>
      </w:r>
    </w:p>
    <w:p w:rsidR="00031230" w:rsidRDefault="00031230" w:rsidP="003D75B6">
      <w:pPr>
        <w:spacing w:after="0" w:line="240" w:lineRule="auto"/>
        <w:ind w:left="1068"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03123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 alapkezelőnek.</w:t>
      </w:r>
    </w:p>
    <w:p w:rsidR="00F949AB" w:rsidRDefault="00F949AB" w:rsidP="00F949AB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</w:pPr>
    </w:p>
    <w:p w:rsidR="00F949AB" w:rsidRPr="00F949AB" w:rsidRDefault="00F949AB" w:rsidP="00F949AB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F949AB">
        <w:rPr>
          <w:rFonts w:ascii="Arial" w:eastAsia="Times New Roman" w:hAnsi="Arial" w:cs="Arial"/>
          <w:b/>
          <w:i/>
          <w:sz w:val="20"/>
          <w:szCs w:val="20"/>
          <w:lang w:eastAsia="hu-HU"/>
        </w:rPr>
        <w:t>„Szhtv.</w:t>
      </w:r>
    </w:p>
    <w:p w:rsidR="00057568" w:rsidRDefault="00057568" w:rsidP="00057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57568" w:rsidRPr="000A39DB" w:rsidRDefault="00057568" w:rsidP="00057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A39DB">
        <w:rPr>
          <w:rFonts w:ascii="Arial" w:hAnsi="Arial" w:cs="Arial"/>
          <w:i/>
          <w:sz w:val="20"/>
          <w:szCs w:val="20"/>
        </w:rPr>
        <w:t xml:space="preserve">8. § </w:t>
      </w:r>
    </w:p>
    <w:p w:rsidR="00057568" w:rsidRPr="000A39DB" w:rsidRDefault="00057568" w:rsidP="00057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57568" w:rsidRDefault="00057568" w:rsidP="00057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A39DB">
        <w:rPr>
          <w:rFonts w:ascii="Arial" w:hAnsi="Arial" w:cs="Arial"/>
          <w:i/>
          <w:sz w:val="20"/>
          <w:szCs w:val="20"/>
        </w:rPr>
        <w:t>(1) A szakképzési hozzájárulást az 5. § szerinti gyakorlati képzés szervezésével teljesítő hozzájárulásra kötelezett a bruttó kötelezettsége mértékét</w:t>
      </w:r>
    </w:p>
    <w:p w:rsidR="00057568" w:rsidRPr="000A39DB" w:rsidRDefault="00057568" w:rsidP="000575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057568" w:rsidRPr="00B946B6" w:rsidRDefault="00057568" w:rsidP="00B946B6">
      <w:pPr>
        <w:pStyle w:val="Listaszerbekezds"/>
        <w:numPr>
          <w:ilvl w:val="0"/>
          <w:numId w:val="30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946B6">
        <w:rPr>
          <w:rFonts w:ascii="Arial" w:hAnsi="Arial" w:cs="Arial"/>
          <w:i/>
          <w:sz w:val="20"/>
          <w:szCs w:val="20"/>
        </w:rPr>
        <w:t>2012. évre vonatkozóan 440 000 Ft/fő/év összegben meghatározott alapnormatíva alapján,</w:t>
      </w:r>
    </w:p>
    <w:p w:rsidR="00B946B6" w:rsidRDefault="00B946B6" w:rsidP="00B946B6">
      <w:pPr>
        <w:spacing w:after="0" w:line="240" w:lineRule="auto"/>
        <w:ind w:firstLine="204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</w:p>
    <w:p w:rsidR="00B946B6" w:rsidRPr="00B946B6" w:rsidRDefault="00B946B6" w:rsidP="00B946B6">
      <w:pPr>
        <w:spacing w:after="0" w:line="240" w:lineRule="auto"/>
        <w:ind w:firstLine="204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B946B6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aa) </w:t>
      </w:r>
      <w:r w:rsidRPr="00B946B6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beruházási kiegészítő csökkentő tétellel, </w:t>
      </w:r>
    </w:p>
    <w:p w:rsidR="00B946B6" w:rsidRPr="00B946B6" w:rsidRDefault="00B946B6" w:rsidP="00B946B6">
      <w:pPr>
        <w:pStyle w:val="Listaszerbekezds"/>
        <w:numPr>
          <w:ilvl w:val="0"/>
          <w:numId w:val="271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B946B6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az aktiválás évében, ha kizárólag </w:t>
      </w:r>
    </w:p>
    <w:p w:rsidR="00B946B6" w:rsidRPr="00B946B6" w:rsidRDefault="00B946B6" w:rsidP="00B946B6">
      <w:pPr>
        <w:pStyle w:val="Listaszerbekezds"/>
        <w:numPr>
          <w:ilvl w:val="0"/>
          <w:numId w:val="271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B946B6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a gyakorlati képzés folytatásához szükséges beruházást </w:t>
      </w:r>
    </w:p>
    <w:p w:rsidR="00B946B6" w:rsidRPr="00B946B6" w:rsidRDefault="00B946B6" w:rsidP="00B946B6">
      <w:pPr>
        <w:spacing w:after="0" w:line="240" w:lineRule="auto"/>
        <w:ind w:firstLine="360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B946B6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hajt végre,</w:t>
      </w:r>
    </w:p>
    <w:p w:rsidR="00057568" w:rsidRPr="00B946B6" w:rsidRDefault="00057568" w:rsidP="0005756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</w:pPr>
      <w:r w:rsidRPr="00B946B6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   </w:t>
      </w:r>
    </w:p>
    <w:p w:rsidR="00057568" w:rsidRPr="001C0742" w:rsidRDefault="00057568" w:rsidP="00057568">
      <w:pPr>
        <w:spacing w:after="0" w:line="240" w:lineRule="auto"/>
        <w:ind w:left="204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B946B6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ab) </w:t>
      </w:r>
      <w:r w:rsidRPr="00B946B6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az </w:t>
      </w:r>
      <w:r w:rsidRPr="00B946B6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>Szhvt.</w:t>
      </w:r>
      <w:r w:rsidRPr="00B946B6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 2. § (1) bekezdés</w:t>
      </w:r>
      <w:r w:rsidRPr="00B946B6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 a)-g) </w:t>
      </w:r>
      <w:r w:rsidRPr="00B946B6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pontjában nevesített, nem főtevékenységként  gyakorlati képzést</w:t>
      </w:r>
      <w:r w:rsidRPr="001C0742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 folytató hozzájárulásra kötelezett</w:t>
      </w:r>
      <w:r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”.</w:t>
      </w:r>
    </w:p>
    <w:p w:rsidR="00057568" w:rsidRPr="001C0742" w:rsidRDefault="00057568" w:rsidP="0005756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</w:pPr>
    </w:p>
    <w:p w:rsidR="005935A6" w:rsidRDefault="005935A6" w:rsidP="00AA4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935A6" w:rsidRDefault="005935A6" w:rsidP="00AA4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935A6" w:rsidRDefault="005935A6" w:rsidP="00AA4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935A6" w:rsidRDefault="005935A6" w:rsidP="00AA4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935A6" w:rsidRDefault="005935A6" w:rsidP="00AA4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935A6" w:rsidRDefault="005935A6" w:rsidP="00AA4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935A6" w:rsidRDefault="005935A6" w:rsidP="00AA4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935A6" w:rsidRDefault="005935A6" w:rsidP="00AA4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935A6" w:rsidRDefault="005935A6" w:rsidP="00AA4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A4396" w:rsidRPr="00AA4396" w:rsidRDefault="00DE6BA2" w:rsidP="00AA4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A4396">
        <w:rPr>
          <w:rFonts w:ascii="Arial" w:hAnsi="Arial" w:cs="Arial"/>
          <w:b/>
          <w:bCs/>
          <w:sz w:val="28"/>
          <w:szCs w:val="28"/>
        </w:rPr>
        <w:lastRenderedPageBreak/>
        <w:t xml:space="preserve">11. § </w:t>
      </w:r>
    </w:p>
    <w:p w:rsidR="00AA4396" w:rsidRDefault="00AA4396" w:rsidP="00AA4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20E6D" w:rsidRDefault="00DE6BA2" w:rsidP="00AA4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(1) </w:t>
      </w:r>
      <w:r w:rsidR="00620E6D">
        <w:rPr>
          <w:rFonts w:ascii="Arial" w:hAnsi="Arial" w:cs="Arial"/>
          <w:sz w:val="24"/>
          <w:szCs w:val="24"/>
        </w:rPr>
        <w:t>A hozzájárulásra kötelezett.</w:t>
      </w:r>
    </w:p>
    <w:p w:rsidR="00620E6D" w:rsidRDefault="00620E6D" w:rsidP="00AA4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5A83" w:rsidRDefault="00DE6BA2" w:rsidP="00AA4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>A hozzájárulásra kötelezettnek</w:t>
      </w:r>
      <w:r w:rsidR="00B05A83">
        <w:rPr>
          <w:rFonts w:ascii="Arial" w:hAnsi="Arial" w:cs="Arial"/>
          <w:sz w:val="24"/>
          <w:szCs w:val="24"/>
        </w:rPr>
        <w:t>,</w:t>
      </w:r>
      <w:r w:rsidRPr="008E53B6">
        <w:rPr>
          <w:rFonts w:ascii="Arial" w:hAnsi="Arial" w:cs="Arial"/>
          <w:sz w:val="24"/>
          <w:szCs w:val="24"/>
        </w:rPr>
        <w:t xml:space="preserve"> </w:t>
      </w:r>
    </w:p>
    <w:p w:rsidR="00B05A83" w:rsidRPr="00B05A83" w:rsidRDefault="00DE6BA2" w:rsidP="003D75B6">
      <w:pPr>
        <w:pStyle w:val="Listaszerbekezds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5A83">
        <w:rPr>
          <w:rFonts w:ascii="Arial" w:hAnsi="Arial" w:cs="Arial"/>
          <w:sz w:val="24"/>
          <w:szCs w:val="24"/>
        </w:rPr>
        <w:t xml:space="preserve">a szakképzési hozzájárulás </w:t>
      </w:r>
    </w:p>
    <w:p w:rsidR="00B05A83" w:rsidRPr="00B05A83" w:rsidRDefault="00DE6BA2" w:rsidP="003D75B6">
      <w:pPr>
        <w:pStyle w:val="Listaszerbekezds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5A83">
        <w:rPr>
          <w:rFonts w:ascii="Arial" w:hAnsi="Arial" w:cs="Arial"/>
          <w:sz w:val="24"/>
          <w:szCs w:val="24"/>
        </w:rPr>
        <w:t xml:space="preserve">bevallási, </w:t>
      </w:r>
    </w:p>
    <w:p w:rsidR="00B05A83" w:rsidRPr="00B05A83" w:rsidRDefault="00DE6BA2" w:rsidP="003D75B6">
      <w:pPr>
        <w:pStyle w:val="Listaszerbekezds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5A83">
        <w:rPr>
          <w:rFonts w:ascii="Arial" w:hAnsi="Arial" w:cs="Arial"/>
          <w:sz w:val="24"/>
          <w:szCs w:val="24"/>
        </w:rPr>
        <w:t>befizetési</w:t>
      </w:r>
      <w:r w:rsidR="00B05A83" w:rsidRPr="00B05A83">
        <w:rPr>
          <w:rFonts w:ascii="Arial" w:hAnsi="Arial" w:cs="Arial"/>
          <w:sz w:val="24"/>
          <w:szCs w:val="24"/>
        </w:rPr>
        <w:t>,</w:t>
      </w:r>
      <w:r w:rsidRPr="00B05A83">
        <w:rPr>
          <w:rFonts w:ascii="Arial" w:hAnsi="Arial" w:cs="Arial"/>
          <w:sz w:val="24"/>
          <w:szCs w:val="24"/>
        </w:rPr>
        <w:t xml:space="preserve"> és </w:t>
      </w:r>
    </w:p>
    <w:p w:rsidR="00B05A83" w:rsidRPr="00B05A83" w:rsidRDefault="00DE6BA2" w:rsidP="003D75B6">
      <w:pPr>
        <w:pStyle w:val="Listaszerbekezds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5A83">
        <w:rPr>
          <w:rFonts w:ascii="Arial" w:hAnsi="Arial" w:cs="Arial"/>
          <w:sz w:val="24"/>
          <w:szCs w:val="24"/>
        </w:rPr>
        <w:t xml:space="preserve">elszámolási </w:t>
      </w:r>
    </w:p>
    <w:p w:rsidR="00B05A83" w:rsidRDefault="00DE6BA2" w:rsidP="00B05A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kötelezettsége </w:t>
      </w:r>
    </w:p>
    <w:p w:rsidR="00B05A83" w:rsidRPr="00B05A83" w:rsidRDefault="00B05A83" w:rsidP="003D75B6">
      <w:pPr>
        <w:pStyle w:val="Listaszerbekezds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5A83">
        <w:rPr>
          <w:rFonts w:ascii="Arial" w:hAnsi="Arial" w:cs="Arial"/>
          <w:sz w:val="24"/>
          <w:szCs w:val="24"/>
        </w:rPr>
        <w:t xml:space="preserve">a </w:t>
      </w:r>
      <w:r w:rsidRPr="00B05A83">
        <w:rPr>
          <w:rFonts w:ascii="Arial" w:hAnsi="Arial" w:cs="Arial"/>
          <w:b/>
          <w:sz w:val="24"/>
          <w:szCs w:val="24"/>
        </w:rPr>
        <w:t>Szhtv.</w:t>
      </w:r>
      <w:r w:rsidRPr="00B05A83">
        <w:rPr>
          <w:rFonts w:ascii="Arial" w:hAnsi="Arial" w:cs="Arial"/>
          <w:sz w:val="24"/>
          <w:szCs w:val="24"/>
        </w:rPr>
        <w:t xml:space="preserve"> </w:t>
      </w:r>
      <w:r w:rsidR="00DE6BA2" w:rsidRPr="00B05A83">
        <w:rPr>
          <w:rFonts w:ascii="Arial" w:hAnsi="Arial" w:cs="Arial"/>
          <w:sz w:val="24"/>
          <w:szCs w:val="24"/>
        </w:rPr>
        <w:t xml:space="preserve">által nem szabályozott kérdéseiben, valamint </w:t>
      </w:r>
    </w:p>
    <w:p w:rsidR="00B05A83" w:rsidRPr="00B05A83" w:rsidRDefault="00DE6BA2" w:rsidP="003D75B6">
      <w:pPr>
        <w:pStyle w:val="Listaszerbekezds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5A83">
        <w:rPr>
          <w:rFonts w:ascii="Arial" w:hAnsi="Arial" w:cs="Arial"/>
          <w:sz w:val="24"/>
          <w:szCs w:val="24"/>
        </w:rPr>
        <w:t xml:space="preserve">a kötelezettség teljesítésének ellenőrzése tekintetében </w:t>
      </w:r>
    </w:p>
    <w:p w:rsidR="00DE6BA2" w:rsidRPr="008E53B6" w:rsidRDefault="00DE6BA2" w:rsidP="00AA4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az </w:t>
      </w:r>
      <w:r w:rsidRPr="00B05A83">
        <w:rPr>
          <w:rFonts w:ascii="Arial" w:hAnsi="Arial" w:cs="Arial"/>
          <w:b/>
          <w:sz w:val="24"/>
          <w:szCs w:val="24"/>
        </w:rPr>
        <w:t>Art.</w:t>
      </w:r>
      <w:r w:rsidRPr="008E53B6">
        <w:rPr>
          <w:rFonts w:ascii="Arial" w:hAnsi="Arial" w:cs="Arial"/>
          <w:sz w:val="24"/>
          <w:szCs w:val="24"/>
        </w:rPr>
        <w:t xml:space="preserve"> rendelkezéseit kell alkalmazni.</w:t>
      </w:r>
    </w:p>
    <w:p w:rsidR="00AA4396" w:rsidRDefault="00AA4396" w:rsidP="00AA4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5A83" w:rsidRDefault="00DE6BA2" w:rsidP="00AA4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(2) </w:t>
      </w:r>
      <w:r w:rsidR="00B05A83" w:rsidRPr="008E53B6">
        <w:rPr>
          <w:rFonts w:ascii="Arial" w:hAnsi="Arial" w:cs="Arial"/>
          <w:sz w:val="24"/>
          <w:szCs w:val="24"/>
        </w:rPr>
        <w:t>A</w:t>
      </w:r>
      <w:r w:rsidR="00B05A83">
        <w:rPr>
          <w:rFonts w:ascii="Arial" w:hAnsi="Arial" w:cs="Arial"/>
          <w:sz w:val="24"/>
          <w:szCs w:val="24"/>
        </w:rPr>
        <w:t xml:space="preserve"> </w:t>
      </w:r>
      <w:r w:rsidR="00B05A83" w:rsidRPr="005A1D61">
        <w:rPr>
          <w:rFonts w:ascii="Arial" w:hAnsi="Arial" w:cs="Arial"/>
          <w:b/>
          <w:sz w:val="24"/>
          <w:szCs w:val="24"/>
        </w:rPr>
        <w:t>Szhtv.</w:t>
      </w:r>
      <w:r w:rsidR="00B05A83" w:rsidRPr="003A5E7F">
        <w:rPr>
          <w:rFonts w:ascii="Arial" w:hAnsi="Arial" w:cs="Arial"/>
          <w:sz w:val="24"/>
          <w:szCs w:val="24"/>
        </w:rPr>
        <w:t xml:space="preserve"> </w:t>
      </w:r>
      <w:r w:rsidR="00B05A83" w:rsidRPr="008E53B6">
        <w:rPr>
          <w:rFonts w:ascii="Arial" w:hAnsi="Arial" w:cs="Arial"/>
          <w:sz w:val="24"/>
          <w:szCs w:val="24"/>
        </w:rPr>
        <w:t xml:space="preserve"> </w:t>
      </w:r>
      <w:r w:rsidR="00B05A83">
        <w:rPr>
          <w:rFonts w:ascii="Arial" w:hAnsi="Arial" w:cs="Arial"/>
          <w:sz w:val="24"/>
          <w:szCs w:val="24"/>
        </w:rPr>
        <w:t xml:space="preserve">11.§ </w:t>
      </w:r>
      <w:r w:rsidR="00B05A83" w:rsidRPr="008E53B6">
        <w:rPr>
          <w:rFonts w:ascii="Arial" w:hAnsi="Arial" w:cs="Arial"/>
          <w:sz w:val="24"/>
          <w:szCs w:val="24"/>
        </w:rPr>
        <w:t>(1) bekezdésben fo</w:t>
      </w:r>
      <w:r w:rsidR="00B05A83">
        <w:rPr>
          <w:rFonts w:ascii="Arial" w:hAnsi="Arial" w:cs="Arial"/>
          <w:sz w:val="24"/>
          <w:szCs w:val="24"/>
        </w:rPr>
        <w:t>glalt ellenőrzés végrehajtása.</w:t>
      </w:r>
    </w:p>
    <w:p w:rsidR="00B05A83" w:rsidRDefault="00B05A83" w:rsidP="00AA4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5A83" w:rsidRDefault="00DE6BA2" w:rsidP="00AA4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>A</w:t>
      </w:r>
      <w:r w:rsidR="00B05A83">
        <w:rPr>
          <w:rFonts w:ascii="Arial" w:hAnsi="Arial" w:cs="Arial"/>
          <w:sz w:val="24"/>
          <w:szCs w:val="24"/>
        </w:rPr>
        <w:t xml:space="preserve"> </w:t>
      </w:r>
      <w:r w:rsidR="00B05A83" w:rsidRPr="005A1D61">
        <w:rPr>
          <w:rFonts w:ascii="Arial" w:hAnsi="Arial" w:cs="Arial"/>
          <w:b/>
          <w:sz w:val="24"/>
          <w:szCs w:val="24"/>
        </w:rPr>
        <w:t>Szhtv.</w:t>
      </w:r>
      <w:r w:rsidR="00B05A83" w:rsidRPr="003A5E7F">
        <w:rPr>
          <w:rFonts w:ascii="Arial" w:hAnsi="Arial" w:cs="Arial"/>
          <w:sz w:val="24"/>
          <w:szCs w:val="24"/>
        </w:rPr>
        <w:t xml:space="preserve"> </w:t>
      </w:r>
      <w:r w:rsidRPr="008E53B6">
        <w:rPr>
          <w:rFonts w:ascii="Arial" w:hAnsi="Arial" w:cs="Arial"/>
          <w:sz w:val="24"/>
          <w:szCs w:val="24"/>
        </w:rPr>
        <w:t xml:space="preserve"> </w:t>
      </w:r>
      <w:r w:rsidR="00B05A83">
        <w:rPr>
          <w:rFonts w:ascii="Arial" w:hAnsi="Arial" w:cs="Arial"/>
          <w:sz w:val="24"/>
          <w:szCs w:val="24"/>
        </w:rPr>
        <w:t xml:space="preserve">11.§ </w:t>
      </w:r>
      <w:r w:rsidRPr="008E53B6">
        <w:rPr>
          <w:rFonts w:ascii="Arial" w:hAnsi="Arial" w:cs="Arial"/>
          <w:sz w:val="24"/>
          <w:szCs w:val="24"/>
        </w:rPr>
        <w:t>(1) bekezdésben foglalt ellenőrzés végrehajtásának céljából</w:t>
      </w:r>
      <w:r w:rsidR="00B05A83">
        <w:rPr>
          <w:rFonts w:ascii="Arial" w:hAnsi="Arial" w:cs="Arial"/>
          <w:sz w:val="24"/>
          <w:szCs w:val="24"/>
        </w:rPr>
        <w:t>,</w:t>
      </w:r>
      <w:r w:rsidRPr="008E53B6">
        <w:rPr>
          <w:rFonts w:ascii="Arial" w:hAnsi="Arial" w:cs="Arial"/>
          <w:sz w:val="24"/>
          <w:szCs w:val="24"/>
        </w:rPr>
        <w:t xml:space="preserve"> </w:t>
      </w:r>
    </w:p>
    <w:p w:rsidR="00B05A83" w:rsidRPr="00B05A83" w:rsidRDefault="00DE6BA2" w:rsidP="003D75B6">
      <w:pPr>
        <w:pStyle w:val="Listaszerbekezds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5A83">
        <w:rPr>
          <w:rFonts w:ascii="Arial" w:hAnsi="Arial" w:cs="Arial"/>
          <w:sz w:val="24"/>
          <w:szCs w:val="24"/>
        </w:rPr>
        <w:t>a gazdasági kamara</w:t>
      </w:r>
      <w:r w:rsidR="00B05A83" w:rsidRPr="00B05A83">
        <w:rPr>
          <w:rFonts w:ascii="Arial" w:hAnsi="Arial" w:cs="Arial"/>
          <w:sz w:val="24"/>
          <w:szCs w:val="24"/>
        </w:rPr>
        <w:t>,</w:t>
      </w:r>
      <w:r w:rsidR="00B05A83">
        <w:rPr>
          <w:rFonts w:ascii="Arial" w:hAnsi="Arial" w:cs="Arial"/>
          <w:sz w:val="24"/>
          <w:szCs w:val="24"/>
        </w:rPr>
        <w:t xml:space="preserve"> </w:t>
      </w:r>
      <w:r w:rsidRPr="00B05A83">
        <w:rPr>
          <w:rFonts w:ascii="Arial" w:hAnsi="Arial" w:cs="Arial"/>
          <w:sz w:val="24"/>
          <w:szCs w:val="24"/>
        </w:rPr>
        <w:t>közvetlen hozzáférési lehetőséget biztosít az állami adóhatóság részére</w:t>
      </w:r>
      <w:r w:rsidR="00B05A83" w:rsidRPr="00B05A83">
        <w:rPr>
          <w:rFonts w:ascii="Arial" w:hAnsi="Arial" w:cs="Arial"/>
          <w:sz w:val="24"/>
          <w:szCs w:val="24"/>
        </w:rPr>
        <w:t>,</w:t>
      </w:r>
      <w:r w:rsidRPr="00B05A83">
        <w:rPr>
          <w:rFonts w:ascii="Arial" w:hAnsi="Arial" w:cs="Arial"/>
          <w:sz w:val="24"/>
          <w:szCs w:val="24"/>
        </w:rPr>
        <w:t xml:space="preserve"> </w:t>
      </w:r>
    </w:p>
    <w:p w:rsidR="00B05A83" w:rsidRPr="00010581" w:rsidRDefault="00DE6BA2" w:rsidP="003D75B6">
      <w:pPr>
        <w:pStyle w:val="Listaszerbekezds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0581">
        <w:rPr>
          <w:rFonts w:ascii="Arial" w:hAnsi="Arial" w:cs="Arial"/>
          <w:sz w:val="24"/>
          <w:szCs w:val="24"/>
        </w:rPr>
        <w:t xml:space="preserve">az általa vezetett, </w:t>
      </w:r>
    </w:p>
    <w:p w:rsidR="00B05A83" w:rsidRPr="00010581" w:rsidRDefault="00DE6BA2" w:rsidP="003D75B6">
      <w:pPr>
        <w:pStyle w:val="Listaszerbekezds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0581">
        <w:rPr>
          <w:rFonts w:ascii="Arial" w:hAnsi="Arial" w:cs="Arial"/>
          <w:sz w:val="24"/>
          <w:szCs w:val="24"/>
        </w:rPr>
        <w:t xml:space="preserve">a </w:t>
      </w:r>
      <w:r w:rsidR="00010581">
        <w:rPr>
          <w:rFonts w:ascii="Arial" w:hAnsi="Arial" w:cs="Arial"/>
          <w:b/>
          <w:sz w:val="24"/>
          <w:szCs w:val="24"/>
        </w:rPr>
        <w:t xml:space="preserve">Sztv.- </w:t>
      </w:r>
      <w:r w:rsidR="00010581">
        <w:rPr>
          <w:rFonts w:ascii="Arial" w:hAnsi="Arial" w:cs="Arial"/>
          <w:sz w:val="24"/>
          <w:szCs w:val="24"/>
        </w:rPr>
        <w:t xml:space="preserve">ben </w:t>
      </w:r>
      <w:r w:rsidRPr="00010581">
        <w:rPr>
          <w:rFonts w:ascii="Arial" w:hAnsi="Arial" w:cs="Arial"/>
          <w:sz w:val="24"/>
          <w:szCs w:val="24"/>
        </w:rPr>
        <w:t xml:space="preserve">meghatározott, </w:t>
      </w:r>
    </w:p>
    <w:p w:rsidR="00B05A83" w:rsidRPr="00010581" w:rsidRDefault="00DE6BA2" w:rsidP="003D75B6">
      <w:pPr>
        <w:pStyle w:val="Listaszerbekezds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0581">
        <w:rPr>
          <w:rFonts w:ascii="Arial" w:hAnsi="Arial" w:cs="Arial"/>
          <w:sz w:val="24"/>
          <w:szCs w:val="24"/>
        </w:rPr>
        <w:t xml:space="preserve">a gyakorlati képzés szervezésére jogosult hozzájárulásra kötelezettekről, valamint </w:t>
      </w:r>
    </w:p>
    <w:p w:rsidR="00DE6BA2" w:rsidRDefault="00DE6BA2" w:rsidP="003D75B6">
      <w:pPr>
        <w:pStyle w:val="Listaszerbekezds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0581">
        <w:rPr>
          <w:rFonts w:ascii="Arial" w:hAnsi="Arial" w:cs="Arial"/>
          <w:sz w:val="24"/>
          <w:szCs w:val="24"/>
        </w:rPr>
        <w:t>a tanulószerződésekről vezetett nyilvántartásaihoz.</w:t>
      </w:r>
    </w:p>
    <w:p w:rsidR="00C67F31" w:rsidRDefault="00C67F31">
      <w:pPr>
        <w:rPr>
          <w:rFonts w:ascii="Arial" w:hAnsi="Arial" w:cs="Arial"/>
          <w:b/>
          <w:bCs/>
          <w:iCs/>
          <w:sz w:val="36"/>
          <w:szCs w:val="36"/>
        </w:rPr>
      </w:pPr>
      <w:r>
        <w:rPr>
          <w:rFonts w:ascii="Arial" w:hAnsi="Arial" w:cs="Arial"/>
          <w:b/>
          <w:bCs/>
          <w:iCs/>
          <w:sz w:val="36"/>
          <w:szCs w:val="36"/>
        </w:rPr>
        <w:br w:type="page"/>
      </w:r>
    </w:p>
    <w:p w:rsidR="00DE6BA2" w:rsidRPr="00010581" w:rsidRDefault="00DE6BA2" w:rsidP="00DE6BA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6"/>
          <w:szCs w:val="36"/>
        </w:rPr>
      </w:pPr>
      <w:r w:rsidRPr="00010581">
        <w:rPr>
          <w:rFonts w:ascii="Arial" w:hAnsi="Arial" w:cs="Arial"/>
          <w:b/>
          <w:bCs/>
          <w:iCs/>
          <w:sz w:val="36"/>
          <w:szCs w:val="36"/>
        </w:rPr>
        <w:lastRenderedPageBreak/>
        <w:t>III. Fejezet</w:t>
      </w:r>
    </w:p>
    <w:p w:rsidR="00DE6BA2" w:rsidRDefault="00DE6BA2" w:rsidP="00DE6BA2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Arial" w:hAnsi="Arial" w:cs="Arial"/>
          <w:b/>
          <w:bCs/>
          <w:iCs/>
          <w:sz w:val="36"/>
          <w:szCs w:val="36"/>
        </w:rPr>
      </w:pPr>
      <w:r w:rsidRPr="00010581">
        <w:rPr>
          <w:rFonts w:ascii="Arial" w:hAnsi="Arial" w:cs="Arial"/>
          <w:b/>
          <w:bCs/>
          <w:iCs/>
          <w:sz w:val="36"/>
          <w:szCs w:val="36"/>
        </w:rPr>
        <w:t>A képzés, valamint a képzési rendszer fejlesztésének támogatása</w:t>
      </w:r>
    </w:p>
    <w:p w:rsidR="009C5258" w:rsidRPr="009C5258" w:rsidRDefault="00DE6BA2" w:rsidP="009C5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C5258">
        <w:rPr>
          <w:rFonts w:ascii="Arial" w:hAnsi="Arial" w:cs="Arial"/>
          <w:b/>
          <w:bCs/>
          <w:sz w:val="28"/>
          <w:szCs w:val="28"/>
        </w:rPr>
        <w:t xml:space="preserve">12. § </w:t>
      </w:r>
    </w:p>
    <w:p w:rsidR="009C5258" w:rsidRDefault="009C5258" w:rsidP="009C5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E6BA2" w:rsidRPr="009C5258" w:rsidRDefault="00DE6BA2" w:rsidP="009C5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5258">
        <w:rPr>
          <w:rFonts w:ascii="Arial" w:hAnsi="Arial" w:cs="Arial"/>
          <w:sz w:val="24"/>
          <w:szCs w:val="24"/>
        </w:rPr>
        <w:t>A Nemzeti Foglalkoztatási Alap képzési alaprészének (a továbbiakban: alaprész) éves költségvetési törvényben meghatározott „Szakképzési és felnőttképzési támogatások” elnevezésű eredeti kiadási előirányzata tartalmazza:</w:t>
      </w:r>
    </w:p>
    <w:p w:rsidR="009C5258" w:rsidRPr="009C5258" w:rsidRDefault="009C5258" w:rsidP="009C5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E6BA2" w:rsidRPr="009C5258" w:rsidRDefault="00DE6BA2" w:rsidP="009C5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5258">
        <w:rPr>
          <w:rFonts w:ascii="Arial" w:hAnsi="Arial" w:cs="Arial"/>
          <w:iCs/>
          <w:sz w:val="24"/>
          <w:szCs w:val="24"/>
        </w:rPr>
        <w:t xml:space="preserve">a) </w:t>
      </w:r>
      <w:r w:rsidRPr="009C5258">
        <w:rPr>
          <w:rFonts w:ascii="Arial" w:hAnsi="Arial" w:cs="Arial"/>
          <w:sz w:val="24"/>
          <w:szCs w:val="24"/>
        </w:rPr>
        <w:t>a Kormány döntésén alapuló,</w:t>
      </w:r>
    </w:p>
    <w:p w:rsidR="009C5258" w:rsidRPr="009C5258" w:rsidRDefault="009C5258" w:rsidP="009C5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E6BA2" w:rsidRDefault="00DE6BA2" w:rsidP="009C5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5258">
        <w:rPr>
          <w:rFonts w:ascii="Arial" w:hAnsi="Arial" w:cs="Arial"/>
          <w:iCs/>
          <w:sz w:val="24"/>
          <w:szCs w:val="24"/>
        </w:rPr>
        <w:t xml:space="preserve">aa) </w:t>
      </w:r>
      <w:r w:rsidRPr="009C5258">
        <w:rPr>
          <w:rFonts w:ascii="Arial" w:hAnsi="Arial" w:cs="Arial"/>
          <w:sz w:val="24"/>
          <w:szCs w:val="24"/>
        </w:rPr>
        <w:t xml:space="preserve">a </w:t>
      </w:r>
      <w:r w:rsidR="0058692D" w:rsidRPr="005A1D61">
        <w:rPr>
          <w:rFonts w:ascii="Arial" w:hAnsi="Arial" w:cs="Arial"/>
          <w:b/>
          <w:sz w:val="24"/>
          <w:szCs w:val="24"/>
        </w:rPr>
        <w:t>Szhtv.</w:t>
      </w:r>
      <w:r w:rsidR="0058692D" w:rsidRPr="003A5E7F">
        <w:rPr>
          <w:rFonts w:ascii="Arial" w:hAnsi="Arial" w:cs="Arial"/>
          <w:sz w:val="24"/>
          <w:szCs w:val="24"/>
        </w:rPr>
        <w:t xml:space="preserve"> </w:t>
      </w:r>
      <w:r w:rsidRPr="009C5258">
        <w:rPr>
          <w:rFonts w:ascii="Arial" w:hAnsi="Arial" w:cs="Arial"/>
          <w:sz w:val="24"/>
          <w:szCs w:val="24"/>
        </w:rPr>
        <w:t>14. § szerinti támogatásra,</w:t>
      </w:r>
    </w:p>
    <w:p w:rsidR="0064148B" w:rsidRPr="0064148B" w:rsidRDefault="0064148B" w:rsidP="009C5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4148B" w:rsidRPr="0064148B" w:rsidRDefault="0064148B" w:rsidP="006414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64148B">
        <w:rPr>
          <w:rFonts w:ascii="Arial" w:hAnsi="Arial" w:cs="Arial"/>
          <w:b/>
          <w:i/>
          <w:sz w:val="20"/>
          <w:szCs w:val="20"/>
        </w:rPr>
        <w:t>„Szhtv.</w:t>
      </w:r>
    </w:p>
    <w:p w:rsidR="0064148B" w:rsidRPr="0064148B" w:rsidRDefault="0064148B" w:rsidP="006414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64148B" w:rsidRPr="0064148B" w:rsidRDefault="0064148B" w:rsidP="006414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4148B">
        <w:rPr>
          <w:rFonts w:ascii="Arial" w:hAnsi="Arial" w:cs="Arial"/>
          <w:b/>
          <w:bCs/>
          <w:i/>
          <w:sz w:val="20"/>
          <w:szCs w:val="20"/>
        </w:rPr>
        <w:t xml:space="preserve">14. § </w:t>
      </w:r>
      <w:r w:rsidRPr="0064148B">
        <w:rPr>
          <w:rFonts w:ascii="Arial" w:hAnsi="Arial" w:cs="Arial"/>
          <w:i/>
          <w:sz w:val="20"/>
          <w:szCs w:val="20"/>
        </w:rPr>
        <w:t>A Kormány döntése alapján - erre irányuló kérelem esetén -</w:t>
      </w:r>
    </w:p>
    <w:p w:rsidR="0064148B" w:rsidRPr="0064148B" w:rsidRDefault="0064148B" w:rsidP="0064148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64148B" w:rsidRPr="0064148B" w:rsidRDefault="0064148B" w:rsidP="0064148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64148B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64148B">
        <w:rPr>
          <w:rFonts w:ascii="Arial" w:hAnsi="Arial" w:cs="Arial"/>
          <w:i/>
          <w:sz w:val="20"/>
          <w:szCs w:val="20"/>
        </w:rPr>
        <w:t>képzési célú támogatás nyújtható a legalább 50 fő részére munkahelyet teremtő, Magyarország területén székhellyel, fiókteleppel rendelkező befektető jogi személy, jogi személyiséggel nem rendelkező gazdasági társaság számára,</w:t>
      </w:r>
    </w:p>
    <w:p w:rsidR="0064148B" w:rsidRPr="0064148B" w:rsidRDefault="0064148B" w:rsidP="0064148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64148B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64148B">
        <w:rPr>
          <w:rFonts w:ascii="Arial" w:hAnsi="Arial" w:cs="Arial"/>
          <w:i/>
          <w:sz w:val="20"/>
          <w:szCs w:val="20"/>
        </w:rPr>
        <w:t xml:space="preserve">támogatás nyújtható a Szerződés 87. és 88. cikke alkalmazásában a támogatások bizonyos fajtáinak a közös piaccal összeegyeztethetőnek nyilvánításáról szóló, 2008. augusztus 6-i 800/2008/EK bizottsági rendelet 1. mellékletében meghatározott vállalkozások körébe nem tartozó hozzájárulásra kötelezett részére olyan tanműhely létesítéséhez, amelyben a hozzájárulásra kötelezett az iskolai rendszerű szakképzés keretében az 5. § </w:t>
      </w:r>
      <w:r w:rsidRPr="0064148B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64148B">
        <w:rPr>
          <w:rFonts w:ascii="Arial" w:hAnsi="Arial" w:cs="Arial"/>
          <w:i/>
          <w:sz w:val="20"/>
          <w:szCs w:val="20"/>
        </w:rPr>
        <w:t xml:space="preserve">pont </w:t>
      </w:r>
      <w:r w:rsidRPr="0064148B">
        <w:rPr>
          <w:rFonts w:ascii="Arial" w:hAnsi="Arial" w:cs="Arial"/>
          <w:i/>
          <w:iCs/>
          <w:sz w:val="20"/>
          <w:szCs w:val="20"/>
        </w:rPr>
        <w:t xml:space="preserve">ab) </w:t>
      </w:r>
      <w:r w:rsidRPr="0064148B">
        <w:rPr>
          <w:rFonts w:ascii="Arial" w:hAnsi="Arial" w:cs="Arial"/>
          <w:i/>
          <w:sz w:val="20"/>
          <w:szCs w:val="20"/>
        </w:rPr>
        <w:t>alpontjában meghatározottak szerint gyakorlati képzés folytatását tervezi,</w:t>
      </w:r>
    </w:p>
    <w:p w:rsidR="0064148B" w:rsidRPr="0064148B" w:rsidRDefault="0064148B" w:rsidP="0064148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64148B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64148B">
        <w:rPr>
          <w:rFonts w:ascii="Arial" w:hAnsi="Arial" w:cs="Arial"/>
          <w:i/>
          <w:sz w:val="20"/>
          <w:szCs w:val="20"/>
        </w:rPr>
        <w:t xml:space="preserve">támogatás nyújtható a hozzájárulásra kötelezett saját tulajdonában álló tanműhelyében az 5. § </w:t>
      </w:r>
      <w:r w:rsidRPr="0064148B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64148B">
        <w:rPr>
          <w:rFonts w:ascii="Arial" w:hAnsi="Arial" w:cs="Arial"/>
          <w:i/>
          <w:sz w:val="20"/>
          <w:szCs w:val="20"/>
        </w:rPr>
        <w:t xml:space="preserve">pont </w:t>
      </w:r>
      <w:r w:rsidRPr="0064148B">
        <w:rPr>
          <w:rFonts w:ascii="Arial" w:hAnsi="Arial" w:cs="Arial"/>
          <w:i/>
          <w:iCs/>
          <w:sz w:val="20"/>
          <w:szCs w:val="20"/>
        </w:rPr>
        <w:t xml:space="preserve">ab) </w:t>
      </w:r>
      <w:r w:rsidRPr="0064148B">
        <w:rPr>
          <w:rFonts w:ascii="Arial" w:hAnsi="Arial" w:cs="Arial"/>
          <w:i/>
          <w:sz w:val="20"/>
          <w:szCs w:val="20"/>
        </w:rPr>
        <w:t>alpontjában meghatározottak szerint folytatott gyakorlati képzés tárgyi feltételeinek fejlesztésére irányuló beruházáshoz, valamint a vagyoni értékű jogok közé sorolható szoftver felhasználási jogának a megszerzéséhez, és a szellemi jogvédelem alatt álló szoftvertermék beszerzéséhez”.</w:t>
      </w:r>
    </w:p>
    <w:p w:rsidR="000F2993" w:rsidRDefault="000F2993" w:rsidP="009C5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E15421" w:rsidRDefault="00DE6BA2" w:rsidP="009C5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9C5258">
        <w:rPr>
          <w:rFonts w:ascii="Arial" w:hAnsi="Arial" w:cs="Arial"/>
          <w:iCs/>
          <w:sz w:val="24"/>
          <w:szCs w:val="24"/>
        </w:rPr>
        <w:t xml:space="preserve">ab) </w:t>
      </w:r>
    </w:p>
    <w:p w:rsidR="00E15421" w:rsidRDefault="00DE6BA2" w:rsidP="009C5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5258">
        <w:rPr>
          <w:rFonts w:ascii="Arial" w:hAnsi="Arial" w:cs="Arial"/>
          <w:sz w:val="24"/>
          <w:szCs w:val="24"/>
        </w:rPr>
        <w:t xml:space="preserve">a </w:t>
      </w:r>
    </w:p>
    <w:p w:rsidR="00E15421" w:rsidRPr="00E15421" w:rsidRDefault="00DE6BA2" w:rsidP="003D75B6">
      <w:pPr>
        <w:pStyle w:val="Listaszerbekezds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5421">
        <w:rPr>
          <w:rFonts w:ascii="Arial" w:hAnsi="Arial" w:cs="Arial"/>
          <w:sz w:val="24"/>
          <w:szCs w:val="24"/>
        </w:rPr>
        <w:t xml:space="preserve">szakképzéssel, illetve </w:t>
      </w:r>
    </w:p>
    <w:p w:rsidR="00E15421" w:rsidRPr="00E15421" w:rsidRDefault="00DE6BA2" w:rsidP="003D75B6">
      <w:pPr>
        <w:pStyle w:val="Listaszerbekezds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5421">
        <w:rPr>
          <w:rFonts w:ascii="Arial" w:hAnsi="Arial" w:cs="Arial"/>
          <w:sz w:val="24"/>
          <w:szCs w:val="24"/>
        </w:rPr>
        <w:t xml:space="preserve">felnőttképzéssel </w:t>
      </w:r>
    </w:p>
    <w:p w:rsidR="00E15421" w:rsidRDefault="00DE6BA2" w:rsidP="00E1542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9C5258">
        <w:rPr>
          <w:rFonts w:ascii="Arial" w:hAnsi="Arial" w:cs="Arial"/>
          <w:sz w:val="24"/>
          <w:szCs w:val="24"/>
        </w:rPr>
        <w:t xml:space="preserve">összefüggő, </w:t>
      </w:r>
    </w:p>
    <w:p w:rsidR="00E15421" w:rsidRPr="00E15421" w:rsidRDefault="00E15421" w:rsidP="003D75B6">
      <w:pPr>
        <w:pStyle w:val="Listaszerbekezds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5421">
        <w:rPr>
          <w:rFonts w:ascii="Arial" w:hAnsi="Arial" w:cs="Arial"/>
          <w:sz w:val="24"/>
          <w:szCs w:val="24"/>
        </w:rPr>
        <w:t>Központi P</w:t>
      </w:r>
      <w:r w:rsidR="00DE6BA2" w:rsidRPr="00E15421">
        <w:rPr>
          <w:rFonts w:ascii="Arial" w:hAnsi="Arial" w:cs="Arial"/>
          <w:sz w:val="24"/>
          <w:szCs w:val="24"/>
        </w:rPr>
        <w:t xml:space="preserve">rogram teljesítésére szolgáló </w:t>
      </w:r>
    </w:p>
    <w:p w:rsidR="00DE6BA2" w:rsidRPr="009C5258" w:rsidRDefault="00DE6BA2" w:rsidP="00E1542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9C5258">
        <w:rPr>
          <w:rFonts w:ascii="Arial" w:hAnsi="Arial" w:cs="Arial"/>
          <w:sz w:val="24"/>
          <w:szCs w:val="24"/>
        </w:rPr>
        <w:t>keretösszeget,</w:t>
      </w:r>
    </w:p>
    <w:p w:rsidR="009C5258" w:rsidRPr="009C5258" w:rsidRDefault="009C5258" w:rsidP="009C5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901C22" w:rsidRDefault="00901C22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br w:type="page"/>
      </w:r>
    </w:p>
    <w:p w:rsidR="0064148B" w:rsidRDefault="00DE6BA2" w:rsidP="009C5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9C5258">
        <w:rPr>
          <w:rFonts w:ascii="Arial" w:hAnsi="Arial" w:cs="Arial"/>
          <w:iCs/>
          <w:sz w:val="24"/>
          <w:szCs w:val="24"/>
        </w:rPr>
        <w:lastRenderedPageBreak/>
        <w:t xml:space="preserve">b) </w:t>
      </w:r>
    </w:p>
    <w:p w:rsidR="0064148B" w:rsidRDefault="00DE6BA2" w:rsidP="009C5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5258">
        <w:rPr>
          <w:rFonts w:ascii="Arial" w:hAnsi="Arial" w:cs="Arial"/>
          <w:sz w:val="24"/>
          <w:szCs w:val="24"/>
        </w:rPr>
        <w:t xml:space="preserve">a </w:t>
      </w:r>
    </w:p>
    <w:p w:rsidR="0064148B" w:rsidRPr="0064148B" w:rsidRDefault="00DE6BA2" w:rsidP="003D75B6">
      <w:pPr>
        <w:pStyle w:val="Listaszerbekezds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148B">
        <w:rPr>
          <w:rFonts w:ascii="Arial" w:hAnsi="Arial" w:cs="Arial"/>
          <w:sz w:val="24"/>
          <w:szCs w:val="24"/>
        </w:rPr>
        <w:t xml:space="preserve">hozzájárulásra nem kötelezett, </w:t>
      </w:r>
    </w:p>
    <w:p w:rsidR="0064148B" w:rsidRPr="0064148B" w:rsidRDefault="0064148B" w:rsidP="003D75B6">
      <w:pPr>
        <w:pStyle w:val="Listaszerbekezds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148B">
        <w:rPr>
          <w:rFonts w:ascii="Arial" w:hAnsi="Arial" w:cs="Arial"/>
          <w:b/>
          <w:sz w:val="24"/>
          <w:szCs w:val="24"/>
        </w:rPr>
        <w:t>Sztv.</w:t>
      </w:r>
      <w:r w:rsidRPr="0064148B">
        <w:rPr>
          <w:rFonts w:ascii="Arial" w:hAnsi="Arial" w:cs="Arial"/>
          <w:sz w:val="24"/>
          <w:szCs w:val="24"/>
        </w:rPr>
        <w:t xml:space="preserve"> szerint T</w:t>
      </w:r>
      <w:r w:rsidR="00DE6BA2" w:rsidRPr="0064148B">
        <w:rPr>
          <w:rFonts w:ascii="Arial" w:hAnsi="Arial" w:cs="Arial"/>
          <w:sz w:val="24"/>
          <w:szCs w:val="24"/>
        </w:rPr>
        <w:t xml:space="preserve">anulószerződés kötésére jogosult egyéb </w:t>
      </w:r>
    </w:p>
    <w:p w:rsidR="0064148B" w:rsidRPr="0064148B" w:rsidRDefault="00DE6BA2" w:rsidP="003D75B6">
      <w:pPr>
        <w:pStyle w:val="Listaszerbekezds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148B">
        <w:rPr>
          <w:rFonts w:ascii="Arial" w:hAnsi="Arial" w:cs="Arial"/>
          <w:sz w:val="24"/>
          <w:szCs w:val="24"/>
        </w:rPr>
        <w:t xml:space="preserve">szerv, </w:t>
      </w:r>
    </w:p>
    <w:p w:rsidR="0064148B" w:rsidRPr="0064148B" w:rsidRDefault="00DE6BA2" w:rsidP="003D75B6">
      <w:pPr>
        <w:pStyle w:val="Listaszerbekezds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148B">
        <w:rPr>
          <w:rFonts w:ascii="Arial" w:hAnsi="Arial" w:cs="Arial"/>
          <w:sz w:val="24"/>
          <w:szCs w:val="24"/>
        </w:rPr>
        <w:t xml:space="preserve">szervezet </w:t>
      </w:r>
    </w:p>
    <w:p w:rsidR="00E15421" w:rsidRPr="00E15421" w:rsidRDefault="00DE6BA2" w:rsidP="003D75B6">
      <w:pPr>
        <w:pStyle w:val="Listaszerbekezds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5421">
        <w:rPr>
          <w:rFonts w:ascii="Arial" w:hAnsi="Arial" w:cs="Arial"/>
          <w:sz w:val="24"/>
          <w:szCs w:val="24"/>
        </w:rPr>
        <w:t xml:space="preserve">normatív támogatását szolgáló </w:t>
      </w:r>
    </w:p>
    <w:p w:rsidR="00DE6BA2" w:rsidRPr="009C5258" w:rsidRDefault="00DE6BA2" w:rsidP="00E1542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9C5258">
        <w:rPr>
          <w:rFonts w:ascii="Arial" w:hAnsi="Arial" w:cs="Arial"/>
          <w:sz w:val="24"/>
          <w:szCs w:val="24"/>
        </w:rPr>
        <w:t>keretösszeget,</w:t>
      </w:r>
    </w:p>
    <w:p w:rsidR="009C5258" w:rsidRPr="009C5258" w:rsidRDefault="009C5258" w:rsidP="009C5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ED7283" w:rsidRDefault="00DE6BA2" w:rsidP="009C5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ED7283">
        <w:rPr>
          <w:rFonts w:ascii="Arial" w:hAnsi="Arial" w:cs="Arial"/>
          <w:iCs/>
          <w:color w:val="000000" w:themeColor="text1"/>
          <w:sz w:val="24"/>
          <w:szCs w:val="24"/>
        </w:rPr>
        <w:t xml:space="preserve">c) </w:t>
      </w:r>
    </w:p>
    <w:p w:rsidR="00ED7283" w:rsidRDefault="00DE6BA2" w:rsidP="009C5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D7283">
        <w:rPr>
          <w:rFonts w:ascii="Arial" w:hAnsi="Arial" w:cs="Arial"/>
          <w:color w:val="000000" w:themeColor="text1"/>
          <w:sz w:val="24"/>
          <w:szCs w:val="24"/>
        </w:rPr>
        <w:t>a szakiskola</w:t>
      </w:r>
      <w:r w:rsidR="00ED7283">
        <w:rPr>
          <w:rFonts w:ascii="Arial" w:hAnsi="Arial" w:cs="Arial"/>
          <w:color w:val="000000" w:themeColor="text1"/>
          <w:sz w:val="24"/>
          <w:szCs w:val="24"/>
        </w:rPr>
        <w:t>,</w:t>
      </w:r>
      <w:r w:rsidRPr="00ED7283">
        <w:rPr>
          <w:rFonts w:ascii="Arial" w:hAnsi="Arial" w:cs="Arial"/>
          <w:color w:val="000000" w:themeColor="text1"/>
          <w:sz w:val="24"/>
          <w:szCs w:val="24"/>
        </w:rPr>
        <w:t xml:space="preserve"> szakképzési évfolyamán, </w:t>
      </w:r>
    </w:p>
    <w:p w:rsidR="00ED7283" w:rsidRPr="00ED7283" w:rsidRDefault="00DE6BA2" w:rsidP="003D75B6">
      <w:pPr>
        <w:pStyle w:val="Listaszerbekezds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D7283">
        <w:rPr>
          <w:rFonts w:ascii="Arial" w:hAnsi="Arial" w:cs="Arial"/>
          <w:color w:val="000000" w:themeColor="text1"/>
          <w:sz w:val="24"/>
          <w:szCs w:val="24"/>
        </w:rPr>
        <w:t xml:space="preserve">az első szakképesítésre felkészítő, </w:t>
      </w:r>
    </w:p>
    <w:p w:rsidR="00ED7283" w:rsidRPr="00ED7283" w:rsidRDefault="00DE6BA2" w:rsidP="003D75B6">
      <w:pPr>
        <w:pStyle w:val="Listaszerbekezds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D7283">
        <w:rPr>
          <w:rFonts w:ascii="Arial" w:hAnsi="Arial" w:cs="Arial"/>
          <w:color w:val="000000" w:themeColor="text1"/>
          <w:sz w:val="24"/>
          <w:szCs w:val="24"/>
        </w:rPr>
        <w:t xml:space="preserve">nappali rendszerű iskolai oktatásban </w:t>
      </w:r>
    </w:p>
    <w:p w:rsidR="00ED7283" w:rsidRDefault="00DE6BA2" w:rsidP="00ED72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ED7283">
        <w:rPr>
          <w:rFonts w:ascii="Arial" w:hAnsi="Arial" w:cs="Arial"/>
          <w:color w:val="000000" w:themeColor="text1"/>
          <w:sz w:val="24"/>
          <w:szCs w:val="24"/>
        </w:rPr>
        <w:t xml:space="preserve">részt vevő, </w:t>
      </w:r>
    </w:p>
    <w:p w:rsidR="00ED7283" w:rsidRPr="00ED7283" w:rsidRDefault="00DE6BA2" w:rsidP="003D75B6">
      <w:pPr>
        <w:pStyle w:val="Listaszerbekezds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D7283">
        <w:rPr>
          <w:rFonts w:ascii="Arial" w:hAnsi="Arial" w:cs="Arial"/>
          <w:color w:val="000000" w:themeColor="text1"/>
          <w:sz w:val="24"/>
          <w:szCs w:val="24"/>
        </w:rPr>
        <w:t xml:space="preserve">tanulói jogviszonyban lévő, </w:t>
      </w:r>
    </w:p>
    <w:p w:rsidR="00ED7283" w:rsidRPr="00ED7283" w:rsidRDefault="00DE6BA2" w:rsidP="003D75B6">
      <w:pPr>
        <w:pStyle w:val="Listaszerbekezds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D7283">
        <w:rPr>
          <w:rFonts w:ascii="Arial" w:hAnsi="Arial" w:cs="Arial"/>
          <w:color w:val="000000" w:themeColor="text1"/>
          <w:sz w:val="24"/>
          <w:szCs w:val="24"/>
        </w:rPr>
        <w:t>hiány-szakképesítést tanulókat megillető</w:t>
      </w:r>
    </w:p>
    <w:p w:rsidR="00ED7283" w:rsidRPr="004A6B94" w:rsidRDefault="004A6B94" w:rsidP="003D75B6">
      <w:pPr>
        <w:pStyle w:val="Listaszerbekezds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A6B94">
        <w:rPr>
          <w:rFonts w:ascii="Arial" w:hAnsi="Arial" w:cs="Arial"/>
          <w:color w:val="000000" w:themeColor="text1"/>
          <w:sz w:val="24"/>
          <w:szCs w:val="24"/>
        </w:rPr>
        <w:t>a 2013/2014-es tanévre vonatkozó szakmaszerkezeti döntésr</w:t>
      </w:r>
      <w:r>
        <w:rPr>
          <w:rFonts w:ascii="Arial" w:hAnsi="Arial" w:cs="Arial"/>
          <w:color w:val="000000" w:themeColor="text1"/>
          <w:sz w:val="24"/>
          <w:szCs w:val="24"/>
        </w:rPr>
        <w:t>ő</w:t>
      </w:r>
      <w:r w:rsidRPr="004A6B94">
        <w:rPr>
          <w:rFonts w:ascii="Arial" w:hAnsi="Arial" w:cs="Arial"/>
          <w:color w:val="000000" w:themeColor="text1"/>
          <w:sz w:val="24"/>
          <w:szCs w:val="24"/>
        </w:rPr>
        <w:t>l, a 2013/2014-es tanévben induló képzésekben szakiskolai tanulmányi ösztöndíjra jogosító, valamint egyes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6B94">
        <w:rPr>
          <w:rFonts w:ascii="Arial" w:hAnsi="Arial" w:cs="Arial"/>
          <w:color w:val="000000" w:themeColor="text1"/>
          <w:sz w:val="24"/>
          <w:szCs w:val="24"/>
        </w:rPr>
        <w:t xml:space="preserve">szakképzési tárgyú kormányrendeletek módosításáról  szóló, </w:t>
      </w:r>
      <w:r w:rsidR="00ED7283" w:rsidRPr="004A6B94">
        <w:rPr>
          <w:rFonts w:ascii="Arial" w:hAnsi="Arial" w:cs="Arial"/>
          <w:color w:val="000000" w:themeColor="text1"/>
          <w:sz w:val="24"/>
          <w:szCs w:val="24"/>
        </w:rPr>
        <w:t>33</w:t>
      </w:r>
      <w:r w:rsidRPr="004A6B94">
        <w:rPr>
          <w:rFonts w:ascii="Arial" w:hAnsi="Arial" w:cs="Arial"/>
          <w:color w:val="000000" w:themeColor="text1"/>
          <w:sz w:val="24"/>
          <w:szCs w:val="24"/>
        </w:rPr>
        <w:t>1</w:t>
      </w:r>
      <w:r w:rsidR="00ED7283" w:rsidRPr="004A6B94">
        <w:rPr>
          <w:rFonts w:ascii="Arial" w:hAnsi="Arial" w:cs="Arial"/>
          <w:color w:val="000000" w:themeColor="text1"/>
          <w:sz w:val="24"/>
          <w:szCs w:val="24"/>
        </w:rPr>
        <w:t>/2012.(</w:t>
      </w:r>
      <w:r w:rsidRPr="004A6B94">
        <w:rPr>
          <w:rFonts w:ascii="Arial" w:hAnsi="Arial" w:cs="Arial"/>
          <w:color w:val="000000" w:themeColor="text1"/>
          <w:sz w:val="24"/>
          <w:szCs w:val="24"/>
        </w:rPr>
        <w:t xml:space="preserve">XI.28) Korm. rendeletben </w:t>
      </w:r>
      <w:r w:rsidR="00DE6BA2" w:rsidRPr="004A6B94">
        <w:rPr>
          <w:rFonts w:ascii="Arial" w:hAnsi="Arial" w:cs="Arial"/>
          <w:color w:val="000000" w:themeColor="text1"/>
          <w:sz w:val="24"/>
          <w:szCs w:val="24"/>
        </w:rPr>
        <w:t>meghatározott</w:t>
      </w:r>
      <w:r w:rsidR="00ED7283" w:rsidRPr="004A6B94">
        <w:rPr>
          <w:rFonts w:ascii="Arial" w:hAnsi="Arial" w:cs="Arial"/>
          <w:color w:val="000000" w:themeColor="text1"/>
          <w:sz w:val="24"/>
          <w:szCs w:val="24"/>
        </w:rPr>
        <w:t>,</w:t>
      </w:r>
      <w:r w:rsidR="00DE6BA2" w:rsidRPr="004A6B94">
        <w:rPr>
          <w:rFonts w:ascii="Arial" w:hAnsi="Arial" w:cs="Arial"/>
          <w:color w:val="000000" w:themeColor="text1"/>
          <w:sz w:val="24"/>
          <w:szCs w:val="24"/>
        </w:rPr>
        <w:t xml:space="preserve"> szakiskolai tanulmányi ösztöndíj</w:t>
      </w:r>
      <w:r w:rsidR="00ED7283" w:rsidRPr="004A6B94">
        <w:rPr>
          <w:rFonts w:ascii="Arial" w:hAnsi="Arial" w:cs="Arial"/>
          <w:color w:val="000000" w:themeColor="text1"/>
          <w:sz w:val="24"/>
          <w:szCs w:val="24"/>
        </w:rPr>
        <w:t>,</w:t>
      </w:r>
      <w:r w:rsidR="00DE6BA2" w:rsidRPr="004A6B94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ED7283" w:rsidRPr="00ED7283" w:rsidRDefault="00DE6BA2" w:rsidP="003D75B6">
      <w:pPr>
        <w:pStyle w:val="Listaszerbekezds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D7283">
        <w:rPr>
          <w:rFonts w:ascii="Arial" w:hAnsi="Arial" w:cs="Arial"/>
          <w:color w:val="000000" w:themeColor="text1"/>
          <w:sz w:val="24"/>
          <w:szCs w:val="24"/>
        </w:rPr>
        <w:t xml:space="preserve">az ezzel összefüggésben felmerült költségek </w:t>
      </w:r>
    </w:p>
    <w:p w:rsidR="00ED7283" w:rsidRDefault="00DE6BA2" w:rsidP="00ED7283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color w:val="000000" w:themeColor="text1"/>
          <w:sz w:val="24"/>
          <w:szCs w:val="24"/>
        </w:rPr>
      </w:pPr>
      <w:r w:rsidRPr="00ED7283">
        <w:rPr>
          <w:rFonts w:ascii="Arial" w:hAnsi="Arial" w:cs="Arial"/>
          <w:color w:val="000000" w:themeColor="text1"/>
          <w:sz w:val="24"/>
          <w:szCs w:val="24"/>
        </w:rPr>
        <w:t>támogatására</w:t>
      </w:r>
      <w:r w:rsidR="00ED7283">
        <w:rPr>
          <w:rFonts w:ascii="Arial" w:hAnsi="Arial" w:cs="Arial"/>
          <w:color w:val="000000" w:themeColor="text1"/>
          <w:sz w:val="24"/>
          <w:szCs w:val="24"/>
        </w:rPr>
        <w:t>,</w:t>
      </w:r>
      <w:r w:rsidRPr="00ED72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D7283" w:rsidRDefault="00DE6BA2" w:rsidP="003D75B6">
      <w:pPr>
        <w:pStyle w:val="Listaszerbekezds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D7283">
        <w:rPr>
          <w:rFonts w:ascii="Arial" w:hAnsi="Arial" w:cs="Arial"/>
          <w:color w:val="000000" w:themeColor="text1"/>
          <w:sz w:val="24"/>
          <w:szCs w:val="24"/>
        </w:rPr>
        <w:t xml:space="preserve">a költségvetési évre </w:t>
      </w:r>
    </w:p>
    <w:p w:rsidR="00DE6BA2" w:rsidRPr="00ED7283" w:rsidRDefault="00DE6BA2" w:rsidP="00ED7283">
      <w:pPr>
        <w:pStyle w:val="Listaszerbekezds"/>
        <w:autoSpaceDE w:val="0"/>
        <w:autoSpaceDN w:val="0"/>
        <w:adjustRightInd w:val="0"/>
        <w:spacing w:after="0" w:line="240" w:lineRule="auto"/>
        <w:ind w:left="1070"/>
        <w:rPr>
          <w:rFonts w:ascii="Arial" w:hAnsi="Arial" w:cs="Arial"/>
          <w:color w:val="000000" w:themeColor="text1"/>
          <w:sz w:val="24"/>
          <w:szCs w:val="24"/>
        </w:rPr>
      </w:pPr>
      <w:r w:rsidRPr="00ED7283">
        <w:rPr>
          <w:rFonts w:ascii="Arial" w:hAnsi="Arial" w:cs="Arial"/>
          <w:color w:val="000000" w:themeColor="text1"/>
          <w:sz w:val="24"/>
          <w:szCs w:val="24"/>
        </w:rPr>
        <w:t>megállapított keretösszeget,</w:t>
      </w:r>
    </w:p>
    <w:p w:rsidR="009C5258" w:rsidRPr="00ED7283" w:rsidRDefault="009C5258" w:rsidP="009C5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4A6B94" w:rsidRDefault="00DE6BA2" w:rsidP="009C5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ED7283">
        <w:rPr>
          <w:rFonts w:ascii="Arial" w:hAnsi="Arial" w:cs="Arial"/>
          <w:iCs/>
          <w:color w:val="000000" w:themeColor="text1"/>
          <w:sz w:val="24"/>
          <w:szCs w:val="24"/>
        </w:rPr>
        <w:t xml:space="preserve">d) </w:t>
      </w:r>
    </w:p>
    <w:p w:rsidR="004A6B94" w:rsidRDefault="00DE6BA2" w:rsidP="009C5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D7283">
        <w:rPr>
          <w:rFonts w:ascii="Arial" w:hAnsi="Arial" w:cs="Arial"/>
          <w:color w:val="000000" w:themeColor="text1"/>
          <w:sz w:val="24"/>
          <w:szCs w:val="24"/>
        </w:rPr>
        <w:t xml:space="preserve">a költségvetési törvény által előírt </w:t>
      </w:r>
    </w:p>
    <w:p w:rsidR="004A6B94" w:rsidRPr="004A6B94" w:rsidRDefault="00DE6BA2" w:rsidP="003D75B6">
      <w:pPr>
        <w:pStyle w:val="Listaszerbekezds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A6B94">
        <w:rPr>
          <w:rFonts w:ascii="Arial" w:hAnsi="Arial" w:cs="Arial"/>
          <w:color w:val="000000" w:themeColor="text1"/>
          <w:sz w:val="24"/>
          <w:szCs w:val="24"/>
        </w:rPr>
        <w:t xml:space="preserve">európai uniós társfinanszírozási kötelezettség keretében </w:t>
      </w:r>
    </w:p>
    <w:p w:rsidR="004A6B94" w:rsidRPr="004A6B94" w:rsidRDefault="00DE6BA2" w:rsidP="003D75B6">
      <w:pPr>
        <w:pStyle w:val="Listaszerbekezds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A6B94">
        <w:rPr>
          <w:rFonts w:ascii="Arial" w:hAnsi="Arial" w:cs="Arial"/>
          <w:color w:val="000000" w:themeColor="text1"/>
          <w:sz w:val="24"/>
          <w:szCs w:val="24"/>
        </w:rPr>
        <w:t>a szakképzési</w:t>
      </w:r>
      <w:r w:rsidR="004A6B94" w:rsidRPr="004A6B94">
        <w:rPr>
          <w:rFonts w:ascii="Arial" w:hAnsi="Arial" w:cs="Arial"/>
          <w:color w:val="000000" w:themeColor="text1"/>
          <w:sz w:val="24"/>
          <w:szCs w:val="24"/>
        </w:rPr>
        <w:t>,</w:t>
      </w:r>
      <w:r w:rsidRPr="004A6B94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4A6B94" w:rsidRPr="004A6B94" w:rsidRDefault="00DE6BA2" w:rsidP="003D75B6">
      <w:pPr>
        <w:pStyle w:val="Listaszerbekezds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A6B94">
        <w:rPr>
          <w:rFonts w:ascii="Arial" w:hAnsi="Arial" w:cs="Arial"/>
          <w:color w:val="000000" w:themeColor="text1"/>
          <w:sz w:val="24"/>
          <w:szCs w:val="24"/>
        </w:rPr>
        <w:t xml:space="preserve">felnőttképzési </w:t>
      </w:r>
    </w:p>
    <w:p w:rsidR="004A6B94" w:rsidRDefault="00DE6BA2" w:rsidP="004A6B94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color w:val="000000" w:themeColor="text1"/>
          <w:sz w:val="24"/>
          <w:szCs w:val="24"/>
        </w:rPr>
      </w:pPr>
      <w:r w:rsidRPr="00ED7283">
        <w:rPr>
          <w:rFonts w:ascii="Arial" w:hAnsi="Arial" w:cs="Arial"/>
          <w:color w:val="000000" w:themeColor="text1"/>
          <w:sz w:val="24"/>
          <w:szCs w:val="24"/>
        </w:rPr>
        <w:t xml:space="preserve">intézkedésekre biztosított </w:t>
      </w:r>
    </w:p>
    <w:p w:rsidR="00DE6BA2" w:rsidRPr="004A6B94" w:rsidRDefault="00DE6BA2" w:rsidP="00BC779E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A6B94">
        <w:rPr>
          <w:rFonts w:ascii="Arial" w:hAnsi="Arial" w:cs="Arial"/>
          <w:color w:val="000000" w:themeColor="text1"/>
          <w:sz w:val="24"/>
          <w:szCs w:val="24"/>
        </w:rPr>
        <w:t>keretösszeget,</w:t>
      </w:r>
    </w:p>
    <w:p w:rsidR="009C5258" w:rsidRPr="00ED7283" w:rsidRDefault="009C5258" w:rsidP="009C5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DE6BA2" w:rsidRPr="00ED7283" w:rsidRDefault="00DE6BA2" w:rsidP="009C5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D7283">
        <w:rPr>
          <w:rFonts w:ascii="Arial" w:hAnsi="Arial" w:cs="Arial"/>
          <w:iCs/>
          <w:color w:val="000000" w:themeColor="text1"/>
          <w:sz w:val="24"/>
          <w:szCs w:val="24"/>
        </w:rPr>
        <w:t xml:space="preserve">e) </w:t>
      </w:r>
      <w:r w:rsidRPr="00ED7283">
        <w:rPr>
          <w:rFonts w:ascii="Arial" w:hAnsi="Arial" w:cs="Arial"/>
          <w:color w:val="000000" w:themeColor="text1"/>
          <w:sz w:val="24"/>
          <w:szCs w:val="24"/>
        </w:rPr>
        <w:t>a decentralizált keretösszeget, amely a</w:t>
      </w:r>
      <w:r w:rsidR="00BC77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779E" w:rsidRPr="005A1D61">
        <w:rPr>
          <w:rFonts w:ascii="Arial" w:hAnsi="Arial" w:cs="Arial"/>
          <w:b/>
          <w:sz w:val="24"/>
          <w:szCs w:val="24"/>
        </w:rPr>
        <w:t>Szhtv.</w:t>
      </w:r>
      <w:r w:rsidR="00BC779E">
        <w:rPr>
          <w:rFonts w:ascii="Arial" w:hAnsi="Arial" w:cs="Arial"/>
          <w:b/>
          <w:sz w:val="24"/>
          <w:szCs w:val="24"/>
        </w:rPr>
        <w:t xml:space="preserve"> </w:t>
      </w:r>
      <w:r w:rsidR="00BC779E">
        <w:rPr>
          <w:rFonts w:ascii="Arial" w:hAnsi="Arial" w:cs="Arial"/>
          <w:sz w:val="24"/>
          <w:szCs w:val="24"/>
        </w:rPr>
        <w:t>12.§</w:t>
      </w:r>
      <w:r w:rsidRPr="00ED72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D7283">
        <w:rPr>
          <w:rFonts w:ascii="Arial" w:hAnsi="Arial" w:cs="Arial"/>
          <w:iCs/>
          <w:color w:val="000000" w:themeColor="text1"/>
          <w:sz w:val="24"/>
          <w:szCs w:val="24"/>
        </w:rPr>
        <w:t xml:space="preserve">a)-d) </w:t>
      </w:r>
      <w:r w:rsidRPr="00ED7283">
        <w:rPr>
          <w:rFonts w:ascii="Arial" w:hAnsi="Arial" w:cs="Arial"/>
          <w:color w:val="000000" w:themeColor="text1"/>
          <w:sz w:val="24"/>
          <w:szCs w:val="24"/>
        </w:rPr>
        <w:t>pont levonását követően fennmaradó összeg 75%-a,</w:t>
      </w:r>
    </w:p>
    <w:p w:rsidR="009C5258" w:rsidRPr="00ED7283" w:rsidRDefault="009C5258" w:rsidP="009C5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DE6BA2" w:rsidRPr="00ED7283" w:rsidRDefault="00DE6BA2" w:rsidP="009C5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D7283">
        <w:rPr>
          <w:rFonts w:ascii="Arial" w:hAnsi="Arial" w:cs="Arial"/>
          <w:iCs/>
          <w:color w:val="000000" w:themeColor="text1"/>
          <w:sz w:val="24"/>
          <w:szCs w:val="24"/>
        </w:rPr>
        <w:t xml:space="preserve">f) </w:t>
      </w:r>
      <w:r w:rsidRPr="00ED7283">
        <w:rPr>
          <w:rFonts w:ascii="Arial" w:hAnsi="Arial" w:cs="Arial"/>
          <w:color w:val="000000" w:themeColor="text1"/>
          <w:sz w:val="24"/>
          <w:szCs w:val="24"/>
        </w:rPr>
        <w:t>a központi keretösszeget, amely a</w:t>
      </w:r>
      <w:r w:rsidR="00BC77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779E" w:rsidRPr="005A1D61">
        <w:rPr>
          <w:rFonts w:ascii="Arial" w:hAnsi="Arial" w:cs="Arial"/>
          <w:b/>
          <w:sz w:val="24"/>
          <w:szCs w:val="24"/>
        </w:rPr>
        <w:t>Szhtv.</w:t>
      </w:r>
      <w:r w:rsidR="00BC779E">
        <w:rPr>
          <w:rFonts w:ascii="Arial" w:hAnsi="Arial" w:cs="Arial"/>
          <w:b/>
          <w:sz w:val="24"/>
          <w:szCs w:val="24"/>
        </w:rPr>
        <w:t xml:space="preserve"> </w:t>
      </w:r>
      <w:r w:rsidR="00BC779E">
        <w:rPr>
          <w:rFonts w:ascii="Arial" w:hAnsi="Arial" w:cs="Arial"/>
          <w:sz w:val="24"/>
          <w:szCs w:val="24"/>
        </w:rPr>
        <w:t>12.§</w:t>
      </w:r>
      <w:r w:rsidR="00BC779E" w:rsidRPr="00ED72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D7283">
        <w:rPr>
          <w:rFonts w:ascii="Arial" w:hAnsi="Arial" w:cs="Arial"/>
          <w:iCs/>
          <w:color w:val="000000" w:themeColor="text1"/>
          <w:sz w:val="24"/>
          <w:szCs w:val="24"/>
        </w:rPr>
        <w:t xml:space="preserve">a)-e) </w:t>
      </w:r>
      <w:r w:rsidRPr="00ED7283">
        <w:rPr>
          <w:rFonts w:ascii="Arial" w:hAnsi="Arial" w:cs="Arial"/>
          <w:color w:val="000000" w:themeColor="text1"/>
          <w:sz w:val="24"/>
          <w:szCs w:val="24"/>
        </w:rPr>
        <w:t>pont levonását követően fennmaradó összeg.</w:t>
      </w:r>
    </w:p>
    <w:p w:rsidR="009C5258" w:rsidRPr="00F3593D" w:rsidRDefault="009C5258" w:rsidP="009C5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654F09" w:rsidRDefault="00654F09" w:rsidP="00F56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54F09" w:rsidRDefault="00654F09" w:rsidP="00F56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54F09" w:rsidRDefault="00654F09" w:rsidP="00F56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54F09" w:rsidRDefault="00654F09" w:rsidP="00F56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54F09" w:rsidRDefault="00654F09" w:rsidP="00F56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C5258" w:rsidRPr="00F56E0E" w:rsidRDefault="00DE6BA2" w:rsidP="00F56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56E0E">
        <w:rPr>
          <w:rFonts w:ascii="Arial" w:hAnsi="Arial" w:cs="Arial"/>
          <w:b/>
          <w:bCs/>
          <w:sz w:val="28"/>
          <w:szCs w:val="28"/>
        </w:rPr>
        <w:lastRenderedPageBreak/>
        <w:t xml:space="preserve">13. § </w:t>
      </w:r>
    </w:p>
    <w:p w:rsidR="009C5258" w:rsidRPr="00F56E0E" w:rsidRDefault="009C5258" w:rsidP="00F56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E6BA2" w:rsidRPr="00F56E0E" w:rsidRDefault="00DE6BA2" w:rsidP="00F56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E0E">
        <w:rPr>
          <w:rFonts w:ascii="Arial" w:hAnsi="Arial" w:cs="Arial"/>
          <w:sz w:val="24"/>
          <w:szCs w:val="24"/>
        </w:rPr>
        <w:t>(1) Az alaprész feletti rendelkezési jogot a szakképzésért és felnőttképzésért felelős miniszter gyakorolja.</w:t>
      </w:r>
    </w:p>
    <w:p w:rsidR="009C5258" w:rsidRPr="00F56E0E" w:rsidRDefault="009C5258" w:rsidP="00F56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7B0B" w:rsidRDefault="00DE6BA2" w:rsidP="00F56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E0E">
        <w:rPr>
          <w:rFonts w:ascii="Arial" w:hAnsi="Arial" w:cs="Arial"/>
          <w:sz w:val="24"/>
          <w:szCs w:val="24"/>
        </w:rPr>
        <w:t xml:space="preserve">(2) </w:t>
      </w:r>
      <w:r w:rsidR="00DA7B0B" w:rsidRPr="00F56E0E">
        <w:rPr>
          <w:rFonts w:ascii="Arial" w:hAnsi="Arial" w:cs="Arial"/>
          <w:sz w:val="24"/>
          <w:szCs w:val="24"/>
        </w:rPr>
        <w:t>A szakképzésért és felnőttképzésért felelős miniszter</w:t>
      </w:r>
      <w:r w:rsidR="00DA7B0B">
        <w:rPr>
          <w:rFonts w:ascii="Arial" w:hAnsi="Arial" w:cs="Arial"/>
          <w:sz w:val="24"/>
          <w:szCs w:val="24"/>
        </w:rPr>
        <w:t xml:space="preserve">, </w:t>
      </w:r>
      <w:r w:rsidR="00DA7B0B" w:rsidRPr="00F56E0E">
        <w:rPr>
          <w:rFonts w:ascii="Arial" w:hAnsi="Arial" w:cs="Arial"/>
          <w:sz w:val="24"/>
          <w:szCs w:val="24"/>
        </w:rPr>
        <w:t>meghatározza</w:t>
      </w:r>
      <w:r w:rsidR="00DA7B0B">
        <w:rPr>
          <w:rFonts w:ascii="Arial" w:hAnsi="Arial" w:cs="Arial"/>
          <w:sz w:val="24"/>
          <w:szCs w:val="24"/>
        </w:rPr>
        <w:t>.</w:t>
      </w:r>
    </w:p>
    <w:p w:rsidR="00DA7B0B" w:rsidRDefault="00DA7B0B" w:rsidP="00F56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7B0B" w:rsidRDefault="00DE6BA2" w:rsidP="00F56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E0E">
        <w:rPr>
          <w:rFonts w:ascii="Arial" w:hAnsi="Arial" w:cs="Arial"/>
          <w:sz w:val="24"/>
          <w:szCs w:val="24"/>
        </w:rPr>
        <w:t>A szakképzésért és felnőttképzésért felelős miniszter</w:t>
      </w:r>
      <w:r w:rsidR="00DA7B0B">
        <w:rPr>
          <w:rFonts w:ascii="Arial" w:hAnsi="Arial" w:cs="Arial"/>
          <w:sz w:val="24"/>
          <w:szCs w:val="24"/>
        </w:rPr>
        <w:t>,</w:t>
      </w:r>
    </w:p>
    <w:p w:rsidR="00DA7B0B" w:rsidRPr="00DA7B0B" w:rsidRDefault="00DA7B0B" w:rsidP="003D75B6">
      <w:pPr>
        <w:pStyle w:val="Listaszerbekezds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7B0B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DA7B0B">
        <w:rPr>
          <w:rFonts w:ascii="Arial" w:hAnsi="Arial" w:cs="Arial"/>
          <w:b/>
          <w:sz w:val="24"/>
          <w:szCs w:val="24"/>
        </w:rPr>
        <w:t xml:space="preserve">Szhtv. </w:t>
      </w:r>
      <w:r w:rsidR="00DE6BA2" w:rsidRPr="00DA7B0B">
        <w:rPr>
          <w:rFonts w:ascii="Arial" w:hAnsi="Arial" w:cs="Arial"/>
          <w:sz w:val="24"/>
          <w:szCs w:val="24"/>
        </w:rPr>
        <w:t xml:space="preserve">12. § </w:t>
      </w:r>
      <w:r w:rsidR="00DE6BA2" w:rsidRPr="00DA7B0B">
        <w:rPr>
          <w:rFonts w:ascii="Arial" w:hAnsi="Arial" w:cs="Arial"/>
          <w:iCs/>
          <w:sz w:val="24"/>
          <w:szCs w:val="24"/>
        </w:rPr>
        <w:t xml:space="preserve">a) </w:t>
      </w:r>
      <w:r w:rsidR="00DE6BA2" w:rsidRPr="00DA7B0B">
        <w:rPr>
          <w:rFonts w:ascii="Arial" w:hAnsi="Arial" w:cs="Arial"/>
          <w:sz w:val="24"/>
          <w:szCs w:val="24"/>
        </w:rPr>
        <w:t>pontjában szereplő támogatási döntések figyelembevételével</w:t>
      </w:r>
      <w:r w:rsidRPr="00DA7B0B">
        <w:rPr>
          <w:rFonts w:ascii="Arial" w:hAnsi="Arial" w:cs="Arial"/>
          <w:sz w:val="24"/>
          <w:szCs w:val="24"/>
        </w:rPr>
        <w:t xml:space="preserve">, </w:t>
      </w:r>
    </w:p>
    <w:p w:rsidR="00DA7B0B" w:rsidRDefault="00DE6BA2" w:rsidP="00DA7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56E0E">
        <w:rPr>
          <w:rFonts w:ascii="Arial" w:hAnsi="Arial" w:cs="Arial"/>
          <w:sz w:val="24"/>
          <w:szCs w:val="24"/>
        </w:rPr>
        <w:t xml:space="preserve">meghatározza </w:t>
      </w:r>
    </w:p>
    <w:p w:rsidR="00DA7B0B" w:rsidRDefault="00DA7B0B" w:rsidP="003D75B6">
      <w:pPr>
        <w:pStyle w:val="Listaszerbekezds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7B0B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DA7B0B">
        <w:rPr>
          <w:rFonts w:ascii="Arial" w:hAnsi="Arial" w:cs="Arial"/>
          <w:b/>
          <w:sz w:val="24"/>
          <w:szCs w:val="24"/>
        </w:rPr>
        <w:t xml:space="preserve">Szhtv. </w:t>
      </w:r>
      <w:r w:rsidR="00DE6BA2" w:rsidRPr="00DA7B0B">
        <w:rPr>
          <w:rFonts w:ascii="Arial" w:hAnsi="Arial" w:cs="Arial"/>
          <w:sz w:val="24"/>
          <w:szCs w:val="24"/>
        </w:rPr>
        <w:t xml:space="preserve">12. § szerinti keretösszegek </w:t>
      </w:r>
    </w:p>
    <w:p w:rsidR="00DE6BA2" w:rsidRPr="00DA7B0B" w:rsidRDefault="00DE6BA2" w:rsidP="00DA7B0B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7B0B">
        <w:rPr>
          <w:rFonts w:ascii="Arial" w:hAnsi="Arial" w:cs="Arial"/>
          <w:sz w:val="24"/>
          <w:szCs w:val="24"/>
        </w:rPr>
        <w:t>mértékét.</w:t>
      </w:r>
    </w:p>
    <w:p w:rsidR="00F56E0E" w:rsidRPr="00F56E0E" w:rsidRDefault="00F56E0E" w:rsidP="00F56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57A4" w:rsidRDefault="00DE6BA2" w:rsidP="00F56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E0E">
        <w:rPr>
          <w:rFonts w:ascii="Arial" w:hAnsi="Arial" w:cs="Arial"/>
          <w:sz w:val="24"/>
          <w:szCs w:val="24"/>
        </w:rPr>
        <w:t xml:space="preserve">(3) </w:t>
      </w:r>
      <w:r w:rsidR="001257A4" w:rsidRPr="00F56E0E">
        <w:rPr>
          <w:rFonts w:ascii="Arial" w:hAnsi="Arial" w:cs="Arial"/>
          <w:sz w:val="24"/>
          <w:szCs w:val="24"/>
        </w:rPr>
        <w:t>A szakképzésért és felnőttképzésért felelős miniszter</w:t>
      </w:r>
      <w:r w:rsidR="001257A4">
        <w:rPr>
          <w:rFonts w:ascii="Arial" w:hAnsi="Arial" w:cs="Arial"/>
          <w:sz w:val="24"/>
          <w:szCs w:val="24"/>
        </w:rPr>
        <w:t xml:space="preserve"> dönt.</w:t>
      </w:r>
    </w:p>
    <w:p w:rsidR="001257A4" w:rsidRDefault="001257A4" w:rsidP="00F56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6BA2" w:rsidRPr="00F56E0E" w:rsidRDefault="00DE6BA2" w:rsidP="00F56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E0E">
        <w:rPr>
          <w:rFonts w:ascii="Arial" w:hAnsi="Arial" w:cs="Arial"/>
          <w:sz w:val="24"/>
          <w:szCs w:val="24"/>
        </w:rPr>
        <w:t>A szakképzésért és felnőttképzésért felelős miniszter - a</w:t>
      </w:r>
      <w:r w:rsidR="00483B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3B2F" w:rsidRPr="005A1D61">
        <w:rPr>
          <w:rFonts w:ascii="Arial" w:hAnsi="Arial" w:cs="Arial"/>
          <w:b/>
          <w:sz w:val="24"/>
          <w:szCs w:val="24"/>
        </w:rPr>
        <w:t>Szhtv.</w:t>
      </w:r>
      <w:r w:rsidR="001257A4">
        <w:rPr>
          <w:rFonts w:ascii="Arial" w:hAnsi="Arial" w:cs="Arial"/>
          <w:b/>
          <w:sz w:val="24"/>
          <w:szCs w:val="24"/>
        </w:rPr>
        <w:t xml:space="preserve"> </w:t>
      </w:r>
      <w:r w:rsidR="001257A4">
        <w:rPr>
          <w:rFonts w:ascii="Arial" w:hAnsi="Arial" w:cs="Arial"/>
          <w:sz w:val="24"/>
          <w:szCs w:val="24"/>
        </w:rPr>
        <w:t>13.§</w:t>
      </w:r>
      <w:r w:rsidR="00483B2F">
        <w:rPr>
          <w:rFonts w:ascii="Arial" w:hAnsi="Arial" w:cs="Arial"/>
          <w:b/>
          <w:sz w:val="24"/>
          <w:szCs w:val="24"/>
        </w:rPr>
        <w:t xml:space="preserve"> </w:t>
      </w:r>
      <w:r w:rsidRPr="00F56E0E">
        <w:rPr>
          <w:rFonts w:ascii="Arial" w:hAnsi="Arial" w:cs="Arial"/>
          <w:sz w:val="24"/>
          <w:szCs w:val="24"/>
        </w:rPr>
        <w:t>(2) bekezdésben foglaltakon túl -</w:t>
      </w:r>
    </w:p>
    <w:p w:rsidR="00F56E0E" w:rsidRPr="00F56E0E" w:rsidRDefault="00F56E0E" w:rsidP="00F56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1257A4" w:rsidRDefault="00DE6BA2" w:rsidP="00F56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F56E0E">
        <w:rPr>
          <w:rFonts w:ascii="Arial" w:hAnsi="Arial" w:cs="Arial"/>
          <w:iCs/>
          <w:sz w:val="24"/>
          <w:szCs w:val="24"/>
        </w:rPr>
        <w:t xml:space="preserve">a) </w:t>
      </w:r>
    </w:p>
    <w:p w:rsidR="001257A4" w:rsidRDefault="00DE6BA2" w:rsidP="00F56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E0E">
        <w:rPr>
          <w:rFonts w:ascii="Arial" w:hAnsi="Arial" w:cs="Arial"/>
          <w:sz w:val="24"/>
          <w:szCs w:val="24"/>
        </w:rPr>
        <w:t>dönt</w:t>
      </w:r>
      <w:r w:rsidR="001257A4">
        <w:rPr>
          <w:rFonts w:ascii="Arial" w:hAnsi="Arial" w:cs="Arial"/>
          <w:sz w:val="24"/>
          <w:szCs w:val="24"/>
        </w:rPr>
        <w:t>,</w:t>
      </w:r>
    </w:p>
    <w:p w:rsidR="001257A4" w:rsidRPr="001257A4" w:rsidRDefault="001257A4" w:rsidP="003D75B6">
      <w:pPr>
        <w:pStyle w:val="Listaszerbekezds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57A4">
        <w:rPr>
          <w:rFonts w:ascii="Arial" w:hAnsi="Arial" w:cs="Arial"/>
          <w:sz w:val="24"/>
          <w:szCs w:val="24"/>
        </w:rPr>
        <w:t>a</w:t>
      </w:r>
      <w:r w:rsidRPr="001257A4">
        <w:rPr>
          <w:rFonts w:ascii="Arial" w:hAnsi="Arial" w:cs="Arial"/>
          <w:b/>
          <w:sz w:val="24"/>
          <w:szCs w:val="24"/>
        </w:rPr>
        <w:t xml:space="preserve"> Szhtv. </w:t>
      </w:r>
      <w:r w:rsidR="00DE6BA2" w:rsidRPr="001257A4">
        <w:rPr>
          <w:rFonts w:ascii="Arial" w:hAnsi="Arial" w:cs="Arial"/>
          <w:sz w:val="24"/>
          <w:szCs w:val="24"/>
        </w:rPr>
        <w:t xml:space="preserve">18. § (1) bekezdés </w:t>
      </w:r>
      <w:r w:rsidR="00DE6BA2" w:rsidRPr="001257A4">
        <w:rPr>
          <w:rFonts w:ascii="Arial" w:hAnsi="Arial" w:cs="Arial"/>
          <w:iCs/>
          <w:sz w:val="24"/>
          <w:szCs w:val="24"/>
        </w:rPr>
        <w:t xml:space="preserve">c) </w:t>
      </w:r>
      <w:r w:rsidR="00DE6BA2" w:rsidRPr="001257A4">
        <w:rPr>
          <w:rFonts w:ascii="Arial" w:hAnsi="Arial" w:cs="Arial"/>
          <w:sz w:val="24"/>
          <w:szCs w:val="24"/>
        </w:rPr>
        <w:t xml:space="preserve">pontjában foglaltak figyelembevételével </w:t>
      </w:r>
      <w:r w:rsidRPr="001257A4">
        <w:rPr>
          <w:rFonts w:ascii="Arial" w:hAnsi="Arial" w:cs="Arial"/>
          <w:sz w:val="24"/>
          <w:szCs w:val="24"/>
        </w:rPr>
        <w:t>–</w:t>
      </w:r>
      <w:r w:rsidR="00DE6BA2" w:rsidRPr="001257A4">
        <w:rPr>
          <w:rFonts w:ascii="Arial" w:hAnsi="Arial" w:cs="Arial"/>
          <w:sz w:val="24"/>
          <w:szCs w:val="24"/>
        </w:rPr>
        <w:t xml:space="preserve"> </w:t>
      </w:r>
    </w:p>
    <w:p w:rsidR="001257A4" w:rsidRPr="001257A4" w:rsidRDefault="00DE6BA2" w:rsidP="003D75B6">
      <w:pPr>
        <w:pStyle w:val="Listaszerbekezds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57A4">
        <w:rPr>
          <w:rFonts w:ascii="Arial" w:hAnsi="Arial" w:cs="Arial"/>
          <w:sz w:val="24"/>
          <w:szCs w:val="24"/>
        </w:rPr>
        <w:t xml:space="preserve">az alaprész központi keretének elosztásáról, </w:t>
      </w:r>
    </w:p>
    <w:p w:rsidR="001257A4" w:rsidRPr="001257A4" w:rsidRDefault="00DE6BA2" w:rsidP="003D75B6">
      <w:pPr>
        <w:pStyle w:val="Listaszerbekezds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57A4">
        <w:rPr>
          <w:rFonts w:ascii="Arial" w:hAnsi="Arial" w:cs="Arial"/>
          <w:sz w:val="24"/>
          <w:szCs w:val="24"/>
        </w:rPr>
        <w:t xml:space="preserve">szakképzési és - miniszteri rendeletben meghatározott - felnőttképzési célú felhasználásáról, </w:t>
      </w:r>
    </w:p>
    <w:p w:rsidR="001257A4" w:rsidRPr="001257A4" w:rsidRDefault="00DE6BA2" w:rsidP="003D75B6">
      <w:pPr>
        <w:pStyle w:val="Listaszerbekezds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57A4">
        <w:rPr>
          <w:rFonts w:ascii="Arial" w:hAnsi="Arial" w:cs="Arial"/>
          <w:sz w:val="24"/>
          <w:szCs w:val="24"/>
        </w:rPr>
        <w:t xml:space="preserve">a decentralizált keret megyénkénti felosztásáról, </w:t>
      </w:r>
    </w:p>
    <w:p w:rsidR="001257A4" w:rsidRPr="001257A4" w:rsidRDefault="00DE6BA2" w:rsidP="003D75B6">
      <w:pPr>
        <w:pStyle w:val="Listaszerbekezds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57A4">
        <w:rPr>
          <w:rFonts w:ascii="Arial" w:hAnsi="Arial" w:cs="Arial"/>
          <w:sz w:val="24"/>
          <w:szCs w:val="24"/>
        </w:rPr>
        <w:t xml:space="preserve">a decentralizált keret terhére kiírandó pályázati célok prioritásairól, </w:t>
      </w:r>
    </w:p>
    <w:p w:rsidR="00DE6BA2" w:rsidRDefault="00DE6BA2" w:rsidP="003D75B6">
      <w:pPr>
        <w:pStyle w:val="Listaszerbekezds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57A4">
        <w:rPr>
          <w:rFonts w:ascii="Arial" w:hAnsi="Arial" w:cs="Arial"/>
          <w:sz w:val="24"/>
          <w:szCs w:val="24"/>
        </w:rPr>
        <w:t>a központi és decentralizált keret terhére nyújtandó támogatásokról,</w:t>
      </w:r>
    </w:p>
    <w:p w:rsidR="001257A4" w:rsidRDefault="001257A4" w:rsidP="00125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57A4" w:rsidRPr="001257A4" w:rsidRDefault="001257A4" w:rsidP="00125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257A4">
        <w:rPr>
          <w:rFonts w:ascii="Arial" w:hAnsi="Arial" w:cs="Arial"/>
          <w:b/>
          <w:i/>
          <w:sz w:val="20"/>
          <w:szCs w:val="20"/>
        </w:rPr>
        <w:t xml:space="preserve">„Szhtv. </w:t>
      </w:r>
    </w:p>
    <w:p w:rsidR="001257A4" w:rsidRPr="001257A4" w:rsidRDefault="001257A4" w:rsidP="00125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1257A4" w:rsidRPr="001257A4" w:rsidRDefault="001257A4" w:rsidP="00125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257A4">
        <w:rPr>
          <w:rFonts w:ascii="Arial" w:hAnsi="Arial" w:cs="Arial"/>
          <w:i/>
          <w:sz w:val="20"/>
          <w:szCs w:val="20"/>
        </w:rPr>
        <w:t xml:space="preserve">18. § </w:t>
      </w:r>
    </w:p>
    <w:p w:rsidR="001257A4" w:rsidRPr="001257A4" w:rsidRDefault="001257A4" w:rsidP="00125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257A4" w:rsidRPr="001257A4" w:rsidRDefault="001257A4" w:rsidP="00125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257A4">
        <w:rPr>
          <w:rFonts w:ascii="Arial" w:hAnsi="Arial" w:cs="Arial"/>
          <w:i/>
          <w:sz w:val="20"/>
          <w:szCs w:val="20"/>
        </w:rPr>
        <w:t>(1)</w:t>
      </w:r>
    </w:p>
    <w:p w:rsidR="001257A4" w:rsidRPr="001257A4" w:rsidRDefault="001257A4" w:rsidP="00125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257A4" w:rsidRPr="001257A4" w:rsidRDefault="001257A4" w:rsidP="001257A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1257A4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1257A4">
        <w:rPr>
          <w:rFonts w:ascii="Arial" w:hAnsi="Arial" w:cs="Arial"/>
          <w:i/>
          <w:sz w:val="20"/>
          <w:szCs w:val="20"/>
        </w:rPr>
        <w:t>az oktatásért felelős miniszter szakképzéssel összefüggő, a (2) bekezdésben meghatározott feladatai ellátásához - az oktatásért felelős miniszter és a szakképzésért és felnőttképzésért felelős miniszter által évente megkötött külön megállapodás alapján - szükséges forrás biztosítására, illetve támogatás nyújtására”.</w:t>
      </w:r>
    </w:p>
    <w:p w:rsidR="001257A4" w:rsidRPr="001257A4" w:rsidRDefault="001257A4" w:rsidP="00125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E6BA2" w:rsidRPr="00F56E0E" w:rsidRDefault="00DE6BA2" w:rsidP="00F56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E0E">
        <w:rPr>
          <w:rFonts w:ascii="Arial" w:hAnsi="Arial" w:cs="Arial"/>
          <w:iCs/>
          <w:sz w:val="24"/>
          <w:szCs w:val="24"/>
        </w:rPr>
        <w:t xml:space="preserve">b) </w:t>
      </w:r>
      <w:r w:rsidRPr="00F56E0E">
        <w:rPr>
          <w:rFonts w:ascii="Arial" w:hAnsi="Arial" w:cs="Arial"/>
          <w:sz w:val="24"/>
          <w:szCs w:val="24"/>
        </w:rPr>
        <w:t>felelős az alaprész</w:t>
      </w:r>
    </w:p>
    <w:p w:rsidR="00F56E0E" w:rsidRPr="00F56E0E" w:rsidRDefault="00F56E0E" w:rsidP="00F56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1E2836" w:rsidRDefault="00DE6BA2" w:rsidP="00F56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F56E0E">
        <w:rPr>
          <w:rFonts w:ascii="Arial" w:hAnsi="Arial" w:cs="Arial"/>
          <w:iCs/>
          <w:sz w:val="24"/>
          <w:szCs w:val="24"/>
        </w:rPr>
        <w:t xml:space="preserve">ba) </w:t>
      </w:r>
    </w:p>
    <w:p w:rsidR="001E2836" w:rsidRDefault="00DE6BA2" w:rsidP="00F56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E0E">
        <w:rPr>
          <w:rFonts w:ascii="Arial" w:hAnsi="Arial" w:cs="Arial"/>
          <w:sz w:val="24"/>
          <w:szCs w:val="24"/>
        </w:rPr>
        <w:t xml:space="preserve">pénzeszközei </w:t>
      </w:r>
    </w:p>
    <w:p w:rsidR="001E2836" w:rsidRPr="00E36858" w:rsidRDefault="00DE6BA2" w:rsidP="003D75B6">
      <w:pPr>
        <w:pStyle w:val="Listaszerbekezds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6858">
        <w:rPr>
          <w:rFonts w:ascii="Arial" w:hAnsi="Arial" w:cs="Arial"/>
          <w:sz w:val="24"/>
          <w:szCs w:val="24"/>
        </w:rPr>
        <w:t xml:space="preserve">nyilvántartásáért, </w:t>
      </w:r>
    </w:p>
    <w:p w:rsidR="001E2836" w:rsidRPr="00E36858" w:rsidRDefault="00DE6BA2" w:rsidP="003D75B6">
      <w:pPr>
        <w:pStyle w:val="Listaszerbekezds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6858">
        <w:rPr>
          <w:rFonts w:ascii="Arial" w:hAnsi="Arial" w:cs="Arial"/>
          <w:sz w:val="24"/>
          <w:szCs w:val="24"/>
        </w:rPr>
        <w:t>felhasználásának jogszerűségéért</w:t>
      </w:r>
      <w:r w:rsidR="001E2836" w:rsidRPr="00E36858">
        <w:rPr>
          <w:rFonts w:ascii="Arial" w:hAnsi="Arial" w:cs="Arial"/>
          <w:sz w:val="24"/>
          <w:szCs w:val="24"/>
        </w:rPr>
        <w:t>,</w:t>
      </w:r>
      <w:r w:rsidRPr="00E36858">
        <w:rPr>
          <w:rFonts w:ascii="Arial" w:hAnsi="Arial" w:cs="Arial"/>
          <w:sz w:val="24"/>
          <w:szCs w:val="24"/>
        </w:rPr>
        <w:t xml:space="preserve"> és </w:t>
      </w:r>
    </w:p>
    <w:p w:rsidR="00DE6BA2" w:rsidRPr="00E36858" w:rsidRDefault="00DE6BA2" w:rsidP="003D75B6">
      <w:pPr>
        <w:pStyle w:val="Listaszerbekezds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6858">
        <w:rPr>
          <w:rFonts w:ascii="Arial" w:hAnsi="Arial" w:cs="Arial"/>
          <w:sz w:val="24"/>
          <w:szCs w:val="24"/>
        </w:rPr>
        <w:t>ellenőrzéséért,</w:t>
      </w:r>
    </w:p>
    <w:p w:rsidR="00F56E0E" w:rsidRPr="00F56E0E" w:rsidRDefault="00F56E0E" w:rsidP="00F56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E6BA2" w:rsidRPr="00F56E0E" w:rsidRDefault="00DE6BA2" w:rsidP="00F56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E0E">
        <w:rPr>
          <w:rFonts w:ascii="Arial" w:hAnsi="Arial" w:cs="Arial"/>
          <w:iCs/>
          <w:sz w:val="24"/>
          <w:szCs w:val="24"/>
        </w:rPr>
        <w:t xml:space="preserve">bb) </w:t>
      </w:r>
      <w:r w:rsidRPr="00F56E0E">
        <w:rPr>
          <w:rFonts w:ascii="Arial" w:hAnsi="Arial" w:cs="Arial"/>
          <w:sz w:val="24"/>
          <w:szCs w:val="24"/>
        </w:rPr>
        <w:t>bevételei beszedésének elrendeléséért,</w:t>
      </w:r>
    </w:p>
    <w:p w:rsidR="00E36858" w:rsidRDefault="00DE6BA2" w:rsidP="00F56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F56E0E">
        <w:rPr>
          <w:rFonts w:ascii="Arial" w:hAnsi="Arial" w:cs="Arial"/>
          <w:iCs/>
          <w:sz w:val="24"/>
          <w:szCs w:val="24"/>
        </w:rPr>
        <w:lastRenderedPageBreak/>
        <w:t xml:space="preserve">bc) </w:t>
      </w:r>
    </w:p>
    <w:p w:rsidR="00E36858" w:rsidRDefault="00E36858" w:rsidP="00F56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</w:t>
      </w:r>
    </w:p>
    <w:p w:rsidR="00E36858" w:rsidRPr="00E36858" w:rsidRDefault="00DE6BA2" w:rsidP="003D75B6">
      <w:pPr>
        <w:pStyle w:val="Listaszerbekezds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6858">
        <w:rPr>
          <w:rFonts w:ascii="Arial" w:hAnsi="Arial" w:cs="Arial"/>
          <w:sz w:val="24"/>
          <w:szCs w:val="24"/>
        </w:rPr>
        <w:t xml:space="preserve">követeléseinek behajtásáért, </w:t>
      </w:r>
    </w:p>
    <w:p w:rsidR="00DE6BA2" w:rsidRPr="00E36858" w:rsidRDefault="00DE6BA2" w:rsidP="003D75B6">
      <w:pPr>
        <w:pStyle w:val="Listaszerbekezds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6858">
        <w:rPr>
          <w:rFonts w:ascii="Arial" w:hAnsi="Arial" w:cs="Arial"/>
          <w:sz w:val="24"/>
          <w:szCs w:val="24"/>
        </w:rPr>
        <w:t>pénzügyi garanciák érvényesítéséért,</w:t>
      </w:r>
    </w:p>
    <w:p w:rsidR="00F56E0E" w:rsidRPr="00F56E0E" w:rsidRDefault="00F56E0E" w:rsidP="00F56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E6BA2" w:rsidRPr="00F56E0E" w:rsidRDefault="00DE6BA2" w:rsidP="00F56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E0E">
        <w:rPr>
          <w:rFonts w:ascii="Arial" w:hAnsi="Arial" w:cs="Arial"/>
          <w:iCs/>
          <w:sz w:val="24"/>
          <w:szCs w:val="24"/>
        </w:rPr>
        <w:t xml:space="preserve">c) </w:t>
      </w:r>
      <w:r w:rsidRPr="00F56E0E">
        <w:rPr>
          <w:rFonts w:ascii="Arial" w:hAnsi="Arial" w:cs="Arial"/>
          <w:sz w:val="24"/>
          <w:szCs w:val="24"/>
        </w:rPr>
        <w:t>határoz</w:t>
      </w:r>
      <w:r w:rsidR="00E36858">
        <w:rPr>
          <w:rFonts w:ascii="Arial" w:hAnsi="Arial" w:cs="Arial"/>
          <w:sz w:val="24"/>
          <w:szCs w:val="24"/>
        </w:rPr>
        <w:t>,</w:t>
      </w:r>
      <w:r w:rsidRPr="00F56E0E">
        <w:rPr>
          <w:rFonts w:ascii="Arial" w:hAnsi="Arial" w:cs="Arial"/>
          <w:sz w:val="24"/>
          <w:szCs w:val="24"/>
        </w:rPr>
        <w:t xml:space="preserve"> az alaprész felhasználására vonatkozó döntések nyilvánosságra hozatalának módjáról,</w:t>
      </w:r>
    </w:p>
    <w:p w:rsidR="00F56E0E" w:rsidRPr="00F56E0E" w:rsidRDefault="00F56E0E" w:rsidP="00F56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E6BA2" w:rsidRPr="00F56E0E" w:rsidRDefault="00DE6BA2" w:rsidP="00F56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E0E">
        <w:rPr>
          <w:rFonts w:ascii="Arial" w:hAnsi="Arial" w:cs="Arial"/>
          <w:iCs/>
          <w:sz w:val="24"/>
          <w:szCs w:val="24"/>
        </w:rPr>
        <w:t xml:space="preserve">d) </w:t>
      </w:r>
      <w:r w:rsidRPr="00F56E0E">
        <w:rPr>
          <w:rFonts w:ascii="Arial" w:hAnsi="Arial" w:cs="Arial"/>
          <w:sz w:val="24"/>
          <w:szCs w:val="24"/>
        </w:rPr>
        <w:t>kezdeményezi</w:t>
      </w:r>
      <w:r w:rsidR="00E36858">
        <w:rPr>
          <w:rFonts w:ascii="Arial" w:hAnsi="Arial" w:cs="Arial"/>
          <w:sz w:val="24"/>
          <w:szCs w:val="24"/>
        </w:rPr>
        <w:t>,</w:t>
      </w:r>
      <w:r w:rsidRPr="00F56E0E">
        <w:rPr>
          <w:rFonts w:ascii="Arial" w:hAnsi="Arial" w:cs="Arial"/>
          <w:sz w:val="24"/>
          <w:szCs w:val="24"/>
        </w:rPr>
        <w:t xml:space="preserve"> az alaprész pénzeszközeinek felhasználásával kapcsolatos szakértői vizsgálatokat,</w:t>
      </w:r>
    </w:p>
    <w:p w:rsidR="00F56E0E" w:rsidRPr="00F56E0E" w:rsidRDefault="00F56E0E" w:rsidP="00F56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E6BA2" w:rsidRPr="00F56E0E" w:rsidRDefault="00DE6BA2" w:rsidP="00F56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E0E">
        <w:rPr>
          <w:rFonts w:ascii="Arial" w:hAnsi="Arial" w:cs="Arial"/>
          <w:iCs/>
          <w:sz w:val="24"/>
          <w:szCs w:val="24"/>
        </w:rPr>
        <w:t xml:space="preserve">e) </w:t>
      </w:r>
      <w:r w:rsidRPr="00F56E0E">
        <w:rPr>
          <w:rFonts w:ascii="Arial" w:hAnsi="Arial" w:cs="Arial"/>
          <w:sz w:val="24"/>
          <w:szCs w:val="24"/>
        </w:rPr>
        <w:t>ellátja az alaprésszel kapcsolatos, külön törvényben meghatározott egyéb feladatokat.</w:t>
      </w:r>
    </w:p>
    <w:p w:rsidR="00F56E0E" w:rsidRPr="00F56E0E" w:rsidRDefault="00F56E0E" w:rsidP="00F56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56E0E" w:rsidRPr="006E6C48" w:rsidRDefault="00DE6BA2" w:rsidP="00F56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E6C48">
        <w:rPr>
          <w:rFonts w:ascii="Arial" w:hAnsi="Arial" w:cs="Arial"/>
          <w:b/>
          <w:bCs/>
          <w:sz w:val="28"/>
          <w:szCs w:val="28"/>
        </w:rPr>
        <w:t xml:space="preserve">14. § </w:t>
      </w:r>
    </w:p>
    <w:p w:rsidR="00F56E0E" w:rsidRPr="00F56E0E" w:rsidRDefault="00F56E0E" w:rsidP="00F56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E6BA2" w:rsidRPr="00F56E0E" w:rsidRDefault="00DE6BA2" w:rsidP="00F56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E0E">
        <w:rPr>
          <w:rFonts w:ascii="Arial" w:hAnsi="Arial" w:cs="Arial"/>
          <w:sz w:val="24"/>
          <w:szCs w:val="24"/>
        </w:rPr>
        <w:t>A Kormány döntése alapján - erre irányuló kérelem esetén -</w:t>
      </w:r>
    </w:p>
    <w:p w:rsidR="00F56E0E" w:rsidRPr="00F56E0E" w:rsidRDefault="00F56E0E" w:rsidP="00F56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6E6C48" w:rsidRDefault="00DE6BA2" w:rsidP="00F56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F56E0E">
        <w:rPr>
          <w:rFonts w:ascii="Arial" w:hAnsi="Arial" w:cs="Arial"/>
          <w:iCs/>
          <w:sz w:val="24"/>
          <w:szCs w:val="24"/>
        </w:rPr>
        <w:t xml:space="preserve">a) </w:t>
      </w:r>
    </w:p>
    <w:p w:rsidR="006E6C48" w:rsidRDefault="00DE6BA2" w:rsidP="00F56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E0E">
        <w:rPr>
          <w:rFonts w:ascii="Arial" w:hAnsi="Arial" w:cs="Arial"/>
          <w:sz w:val="24"/>
          <w:szCs w:val="24"/>
        </w:rPr>
        <w:t xml:space="preserve">képzési célú támogatás nyújtható </w:t>
      </w:r>
    </w:p>
    <w:p w:rsidR="006E6C48" w:rsidRPr="006E6C48" w:rsidRDefault="00DE6BA2" w:rsidP="003D75B6">
      <w:pPr>
        <w:pStyle w:val="Listaszerbekezds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6C48">
        <w:rPr>
          <w:rFonts w:ascii="Arial" w:hAnsi="Arial" w:cs="Arial"/>
          <w:sz w:val="24"/>
          <w:szCs w:val="24"/>
        </w:rPr>
        <w:t xml:space="preserve">a legalább 50 fő részére munkahelyet teremtő, </w:t>
      </w:r>
    </w:p>
    <w:p w:rsidR="006E6C48" w:rsidRPr="006E6C48" w:rsidRDefault="00DE6BA2" w:rsidP="003D75B6">
      <w:pPr>
        <w:pStyle w:val="Listaszerbekezds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6C48">
        <w:rPr>
          <w:rFonts w:ascii="Arial" w:hAnsi="Arial" w:cs="Arial"/>
          <w:sz w:val="24"/>
          <w:szCs w:val="24"/>
        </w:rPr>
        <w:t xml:space="preserve">Magyarország területén </w:t>
      </w:r>
    </w:p>
    <w:p w:rsidR="006E6C48" w:rsidRPr="006E6C48" w:rsidRDefault="00DE6BA2" w:rsidP="003D75B6">
      <w:pPr>
        <w:pStyle w:val="Listaszerbekezds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6C48">
        <w:rPr>
          <w:rFonts w:ascii="Arial" w:hAnsi="Arial" w:cs="Arial"/>
          <w:sz w:val="24"/>
          <w:szCs w:val="24"/>
        </w:rPr>
        <w:t xml:space="preserve">székhellyel, </w:t>
      </w:r>
    </w:p>
    <w:p w:rsidR="006E6C48" w:rsidRPr="006E6C48" w:rsidRDefault="00DE6BA2" w:rsidP="003D75B6">
      <w:pPr>
        <w:pStyle w:val="Listaszerbekezds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6C48">
        <w:rPr>
          <w:rFonts w:ascii="Arial" w:hAnsi="Arial" w:cs="Arial"/>
          <w:sz w:val="24"/>
          <w:szCs w:val="24"/>
        </w:rPr>
        <w:t xml:space="preserve">fiókteleppel </w:t>
      </w:r>
    </w:p>
    <w:p w:rsidR="006E6C48" w:rsidRDefault="00DE6BA2" w:rsidP="006E6C4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56E0E">
        <w:rPr>
          <w:rFonts w:ascii="Arial" w:hAnsi="Arial" w:cs="Arial"/>
          <w:sz w:val="24"/>
          <w:szCs w:val="24"/>
        </w:rPr>
        <w:t xml:space="preserve">rendelkező </w:t>
      </w:r>
    </w:p>
    <w:p w:rsidR="006E6C48" w:rsidRPr="006E6C48" w:rsidRDefault="00DE6BA2" w:rsidP="003D75B6">
      <w:pPr>
        <w:pStyle w:val="Listaszerbekezds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6C48">
        <w:rPr>
          <w:rFonts w:ascii="Arial" w:hAnsi="Arial" w:cs="Arial"/>
          <w:sz w:val="24"/>
          <w:szCs w:val="24"/>
        </w:rPr>
        <w:t>befektető jogi személy,</w:t>
      </w:r>
    </w:p>
    <w:p w:rsidR="006E6C48" w:rsidRPr="006E6C48" w:rsidRDefault="00DE6BA2" w:rsidP="003D75B6">
      <w:pPr>
        <w:pStyle w:val="Listaszerbekezds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6C48">
        <w:rPr>
          <w:rFonts w:ascii="Arial" w:hAnsi="Arial" w:cs="Arial"/>
          <w:sz w:val="24"/>
          <w:szCs w:val="24"/>
        </w:rPr>
        <w:t xml:space="preserve">jogi személyiséggel nem rendelkező gazdasági társaság </w:t>
      </w:r>
    </w:p>
    <w:p w:rsidR="00DE6BA2" w:rsidRPr="00F56E0E" w:rsidRDefault="00DE6BA2" w:rsidP="00F56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6E0E">
        <w:rPr>
          <w:rFonts w:ascii="Arial" w:hAnsi="Arial" w:cs="Arial"/>
          <w:sz w:val="24"/>
          <w:szCs w:val="24"/>
        </w:rPr>
        <w:t>számára,</w:t>
      </w:r>
    </w:p>
    <w:p w:rsidR="00F56E0E" w:rsidRPr="006E6C48" w:rsidRDefault="00F56E0E" w:rsidP="006E6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C943DE" w:rsidRDefault="00DE6BA2" w:rsidP="006E6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6E6C48">
        <w:rPr>
          <w:rFonts w:ascii="Arial" w:hAnsi="Arial" w:cs="Arial"/>
          <w:iCs/>
          <w:sz w:val="24"/>
          <w:szCs w:val="24"/>
        </w:rPr>
        <w:t>b)</w:t>
      </w:r>
    </w:p>
    <w:p w:rsidR="00C943DE" w:rsidRDefault="00DE6BA2" w:rsidP="006E6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6C48">
        <w:rPr>
          <w:rFonts w:ascii="Arial" w:hAnsi="Arial" w:cs="Arial"/>
          <w:sz w:val="24"/>
          <w:szCs w:val="24"/>
        </w:rPr>
        <w:t xml:space="preserve">támogatás nyújtható </w:t>
      </w:r>
    </w:p>
    <w:p w:rsidR="00C943DE" w:rsidRPr="00B2340F" w:rsidRDefault="00DE6BA2" w:rsidP="003D75B6">
      <w:pPr>
        <w:pStyle w:val="Listaszerbekezds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340F">
        <w:rPr>
          <w:rFonts w:ascii="Arial" w:hAnsi="Arial" w:cs="Arial"/>
          <w:sz w:val="24"/>
          <w:szCs w:val="24"/>
        </w:rPr>
        <w:t>a Szerződés 87. és 88. cikke alkalmazásában</w:t>
      </w:r>
      <w:r w:rsidR="00C943DE" w:rsidRPr="00B2340F">
        <w:rPr>
          <w:rFonts w:ascii="Arial" w:hAnsi="Arial" w:cs="Arial"/>
          <w:sz w:val="24"/>
          <w:szCs w:val="24"/>
        </w:rPr>
        <w:t>,</w:t>
      </w:r>
      <w:r w:rsidRPr="00B2340F">
        <w:rPr>
          <w:rFonts w:ascii="Arial" w:hAnsi="Arial" w:cs="Arial"/>
          <w:sz w:val="24"/>
          <w:szCs w:val="24"/>
        </w:rPr>
        <w:t xml:space="preserve"> </w:t>
      </w:r>
    </w:p>
    <w:p w:rsidR="00C943DE" w:rsidRPr="00B2340F" w:rsidRDefault="00DE6BA2" w:rsidP="003D75B6">
      <w:pPr>
        <w:pStyle w:val="Listaszerbekezds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340F">
        <w:rPr>
          <w:rFonts w:ascii="Arial" w:hAnsi="Arial" w:cs="Arial"/>
          <w:sz w:val="24"/>
          <w:szCs w:val="24"/>
        </w:rPr>
        <w:t xml:space="preserve">a támogatások bizonyos fajtáinak a közös piaccal összeegyeztethetőnek nyilvánításáról szóló, 2008. augusztus 6-i 800/2008/EK bizottsági rendelet 1. mellékletében meghatározott vállalkozások körébe nem tartozó hozzájárulásra kötelezett részére </w:t>
      </w:r>
    </w:p>
    <w:p w:rsidR="00C943DE" w:rsidRPr="00B2340F" w:rsidRDefault="00DE6BA2" w:rsidP="003D75B6">
      <w:pPr>
        <w:pStyle w:val="Listaszerbekezds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340F">
        <w:rPr>
          <w:rFonts w:ascii="Arial" w:hAnsi="Arial" w:cs="Arial"/>
          <w:sz w:val="24"/>
          <w:szCs w:val="24"/>
        </w:rPr>
        <w:t xml:space="preserve">olyan tanműhely létesítéséhez, amelyben </w:t>
      </w:r>
    </w:p>
    <w:p w:rsidR="00C943DE" w:rsidRPr="00B2340F" w:rsidRDefault="00DE6BA2" w:rsidP="003D75B6">
      <w:pPr>
        <w:pStyle w:val="Listaszerbekezds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340F">
        <w:rPr>
          <w:rFonts w:ascii="Arial" w:hAnsi="Arial" w:cs="Arial"/>
          <w:sz w:val="24"/>
          <w:szCs w:val="24"/>
        </w:rPr>
        <w:t>a hozzájárulásra kötelezett</w:t>
      </w:r>
      <w:r w:rsidR="00C943DE" w:rsidRPr="00B2340F">
        <w:rPr>
          <w:rFonts w:ascii="Arial" w:hAnsi="Arial" w:cs="Arial"/>
          <w:sz w:val="24"/>
          <w:szCs w:val="24"/>
        </w:rPr>
        <w:t>,</w:t>
      </w:r>
    </w:p>
    <w:p w:rsidR="00C943DE" w:rsidRPr="00B2340F" w:rsidRDefault="00DE6BA2" w:rsidP="003D75B6">
      <w:pPr>
        <w:pStyle w:val="Listaszerbekezds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340F">
        <w:rPr>
          <w:rFonts w:ascii="Arial" w:hAnsi="Arial" w:cs="Arial"/>
          <w:sz w:val="24"/>
          <w:szCs w:val="24"/>
        </w:rPr>
        <w:t>az iskolai rendszerű szakképzés keretében</w:t>
      </w:r>
      <w:r w:rsidR="00C943DE" w:rsidRPr="00B2340F">
        <w:rPr>
          <w:rFonts w:ascii="Arial" w:hAnsi="Arial" w:cs="Arial"/>
          <w:sz w:val="24"/>
          <w:szCs w:val="24"/>
        </w:rPr>
        <w:t>,</w:t>
      </w:r>
      <w:r w:rsidRPr="00B2340F">
        <w:rPr>
          <w:rFonts w:ascii="Arial" w:hAnsi="Arial" w:cs="Arial"/>
          <w:sz w:val="24"/>
          <w:szCs w:val="24"/>
        </w:rPr>
        <w:t xml:space="preserve"> </w:t>
      </w:r>
    </w:p>
    <w:p w:rsidR="00B2340F" w:rsidRPr="00B2340F" w:rsidRDefault="00DE6BA2" w:rsidP="003D75B6">
      <w:pPr>
        <w:pStyle w:val="Listaszerbekezds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340F">
        <w:rPr>
          <w:rFonts w:ascii="Arial" w:hAnsi="Arial" w:cs="Arial"/>
          <w:sz w:val="24"/>
          <w:szCs w:val="24"/>
        </w:rPr>
        <w:t>a</w:t>
      </w:r>
      <w:r w:rsidR="00B2340F">
        <w:rPr>
          <w:rFonts w:ascii="Arial" w:hAnsi="Arial" w:cs="Arial"/>
          <w:sz w:val="24"/>
          <w:szCs w:val="24"/>
        </w:rPr>
        <w:t xml:space="preserve"> </w:t>
      </w:r>
      <w:r w:rsidR="00B2340F" w:rsidRPr="001257A4">
        <w:rPr>
          <w:rFonts w:ascii="Arial" w:hAnsi="Arial" w:cs="Arial"/>
          <w:b/>
          <w:sz w:val="24"/>
          <w:szCs w:val="24"/>
        </w:rPr>
        <w:t>Szhtv.</w:t>
      </w:r>
      <w:r w:rsidRPr="00B2340F">
        <w:rPr>
          <w:rFonts w:ascii="Arial" w:hAnsi="Arial" w:cs="Arial"/>
          <w:sz w:val="24"/>
          <w:szCs w:val="24"/>
        </w:rPr>
        <w:t xml:space="preserve"> 5. § </w:t>
      </w:r>
      <w:r w:rsidRPr="00B2340F">
        <w:rPr>
          <w:rFonts w:ascii="Arial" w:hAnsi="Arial" w:cs="Arial"/>
          <w:iCs/>
          <w:sz w:val="24"/>
          <w:szCs w:val="24"/>
        </w:rPr>
        <w:t xml:space="preserve">a) </w:t>
      </w:r>
      <w:r w:rsidRPr="00B2340F">
        <w:rPr>
          <w:rFonts w:ascii="Arial" w:hAnsi="Arial" w:cs="Arial"/>
          <w:sz w:val="24"/>
          <w:szCs w:val="24"/>
        </w:rPr>
        <w:t xml:space="preserve">pont </w:t>
      </w:r>
      <w:r w:rsidRPr="00B2340F">
        <w:rPr>
          <w:rFonts w:ascii="Arial" w:hAnsi="Arial" w:cs="Arial"/>
          <w:iCs/>
          <w:sz w:val="24"/>
          <w:szCs w:val="24"/>
        </w:rPr>
        <w:t xml:space="preserve">ab) </w:t>
      </w:r>
      <w:r w:rsidRPr="00B2340F">
        <w:rPr>
          <w:rFonts w:ascii="Arial" w:hAnsi="Arial" w:cs="Arial"/>
          <w:sz w:val="24"/>
          <w:szCs w:val="24"/>
        </w:rPr>
        <w:t xml:space="preserve">alpontjában meghatározottak szerint </w:t>
      </w:r>
    </w:p>
    <w:p w:rsidR="00DE6BA2" w:rsidRDefault="00DE6BA2" w:rsidP="00B2340F">
      <w:pPr>
        <w:autoSpaceDE w:val="0"/>
        <w:autoSpaceDN w:val="0"/>
        <w:adjustRightInd w:val="0"/>
        <w:spacing w:after="0" w:line="240" w:lineRule="auto"/>
        <w:ind w:left="645" w:firstLine="708"/>
        <w:rPr>
          <w:rFonts w:ascii="Arial" w:hAnsi="Arial" w:cs="Arial"/>
          <w:sz w:val="24"/>
          <w:szCs w:val="24"/>
        </w:rPr>
      </w:pPr>
      <w:r w:rsidRPr="006E6C48">
        <w:rPr>
          <w:rFonts w:ascii="Arial" w:hAnsi="Arial" w:cs="Arial"/>
          <w:sz w:val="24"/>
          <w:szCs w:val="24"/>
        </w:rPr>
        <w:t>gyakorlati képzés folytatását tervezi,</w:t>
      </w:r>
    </w:p>
    <w:p w:rsidR="00B2340F" w:rsidRDefault="00B2340F" w:rsidP="00B2340F">
      <w:pPr>
        <w:autoSpaceDE w:val="0"/>
        <w:autoSpaceDN w:val="0"/>
        <w:adjustRightInd w:val="0"/>
        <w:spacing w:after="0" w:line="240" w:lineRule="auto"/>
        <w:ind w:left="645" w:firstLine="708"/>
        <w:rPr>
          <w:rFonts w:ascii="Arial" w:hAnsi="Arial" w:cs="Arial"/>
          <w:sz w:val="24"/>
          <w:szCs w:val="24"/>
        </w:rPr>
      </w:pPr>
    </w:p>
    <w:p w:rsidR="00654F09" w:rsidRDefault="00654F09" w:rsidP="00B23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654F09" w:rsidRDefault="00654F09" w:rsidP="00B23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654F09" w:rsidRDefault="00654F09" w:rsidP="00B23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654F09" w:rsidRDefault="00654F09" w:rsidP="00B23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566E02" w:rsidRDefault="00566E02" w:rsidP="00B23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B2340F" w:rsidRPr="00B2340F" w:rsidRDefault="00B2340F" w:rsidP="00B23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2340F">
        <w:rPr>
          <w:rFonts w:ascii="Arial" w:hAnsi="Arial" w:cs="Arial"/>
          <w:b/>
          <w:i/>
          <w:sz w:val="20"/>
          <w:szCs w:val="20"/>
        </w:rPr>
        <w:lastRenderedPageBreak/>
        <w:t>„Szhtv.</w:t>
      </w:r>
      <w:r w:rsidRPr="00B2340F">
        <w:rPr>
          <w:rFonts w:ascii="Arial" w:hAnsi="Arial" w:cs="Arial"/>
          <w:i/>
          <w:sz w:val="20"/>
          <w:szCs w:val="20"/>
        </w:rPr>
        <w:t xml:space="preserve"> </w:t>
      </w:r>
    </w:p>
    <w:p w:rsidR="00B2340F" w:rsidRPr="00B2340F" w:rsidRDefault="00B2340F" w:rsidP="00B23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2340F" w:rsidRPr="00B2340F" w:rsidRDefault="00B2340F" w:rsidP="00B23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2340F">
        <w:rPr>
          <w:rFonts w:ascii="Arial" w:hAnsi="Arial" w:cs="Arial"/>
          <w:i/>
          <w:sz w:val="20"/>
          <w:szCs w:val="20"/>
        </w:rPr>
        <w:t>5. §</w:t>
      </w:r>
    </w:p>
    <w:p w:rsidR="00B2340F" w:rsidRPr="00B2340F" w:rsidRDefault="00B2340F" w:rsidP="00B23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2340F" w:rsidRPr="00B2340F" w:rsidRDefault="00B2340F" w:rsidP="00B23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2340F">
        <w:rPr>
          <w:rFonts w:ascii="Arial" w:hAnsi="Arial" w:cs="Arial"/>
          <w:i/>
          <w:sz w:val="20"/>
          <w:szCs w:val="20"/>
        </w:rPr>
        <w:t>a)</w:t>
      </w:r>
    </w:p>
    <w:p w:rsidR="00B2340F" w:rsidRPr="00B2340F" w:rsidRDefault="00B2340F" w:rsidP="00B23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2340F" w:rsidRPr="00B2340F" w:rsidRDefault="00B2340F" w:rsidP="00B2340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B2340F">
        <w:rPr>
          <w:rFonts w:ascii="Arial" w:hAnsi="Arial" w:cs="Arial"/>
          <w:i/>
          <w:iCs/>
          <w:sz w:val="20"/>
          <w:szCs w:val="20"/>
        </w:rPr>
        <w:t xml:space="preserve">ab) </w:t>
      </w:r>
      <w:r w:rsidRPr="00B2340F">
        <w:rPr>
          <w:rFonts w:ascii="Arial" w:hAnsi="Arial" w:cs="Arial"/>
          <w:i/>
          <w:sz w:val="20"/>
          <w:szCs w:val="20"/>
        </w:rPr>
        <w:t>a szakképző iskola tanulója és a hozzájárulásra kötelezett között létrejött tanulószerződés alapján</w:t>
      </w:r>
    </w:p>
    <w:p w:rsidR="00B2340F" w:rsidRPr="00B2340F" w:rsidRDefault="00B2340F" w:rsidP="00B23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2340F">
        <w:rPr>
          <w:rFonts w:ascii="Arial" w:hAnsi="Arial" w:cs="Arial"/>
          <w:i/>
          <w:sz w:val="20"/>
          <w:szCs w:val="20"/>
        </w:rPr>
        <w:t>folytatott gyakorlati képzés - ideértve a szorgalmi idő befejezését követő összefüggő szakmai gyakorlatot is – szervezésével”.</w:t>
      </w:r>
    </w:p>
    <w:p w:rsidR="008B630D" w:rsidRDefault="008B630D" w:rsidP="006E6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F309D0" w:rsidRDefault="00DE6BA2" w:rsidP="006E6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6E6C48">
        <w:rPr>
          <w:rFonts w:ascii="Arial" w:hAnsi="Arial" w:cs="Arial"/>
          <w:iCs/>
          <w:sz w:val="24"/>
          <w:szCs w:val="24"/>
        </w:rPr>
        <w:t xml:space="preserve">c) </w:t>
      </w:r>
    </w:p>
    <w:p w:rsidR="00F309D0" w:rsidRDefault="00DE6BA2" w:rsidP="006E6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6C48">
        <w:rPr>
          <w:rFonts w:ascii="Arial" w:hAnsi="Arial" w:cs="Arial"/>
          <w:sz w:val="24"/>
          <w:szCs w:val="24"/>
        </w:rPr>
        <w:t xml:space="preserve">támogatás nyújtható </w:t>
      </w:r>
    </w:p>
    <w:p w:rsidR="00F309D0" w:rsidRPr="00F309D0" w:rsidRDefault="00DE6BA2" w:rsidP="003D75B6">
      <w:pPr>
        <w:pStyle w:val="Listaszerbekezds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09D0">
        <w:rPr>
          <w:rFonts w:ascii="Arial" w:hAnsi="Arial" w:cs="Arial"/>
          <w:sz w:val="24"/>
          <w:szCs w:val="24"/>
        </w:rPr>
        <w:t>a hozzájárulásra kötelezett</w:t>
      </w:r>
      <w:r w:rsidR="00F309D0" w:rsidRPr="00F309D0">
        <w:rPr>
          <w:rFonts w:ascii="Arial" w:hAnsi="Arial" w:cs="Arial"/>
          <w:sz w:val="24"/>
          <w:szCs w:val="24"/>
        </w:rPr>
        <w:t>,</w:t>
      </w:r>
      <w:r w:rsidRPr="00F309D0">
        <w:rPr>
          <w:rFonts w:ascii="Arial" w:hAnsi="Arial" w:cs="Arial"/>
          <w:sz w:val="24"/>
          <w:szCs w:val="24"/>
        </w:rPr>
        <w:t xml:space="preserve"> </w:t>
      </w:r>
    </w:p>
    <w:p w:rsidR="00F309D0" w:rsidRPr="00AC3BF9" w:rsidRDefault="00DE6BA2" w:rsidP="003D75B6">
      <w:pPr>
        <w:pStyle w:val="Listaszerbekezds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3BF9">
        <w:rPr>
          <w:rFonts w:ascii="Arial" w:hAnsi="Arial" w:cs="Arial"/>
          <w:sz w:val="24"/>
          <w:szCs w:val="24"/>
        </w:rPr>
        <w:t>saját tulajdonában álló tanműhelyében</w:t>
      </w:r>
      <w:r w:rsidR="00F309D0" w:rsidRPr="00AC3BF9">
        <w:rPr>
          <w:rFonts w:ascii="Arial" w:hAnsi="Arial" w:cs="Arial"/>
          <w:sz w:val="24"/>
          <w:szCs w:val="24"/>
        </w:rPr>
        <w:t>,</w:t>
      </w:r>
      <w:r w:rsidRPr="00AC3BF9">
        <w:rPr>
          <w:rFonts w:ascii="Arial" w:hAnsi="Arial" w:cs="Arial"/>
          <w:sz w:val="24"/>
          <w:szCs w:val="24"/>
        </w:rPr>
        <w:t xml:space="preserve"> </w:t>
      </w:r>
    </w:p>
    <w:p w:rsidR="00F309D0" w:rsidRPr="00AC3BF9" w:rsidRDefault="00F309D0" w:rsidP="003D75B6">
      <w:pPr>
        <w:pStyle w:val="Listaszerbekezds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3BF9">
        <w:rPr>
          <w:rFonts w:ascii="Arial" w:hAnsi="Arial" w:cs="Arial"/>
          <w:sz w:val="24"/>
          <w:szCs w:val="24"/>
        </w:rPr>
        <w:t xml:space="preserve">a </w:t>
      </w:r>
      <w:r w:rsidRPr="00AC3BF9">
        <w:rPr>
          <w:rFonts w:ascii="Arial" w:hAnsi="Arial" w:cs="Arial"/>
          <w:b/>
          <w:sz w:val="24"/>
          <w:szCs w:val="24"/>
        </w:rPr>
        <w:t>Szhtv.</w:t>
      </w:r>
      <w:r w:rsidRPr="00AC3BF9">
        <w:rPr>
          <w:rFonts w:ascii="Arial" w:hAnsi="Arial" w:cs="Arial"/>
          <w:sz w:val="24"/>
          <w:szCs w:val="24"/>
        </w:rPr>
        <w:t xml:space="preserve"> </w:t>
      </w:r>
      <w:r w:rsidR="00DE6BA2" w:rsidRPr="00AC3BF9">
        <w:rPr>
          <w:rFonts w:ascii="Arial" w:hAnsi="Arial" w:cs="Arial"/>
          <w:sz w:val="24"/>
          <w:szCs w:val="24"/>
        </w:rPr>
        <w:t xml:space="preserve"> 5. § </w:t>
      </w:r>
      <w:r w:rsidR="00DE6BA2" w:rsidRPr="00AC3BF9">
        <w:rPr>
          <w:rFonts w:ascii="Arial" w:hAnsi="Arial" w:cs="Arial"/>
          <w:iCs/>
          <w:sz w:val="24"/>
          <w:szCs w:val="24"/>
        </w:rPr>
        <w:t xml:space="preserve">a) </w:t>
      </w:r>
      <w:r w:rsidR="00DE6BA2" w:rsidRPr="00AC3BF9">
        <w:rPr>
          <w:rFonts w:ascii="Arial" w:hAnsi="Arial" w:cs="Arial"/>
          <w:sz w:val="24"/>
          <w:szCs w:val="24"/>
        </w:rPr>
        <w:t xml:space="preserve">pont </w:t>
      </w:r>
      <w:r w:rsidR="00DE6BA2" w:rsidRPr="00AC3BF9">
        <w:rPr>
          <w:rFonts w:ascii="Arial" w:hAnsi="Arial" w:cs="Arial"/>
          <w:iCs/>
          <w:sz w:val="24"/>
          <w:szCs w:val="24"/>
        </w:rPr>
        <w:t xml:space="preserve">ab) </w:t>
      </w:r>
      <w:r w:rsidR="00DE6BA2" w:rsidRPr="00AC3BF9">
        <w:rPr>
          <w:rFonts w:ascii="Arial" w:hAnsi="Arial" w:cs="Arial"/>
          <w:sz w:val="24"/>
          <w:szCs w:val="24"/>
        </w:rPr>
        <w:t xml:space="preserve">alpontjában meghatározottak szerint folytatott gyakorlati képzés </w:t>
      </w:r>
    </w:p>
    <w:p w:rsidR="00F309D0" w:rsidRPr="00AC3BF9" w:rsidRDefault="00DE6BA2" w:rsidP="003D75B6">
      <w:pPr>
        <w:pStyle w:val="Listaszerbekezds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3BF9">
        <w:rPr>
          <w:rFonts w:ascii="Arial" w:hAnsi="Arial" w:cs="Arial"/>
          <w:sz w:val="24"/>
          <w:szCs w:val="24"/>
        </w:rPr>
        <w:t xml:space="preserve">tárgyi feltételeinek fejlesztésére irányuló beruházáshoz, valamint </w:t>
      </w:r>
    </w:p>
    <w:p w:rsidR="00F309D0" w:rsidRPr="00AC3BF9" w:rsidRDefault="00DE6BA2" w:rsidP="003D75B6">
      <w:pPr>
        <w:pStyle w:val="Listaszerbekezds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3BF9">
        <w:rPr>
          <w:rFonts w:ascii="Arial" w:hAnsi="Arial" w:cs="Arial"/>
          <w:sz w:val="24"/>
          <w:szCs w:val="24"/>
        </w:rPr>
        <w:t xml:space="preserve">a vagyoni értékű jogok közé sorolható szoftver felhasználási jogának a megszerzéséhez, és </w:t>
      </w:r>
    </w:p>
    <w:p w:rsidR="00DE6BA2" w:rsidRPr="00AC3BF9" w:rsidRDefault="00DE6BA2" w:rsidP="003D75B6">
      <w:pPr>
        <w:pStyle w:val="Listaszerbekezds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3BF9">
        <w:rPr>
          <w:rFonts w:ascii="Arial" w:hAnsi="Arial" w:cs="Arial"/>
          <w:sz w:val="24"/>
          <w:szCs w:val="24"/>
        </w:rPr>
        <w:t>a szellemi jogvédelem alatt álló szoftvertermék beszerzéséhez.</w:t>
      </w:r>
    </w:p>
    <w:p w:rsidR="006E6C48" w:rsidRPr="006E6C48" w:rsidRDefault="006E6C48" w:rsidP="006E6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E6C48" w:rsidRPr="00AC3BF9" w:rsidRDefault="00DE6BA2" w:rsidP="006E6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C3BF9">
        <w:rPr>
          <w:rFonts w:ascii="Arial" w:hAnsi="Arial" w:cs="Arial"/>
          <w:b/>
          <w:bCs/>
          <w:sz w:val="28"/>
          <w:szCs w:val="28"/>
        </w:rPr>
        <w:t xml:space="preserve">15. § </w:t>
      </w:r>
    </w:p>
    <w:p w:rsidR="006E6C48" w:rsidRPr="006E6C48" w:rsidRDefault="006E6C48" w:rsidP="006E6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C3BF9" w:rsidRDefault="00DE6BA2" w:rsidP="006E6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6C48">
        <w:rPr>
          <w:rFonts w:ascii="Arial" w:hAnsi="Arial" w:cs="Arial"/>
          <w:sz w:val="24"/>
          <w:szCs w:val="24"/>
        </w:rPr>
        <w:t xml:space="preserve">Az alaprész pénzeszközeiből támogatás nyújtható </w:t>
      </w:r>
    </w:p>
    <w:p w:rsidR="00AC3BF9" w:rsidRPr="00AC3BF9" w:rsidRDefault="00DE6BA2" w:rsidP="003D75B6">
      <w:pPr>
        <w:pStyle w:val="Listaszerbekezds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3BF9">
        <w:rPr>
          <w:rFonts w:ascii="Arial" w:hAnsi="Arial" w:cs="Arial"/>
          <w:sz w:val="24"/>
          <w:szCs w:val="24"/>
        </w:rPr>
        <w:t xml:space="preserve">a </w:t>
      </w:r>
      <w:r w:rsidR="00AC3BF9" w:rsidRPr="00AC3BF9">
        <w:rPr>
          <w:rFonts w:ascii="Arial" w:hAnsi="Arial" w:cs="Arial"/>
          <w:b/>
          <w:sz w:val="24"/>
          <w:szCs w:val="24"/>
        </w:rPr>
        <w:t xml:space="preserve">Sztv.- </w:t>
      </w:r>
      <w:r w:rsidRPr="00AC3BF9">
        <w:rPr>
          <w:rFonts w:ascii="Arial" w:hAnsi="Arial" w:cs="Arial"/>
          <w:sz w:val="24"/>
          <w:szCs w:val="24"/>
        </w:rPr>
        <w:t>ben meghatározott</w:t>
      </w:r>
      <w:r w:rsidR="00AC3BF9" w:rsidRPr="00AC3BF9">
        <w:rPr>
          <w:rFonts w:ascii="Arial" w:hAnsi="Arial" w:cs="Arial"/>
          <w:sz w:val="24"/>
          <w:szCs w:val="24"/>
        </w:rPr>
        <w:t>,</w:t>
      </w:r>
      <w:r w:rsidRPr="00AC3BF9">
        <w:rPr>
          <w:rFonts w:ascii="Arial" w:hAnsi="Arial" w:cs="Arial"/>
          <w:sz w:val="24"/>
          <w:szCs w:val="24"/>
        </w:rPr>
        <w:t xml:space="preserve"> </w:t>
      </w:r>
    </w:p>
    <w:p w:rsidR="00AC3BF9" w:rsidRPr="00AC3BF9" w:rsidRDefault="00DE6BA2" w:rsidP="003D75B6">
      <w:pPr>
        <w:pStyle w:val="Listaszerbekezds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3BF9">
        <w:rPr>
          <w:rFonts w:ascii="Arial" w:hAnsi="Arial" w:cs="Arial"/>
          <w:sz w:val="24"/>
          <w:szCs w:val="24"/>
        </w:rPr>
        <w:t xml:space="preserve">tanulószerződés kötésére jogosult egyéb </w:t>
      </w:r>
    </w:p>
    <w:p w:rsidR="00AC3BF9" w:rsidRPr="00AC3BF9" w:rsidRDefault="00DE6BA2" w:rsidP="003D75B6">
      <w:pPr>
        <w:pStyle w:val="Listaszerbekezds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3BF9">
        <w:rPr>
          <w:rFonts w:ascii="Arial" w:hAnsi="Arial" w:cs="Arial"/>
          <w:sz w:val="24"/>
          <w:szCs w:val="24"/>
        </w:rPr>
        <w:t xml:space="preserve">szerv, </w:t>
      </w:r>
    </w:p>
    <w:p w:rsidR="00AC3BF9" w:rsidRPr="00AC3BF9" w:rsidRDefault="00DE6BA2" w:rsidP="003D75B6">
      <w:pPr>
        <w:pStyle w:val="Listaszerbekezds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3BF9">
        <w:rPr>
          <w:rFonts w:ascii="Arial" w:hAnsi="Arial" w:cs="Arial"/>
          <w:sz w:val="24"/>
          <w:szCs w:val="24"/>
        </w:rPr>
        <w:t xml:space="preserve">szervezet </w:t>
      </w:r>
    </w:p>
    <w:p w:rsidR="00AC3BF9" w:rsidRDefault="00DE6BA2" w:rsidP="00AC3BF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E6C48">
        <w:rPr>
          <w:rFonts w:ascii="Arial" w:hAnsi="Arial" w:cs="Arial"/>
          <w:sz w:val="24"/>
          <w:szCs w:val="24"/>
        </w:rPr>
        <w:t xml:space="preserve">részére, </w:t>
      </w:r>
    </w:p>
    <w:p w:rsidR="00AC3BF9" w:rsidRPr="00AC3BF9" w:rsidRDefault="00DE6BA2" w:rsidP="003D75B6">
      <w:pPr>
        <w:pStyle w:val="Listaszerbekezds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3BF9">
        <w:rPr>
          <w:rFonts w:ascii="Arial" w:hAnsi="Arial" w:cs="Arial"/>
          <w:sz w:val="24"/>
          <w:szCs w:val="24"/>
        </w:rPr>
        <w:t xml:space="preserve">az általa kötött </w:t>
      </w:r>
      <w:r w:rsidR="00AC3BF9" w:rsidRPr="00AC3BF9">
        <w:rPr>
          <w:rFonts w:ascii="Arial" w:hAnsi="Arial" w:cs="Arial"/>
          <w:sz w:val="24"/>
          <w:szCs w:val="24"/>
        </w:rPr>
        <w:t>T</w:t>
      </w:r>
      <w:r w:rsidRPr="00AC3BF9">
        <w:rPr>
          <w:rFonts w:ascii="Arial" w:hAnsi="Arial" w:cs="Arial"/>
          <w:sz w:val="24"/>
          <w:szCs w:val="24"/>
        </w:rPr>
        <w:t xml:space="preserve">anulószerződés alapján, </w:t>
      </w:r>
    </w:p>
    <w:p w:rsidR="00AC3BF9" w:rsidRPr="00AC3BF9" w:rsidRDefault="00DE6BA2" w:rsidP="003D75B6">
      <w:pPr>
        <w:pStyle w:val="Listaszerbekezds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3BF9">
        <w:rPr>
          <w:rFonts w:ascii="Arial" w:hAnsi="Arial" w:cs="Arial"/>
          <w:sz w:val="24"/>
          <w:szCs w:val="24"/>
        </w:rPr>
        <w:t>az általa folytatott gyakorlati képzésre</w:t>
      </w:r>
      <w:r w:rsidR="00AC3BF9" w:rsidRPr="00AC3BF9">
        <w:rPr>
          <w:rFonts w:ascii="Arial" w:hAnsi="Arial" w:cs="Arial"/>
          <w:sz w:val="24"/>
          <w:szCs w:val="24"/>
        </w:rPr>
        <w:t>,</w:t>
      </w:r>
      <w:r w:rsidRPr="00AC3BF9">
        <w:rPr>
          <w:rFonts w:ascii="Arial" w:hAnsi="Arial" w:cs="Arial"/>
          <w:sz w:val="24"/>
          <w:szCs w:val="24"/>
        </w:rPr>
        <w:t xml:space="preserve"> </w:t>
      </w:r>
    </w:p>
    <w:p w:rsidR="00DE6BA2" w:rsidRDefault="00DE6BA2" w:rsidP="00AC3BF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E6C48">
        <w:rPr>
          <w:rFonts w:ascii="Arial" w:hAnsi="Arial" w:cs="Arial"/>
          <w:sz w:val="24"/>
          <w:szCs w:val="24"/>
        </w:rPr>
        <w:t xml:space="preserve">a </w:t>
      </w:r>
      <w:r w:rsidR="00AC3BF9" w:rsidRPr="00AC3BF9">
        <w:rPr>
          <w:rFonts w:ascii="Arial" w:hAnsi="Arial" w:cs="Arial"/>
          <w:b/>
          <w:sz w:val="24"/>
          <w:szCs w:val="24"/>
        </w:rPr>
        <w:t>Szhtv.</w:t>
      </w:r>
      <w:r w:rsidR="00AC3BF9" w:rsidRPr="00AC3BF9">
        <w:rPr>
          <w:rFonts w:ascii="Arial" w:hAnsi="Arial" w:cs="Arial"/>
          <w:sz w:val="24"/>
          <w:szCs w:val="24"/>
        </w:rPr>
        <w:t xml:space="preserve"> </w:t>
      </w:r>
      <w:r w:rsidRPr="006E6C48">
        <w:rPr>
          <w:rFonts w:ascii="Arial" w:hAnsi="Arial" w:cs="Arial"/>
          <w:sz w:val="24"/>
          <w:szCs w:val="24"/>
        </w:rPr>
        <w:t xml:space="preserve">12. § </w:t>
      </w:r>
      <w:r w:rsidRPr="006E6C48">
        <w:rPr>
          <w:rFonts w:ascii="Arial" w:hAnsi="Arial" w:cs="Arial"/>
          <w:iCs/>
          <w:sz w:val="24"/>
          <w:szCs w:val="24"/>
        </w:rPr>
        <w:t xml:space="preserve">b) </w:t>
      </w:r>
      <w:r w:rsidRPr="006E6C48">
        <w:rPr>
          <w:rFonts w:ascii="Arial" w:hAnsi="Arial" w:cs="Arial"/>
          <w:sz w:val="24"/>
          <w:szCs w:val="24"/>
        </w:rPr>
        <w:t>pontjában meghatározott keretösszeg mértékéig.</w:t>
      </w:r>
    </w:p>
    <w:p w:rsidR="00F03A8B" w:rsidRDefault="00F03A8B" w:rsidP="00AC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AC3BF9" w:rsidRPr="00100EF5" w:rsidRDefault="00AC3BF9" w:rsidP="00AC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0EF5">
        <w:rPr>
          <w:rFonts w:ascii="Arial" w:hAnsi="Arial" w:cs="Arial"/>
          <w:b/>
          <w:i/>
          <w:sz w:val="20"/>
          <w:szCs w:val="20"/>
        </w:rPr>
        <w:t>„Szhtv.</w:t>
      </w:r>
      <w:r w:rsidRPr="00100EF5">
        <w:rPr>
          <w:rFonts w:ascii="Arial" w:hAnsi="Arial" w:cs="Arial"/>
          <w:i/>
          <w:sz w:val="20"/>
          <w:szCs w:val="20"/>
        </w:rPr>
        <w:t xml:space="preserve"> </w:t>
      </w:r>
    </w:p>
    <w:p w:rsidR="00AC3BF9" w:rsidRPr="00100EF5" w:rsidRDefault="00AC3BF9" w:rsidP="00AC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C3BF9" w:rsidRPr="00100EF5" w:rsidRDefault="00AC3BF9" w:rsidP="00AC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0EF5">
        <w:rPr>
          <w:rFonts w:ascii="Arial" w:hAnsi="Arial" w:cs="Arial"/>
          <w:i/>
          <w:sz w:val="20"/>
          <w:szCs w:val="20"/>
        </w:rPr>
        <w:t>12. §</w:t>
      </w:r>
    </w:p>
    <w:p w:rsidR="00AC3BF9" w:rsidRPr="00100EF5" w:rsidRDefault="00AC3BF9" w:rsidP="00AC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C3BF9" w:rsidRPr="00100EF5" w:rsidRDefault="00AC3BF9" w:rsidP="00AC3BF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100EF5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100EF5">
        <w:rPr>
          <w:rFonts w:ascii="Arial" w:hAnsi="Arial" w:cs="Arial"/>
          <w:i/>
          <w:sz w:val="20"/>
          <w:szCs w:val="20"/>
        </w:rPr>
        <w:t>a hozzájárulásra nem kötelezett, a szakképzésről szóló törvény szerint tanulószerződés kötésére jogosult egyéb szerv, szervezet normatív támogatását szolgáló keretösszeget.”</w:t>
      </w:r>
    </w:p>
    <w:p w:rsidR="00AC3BF9" w:rsidRPr="00100EF5" w:rsidRDefault="00AC3BF9" w:rsidP="00AC3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E6C48" w:rsidRPr="00100EF5" w:rsidRDefault="00DE6BA2" w:rsidP="006E6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00EF5">
        <w:rPr>
          <w:rFonts w:ascii="Arial" w:hAnsi="Arial" w:cs="Arial"/>
          <w:b/>
          <w:bCs/>
          <w:sz w:val="28"/>
          <w:szCs w:val="28"/>
        </w:rPr>
        <w:t xml:space="preserve">16. § </w:t>
      </w:r>
    </w:p>
    <w:p w:rsidR="006E6C48" w:rsidRPr="006E6C48" w:rsidRDefault="006E6C48" w:rsidP="006E6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0EF5" w:rsidRDefault="00DE6BA2" w:rsidP="006E6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6C48">
        <w:rPr>
          <w:rFonts w:ascii="Arial" w:hAnsi="Arial" w:cs="Arial"/>
          <w:sz w:val="24"/>
          <w:szCs w:val="24"/>
        </w:rPr>
        <w:t>Az állam</w:t>
      </w:r>
      <w:r w:rsidR="00100EF5">
        <w:rPr>
          <w:rFonts w:ascii="Arial" w:hAnsi="Arial" w:cs="Arial"/>
          <w:sz w:val="24"/>
          <w:szCs w:val="24"/>
        </w:rPr>
        <w:t>,</w:t>
      </w:r>
      <w:r w:rsidRPr="006E6C48">
        <w:rPr>
          <w:rFonts w:ascii="Arial" w:hAnsi="Arial" w:cs="Arial"/>
          <w:sz w:val="24"/>
          <w:szCs w:val="24"/>
        </w:rPr>
        <w:t xml:space="preserve"> az alaprész pénzeszközeiből </w:t>
      </w:r>
    </w:p>
    <w:p w:rsidR="00100EF5" w:rsidRPr="00100EF5" w:rsidRDefault="00DE6BA2" w:rsidP="003D75B6">
      <w:pPr>
        <w:pStyle w:val="Listaszerbekezds"/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0EF5">
        <w:rPr>
          <w:rFonts w:ascii="Arial" w:hAnsi="Arial" w:cs="Arial"/>
          <w:sz w:val="24"/>
          <w:szCs w:val="24"/>
        </w:rPr>
        <w:t xml:space="preserve">a szakiskola szakképzési évfolyamán, </w:t>
      </w:r>
    </w:p>
    <w:p w:rsidR="00100EF5" w:rsidRPr="00100EF5" w:rsidRDefault="00DE6BA2" w:rsidP="003D75B6">
      <w:pPr>
        <w:pStyle w:val="Listaszerbekezds"/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0EF5">
        <w:rPr>
          <w:rFonts w:ascii="Arial" w:hAnsi="Arial" w:cs="Arial"/>
          <w:sz w:val="24"/>
          <w:szCs w:val="24"/>
        </w:rPr>
        <w:t xml:space="preserve">az első szakképesítésre felkészítő, </w:t>
      </w:r>
    </w:p>
    <w:p w:rsidR="00100EF5" w:rsidRPr="00100EF5" w:rsidRDefault="00DE6BA2" w:rsidP="003D75B6">
      <w:pPr>
        <w:pStyle w:val="Listaszerbekezds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0EF5">
        <w:rPr>
          <w:rFonts w:ascii="Arial" w:hAnsi="Arial" w:cs="Arial"/>
          <w:sz w:val="24"/>
          <w:szCs w:val="24"/>
        </w:rPr>
        <w:t xml:space="preserve">nappali rendszerű iskolai oktatásban részt vevő, </w:t>
      </w:r>
    </w:p>
    <w:p w:rsidR="00100EF5" w:rsidRPr="00100EF5" w:rsidRDefault="00DE6BA2" w:rsidP="003D75B6">
      <w:pPr>
        <w:pStyle w:val="Listaszerbekezds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0EF5">
        <w:rPr>
          <w:rFonts w:ascii="Arial" w:hAnsi="Arial" w:cs="Arial"/>
          <w:sz w:val="24"/>
          <w:szCs w:val="24"/>
        </w:rPr>
        <w:t xml:space="preserve">tanulói jogviszonyban lévő, </w:t>
      </w:r>
    </w:p>
    <w:p w:rsidR="00100EF5" w:rsidRPr="00100EF5" w:rsidRDefault="00DE6BA2" w:rsidP="003D75B6">
      <w:pPr>
        <w:pStyle w:val="Listaszerbekezds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0EF5">
        <w:rPr>
          <w:rFonts w:ascii="Arial" w:hAnsi="Arial" w:cs="Arial"/>
          <w:sz w:val="24"/>
          <w:szCs w:val="24"/>
        </w:rPr>
        <w:t xml:space="preserve">hiány-szakképesítést </w:t>
      </w:r>
    </w:p>
    <w:p w:rsidR="00100EF5" w:rsidRDefault="00DE6BA2" w:rsidP="00100EF5">
      <w:pPr>
        <w:autoSpaceDE w:val="0"/>
        <w:autoSpaceDN w:val="0"/>
        <w:adjustRightInd w:val="0"/>
        <w:spacing w:after="0" w:line="240" w:lineRule="auto"/>
        <w:ind w:left="2" w:firstLine="708"/>
        <w:rPr>
          <w:rFonts w:ascii="Arial" w:hAnsi="Arial" w:cs="Arial"/>
          <w:sz w:val="24"/>
          <w:szCs w:val="24"/>
        </w:rPr>
      </w:pPr>
      <w:r w:rsidRPr="006E6C48">
        <w:rPr>
          <w:rFonts w:ascii="Arial" w:hAnsi="Arial" w:cs="Arial"/>
          <w:sz w:val="24"/>
          <w:szCs w:val="24"/>
        </w:rPr>
        <w:t xml:space="preserve">tanulók részére </w:t>
      </w:r>
    </w:p>
    <w:p w:rsidR="00100EF5" w:rsidRPr="00100EF5" w:rsidRDefault="00DE6BA2" w:rsidP="003D75B6">
      <w:pPr>
        <w:pStyle w:val="Listaszerbekezds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0EF5">
        <w:rPr>
          <w:rFonts w:ascii="Arial" w:hAnsi="Arial" w:cs="Arial"/>
          <w:sz w:val="24"/>
          <w:szCs w:val="24"/>
        </w:rPr>
        <w:lastRenderedPageBreak/>
        <w:t>szakiskolai tanulmányi ösztöndíj biztosításával</w:t>
      </w:r>
      <w:r w:rsidR="00100EF5" w:rsidRPr="00100EF5">
        <w:rPr>
          <w:rFonts w:ascii="Arial" w:hAnsi="Arial" w:cs="Arial"/>
          <w:sz w:val="24"/>
          <w:szCs w:val="24"/>
        </w:rPr>
        <w:t>,</w:t>
      </w:r>
      <w:r w:rsidRPr="00100EF5">
        <w:rPr>
          <w:rFonts w:ascii="Arial" w:hAnsi="Arial" w:cs="Arial"/>
          <w:sz w:val="24"/>
          <w:szCs w:val="24"/>
        </w:rPr>
        <w:t xml:space="preserve"> </w:t>
      </w:r>
    </w:p>
    <w:p w:rsidR="00100EF5" w:rsidRPr="00100EF5" w:rsidRDefault="00DE6BA2" w:rsidP="003D75B6">
      <w:pPr>
        <w:pStyle w:val="Listaszerbekezds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0EF5">
        <w:rPr>
          <w:rFonts w:ascii="Arial" w:hAnsi="Arial" w:cs="Arial"/>
          <w:sz w:val="24"/>
          <w:szCs w:val="24"/>
        </w:rPr>
        <w:t xml:space="preserve">a </w:t>
      </w:r>
      <w:r w:rsidR="00100EF5" w:rsidRPr="00AC3BF9">
        <w:rPr>
          <w:rFonts w:ascii="Arial" w:hAnsi="Arial" w:cs="Arial"/>
          <w:b/>
          <w:sz w:val="24"/>
          <w:szCs w:val="24"/>
        </w:rPr>
        <w:t>Szhtv.</w:t>
      </w:r>
      <w:r w:rsidR="00100EF5">
        <w:rPr>
          <w:rFonts w:ascii="Arial" w:hAnsi="Arial" w:cs="Arial"/>
          <w:b/>
          <w:sz w:val="24"/>
          <w:szCs w:val="24"/>
        </w:rPr>
        <w:t xml:space="preserve"> </w:t>
      </w:r>
      <w:r w:rsidRPr="00100EF5">
        <w:rPr>
          <w:rFonts w:ascii="Arial" w:hAnsi="Arial" w:cs="Arial"/>
          <w:sz w:val="24"/>
          <w:szCs w:val="24"/>
        </w:rPr>
        <w:t xml:space="preserve">12. § </w:t>
      </w:r>
      <w:r w:rsidRPr="00100EF5">
        <w:rPr>
          <w:rFonts w:ascii="Arial" w:hAnsi="Arial" w:cs="Arial"/>
          <w:iCs/>
          <w:sz w:val="24"/>
          <w:szCs w:val="24"/>
        </w:rPr>
        <w:t xml:space="preserve">c) </w:t>
      </w:r>
      <w:r w:rsidRPr="00100EF5">
        <w:rPr>
          <w:rFonts w:ascii="Arial" w:hAnsi="Arial" w:cs="Arial"/>
          <w:sz w:val="24"/>
          <w:szCs w:val="24"/>
        </w:rPr>
        <w:t xml:space="preserve">pontja szerint rendelkezésre álló költségvetési évre megállapított keretösszeg mértékéig </w:t>
      </w:r>
    </w:p>
    <w:p w:rsidR="00100EF5" w:rsidRDefault="00DE6BA2" w:rsidP="006E6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támogatást nyújthat. </w:t>
      </w:r>
    </w:p>
    <w:p w:rsidR="007B30C4" w:rsidRDefault="007B30C4" w:rsidP="006E6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30C4" w:rsidRPr="008E53B6" w:rsidRDefault="007B30C4" w:rsidP="007B3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>A szakiskolai tanulmányi ösztöndíj folyósításával összefüggő feladatokat az iskola látja el.</w:t>
      </w:r>
    </w:p>
    <w:p w:rsidR="007B30C4" w:rsidRDefault="007B30C4" w:rsidP="006E6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00EF5" w:rsidRPr="00100EF5" w:rsidRDefault="00100EF5" w:rsidP="00100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00EF5">
        <w:rPr>
          <w:rFonts w:ascii="Arial" w:hAnsi="Arial" w:cs="Arial"/>
          <w:b/>
          <w:i/>
          <w:sz w:val="20"/>
          <w:szCs w:val="20"/>
        </w:rPr>
        <w:t xml:space="preserve">„Szhtv. </w:t>
      </w:r>
    </w:p>
    <w:p w:rsidR="00100EF5" w:rsidRPr="00100EF5" w:rsidRDefault="00100EF5" w:rsidP="00100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100EF5" w:rsidRPr="00100EF5" w:rsidRDefault="00100EF5" w:rsidP="00100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0EF5">
        <w:rPr>
          <w:rFonts w:ascii="Arial" w:hAnsi="Arial" w:cs="Arial"/>
          <w:i/>
          <w:sz w:val="20"/>
          <w:szCs w:val="20"/>
        </w:rPr>
        <w:t>12. §</w:t>
      </w:r>
    </w:p>
    <w:p w:rsidR="00100EF5" w:rsidRPr="00100EF5" w:rsidRDefault="00100EF5" w:rsidP="00100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00EF5" w:rsidRPr="00100EF5" w:rsidRDefault="00100EF5" w:rsidP="00100EF5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/>
          <w:sz w:val="20"/>
          <w:szCs w:val="20"/>
        </w:rPr>
      </w:pPr>
      <w:r w:rsidRPr="00100EF5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100EF5">
        <w:rPr>
          <w:rFonts w:ascii="Arial" w:hAnsi="Arial" w:cs="Arial"/>
          <w:i/>
          <w:sz w:val="20"/>
          <w:szCs w:val="20"/>
        </w:rPr>
        <w:t>a szakiskola szakképzési évfolyamán, az első szakképesítésre felkészítő, nappali rendszerű iskolai oktatásban részt vevő, tanulói jogviszonyban lévő, hiány-szakképesítést tanulókat megillető - a szakiskolai tanulmányi ösztöndíjról szóló kormányrendeletben meghatározott - szakiskolai tanulmányi ösztöndíj és az ezzel összefüggésben felmerült költségek támogatására a költségvetési évre megállapított keretösszeget.”</w:t>
      </w:r>
    </w:p>
    <w:p w:rsidR="00100EF5" w:rsidRDefault="00100EF5" w:rsidP="006E6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3A1A" w:rsidRPr="00E253FF" w:rsidRDefault="00DE6BA2" w:rsidP="006E6C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253FF">
        <w:rPr>
          <w:rFonts w:ascii="Arial" w:hAnsi="Arial" w:cs="Arial"/>
          <w:b/>
          <w:bCs/>
          <w:sz w:val="28"/>
          <w:szCs w:val="28"/>
        </w:rPr>
        <w:t xml:space="preserve">17. § </w:t>
      </w:r>
    </w:p>
    <w:p w:rsidR="00253A1A" w:rsidRDefault="00253A1A" w:rsidP="006E6C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E6BA2" w:rsidRPr="008E53B6" w:rsidRDefault="00DE6BA2" w:rsidP="00E25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A 12. § </w:t>
      </w:r>
      <w:r w:rsidRPr="008E53B6">
        <w:rPr>
          <w:rFonts w:ascii="Arial" w:hAnsi="Arial" w:cs="Arial"/>
          <w:i/>
          <w:iCs/>
          <w:sz w:val="24"/>
          <w:szCs w:val="24"/>
        </w:rPr>
        <w:t xml:space="preserve">e) </w:t>
      </w:r>
      <w:r w:rsidRPr="008E53B6">
        <w:rPr>
          <w:rFonts w:ascii="Arial" w:hAnsi="Arial" w:cs="Arial"/>
          <w:sz w:val="24"/>
          <w:szCs w:val="24"/>
        </w:rPr>
        <w:t>pontja szerinti decentralizált keret</w:t>
      </w:r>
    </w:p>
    <w:p w:rsidR="00253A1A" w:rsidRDefault="00253A1A" w:rsidP="00E25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32F25" w:rsidRPr="001B6F91" w:rsidRDefault="00DE6BA2" w:rsidP="00E32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35A">
        <w:rPr>
          <w:rFonts w:ascii="Arial" w:hAnsi="Arial" w:cs="Arial"/>
          <w:iCs/>
          <w:sz w:val="24"/>
          <w:szCs w:val="24"/>
        </w:rPr>
        <w:t>a)</w:t>
      </w:r>
      <w:r w:rsidR="00E32F25">
        <w:rPr>
          <w:rFonts w:ascii="Arial" w:hAnsi="Arial" w:cs="Arial"/>
          <w:iCs/>
          <w:sz w:val="24"/>
          <w:szCs w:val="24"/>
        </w:rPr>
        <w:t xml:space="preserve"> (</w:t>
      </w:r>
      <w:r w:rsidR="00E32F25" w:rsidRPr="00E32F25">
        <w:rPr>
          <w:rFonts w:ascii="Arial" w:hAnsi="Arial" w:cs="Arial"/>
          <w:b/>
          <w:iCs/>
          <w:sz w:val="24"/>
          <w:szCs w:val="24"/>
        </w:rPr>
        <w:t xml:space="preserve">hatályát vesztette: </w:t>
      </w:r>
      <w:r w:rsidR="00E32F25" w:rsidRPr="00E32F25">
        <w:rPr>
          <w:rFonts w:ascii="Arial" w:hAnsi="Arial" w:cs="Arial"/>
          <w:b/>
          <w:sz w:val="24"/>
          <w:szCs w:val="24"/>
        </w:rPr>
        <w:t>2013. január 1-jén</w:t>
      </w:r>
      <w:r w:rsidR="00E32F25">
        <w:rPr>
          <w:rFonts w:ascii="Arial" w:hAnsi="Arial" w:cs="Arial"/>
          <w:sz w:val="24"/>
          <w:szCs w:val="24"/>
        </w:rPr>
        <w:t>)</w:t>
      </w:r>
      <w:r w:rsidR="00E32F25" w:rsidRPr="001B6F91">
        <w:rPr>
          <w:rFonts w:ascii="Arial" w:hAnsi="Arial" w:cs="Arial"/>
          <w:sz w:val="24"/>
          <w:szCs w:val="24"/>
        </w:rPr>
        <w:t xml:space="preserve"> </w:t>
      </w:r>
    </w:p>
    <w:p w:rsidR="00253A1A" w:rsidRPr="006A035A" w:rsidRDefault="00253A1A" w:rsidP="00E25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253A1A" w:rsidRPr="006A035A" w:rsidRDefault="00DE6BA2" w:rsidP="00E25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035A">
        <w:rPr>
          <w:rFonts w:ascii="Arial" w:hAnsi="Arial" w:cs="Arial"/>
          <w:iCs/>
          <w:sz w:val="24"/>
          <w:szCs w:val="24"/>
        </w:rPr>
        <w:t xml:space="preserve">b) </w:t>
      </w:r>
      <w:r w:rsidRPr="006A035A">
        <w:rPr>
          <w:rFonts w:ascii="Arial" w:hAnsi="Arial" w:cs="Arial"/>
          <w:sz w:val="24"/>
          <w:szCs w:val="24"/>
        </w:rPr>
        <w:t xml:space="preserve">50%-a a </w:t>
      </w:r>
      <w:r w:rsidR="00E253FF" w:rsidRPr="006A035A">
        <w:rPr>
          <w:rFonts w:ascii="Arial" w:hAnsi="Arial" w:cs="Arial"/>
          <w:b/>
          <w:sz w:val="24"/>
          <w:szCs w:val="24"/>
        </w:rPr>
        <w:t xml:space="preserve">Szhtv. </w:t>
      </w:r>
      <w:r w:rsidRPr="006A035A">
        <w:rPr>
          <w:rFonts w:ascii="Arial" w:hAnsi="Arial" w:cs="Arial"/>
          <w:sz w:val="24"/>
          <w:szCs w:val="24"/>
        </w:rPr>
        <w:t>19. § (1)-(3) bekezdése szerinti célokra,</w:t>
      </w:r>
    </w:p>
    <w:p w:rsidR="00E253FF" w:rsidRDefault="00E253FF" w:rsidP="00E25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53FF" w:rsidRPr="00E253FF" w:rsidRDefault="00E253FF" w:rsidP="00E25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E253FF">
        <w:rPr>
          <w:rFonts w:ascii="Arial" w:hAnsi="Arial" w:cs="Arial"/>
          <w:b/>
          <w:i/>
          <w:sz w:val="20"/>
          <w:szCs w:val="20"/>
        </w:rPr>
        <w:t xml:space="preserve">„Szhtv. </w:t>
      </w:r>
    </w:p>
    <w:p w:rsidR="00E253FF" w:rsidRPr="00E253FF" w:rsidRDefault="00E253FF" w:rsidP="00E25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E253FF" w:rsidRPr="00E253FF" w:rsidRDefault="00E253FF" w:rsidP="00E25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253FF">
        <w:rPr>
          <w:rFonts w:ascii="Arial" w:hAnsi="Arial" w:cs="Arial"/>
          <w:i/>
          <w:sz w:val="20"/>
          <w:szCs w:val="20"/>
        </w:rPr>
        <w:t>19. §</w:t>
      </w:r>
    </w:p>
    <w:p w:rsidR="00E253FF" w:rsidRPr="00E253FF" w:rsidRDefault="00E253FF" w:rsidP="00E25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253FF" w:rsidRPr="00E253FF" w:rsidRDefault="00E253FF" w:rsidP="00E253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253FF">
        <w:rPr>
          <w:rFonts w:ascii="Arial" w:hAnsi="Arial" w:cs="Arial"/>
          <w:i/>
          <w:sz w:val="20"/>
          <w:szCs w:val="20"/>
        </w:rPr>
        <w:t xml:space="preserve">(1) Az alaprész központi keretéből az iskolai rendszerű képzéssel összefüggésben támogatható a hozzájárulásra kötelezettnél az 5. § </w:t>
      </w:r>
      <w:r w:rsidRPr="00E253FF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E253FF">
        <w:rPr>
          <w:rFonts w:ascii="Arial" w:hAnsi="Arial" w:cs="Arial"/>
          <w:i/>
          <w:sz w:val="20"/>
          <w:szCs w:val="20"/>
        </w:rPr>
        <w:t xml:space="preserve">pont </w:t>
      </w:r>
      <w:r w:rsidRPr="00E253FF">
        <w:rPr>
          <w:rFonts w:ascii="Arial" w:hAnsi="Arial" w:cs="Arial"/>
          <w:i/>
          <w:iCs/>
          <w:sz w:val="20"/>
          <w:szCs w:val="20"/>
        </w:rPr>
        <w:t xml:space="preserve">ab) </w:t>
      </w:r>
      <w:r w:rsidRPr="00E253FF">
        <w:rPr>
          <w:rFonts w:ascii="Arial" w:hAnsi="Arial" w:cs="Arial"/>
          <w:i/>
          <w:sz w:val="20"/>
          <w:szCs w:val="20"/>
        </w:rPr>
        <w:t xml:space="preserve">alpontjában foglaltak szerint folyó gyakorlati képzés azon tanulók esetében, akiknek a (2) bekezdés </w:t>
      </w:r>
      <w:r w:rsidRPr="00E253FF">
        <w:rPr>
          <w:rFonts w:ascii="Arial" w:hAnsi="Arial" w:cs="Arial"/>
          <w:i/>
          <w:iCs/>
          <w:sz w:val="20"/>
          <w:szCs w:val="20"/>
        </w:rPr>
        <w:t xml:space="preserve">a)-c) </w:t>
      </w:r>
      <w:r w:rsidRPr="00E253FF">
        <w:rPr>
          <w:rFonts w:ascii="Arial" w:hAnsi="Arial" w:cs="Arial"/>
          <w:i/>
          <w:sz w:val="20"/>
          <w:szCs w:val="20"/>
        </w:rPr>
        <w:t>pontja szerinti intézményben folyik az elméleti képzése.</w:t>
      </w:r>
    </w:p>
    <w:p w:rsidR="00E253FF" w:rsidRPr="00E253FF" w:rsidRDefault="00E253FF" w:rsidP="00E253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253FF" w:rsidRPr="00E253FF" w:rsidRDefault="00E253FF" w:rsidP="00E253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253FF">
        <w:rPr>
          <w:rFonts w:ascii="Arial" w:hAnsi="Arial" w:cs="Arial"/>
          <w:i/>
          <w:sz w:val="20"/>
          <w:szCs w:val="20"/>
        </w:rPr>
        <w:t>(2) Az alaprész központi keretéből az iskolai rendszerű képzéssel összefüggésben - az (1) bekezdésben foglaltakon túl - támogatható</w:t>
      </w:r>
    </w:p>
    <w:p w:rsidR="00E253FF" w:rsidRPr="00E253FF" w:rsidRDefault="00E253FF" w:rsidP="00E253F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E253FF" w:rsidRPr="00E253FF" w:rsidRDefault="00E253FF" w:rsidP="00E253F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E253FF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E253FF">
        <w:rPr>
          <w:rFonts w:ascii="Arial" w:hAnsi="Arial" w:cs="Arial"/>
          <w:i/>
          <w:sz w:val="20"/>
          <w:szCs w:val="20"/>
        </w:rPr>
        <w:t>az állami fenntartású szakképző intézményben,</w:t>
      </w:r>
    </w:p>
    <w:p w:rsidR="00E253FF" w:rsidRPr="00E253FF" w:rsidRDefault="00E253FF" w:rsidP="00E253F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E253FF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E253FF">
        <w:rPr>
          <w:rFonts w:ascii="Arial" w:hAnsi="Arial" w:cs="Arial"/>
          <w:i/>
          <w:sz w:val="20"/>
          <w:szCs w:val="20"/>
        </w:rPr>
        <w:t>a szakképzésről szóló törvényben meghatározott szakképzési megállapodással rendelkező szakképzést folytató intézményben,</w:t>
      </w:r>
    </w:p>
    <w:p w:rsidR="00E253FF" w:rsidRPr="00E253FF" w:rsidRDefault="00E253FF" w:rsidP="00E253F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E253FF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E253FF">
        <w:rPr>
          <w:rFonts w:ascii="Arial" w:hAnsi="Arial" w:cs="Arial"/>
          <w:i/>
          <w:sz w:val="20"/>
          <w:szCs w:val="20"/>
        </w:rPr>
        <w:t>az állami fenntartású speciális szakiskolában és készségfejlesztő speciális szakiskolában,</w:t>
      </w:r>
    </w:p>
    <w:p w:rsidR="00E253FF" w:rsidRPr="00E253FF" w:rsidRDefault="00E253FF" w:rsidP="00E253F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E253FF">
        <w:rPr>
          <w:rFonts w:ascii="Arial" w:hAnsi="Arial" w:cs="Arial"/>
          <w:i/>
          <w:iCs/>
          <w:sz w:val="20"/>
          <w:szCs w:val="20"/>
        </w:rPr>
        <w:t xml:space="preserve">d) </w:t>
      </w:r>
      <w:r w:rsidRPr="00E253FF">
        <w:rPr>
          <w:rFonts w:ascii="Arial" w:hAnsi="Arial" w:cs="Arial"/>
          <w:i/>
          <w:sz w:val="20"/>
          <w:szCs w:val="20"/>
        </w:rPr>
        <w:t>a szakképző iskola fenntartójával kötött megállapodás alapján az iskolai rendszerű gyakorlati képzésben részt vevő állami felnőttképzési intézménynél,</w:t>
      </w:r>
    </w:p>
    <w:p w:rsidR="00E253FF" w:rsidRPr="00E253FF" w:rsidRDefault="00E253FF" w:rsidP="00E253F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E253FF">
        <w:rPr>
          <w:rFonts w:ascii="Arial" w:hAnsi="Arial" w:cs="Arial"/>
          <w:i/>
          <w:iCs/>
          <w:sz w:val="20"/>
          <w:szCs w:val="20"/>
        </w:rPr>
        <w:t xml:space="preserve">e) </w:t>
      </w:r>
      <w:r w:rsidRPr="00E253FF">
        <w:rPr>
          <w:rFonts w:ascii="Arial" w:hAnsi="Arial" w:cs="Arial"/>
          <w:i/>
          <w:sz w:val="20"/>
          <w:szCs w:val="20"/>
        </w:rPr>
        <w:t>a felsőoktatási intézményben a gyakorlatigényes alapképzési szak keretében</w:t>
      </w:r>
    </w:p>
    <w:p w:rsidR="00E253FF" w:rsidRPr="00E253FF" w:rsidRDefault="00E253FF" w:rsidP="00E253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253FF">
        <w:rPr>
          <w:rFonts w:ascii="Arial" w:hAnsi="Arial" w:cs="Arial"/>
          <w:i/>
          <w:sz w:val="20"/>
          <w:szCs w:val="20"/>
        </w:rPr>
        <w:t>folytatott, szakképesítést, vagy szakképzettséget és végzettséget nyújtó képzés tárgyi feltételeinek a fejlesztésére irányuló beruházás.</w:t>
      </w:r>
    </w:p>
    <w:p w:rsidR="00E253FF" w:rsidRPr="00E253FF" w:rsidRDefault="00E253FF" w:rsidP="00E253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253FF" w:rsidRPr="00E253FF" w:rsidRDefault="00E253FF" w:rsidP="00E253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253FF">
        <w:rPr>
          <w:rFonts w:ascii="Arial" w:hAnsi="Arial" w:cs="Arial"/>
          <w:i/>
          <w:sz w:val="20"/>
          <w:szCs w:val="20"/>
        </w:rPr>
        <w:t>(3) Az alaprész központi keretéből az iskolai rendszerű képzéssel összefüggésben támogatás nyújtható vagyoni értékű jogok közé sorolható szoftver felhasználási jog megszerzésére, illetve szellemi termékek közé sorolható szellemi jogvédelemben részesülő szoftvertermék beszerzésére is [az (1)-(3) bekezdésben foglaltak a továbbiakban együtt: beruházási célú támogatás]”.</w:t>
      </w:r>
    </w:p>
    <w:p w:rsidR="00E253FF" w:rsidRDefault="00E253FF" w:rsidP="00E25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5564" w:rsidRPr="006B5564" w:rsidRDefault="00DE6BA2" w:rsidP="00E25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6B5564">
        <w:rPr>
          <w:rFonts w:ascii="Arial" w:hAnsi="Arial" w:cs="Arial"/>
          <w:iCs/>
          <w:sz w:val="24"/>
          <w:szCs w:val="24"/>
        </w:rPr>
        <w:lastRenderedPageBreak/>
        <w:t xml:space="preserve">c) </w:t>
      </w:r>
    </w:p>
    <w:p w:rsidR="006B5564" w:rsidRDefault="00DE6BA2" w:rsidP="00E25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>50%-a</w:t>
      </w:r>
      <w:r w:rsidR="006B5564">
        <w:rPr>
          <w:rFonts w:ascii="Arial" w:hAnsi="Arial" w:cs="Arial"/>
          <w:sz w:val="24"/>
          <w:szCs w:val="24"/>
        </w:rPr>
        <w:t>,</w:t>
      </w:r>
      <w:r w:rsidRPr="008E53B6">
        <w:rPr>
          <w:rFonts w:ascii="Arial" w:hAnsi="Arial" w:cs="Arial"/>
          <w:sz w:val="24"/>
          <w:szCs w:val="24"/>
        </w:rPr>
        <w:t xml:space="preserve"> a</w:t>
      </w:r>
      <w:r w:rsidR="00E253FF">
        <w:rPr>
          <w:rFonts w:ascii="Arial" w:hAnsi="Arial" w:cs="Arial"/>
          <w:sz w:val="24"/>
          <w:szCs w:val="24"/>
        </w:rPr>
        <w:t xml:space="preserve"> </w:t>
      </w:r>
      <w:r w:rsidR="00E253FF" w:rsidRPr="00AC3BF9">
        <w:rPr>
          <w:rFonts w:ascii="Arial" w:hAnsi="Arial" w:cs="Arial"/>
          <w:b/>
          <w:sz w:val="24"/>
          <w:szCs w:val="24"/>
        </w:rPr>
        <w:t>Szhtv.</w:t>
      </w:r>
      <w:r w:rsidR="00E253FF">
        <w:rPr>
          <w:rFonts w:ascii="Arial" w:hAnsi="Arial" w:cs="Arial"/>
          <w:b/>
          <w:sz w:val="24"/>
          <w:szCs w:val="24"/>
        </w:rPr>
        <w:t xml:space="preserve"> </w:t>
      </w:r>
      <w:r w:rsidRPr="008E53B6">
        <w:rPr>
          <w:rFonts w:ascii="Arial" w:hAnsi="Arial" w:cs="Arial"/>
          <w:sz w:val="24"/>
          <w:szCs w:val="24"/>
        </w:rPr>
        <w:t xml:space="preserve"> 19. § (2) bekezdése </w:t>
      </w:r>
      <w:r w:rsidRPr="008E53B6">
        <w:rPr>
          <w:rFonts w:ascii="Arial" w:hAnsi="Arial" w:cs="Arial"/>
          <w:i/>
          <w:iCs/>
          <w:sz w:val="24"/>
          <w:szCs w:val="24"/>
        </w:rPr>
        <w:t xml:space="preserve">a)-c) </w:t>
      </w:r>
      <w:r w:rsidRPr="008E53B6">
        <w:rPr>
          <w:rFonts w:ascii="Arial" w:hAnsi="Arial" w:cs="Arial"/>
          <w:sz w:val="24"/>
          <w:szCs w:val="24"/>
        </w:rPr>
        <w:t xml:space="preserve">pontja szerint beruházási célú támogatásra jogosultnál </w:t>
      </w:r>
    </w:p>
    <w:p w:rsidR="006B5564" w:rsidRPr="006B5564" w:rsidRDefault="00DE6BA2" w:rsidP="003D75B6">
      <w:pPr>
        <w:pStyle w:val="Listaszerbekezds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5564">
        <w:rPr>
          <w:rFonts w:ascii="Arial" w:hAnsi="Arial" w:cs="Arial"/>
          <w:sz w:val="24"/>
          <w:szCs w:val="24"/>
        </w:rPr>
        <w:t xml:space="preserve">az iskolai tanműhelyben folyó gyakorlati képzés működtetési költségeire, valamint </w:t>
      </w:r>
    </w:p>
    <w:p w:rsidR="006B5564" w:rsidRPr="006B5564" w:rsidRDefault="00DE6BA2" w:rsidP="003D75B6">
      <w:pPr>
        <w:pStyle w:val="Listaszerbekezds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5564">
        <w:rPr>
          <w:rFonts w:ascii="Arial" w:hAnsi="Arial" w:cs="Arial"/>
          <w:sz w:val="24"/>
          <w:szCs w:val="24"/>
        </w:rPr>
        <w:t xml:space="preserve">a szakképzés korszerűsítéséhez szükséges tananyag- és taneszköz-fejlesztés, továbbá az elméleti, gyakorlati tantárgyakat oktató </w:t>
      </w:r>
    </w:p>
    <w:p w:rsidR="006B5564" w:rsidRPr="006B5564" w:rsidRDefault="00DE6BA2" w:rsidP="003D75B6">
      <w:pPr>
        <w:pStyle w:val="Listaszerbekezds"/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5564">
        <w:rPr>
          <w:rFonts w:ascii="Arial" w:hAnsi="Arial" w:cs="Arial"/>
          <w:sz w:val="24"/>
          <w:szCs w:val="24"/>
        </w:rPr>
        <w:t xml:space="preserve">tanárok, </w:t>
      </w:r>
    </w:p>
    <w:p w:rsidR="006B5564" w:rsidRPr="006B5564" w:rsidRDefault="00DE6BA2" w:rsidP="003D75B6">
      <w:pPr>
        <w:pStyle w:val="Listaszerbekezds"/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5564">
        <w:rPr>
          <w:rFonts w:ascii="Arial" w:hAnsi="Arial" w:cs="Arial"/>
          <w:sz w:val="24"/>
          <w:szCs w:val="24"/>
        </w:rPr>
        <w:t xml:space="preserve">szakoktatók, </w:t>
      </w:r>
    </w:p>
    <w:p w:rsidR="006B5564" w:rsidRPr="006B5564" w:rsidRDefault="00DE6BA2" w:rsidP="003D75B6">
      <w:pPr>
        <w:pStyle w:val="Listaszerbekezds"/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5564">
        <w:rPr>
          <w:rFonts w:ascii="Arial" w:hAnsi="Arial" w:cs="Arial"/>
          <w:sz w:val="24"/>
          <w:szCs w:val="24"/>
        </w:rPr>
        <w:t xml:space="preserve">gyakorlati oktatók </w:t>
      </w:r>
    </w:p>
    <w:p w:rsidR="006B5564" w:rsidRDefault="00DE6BA2" w:rsidP="006B5564">
      <w:pPr>
        <w:autoSpaceDE w:val="0"/>
        <w:autoSpaceDN w:val="0"/>
        <w:adjustRightInd w:val="0"/>
        <w:spacing w:after="0" w:line="240" w:lineRule="auto"/>
        <w:ind w:left="2" w:firstLine="708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továbbképzésének támogatására </w:t>
      </w:r>
    </w:p>
    <w:p w:rsidR="00DE6BA2" w:rsidRDefault="00DE6BA2" w:rsidP="00E25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>használható fel.</w:t>
      </w:r>
    </w:p>
    <w:p w:rsidR="006B5564" w:rsidRDefault="006B5564" w:rsidP="00E25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5564" w:rsidRPr="00BD0E45" w:rsidRDefault="006B5564" w:rsidP="00E25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D0E45">
        <w:rPr>
          <w:rFonts w:ascii="Arial" w:hAnsi="Arial" w:cs="Arial"/>
          <w:b/>
          <w:i/>
          <w:sz w:val="20"/>
          <w:szCs w:val="20"/>
        </w:rPr>
        <w:t xml:space="preserve">„Szhtv. </w:t>
      </w:r>
      <w:r w:rsidRPr="00BD0E45">
        <w:rPr>
          <w:rFonts w:ascii="Arial" w:hAnsi="Arial" w:cs="Arial"/>
          <w:i/>
          <w:sz w:val="20"/>
          <w:szCs w:val="20"/>
        </w:rPr>
        <w:t xml:space="preserve"> </w:t>
      </w:r>
    </w:p>
    <w:p w:rsidR="006B5564" w:rsidRPr="00BD0E45" w:rsidRDefault="006B5564" w:rsidP="00E25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D0E45" w:rsidRPr="00BD0E45" w:rsidRDefault="006B5564" w:rsidP="00E25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D0E45">
        <w:rPr>
          <w:rFonts w:ascii="Arial" w:hAnsi="Arial" w:cs="Arial"/>
          <w:i/>
          <w:sz w:val="20"/>
          <w:szCs w:val="20"/>
        </w:rPr>
        <w:t xml:space="preserve">19. § </w:t>
      </w:r>
    </w:p>
    <w:p w:rsidR="00BD0E45" w:rsidRPr="00BD0E45" w:rsidRDefault="00BD0E45" w:rsidP="00E25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D0E45" w:rsidRPr="00BD0E45" w:rsidRDefault="00BD0E45" w:rsidP="00BD0E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D0E45">
        <w:rPr>
          <w:rFonts w:ascii="Arial" w:hAnsi="Arial" w:cs="Arial"/>
          <w:i/>
          <w:sz w:val="20"/>
          <w:szCs w:val="20"/>
        </w:rPr>
        <w:t>(2) Az alaprész központi keretéből az iskolai rendszerű képzéssel összefüggésben - az (1) bekezdésben foglaltakon túl - támogatható</w:t>
      </w:r>
    </w:p>
    <w:p w:rsidR="00BD0E45" w:rsidRPr="00BD0E45" w:rsidRDefault="00BD0E45" w:rsidP="00BD0E4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BD0E45" w:rsidRPr="00BD0E45" w:rsidRDefault="00BD0E45" w:rsidP="00BD0E4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BD0E45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BD0E45">
        <w:rPr>
          <w:rFonts w:ascii="Arial" w:hAnsi="Arial" w:cs="Arial"/>
          <w:i/>
          <w:sz w:val="20"/>
          <w:szCs w:val="20"/>
        </w:rPr>
        <w:t>az állami fenntartású szakképző intézményben,</w:t>
      </w:r>
    </w:p>
    <w:p w:rsidR="00BD0E45" w:rsidRPr="00BD0E45" w:rsidRDefault="00BD0E45" w:rsidP="00BD0E4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BD0E45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BD0E45">
        <w:rPr>
          <w:rFonts w:ascii="Arial" w:hAnsi="Arial" w:cs="Arial"/>
          <w:i/>
          <w:sz w:val="20"/>
          <w:szCs w:val="20"/>
        </w:rPr>
        <w:t>a szakképzésről szóló törvényben meghatározott szakképzési megállapodással rendelkező szakképzést folytató intézményben,</w:t>
      </w:r>
    </w:p>
    <w:p w:rsidR="00BD0E45" w:rsidRPr="00BD0E45" w:rsidRDefault="00BD0E45" w:rsidP="00BC58E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BD0E45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BD0E45">
        <w:rPr>
          <w:rFonts w:ascii="Arial" w:hAnsi="Arial" w:cs="Arial"/>
          <w:i/>
          <w:sz w:val="20"/>
          <w:szCs w:val="20"/>
        </w:rPr>
        <w:t xml:space="preserve">az állami fenntartású speciális szakiskolában és készségfejlesztő speciális szakiskolában”. </w:t>
      </w:r>
    </w:p>
    <w:p w:rsidR="00253A1A" w:rsidRDefault="00253A1A" w:rsidP="00253A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53A1A" w:rsidRPr="006B5564" w:rsidRDefault="00DE6BA2" w:rsidP="00253A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B5564">
        <w:rPr>
          <w:rFonts w:ascii="Arial" w:hAnsi="Arial" w:cs="Arial"/>
          <w:b/>
          <w:bCs/>
          <w:sz w:val="28"/>
          <w:szCs w:val="28"/>
        </w:rPr>
        <w:t xml:space="preserve">18. § </w:t>
      </w:r>
    </w:p>
    <w:p w:rsidR="00253A1A" w:rsidRDefault="00253A1A" w:rsidP="00253A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E6BA2" w:rsidRDefault="00DE6BA2" w:rsidP="00D149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49CC">
        <w:rPr>
          <w:rFonts w:ascii="Arial" w:hAnsi="Arial" w:cs="Arial"/>
          <w:sz w:val="24"/>
          <w:szCs w:val="24"/>
        </w:rPr>
        <w:t>(1) Az alaprész központi kerete</w:t>
      </w:r>
      <w:r w:rsidR="00D84186">
        <w:rPr>
          <w:rFonts w:ascii="Arial" w:hAnsi="Arial" w:cs="Arial"/>
          <w:sz w:val="24"/>
          <w:szCs w:val="24"/>
        </w:rPr>
        <w:t xml:space="preserve"> felhasználható.</w:t>
      </w:r>
    </w:p>
    <w:p w:rsidR="00D84186" w:rsidRDefault="00D84186" w:rsidP="00D149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4186" w:rsidRPr="00D149CC" w:rsidRDefault="00D84186" w:rsidP="00D149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49CC">
        <w:rPr>
          <w:rFonts w:ascii="Arial" w:hAnsi="Arial" w:cs="Arial"/>
          <w:sz w:val="24"/>
          <w:szCs w:val="24"/>
        </w:rPr>
        <w:t>Az alaprész központi kerete</w:t>
      </w:r>
    </w:p>
    <w:p w:rsidR="00D149CC" w:rsidRPr="00D149CC" w:rsidRDefault="00D149CC" w:rsidP="00D149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E6BA2" w:rsidRPr="00D149CC" w:rsidRDefault="00DE6BA2" w:rsidP="00D149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49CC">
        <w:rPr>
          <w:rFonts w:ascii="Arial" w:hAnsi="Arial" w:cs="Arial"/>
          <w:iCs/>
          <w:sz w:val="24"/>
          <w:szCs w:val="24"/>
        </w:rPr>
        <w:t xml:space="preserve">a) </w:t>
      </w:r>
      <w:r w:rsidRPr="00D149CC">
        <w:rPr>
          <w:rFonts w:ascii="Arial" w:hAnsi="Arial" w:cs="Arial"/>
          <w:sz w:val="24"/>
          <w:szCs w:val="24"/>
        </w:rPr>
        <w:t xml:space="preserve">a </w:t>
      </w:r>
      <w:r w:rsidR="00E253FF" w:rsidRPr="00D149CC">
        <w:rPr>
          <w:rFonts w:ascii="Arial" w:hAnsi="Arial" w:cs="Arial"/>
          <w:b/>
          <w:sz w:val="24"/>
          <w:szCs w:val="24"/>
        </w:rPr>
        <w:t xml:space="preserve">Szhtv. </w:t>
      </w:r>
      <w:r w:rsidRPr="00D149CC">
        <w:rPr>
          <w:rFonts w:ascii="Arial" w:hAnsi="Arial" w:cs="Arial"/>
          <w:sz w:val="24"/>
          <w:szCs w:val="24"/>
        </w:rPr>
        <w:t>19. §-ban meghatározott szakképzési célokra,</w:t>
      </w:r>
    </w:p>
    <w:p w:rsidR="00D149CC" w:rsidRPr="00D149CC" w:rsidRDefault="00D149CC" w:rsidP="00D149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E6BA2" w:rsidRPr="00D149CC" w:rsidRDefault="00DE6BA2" w:rsidP="00D149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49CC">
        <w:rPr>
          <w:rFonts w:ascii="Arial" w:hAnsi="Arial" w:cs="Arial"/>
          <w:iCs/>
          <w:sz w:val="24"/>
          <w:szCs w:val="24"/>
        </w:rPr>
        <w:t xml:space="preserve">b) </w:t>
      </w:r>
      <w:r w:rsidRPr="00D149CC">
        <w:rPr>
          <w:rFonts w:ascii="Arial" w:hAnsi="Arial" w:cs="Arial"/>
          <w:sz w:val="24"/>
          <w:szCs w:val="24"/>
        </w:rPr>
        <w:t xml:space="preserve">a </w:t>
      </w:r>
      <w:r w:rsidR="00D84186">
        <w:rPr>
          <w:rFonts w:ascii="Arial" w:hAnsi="Arial" w:cs="Arial"/>
          <w:b/>
          <w:sz w:val="24"/>
          <w:szCs w:val="24"/>
        </w:rPr>
        <w:t xml:space="preserve">Ftv.- </w:t>
      </w:r>
      <w:r w:rsidRPr="00D149CC">
        <w:rPr>
          <w:rFonts w:ascii="Arial" w:hAnsi="Arial" w:cs="Arial"/>
          <w:sz w:val="24"/>
          <w:szCs w:val="24"/>
        </w:rPr>
        <w:t>ben meghatározott iskolarendszeren kívüli felnőttképzési célokra, valamint</w:t>
      </w:r>
    </w:p>
    <w:p w:rsidR="00D149CC" w:rsidRPr="00D149CC" w:rsidRDefault="00D149CC" w:rsidP="00D149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84186" w:rsidRDefault="00DE6BA2" w:rsidP="00D149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D149CC">
        <w:rPr>
          <w:rFonts w:ascii="Arial" w:hAnsi="Arial" w:cs="Arial"/>
          <w:iCs/>
          <w:sz w:val="24"/>
          <w:szCs w:val="24"/>
        </w:rPr>
        <w:t xml:space="preserve">c) </w:t>
      </w:r>
    </w:p>
    <w:p w:rsidR="00D84186" w:rsidRDefault="00DE6BA2" w:rsidP="00D149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49CC">
        <w:rPr>
          <w:rFonts w:ascii="Arial" w:hAnsi="Arial" w:cs="Arial"/>
          <w:sz w:val="24"/>
          <w:szCs w:val="24"/>
        </w:rPr>
        <w:t xml:space="preserve">az oktatásért felelős miniszter </w:t>
      </w:r>
    </w:p>
    <w:p w:rsidR="00D84186" w:rsidRPr="00872257" w:rsidRDefault="00DE6BA2" w:rsidP="003D75B6">
      <w:pPr>
        <w:pStyle w:val="Listaszerbekezds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2257">
        <w:rPr>
          <w:rFonts w:ascii="Arial" w:hAnsi="Arial" w:cs="Arial"/>
          <w:sz w:val="24"/>
          <w:szCs w:val="24"/>
        </w:rPr>
        <w:t xml:space="preserve">szakképzéssel összefüggő, </w:t>
      </w:r>
    </w:p>
    <w:p w:rsidR="00D84186" w:rsidRPr="00872257" w:rsidRDefault="00DE6BA2" w:rsidP="003D75B6">
      <w:pPr>
        <w:pStyle w:val="Listaszerbekezds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2257">
        <w:rPr>
          <w:rFonts w:ascii="Arial" w:hAnsi="Arial" w:cs="Arial"/>
          <w:sz w:val="24"/>
          <w:szCs w:val="24"/>
        </w:rPr>
        <w:t xml:space="preserve">a </w:t>
      </w:r>
      <w:r w:rsidR="00D84186" w:rsidRPr="00872257">
        <w:rPr>
          <w:rFonts w:ascii="Arial" w:hAnsi="Arial" w:cs="Arial"/>
          <w:b/>
          <w:sz w:val="24"/>
          <w:szCs w:val="24"/>
        </w:rPr>
        <w:t xml:space="preserve">Szhtv. </w:t>
      </w:r>
      <w:r w:rsidR="00D84186" w:rsidRPr="00872257">
        <w:rPr>
          <w:rFonts w:ascii="Arial" w:hAnsi="Arial" w:cs="Arial"/>
          <w:sz w:val="24"/>
          <w:szCs w:val="24"/>
        </w:rPr>
        <w:t xml:space="preserve">18. § </w:t>
      </w:r>
      <w:r w:rsidRPr="00872257">
        <w:rPr>
          <w:rFonts w:ascii="Arial" w:hAnsi="Arial" w:cs="Arial"/>
          <w:sz w:val="24"/>
          <w:szCs w:val="24"/>
        </w:rPr>
        <w:t xml:space="preserve">(2) bekezdésben meghatározott feladatai ellátásához </w:t>
      </w:r>
    </w:p>
    <w:p w:rsidR="00D84186" w:rsidRPr="00872257" w:rsidRDefault="00DE6BA2" w:rsidP="003D75B6">
      <w:pPr>
        <w:pStyle w:val="Listaszerbekezds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2257">
        <w:rPr>
          <w:rFonts w:ascii="Arial" w:hAnsi="Arial" w:cs="Arial"/>
          <w:sz w:val="24"/>
          <w:szCs w:val="24"/>
        </w:rPr>
        <w:t>az oktatásért felelős miniszter</w:t>
      </w:r>
      <w:r w:rsidR="00D84186" w:rsidRPr="00872257">
        <w:rPr>
          <w:rFonts w:ascii="Arial" w:hAnsi="Arial" w:cs="Arial"/>
          <w:sz w:val="24"/>
          <w:szCs w:val="24"/>
        </w:rPr>
        <w:t xml:space="preserve">, </w:t>
      </w:r>
      <w:r w:rsidRPr="00872257">
        <w:rPr>
          <w:rFonts w:ascii="Arial" w:hAnsi="Arial" w:cs="Arial"/>
          <w:sz w:val="24"/>
          <w:szCs w:val="24"/>
        </w:rPr>
        <w:t xml:space="preserve">és </w:t>
      </w:r>
    </w:p>
    <w:p w:rsidR="00872257" w:rsidRPr="00872257" w:rsidRDefault="00DE6BA2" w:rsidP="003D75B6">
      <w:pPr>
        <w:pStyle w:val="Listaszerbekezds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2257">
        <w:rPr>
          <w:rFonts w:ascii="Arial" w:hAnsi="Arial" w:cs="Arial"/>
          <w:sz w:val="24"/>
          <w:szCs w:val="24"/>
        </w:rPr>
        <w:t xml:space="preserve">a szakképzésért és felnőttképzésért felelős miniszter </w:t>
      </w:r>
    </w:p>
    <w:p w:rsidR="00D84186" w:rsidRDefault="00DE6BA2" w:rsidP="00872257">
      <w:pPr>
        <w:autoSpaceDE w:val="0"/>
        <w:autoSpaceDN w:val="0"/>
        <w:adjustRightInd w:val="0"/>
        <w:spacing w:after="0" w:line="240" w:lineRule="auto"/>
        <w:ind w:left="2" w:firstLine="708"/>
        <w:rPr>
          <w:rFonts w:ascii="Arial" w:hAnsi="Arial" w:cs="Arial"/>
          <w:sz w:val="24"/>
          <w:szCs w:val="24"/>
        </w:rPr>
      </w:pPr>
      <w:r w:rsidRPr="00D149CC">
        <w:rPr>
          <w:rFonts w:ascii="Arial" w:hAnsi="Arial" w:cs="Arial"/>
          <w:sz w:val="24"/>
          <w:szCs w:val="24"/>
        </w:rPr>
        <w:t>által</w:t>
      </w:r>
      <w:r w:rsidR="00D84186">
        <w:rPr>
          <w:rFonts w:ascii="Arial" w:hAnsi="Arial" w:cs="Arial"/>
          <w:sz w:val="24"/>
          <w:szCs w:val="24"/>
        </w:rPr>
        <w:t>,</w:t>
      </w:r>
      <w:r w:rsidRPr="00D149CC">
        <w:rPr>
          <w:rFonts w:ascii="Arial" w:hAnsi="Arial" w:cs="Arial"/>
          <w:sz w:val="24"/>
          <w:szCs w:val="24"/>
        </w:rPr>
        <w:t xml:space="preserve"> </w:t>
      </w:r>
    </w:p>
    <w:p w:rsidR="00872257" w:rsidRPr="00872257" w:rsidRDefault="00DE6BA2" w:rsidP="003D75B6">
      <w:pPr>
        <w:pStyle w:val="Listaszerbekezds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2257">
        <w:rPr>
          <w:rFonts w:ascii="Arial" w:hAnsi="Arial" w:cs="Arial"/>
          <w:sz w:val="24"/>
          <w:szCs w:val="24"/>
        </w:rPr>
        <w:t>évente megkötött külön megállapodás alapján</w:t>
      </w:r>
      <w:r w:rsidR="00872257">
        <w:rPr>
          <w:rFonts w:ascii="Arial" w:hAnsi="Arial" w:cs="Arial"/>
          <w:sz w:val="24"/>
          <w:szCs w:val="24"/>
        </w:rPr>
        <w:t xml:space="preserve"> </w:t>
      </w:r>
      <w:r w:rsidRPr="00872257">
        <w:rPr>
          <w:rFonts w:ascii="Arial" w:hAnsi="Arial" w:cs="Arial"/>
          <w:sz w:val="24"/>
          <w:szCs w:val="24"/>
        </w:rPr>
        <w:t xml:space="preserve">szükséges </w:t>
      </w:r>
    </w:p>
    <w:p w:rsidR="00D84186" w:rsidRPr="00872257" w:rsidRDefault="00DE6BA2" w:rsidP="003D75B6">
      <w:pPr>
        <w:pStyle w:val="Listaszerbekezds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2257">
        <w:rPr>
          <w:rFonts w:ascii="Arial" w:hAnsi="Arial" w:cs="Arial"/>
          <w:sz w:val="24"/>
          <w:szCs w:val="24"/>
        </w:rPr>
        <w:t xml:space="preserve">forrás biztosítására, illetve </w:t>
      </w:r>
    </w:p>
    <w:p w:rsidR="00DE6BA2" w:rsidRPr="00872257" w:rsidRDefault="00DE6BA2" w:rsidP="003D75B6">
      <w:pPr>
        <w:pStyle w:val="Listaszerbekezds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2257">
        <w:rPr>
          <w:rFonts w:ascii="Arial" w:hAnsi="Arial" w:cs="Arial"/>
          <w:sz w:val="24"/>
          <w:szCs w:val="24"/>
        </w:rPr>
        <w:t>támogatás nyújtására,</w:t>
      </w:r>
    </w:p>
    <w:p w:rsidR="00D36D20" w:rsidRDefault="00D36D20" w:rsidP="00D149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C74D84" w:rsidRDefault="00C74D84" w:rsidP="00D149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C74D84" w:rsidRDefault="00C74D84" w:rsidP="00D149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C74D84" w:rsidRDefault="00C74D84" w:rsidP="00D149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E6BA2" w:rsidRPr="00D149CC" w:rsidRDefault="00DE6BA2" w:rsidP="00D149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49CC">
        <w:rPr>
          <w:rFonts w:ascii="Arial" w:hAnsi="Arial" w:cs="Arial"/>
          <w:iCs/>
          <w:sz w:val="24"/>
          <w:szCs w:val="24"/>
        </w:rPr>
        <w:lastRenderedPageBreak/>
        <w:t xml:space="preserve">d) </w:t>
      </w:r>
      <w:r w:rsidRPr="00D149CC">
        <w:rPr>
          <w:rFonts w:ascii="Arial" w:hAnsi="Arial" w:cs="Arial"/>
          <w:sz w:val="24"/>
          <w:szCs w:val="24"/>
        </w:rPr>
        <w:t xml:space="preserve">a </w:t>
      </w:r>
      <w:r w:rsidR="00E253FF" w:rsidRPr="00D149CC">
        <w:rPr>
          <w:rFonts w:ascii="Arial" w:hAnsi="Arial" w:cs="Arial"/>
          <w:b/>
          <w:sz w:val="24"/>
          <w:szCs w:val="24"/>
        </w:rPr>
        <w:t xml:space="preserve">Szhtv. </w:t>
      </w:r>
      <w:r w:rsidRPr="00D149CC">
        <w:rPr>
          <w:rFonts w:ascii="Arial" w:hAnsi="Arial" w:cs="Arial"/>
          <w:sz w:val="24"/>
          <w:szCs w:val="24"/>
        </w:rPr>
        <w:t>19/A. § (2)-(4) bekezdésében meghatározott feladatok finanszírozására</w:t>
      </w:r>
    </w:p>
    <w:p w:rsidR="00DE6BA2" w:rsidRPr="00D149CC" w:rsidRDefault="00DE6BA2" w:rsidP="00D149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49CC">
        <w:rPr>
          <w:rFonts w:ascii="Arial" w:hAnsi="Arial" w:cs="Arial"/>
          <w:sz w:val="24"/>
          <w:szCs w:val="24"/>
        </w:rPr>
        <w:t>használható fel.</w:t>
      </w:r>
    </w:p>
    <w:p w:rsidR="00D149CC" w:rsidRPr="00D149CC" w:rsidRDefault="00D149CC" w:rsidP="00D149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2257" w:rsidRPr="00872257" w:rsidRDefault="00872257" w:rsidP="00D149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872257">
        <w:rPr>
          <w:rFonts w:ascii="Arial" w:hAnsi="Arial" w:cs="Arial"/>
          <w:b/>
          <w:i/>
          <w:sz w:val="20"/>
          <w:szCs w:val="20"/>
        </w:rPr>
        <w:t xml:space="preserve">„Szhtv. </w:t>
      </w:r>
    </w:p>
    <w:p w:rsidR="00872257" w:rsidRPr="00872257" w:rsidRDefault="00872257" w:rsidP="00D149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872257" w:rsidRPr="00872257" w:rsidRDefault="00872257" w:rsidP="00D149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72257">
        <w:rPr>
          <w:rFonts w:ascii="Arial" w:hAnsi="Arial" w:cs="Arial"/>
          <w:i/>
          <w:sz w:val="20"/>
          <w:szCs w:val="20"/>
        </w:rPr>
        <w:t>19/A. §</w:t>
      </w:r>
    </w:p>
    <w:p w:rsidR="00872257" w:rsidRPr="00872257" w:rsidRDefault="00872257" w:rsidP="00D149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72257" w:rsidRPr="00872257" w:rsidRDefault="00872257" w:rsidP="008722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72257">
        <w:rPr>
          <w:rFonts w:ascii="Arial" w:hAnsi="Arial" w:cs="Arial"/>
          <w:i/>
          <w:sz w:val="20"/>
          <w:szCs w:val="20"/>
        </w:rPr>
        <w:t>(2) Az állami szakképzési és felnőttképzési szervet a pályázati eljárás keretében nyújtott támogatások esetén a pályáztatás lebonyolításával összefüggő feladatok ellátásáért a pályázati támogatási keretösszeg 1%-a illeti meg.</w:t>
      </w:r>
    </w:p>
    <w:p w:rsidR="00872257" w:rsidRPr="00872257" w:rsidRDefault="00872257" w:rsidP="008722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72257" w:rsidRPr="00872257" w:rsidRDefault="00872257" w:rsidP="008722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72257">
        <w:rPr>
          <w:rFonts w:ascii="Arial" w:hAnsi="Arial" w:cs="Arial"/>
          <w:i/>
          <w:sz w:val="20"/>
          <w:szCs w:val="20"/>
        </w:rPr>
        <w:t>(3) Az alaprész kiadási előirányzatának 0,3%-a felhasználható az állami szakképzési és felnőttképzési szervnek az alaprészből nyújtott támogatások ellenőrzésével összefüggő, az alaprészből nyújtható szakképzési célú támogatások szabályairól szóló miniszteri rendeletben meghatározott feladatai ellátására.</w:t>
      </w:r>
    </w:p>
    <w:p w:rsidR="00872257" w:rsidRPr="00872257" w:rsidRDefault="00872257" w:rsidP="008722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72257" w:rsidRPr="00872257" w:rsidRDefault="00872257" w:rsidP="008722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72257">
        <w:rPr>
          <w:rFonts w:ascii="Arial" w:hAnsi="Arial" w:cs="Arial"/>
          <w:i/>
          <w:sz w:val="20"/>
          <w:szCs w:val="20"/>
        </w:rPr>
        <w:t>(4) Az alaprész kiadási előirányzatának 0,2%-a felhasználható a fővárosi és megyei kormányhivatal munkaügyi központ szakigazgatási szervnek a saját munkavállalók költségeinek elszámolásával kapcsolatos ellenőrzési feladatai ellátására.</w:t>
      </w:r>
    </w:p>
    <w:p w:rsidR="00872257" w:rsidRDefault="00872257" w:rsidP="00D149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6BA2" w:rsidRPr="00D149CC" w:rsidRDefault="00DE6BA2" w:rsidP="00D149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49CC">
        <w:rPr>
          <w:rFonts w:ascii="Arial" w:hAnsi="Arial" w:cs="Arial"/>
          <w:sz w:val="24"/>
          <w:szCs w:val="24"/>
        </w:rPr>
        <w:t>(2) Az oktatásért felelős miniszter</w:t>
      </w:r>
      <w:r w:rsidR="00E253FF" w:rsidRPr="00D149CC">
        <w:rPr>
          <w:rFonts w:ascii="Arial" w:hAnsi="Arial" w:cs="Arial"/>
          <w:b/>
          <w:sz w:val="24"/>
          <w:szCs w:val="24"/>
        </w:rPr>
        <w:t xml:space="preserve"> Szhtv. </w:t>
      </w:r>
      <w:r w:rsidR="00D84186" w:rsidRPr="00D149CC">
        <w:rPr>
          <w:rFonts w:ascii="Arial" w:hAnsi="Arial" w:cs="Arial"/>
          <w:sz w:val="24"/>
          <w:szCs w:val="24"/>
        </w:rPr>
        <w:t>1</w:t>
      </w:r>
      <w:r w:rsidR="00D84186">
        <w:rPr>
          <w:rFonts w:ascii="Arial" w:hAnsi="Arial" w:cs="Arial"/>
          <w:sz w:val="24"/>
          <w:szCs w:val="24"/>
        </w:rPr>
        <w:t>8</w:t>
      </w:r>
      <w:r w:rsidR="00D84186" w:rsidRPr="00D149CC">
        <w:rPr>
          <w:rFonts w:ascii="Arial" w:hAnsi="Arial" w:cs="Arial"/>
          <w:sz w:val="24"/>
          <w:szCs w:val="24"/>
        </w:rPr>
        <w:t xml:space="preserve">. § </w:t>
      </w:r>
      <w:r w:rsidRPr="00D149CC">
        <w:rPr>
          <w:rFonts w:ascii="Arial" w:hAnsi="Arial" w:cs="Arial"/>
          <w:sz w:val="24"/>
          <w:szCs w:val="24"/>
        </w:rPr>
        <w:t xml:space="preserve">(1) bekezdés </w:t>
      </w:r>
      <w:r w:rsidRPr="00D149CC">
        <w:rPr>
          <w:rFonts w:ascii="Arial" w:hAnsi="Arial" w:cs="Arial"/>
          <w:iCs/>
          <w:sz w:val="24"/>
          <w:szCs w:val="24"/>
        </w:rPr>
        <w:t xml:space="preserve">c) </w:t>
      </w:r>
      <w:r w:rsidRPr="00D149CC">
        <w:rPr>
          <w:rFonts w:ascii="Arial" w:hAnsi="Arial" w:cs="Arial"/>
          <w:sz w:val="24"/>
          <w:szCs w:val="24"/>
        </w:rPr>
        <w:t>pontja szerinti feladatai:</w:t>
      </w:r>
    </w:p>
    <w:p w:rsidR="00D149CC" w:rsidRPr="00D149CC" w:rsidRDefault="00D149CC" w:rsidP="00D149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4D5674" w:rsidRDefault="00DE6BA2" w:rsidP="004D5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D149CC">
        <w:rPr>
          <w:rFonts w:ascii="Arial" w:hAnsi="Arial" w:cs="Arial"/>
          <w:iCs/>
          <w:sz w:val="24"/>
          <w:szCs w:val="24"/>
        </w:rPr>
        <w:t xml:space="preserve">a) </w:t>
      </w:r>
    </w:p>
    <w:p w:rsidR="004D5674" w:rsidRPr="004D5674" w:rsidRDefault="004D5674" w:rsidP="004D5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964E6">
        <w:rPr>
          <w:rFonts w:ascii="Arial" w:hAnsi="Arial" w:cs="Arial"/>
          <w:bCs/>
          <w:sz w:val="24"/>
          <w:szCs w:val="24"/>
        </w:rPr>
        <w:t xml:space="preserve">a nemzeti köznevelésről </w:t>
      </w:r>
      <w:r>
        <w:rPr>
          <w:rFonts w:ascii="Arial" w:hAnsi="Arial" w:cs="Arial"/>
          <w:bCs/>
          <w:sz w:val="24"/>
          <w:szCs w:val="24"/>
        </w:rPr>
        <w:t xml:space="preserve">szóló, </w:t>
      </w:r>
      <w:r w:rsidRPr="00C964E6">
        <w:rPr>
          <w:rFonts w:ascii="Arial" w:hAnsi="Arial" w:cs="Arial"/>
          <w:bCs/>
          <w:sz w:val="24"/>
          <w:szCs w:val="24"/>
        </w:rPr>
        <w:t>2011. évi CXC. törvény</w:t>
      </w:r>
      <w:r>
        <w:rPr>
          <w:rFonts w:ascii="Arial" w:hAnsi="Arial" w:cs="Arial"/>
          <w:bCs/>
          <w:sz w:val="24"/>
          <w:szCs w:val="24"/>
        </w:rPr>
        <w:t xml:space="preserve">ben (a továbbiakban: </w:t>
      </w:r>
      <w:r w:rsidRPr="00C964E6">
        <w:rPr>
          <w:rFonts w:ascii="Arial" w:hAnsi="Arial" w:cs="Arial"/>
          <w:b/>
          <w:bCs/>
          <w:sz w:val="24"/>
          <w:szCs w:val="24"/>
        </w:rPr>
        <w:t>Nktv</w:t>
      </w:r>
      <w:r w:rsidRPr="004D5674">
        <w:rPr>
          <w:rFonts w:ascii="Arial" w:hAnsi="Arial" w:cs="Arial"/>
          <w:bCs/>
          <w:sz w:val="24"/>
          <w:szCs w:val="24"/>
        </w:rPr>
        <w:t>.)</w:t>
      </w:r>
    </w:p>
    <w:p w:rsidR="004D5674" w:rsidRPr="004D5674" w:rsidRDefault="00DE6BA2" w:rsidP="004D5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5674">
        <w:rPr>
          <w:rFonts w:ascii="Arial" w:hAnsi="Arial" w:cs="Arial"/>
          <w:sz w:val="24"/>
          <w:szCs w:val="24"/>
        </w:rPr>
        <w:t xml:space="preserve">szabályozott </w:t>
      </w:r>
      <w:r w:rsidRPr="004D5674">
        <w:rPr>
          <w:rFonts w:ascii="Arial" w:hAnsi="Arial" w:cs="Arial"/>
          <w:sz w:val="24"/>
          <w:szCs w:val="24"/>
          <w:u w:val="single"/>
        </w:rPr>
        <w:t>pályaorientáció</w:t>
      </w:r>
      <w:r w:rsidRPr="004D5674">
        <w:rPr>
          <w:rFonts w:ascii="Arial" w:hAnsi="Arial" w:cs="Arial"/>
          <w:sz w:val="24"/>
          <w:szCs w:val="24"/>
        </w:rPr>
        <w:t xml:space="preserve">, </w:t>
      </w:r>
    </w:p>
    <w:p w:rsidR="004D5674" w:rsidRPr="004D5674" w:rsidRDefault="00DE6BA2" w:rsidP="003D75B6">
      <w:pPr>
        <w:pStyle w:val="Listaszerbekezds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5674">
        <w:rPr>
          <w:rFonts w:ascii="Arial" w:hAnsi="Arial" w:cs="Arial"/>
          <w:sz w:val="24"/>
          <w:szCs w:val="24"/>
        </w:rPr>
        <w:t xml:space="preserve">a szakiskolai és szakközépiskolai általános műveltséget megalapozó oktatás kerettanterveinek </w:t>
      </w:r>
    </w:p>
    <w:p w:rsidR="004D5674" w:rsidRPr="00440381" w:rsidRDefault="00DE6BA2" w:rsidP="003D75B6">
      <w:pPr>
        <w:pStyle w:val="Listaszerbekezds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0381">
        <w:rPr>
          <w:rFonts w:ascii="Arial" w:hAnsi="Arial" w:cs="Arial"/>
          <w:sz w:val="24"/>
          <w:szCs w:val="24"/>
        </w:rPr>
        <w:t>kialakítása</w:t>
      </w:r>
      <w:r w:rsidR="004D5674" w:rsidRPr="00440381">
        <w:rPr>
          <w:rFonts w:ascii="Arial" w:hAnsi="Arial" w:cs="Arial"/>
          <w:sz w:val="24"/>
          <w:szCs w:val="24"/>
        </w:rPr>
        <w:t>,</w:t>
      </w:r>
      <w:r w:rsidRPr="00440381">
        <w:rPr>
          <w:rFonts w:ascii="Arial" w:hAnsi="Arial" w:cs="Arial"/>
          <w:sz w:val="24"/>
          <w:szCs w:val="24"/>
        </w:rPr>
        <w:t xml:space="preserve"> és </w:t>
      </w:r>
    </w:p>
    <w:p w:rsidR="004D5674" w:rsidRPr="00440381" w:rsidRDefault="00DE6BA2" w:rsidP="003D75B6">
      <w:pPr>
        <w:pStyle w:val="Listaszerbekezds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0381">
        <w:rPr>
          <w:rFonts w:ascii="Arial" w:hAnsi="Arial" w:cs="Arial"/>
          <w:sz w:val="24"/>
          <w:szCs w:val="24"/>
        </w:rPr>
        <w:t xml:space="preserve">fejlesztése, valamint </w:t>
      </w:r>
    </w:p>
    <w:p w:rsidR="004D5674" w:rsidRPr="00440381" w:rsidRDefault="00DE6BA2" w:rsidP="003D75B6">
      <w:pPr>
        <w:pStyle w:val="Listaszerbekezds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0381">
        <w:rPr>
          <w:rFonts w:ascii="Arial" w:hAnsi="Arial" w:cs="Arial"/>
          <w:sz w:val="24"/>
          <w:szCs w:val="24"/>
        </w:rPr>
        <w:t xml:space="preserve">ezen feladatok ellátásához kapcsolódó </w:t>
      </w:r>
    </w:p>
    <w:p w:rsidR="004D5674" w:rsidRPr="00440381" w:rsidRDefault="00DE6BA2" w:rsidP="003D75B6">
      <w:pPr>
        <w:pStyle w:val="Listaszerbekezds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0381">
        <w:rPr>
          <w:rFonts w:ascii="Arial" w:hAnsi="Arial" w:cs="Arial"/>
          <w:sz w:val="24"/>
          <w:szCs w:val="24"/>
        </w:rPr>
        <w:t>kutatási,</w:t>
      </w:r>
    </w:p>
    <w:p w:rsidR="00DE6BA2" w:rsidRPr="00440381" w:rsidRDefault="00DE6BA2" w:rsidP="003D75B6">
      <w:pPr>
        <w:pStyle w:val="Listaszerbekezds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0381">
        <w:rPr>
          <w:rFonts w:ascii="Arial" w:hAnsi="Arial" w:cs="Arial"/>
          <w:sz w:val="24"/>
          <w:szCs w:val="24"/>
        </w:rPr>
        <w:t>monitoringtevékenység,</w:t>
      </w:r>
    </w:p>
    <w:p w:rsidR="009D2387" w:rsidRDefault="009D2387" w:rsidP="009D2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737BC9" w:rsidRDefault="00DE6BA2" w:rsidP="00440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40381">
        <w:rPr>
          <w:rFonts w:ascii="Arial" w:hAnsi="Arial" w:cs="Arial"/>
          <w:iCs/>
          <w:sz w:val="24"/>
          <w:szCs w:val="24"/>
        </w:rPr>
        <w:t xml:space="preserve">b) </w:t>
      </w:r>
    </w:p>
    <w:p w:rsidR="00737BC9" w:rsidRDefault="00DE6BA2" w:rsidP="00440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0381">
        <w:rPr>
          <w:rFonts w:ascii="Arial" w:hAnsi="Arial" w:cs="Arial"/>
          <w:sz w:val="24"/>
          <w:szCs w:val="24"/>
        </w:rPr>
        <w:t xml:space="preserve">a középfokú beiskolázás </w:t>
      </w:r>
    </w:p>
    <w:p w:rsidR="00737BC9" w:rsidRPr="00737BC9" w:rsidRDefault="00DE6BA2" w:rsidP="003D75B6">
      <w:pPr>
        <w:pStyle w:val="Listaszerbekezds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BC9">
        <w:rPr>
          <w:rFonts w:ascii="Arial" w:hAnsi="Arial" w:cs="Arial"/>
          <w:sz w:val="24"/>
          <w:szCs w:val="24"/>
        </w:rPr>
        <w:t xml:space="preserve">központi írásbeli felvételi vizsgájának </w:t>
      </w:r>
    </w:p>
    <w:p w:rsidR="00737BC9" w:rsidRPr="00737BC9" w:rsidRDefault="00DE6BA2" w:rsidP="003D75B6">
      <w:pPr>
        <w:pStyle w:val="Listaszerbekezds"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BC9">
        <w:rPr>
          <w:rFonts w:ascii="Arial" w:hAnsi="Arial" w:cs="Arial"/>
          <w:sz w:val="24"/>
          <w:szCs w:val="24"/>
        </w:rPr>
        <w:t xml:space="preserve">előkészítéséhez, </w:t>
      </w:r>
    </w:p>
    <w:p w:rsidR="00737BC9" w:rsidRPr="00737BC9" w:rsidRDefault="00DE6BA2" w:rsidP="003D75B6">
      <w:pPr>
        <w:pStyle w:val="Listaszerbekezds"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BC9">
        <w:rPr>
          <w:rFonts w:ascii="Arial" w:hAnsi="Arial" w:cs="Arial"/>
          <w:sz w:val="24"/>
          <w:szCs w:val="24"/>
        </w:rPr>
        <w:t xml:space="preserve">szervezéséhez </w:t>
      </w:r>
    </w:p>
    <w:p w:rsidR="00737BC9" w:rsidRDefault="00DE6BA2" w:rsidP="00737BC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40381">
        <w:rPr>
          <w:rFonts w:ascii="Arial" w:hAnsi="Arial" w:cs="Arial"/>
          <w:sz w:val="24"/>
          <w:szCs w:val="24"/>
        </w:rPr>
        <w:t xml:space="preserve">kapcsolódó, valamint </w:t>
      </w:r>
    </w:p>
    <w:p w:rsidR="00737BC9" w:rsidRPr="00737BC9" w:rsidRDefault="00DE6BA2" w:rsidP="003D75B6">
      <w:pPr>
        <w:pStyle w:val="Listaszerbekezds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BC9">
        <w:rPr>
          <w:rFonts w:ascii="Arial" w:hAnsi="Arial" w:cs="Arial"/>
          <w:sz w:val="24"/>
          <w:szCs w:val="24"/>
        </w:rPr>
        <w:t>a szakképző iskolákat érintő</w:t>
      </w:r>
      <w:r w:rsidR="00737BC9" w:rsidRPr="00737BC9">
        <w:rPr>
          <w:rFonts w:ascii="Arial" w:hAnsi="Arial" w:cs="Arial"/>
          <w:sz w:val="24"/>
          <w:szCs w:val="24"/>
        </w:rPr>
        <w:t>,</w:t>
      </w:r>
      <w:r w:rsidR="00737BC9">
        <w:rPr>
          <w:rFonts w:ascii="Arial" w:hAnsi="Arial" w:cs="Arial"/>
          <w:sz w:val="24"/>
          <w:szCs w:val="24"/>
        </w:rPr>
        <w:t xml:space="preserve"> </w:t>
      </w:r>
      <w:r w:rsidRPr="00737BC9">
        <w:rPr>
          <w:rFonts w:ascii="Arial" w:hAnsi="Arial" w:cs="Arial"/>
          <w:sz w:val="24"/>
          <w:szCs w:val="24"/>
        </w:rPr>
        <w:t>hatósági ellenőrzéssel kapcsolatos</w:t>
      </w:r>
      <w:r w:rsidR="00737BC9" w:rsidRPr="00737BC9">
        <w:rPr>
          <w:rFonts w:ascii="Arial" w:hAnsi="Arial" w:cs="Arial"/>
          <w:sz w:val="24"/>
          <w:szCs w:val="24"/>
        </w:rPr>
        <w:t>,</w:t>
      </w:r>
      <w:r w:rsidRPr="00737BC9">
        <w:rPr>
          <w:rFonts w:ascii="Arial" w:hAnsi="Arial" w:cs="Arial"/>
          <w:sz w:val="24"/>
          <w:szCs w:val="24"/>
        </w:rPr>
        <w:t xml:space="preserve"> </w:t>
      </w:r>
    </w:p>
    <w:p w:rsidR="00737BC9" w:rsidRDefault="00DE6BA2" w:rsidP="00737BC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40381">
        <w:rPr>
          <w:rFonts w:ascii="Arial" w:hAnsi="Arial" w:cs="Arial"/>
          <w:sz w:val="24"/>
          <w:szCs w:val="24"/>
        </w:rPr>
        <w:t xml:space="preserve">fejlesztési feladatok </w:t>
      </w:r>
    </w:p>
    <w:p w:rsidR="00DE6BA2" w:rsidRPr="00440381" w:rsidRDefault="00737BC9" w:rsidP="00737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E6BA2" w:rsidRPr="00440381">
        <w:rPr>
          <w:rFonts w:ascii="Arial" w:hAnsi="Arial" w:cs="Arial"/>
          <w:sz w:val="24"/>
          <w:szCs w:val="24"/>
        </w:rPr>
        <w:t>ellátása,</w:t>
      </w:r>
    </w:p>
    <w:p w:rsidR="009D2387" w:rsidRPr="00440381" w:rsidRDefault="009D2387" w:rsidP="00440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E6BA2" w:rsidRPr="00440381" w:rsidRDefault="00DE6BA2" w:rsidP="00440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0381">
        <w:rPr>
          <w:rFonts w:ascii="Arial" w:hAnsi="Arial" w:cs="Arial"/>
          <w:iCs/>
          <w:sz w:val="24"/>
          <w:szCs w:val="24"/>
        </w:rPr>
        <w:t xml:space="preserve">c) </w:t>
      </w:r>
      <w:r w:rsidRPr="00440381">
        <w:rPr>
          <w:rFonts w:ascii="Arial" w:hAnsi="Arial" w:cs="Arial"/>
          <w:sz w:val="24"/>
          <w:szCs w:val="24"/>
        </w:rPr>
        <w:t>a szakképző iskolai tanulói létszámarány alapján az alapkészségek teljes körű mérése,</w:t>
      </w:r>
    </w:p>
    <w:p w:rsidR="009D2387" w:rsidRPr="00440381" w:rsidRDefault="009D2387" w:rsidP="00440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E6BA2" w:rsidRPr="00440381" w:rsidRDefault="00DE6BA2" w:rsidP="00440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0381">
        <w:rPr>
          <w:rFonts w:ascii="Arial" w:hAnsi="Arial" w:cs="Arial"/>
          <w:iCs/>
          <w:sz w:val="24"/>
          <w:szCs w:val="24"/>
        </w:rPr>
        <w:t xml:space="preserve">d) </w:t>
      </w:r>
      <w:r w:rsidRPr="00440381">
        <w:rPr>
          <w:rFonts w:ascii="Arial" w:hAnsi="Arial" w:cs="Arial"/>
          <w:sz w:val="24"/>
          <w:szCs w:val="24"/>
        </w:rPr>
        <w:t>a szakképző iskolákra vonatkozó adatfeldolgozás tekintetében a közoktatási információs rendszer fejlesztése.</w:t>
      </w:r>
    </w:p>
    <w:p w:rsidR="00566E02" w:rsidRDefault="00566E02" w:rsidP="009D2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9D2387" w:rsidRPr="00E72DD7" w:rsidRDefault="00DE6BA2" w:rsidP="009D2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72DD7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 xml:space="preserve">19. § </w:t>
      </w:r>
    </w:p>
    <w:p w:rsidR="009D2387" w:rsidRPr="00E72DD7" w:rsidRDefault="009D2387" w:rsidP="009D2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A337E" w:rsidRPr="00E72DD7" w:rsidRDefault="00DE6BA2" w:rsidP="00196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2DD7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AA337E" w:rsidRPr="00E72DD7">
        <w:rPr>
          <w:rFonts w:ascii="Arial" w:hAnsi="Arial" w:cs="Arial"/>
          <w:color w:val="000000" w:themeColor="text1"/>
          <w:sz w:val="24"/>
          <w:szCs w:val="24"/>
        </w:rPr>
        <w:t>Az alaprész központi keretéből támogatható.</w:t>
      </w:r>
    </w:p>
    <w:p w:rsidR="00AA337E" w:rsidRPr="00E72DD7" w:rsidRDefault="00AA337E" w:rsidP="00196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72DD7" w:rsidRDefault="00DE6BA2" w:rsidP="00196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2DD7">
        <w:rPr>
          <w:rFonts w:ascii="Arial" w:hAnsi="Arial" w:cs="Arial"/>
          <w:color w:val="000000" w:themeColor="text1"/>
          <w:sz w:val="24"/>
          <w:szCs w:val="24"/>
        </w:rPr>
        <w:t>Az alaprész központi keretéből</w:t>
      </w:r>
      <w:r w:rsidR="00E72DD7">
        <w:rPr>
          <w:rFonts w:ascii="Arial" w:hAnsi="Arial" w:cs="Arial"/>
          <w:color w:val="000000" w:themeColor="text1"/>
          <w:sz w:val="24"/>
          <w:szCs w:val="24"/>
        </w:rPr>
        <w:t>,</w:t>
      </w:r>
      <w:r w:rsidRPr="00E72DD7">
        <w:rPr>
          <w:rFonts w:ascii="Arial" w:hAnsi="Arial" w:cs="Arial"/>
          <w:color w:val="000000" w:themeColor="text1"/>
          <w:sz w:val="24"/>
          <w:szCs w:val="24"/>
        </w:rPr>
        <w:t xml:space="preserve"> az iskolai rendszerű képzéssel összefüggésben támogatható </w:t>
      </w:r>
    </w:p>
    <w:p w:rsidR="00E72DD7" w:rsidRPr="00E72DD7" w:rsidRDefault="00DE6BA2" w:rsidP="003D75B6">
      <w:pPr>
        <w:pStyle w:val="Listaszerbekezds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2DD7">
        <w:rPr>
          <w:rFonts w:ascii="Arial" w:hAnsi="Arial" w:cs="Arial"/>
          <w:color w:val="000000" w:themeColor="text1"/>
          <w:sz w:val="24"/>
          <w:szCs w:val="24"/>
        </w:rPr>
        <w:t>a hozzájárulásra kötelezettnél</w:t>
      </w:r>
    </w:p>
    <w:p w:rsidR="00E72DD7" w:rsidRPr="00E72DD7" w:rsidRDefault="00DE6BA2" w:rsidP="003D75B6">
      <w:pPr>
        <w:pStyle w:val="Listaszerbekezds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2DD7">
        <w:rPr>
          <w:rFonts w:ascii="Arial" w:hAnsi="Arial" w:cs="Arial"/>
          <w:color w:val="000000" w:themeColor="text1"/>
          <w:sz w:val="24"/>
          <w:szCs w:val="24"/>
        </w:rPr>
        <w:t>a</w:t>
      </w:r>
      <w:r w:rsidR="00AA337E" w:rsidRPr="00E72D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A337E" w:rsidRPr="00E72DD7">
        <w:rPr>
          <w:rFonts w:ascii="Arial" w:hAnsi="Arial" w:cs="Arial"/>
          <w:b/>
          <w:color w:val="000000" w:themeColor="text1"/>
          <w:sz w:val="24"/>
          <w:szCs w:val="24"/>
        </w:rPr>
        <w:t>Szhtv.</w:t>
      </w:r>
      <w:r w:rsidRPr="00E72DD7">
        <w:rPr>
          <w:rFonts w:ascii="Arial" w:hAnsi="Arial" w:cs="Arial"/>
          <w:color w:val="000000" w:themeColor="text1"/>
          <w:sz w:val="24"/>
          <w:szCs w:val="24"/>
        </w:rPr>
        <w:t xml:space="preserve"> 5. § </w:t>
      </w:r>
      <w:r w:rsidRPr="00E72DD7">
        <w:rPr>
          <w:rFonts w:ascii="Arial" w:hAnsi="Arial" w:cs="Arial"/>
          <w:iCs/>
          <w:color w:val="000000" w:themeColor="text1"/>
          <w:sz w:val="24"/>
          <w:szCs w:val="24"/>
        </w:rPr>
        <w:t xml:space="preserve">a) </w:t>
      </w:r>
      <w:r w:rsidRPr="00E72DD7">
        <w:rPr>
          <w:rFonts w:ascii="Arial" w:hAnsi="Arial" w:cs="Arial"/>
          <w:color w:val="000000" w:themeColor="text1"/>
          <w:sz w:val="24"/>
          <w:szCs w:val="24"/>
        </w:rPr>
        <w:t xml:space="preserve">pont </w:t>
      </w:r>
      <w:r w:rsidRPr="00E72DD7">
        <w:rPr>
          <w:rFonts w:ascii="Arial" w:hAnsi="Arial" w:cs="Arial"/>
          <w:iCs/>
          <w:color w:val="000000" w:themeColor="text1"/>
          <w:sz w:val="24"/>
          <w:szCs w:val="24"/>
        </w:rPr>
        <w:t xml:space="preserve">ab) </w:t>
      </w:r>
      <w:r w:rsidRPr="00E72DD7">
        <w:rPr>
          <w:rFonts w:ascii="Arial" w:hAnsi="Arial" w:cs="Arial"/>
          <w:color w:val="000000" w:themeColor="text1"/>
          <w:sz w:val="24"/>
          <w:szCs w:val="24"/>
        </w:rPr>
        <w:t xml:space="preserve">alpontjában foglaltak szerint folyó gyakorlati képzés </w:t>
      </w:r>
    </w:p>
    <w:p w:rsidR="00E72DD7" w:rsidRPr="00E72DD7" w:rsidRDefault="00DE6BA2" w:rsidP="00E72DD7">
      <w:pPr>
        <w:pStyle w:val="Listaszerbekezds"/>
        <w:autoSpaceDE w:val="0"/>
        <w:autoSpaceDN w:val="0"/>
        <w:adjustRightInd w:val="0"/>
        <w:spacing w:after="0" w:line="240" w:lineRule="auto"/>
        <w:ind w:left="1070"/>
        <w:rPr>
          <w:rFonts w:ascii="Arial" w:hAnsi="Arial" w:cs="Arial"/>
          <w:color w:val="000000" w:themeColor="text1"/>
          <w:sz w:val="24"/>
          <w:szCs w:val="24"/>
        </w:rPr>
      </w:pPr>
      <w:r w:rsidRPr="00E72DD7">
        <w:rPr>
          <w:rFonts w:ascii="Arial" w:hAnsi="Arial" w:cs="Arial"/>
          <w:color w:val="000000" w:themeColor="text1"/>
          <w:sz w:val="24"/>
          <w:szCs w:val="24"/>
        </w:rPr>
        <w:t xml:space="preserve">azon tanulók esetében, akiknek </w:t>
      </w:r>
    </w:p>
    <w:p w:rsidR="00DE6BA2" w:rsidRDefault="00DE6BA2" w:rsidP="003D75B6">
      <w:pPr>
        <w:pStyle w:val="Listaszerbekezds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2DD7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AA337E" w:rsidRPr="00E72DD7">
        <w:rPr>
          <w:rFonts w:ascii="Arial" w:hAnsi="Arial" w:cs="Arial"/>
          <w:b/>
          <w:color w:val="000000" w:themeColor="text1"/>
          <w:sz w:val="24"/>
          <w:szCs w:val="24"/>
        </w:rPr>
        <w:t>Szhtv.</w:t>
      </w:r>
      <w:r w:rsidR="00AA337E" w:rsidRPr="00E72DD7">
        <w:rPr>
          <w:rFonts w:ascii="Arial" w:hAnsi="Arial" w:cs="Arial"/>
          <w:color w:val="000000" w:themeColor="text1"/>
          <w:sz w:val="24"/>
          <w:szCs w:val="24"/>
        </w:rPr>
        <w:t xml:space="preserve"> 19.§ </w:t>
      </w:r>
      <w:r w:rsidRPr="00E72DD7">
        <w:rPr>
          <w:rFonts w:ascii="Arial" w:hAnsi="Arial" w:cs="Arial"/>
          <w:color w:val="000000" w:themeColor="text1"/>
          <w:sz w:val="24"/>
          <w:szCs w:val="24"/>
        </w:rPr>
        <w:t xml:space="preserve">(2) bekezdés </w:t>
      </w:r>
      <w:r w:rsidRPr="00E72DD7">
        <w:rPr>
          <w:rFonts w:ascii="Arial" w:hAnsi="Arial" w:cs="Arial"/>
          <w:iCs/>
          <w:color w:val="000000" w:themeColor="text1"/>
          <w:sz w:val="24"/>
          <w:szCs w:val="24"/>
        </w:rPr>
        <w:t xml:space="preserve">a)-c) </w:t>
      </w:r>
      <w:r w:rsidRPr="00E72DD7">
        <w:rPr>
          <w:rFonts w:ascii="Arial" w:hAnsi="Arial" w:cs="Arial"/>
          <w:color w:val="000000" w:themeColor="text1"/>
          <w:sz w:val="24"/>
          <w:szCs w:val="24"/>
        </w:rPr>
        <w:t>pontja szerinti intézményben folyik az elméleti képzése.</w:t>
      </w:r>
    </w:p>
    <w:p w:rsidR="00E72DD7" w:rsidRDefault="00E72DD7" w:rsidP="00E72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72DD7" w:rsidRPr="00E72DD7" w:rsidRDefault="00E72DD7" w:rsidP="00E72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E72DD7">
        <w:rPr>
          <w:rFonts w:ascii="Arial" w:hAnsi="Arial" w:cs="Arial"/>
          <w:b/>
          <w:i/>
          <w:color w:val="000000" w:themeColor="text1"/>
          <w:sz w:val="20"/>
          <w:szCs w:val="20"/>
        </w:rPr>
        <w:t>„Szhtv.</w:t>
      </w:r>
      <w:r w:rsidRPr="00E72DD7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E72DD7" w:rsidRPr="00E72DD7" w:rsidRDefault="00E72DD7" w:rsidP="00E72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72DD7" w:rsidRPr="00E72DD7" w:rsidRDefault="00E72DD7" w:rsidP="00E72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E72DD7">
        <w:rPr>
          <w:rFonts w:ascii="Arial" w:hAnsi="Arial" w:cs="Arial"/>
          <w:i/>
          <w:color w:val="000000" w:themeColor="text1"/>
          <w:sz w:val="20"/>
          <w:szCs w:val="20"/>
        </w:rPr>
        <w:t>5. §</w:t>
      </w:r>
    </w:p>
    <w:p w:rsidR="00E72DD7" w:rsidRPr="00E72DD7" w:rsidRDefault="00E72DD7" w:rsidP="00E72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72DD7" w:rsidRPr="00E72DD7" w:rsidRDefault="00E72DD7" w:rsidP="00E72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72DD7">
        <w:rPr>
          <w:rFonts w:ascii="Arial" w:hAnsi="Arial" w:cs="Arial"/>
          <w:i/>
          <w:sz w:val="20"/>
          <w:szCs w:val="20"/>
        </w:rPr>
        <w:t>A szakképzési hozzájárulás teljesíthető</w:t>
      </w:r>
    </w:p>
    <w:p w:rsidR="00E72DD7" w:rsidRPr="00E72DD7" w:rsidRDefault="00E72DD7" w:rsidP="00E72DD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E72DD7" w:rsidRPr="00E72DD7" w:rsidRDefault="00E72DD7" w:rsidP="00E72DD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E72DD7">
        <w:rPr>
          <w:rFonts w:ascii="Arial" w:hAnsi="Arial" w:cs="Arial"/>
          <w:i/>
          <w:iCs/>
          <w:sz w:val="20"/>
          <w:szCs w:val="20"/>
        </w:rPr>
        <w:t xml:space="preserve">ab) </w:t>
      </w:r>
      <w:r w:rsidRPr="00E72DD7">
        <w:rPr>
          <w:rFonts w:ascii="Arial" w:hAnsi="Arial" w:cs="Arial"/>
          <w:i/>
          <w:sz w:val="20"/>
          <w:szCs w:val="20"/>
        </w:rPr>
        <w:t>a szakképző iskola tanulója és a hozzájárulásra kötelezett között létrejött tanulószerződés alapján</w:t>
      </w:r>
    </w:p>
    <w:p w:rsidR="00E72DD7" w:rsidRPr="00E72DD7" w:rsidRDefault="00E72DD7" w:rsidP="00E72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72DD7">
        <w:rPr>
          <w:rFonts w:ascii="Arial" w:hAnsi="Arial" w:cs="Arial"/>
          <w:i/>
          <w:sz w:val="20"/>
          <w:szCs w:val="20"/>
        </w:rPr>
        <w:t>folytatott gyakorlati képzés - ideértve a szorgalmi idő befejezését követő összefüggő szakmai gyakorlatot is – szervezésével”.</w:t>
      </w:r>
    </w:p>
    <w:p w:rsidR="00E72DD7" w:rsidRPr="00E72DD7" w:rsidRDefault="00E72DD7" w:rsidP="00E72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01956" w:rsidRDefault="00DE6BA2" w:rsidP="00196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2DD7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F01956" w:rsidRPr="00E72DD7">
        <w:rPr>
          <w:rFonts w:ascii="Arial" w:hAnsi="Arial" w:cs="Arial"/>
          <w:color w:val="000000" w:themeColor="text1"/>
          <w:sz w:val="24"/>
          <w:szCs w:val="24"/>
        </w:rPr>
        <w:t>Az alaprész központi keretéből</w:t>
      </w:r>
      <w:r w:rsidR="00F019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1956" w:rsidRPr="00E72DD7">
        <w:rPr>
          <w:rFonts w:ascii="Arial" w:hAnsi="Arial" w:cs="Arial"/>
          <w:color w:val="000000" w:themeColor="text1"/>
          <w:sz w:val="24"/>
          <w:szCs w:val="24"/>
        </w:rPr>
        <w:t>támogatható</w:t>
      </w:r>
      <w:r w:rsidR="00F0195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01956" w:rsidRDefault="00F01956" w:rsidP="00196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01956" w:rsidRDefault="00DE6BA2" w:rsidP="00196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2DD7">
        <w:rPr>
          <w:rFonts w:ascii="Arial" w:hAnsi="Arial" w:cs="Arial"/>
          <w:color w:val="000000" w:themeColor="text1"/>
          <w:sz w:val="24"/>
          <w:szCs w:val="24"/>
        </w:rPr>
        <w:t>Az alaprész központi keretéből</w:t>
      </w:r>
      <w:r w:rsidR="00F01956">
        <w:rPr>
          <w:rFonts w:ascii="Arial" w:hAnsi="Arial" w:cs="Arial"/>
          <w:color w:val="000000" w:themeColor="text1"/>
          <w:sz w:val="24"/>
          <w:szCs w:val="24"/>
        </w:rPr>
        <w:t>,</w:t>
      </w:r>
      <w:r w:rsidRPr="00E72D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01956" w:rsidRPr="00F01956" w:rsidRDefault="00DE6BA2" w:rsidP="003D75B6">
      <w:pPr>
        <w:pStyle w:val="Listaszerbekezds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1956">
        <w:rPr>
          <w:rFonts w:ascii="Arial" w:hAnsi="Arial" w:cs="Arial"/>
          <w:color w:val="000000" w:themeColor="text1"/>
          <w:sz w:val="24"/>
          <w:szCs w:val="24"/>
        </w:rPr>
        <w:t>az iskolai rendszerű képzéssel összefüggésben</w:t>
      </w:r>
      <w:r w:rsidR="00F01956" w:rsidRPr="00F01956">
        <w:rPr>
          <w:rFonts w:ascii="Arial" w:hAnsi="Arial" w:cs="Arial"/>
          <w:color w:val="000000" w:themeColor="text1"/>
          <w:sz w:val="24"/>
          <w:szCs w:val="24"/>
        </w:rPr>
        <w:t>,</w:t>
      </w:r>
      <w:r w:rsidRPr="00F019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01956" w:rsidRPr="00F01956" w:rsidRDefault="00DE6BA2" w:rsidP="003D75B6">
      <w:pPr>
        <w:pStyle w:val="Listaszerbekezds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01956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r w:rsidR="00AA337E" w:rsidRPr="00F01956">
        <w:rPr>
          <w:rFonts w:ascii="Arial" w:hAnsi="Arial" w:cs="Arial"/>
          <w:b/>
          <w:color w:val="000000" w:themeColor="text1"/>
          <w:sz w:val="24"/>
          <w:szCs w:val="24"/>
        </w:rPr>
        <w:t>Szhtv.</w:t>
      </w:r>
      <w:r w:rsidR="00AA337E" w:rsidRPr="00F01956">
        <w:rPr>
          <w:rFonts w:ascii="Arial" w:hAnsi="Arial" w:cs="Arial"/>
          <w:color w:val="000000" w:themeColor="text1"/>
          <w:sz w:val="24"/>
          <w:szCs w:val="24"/>
        </w:rPr>
        <w:t xml:space="preserve"> 19.§ </w:t>
      </w:r>
      <w:r w:rsidRPr="00F01956">
        <w:rPr>
          <w:rFonts w:ascii="Arial" w:hAnsi="Arial" w:cs="Arial"/>
          <w:color w:val="000000" w:themeColor="text1"/>
          <w:sz w:val="24"/>
          <w:szCs w:val="24"/>
        </w:rPr>
        <w:t>(1) bekezdésben foglaltakon túl</w:t>
      </w:r>
      <w:r w:rsidR="00F01956" w:rsidRPr="00F01956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DE6BA2" w:rsidRPr="00E72DD7" w:rsidRDefault="00DE6BA2" w:rsidP="00196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2DD7">
        <w:rPr>
          <w:rFonts w:ascii="Arial" w:hAnsi="Arial" w:cs="Arial"/>
          <w:color w:val="000000" w:themeColor="text1"/>
          <w:sz w:val="24"/>
          <w:szCs w:val="24"/>
        </w:rPr>
        <w:t>támogatható</w:t>
      </w:r>
    </w:p>
    <w:p w:rsidR="00196838" w:rsidRPr="00E72DD7" w:rsidRDefault="00196838" w:rsidP="00196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DE6BA2" w:rsidRPr="00E72DD7" w:rsidRDefault="00DE6BA2" w:rsidP="00196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2DD7">
        <w:rPr>
          <w:rFonts w:ascii="Arial" w:hAnsi="Arial" w:cs="Arial"/>
          <w:iCs/>
          <w:color w:val="000000" w:themeColor="text1"/>
          <w:sz w:val="24"/>
          <w:szCs w:val="24"/>
        </w:rPr>
        <w:t xml:space="preserve">a) </w:t>
      </w:r>
      <w:r w:rsidRPr="00E72DD7">
        <w:rPr>
          <w:rFonts w:ascii="Arial" w:hAnsi="Arial" w:cs="Arial"/>
          <w:color w:val="000000" w:themeColor="text1"/>
          <w:sz w:val="24"/>
          <w:szCs w:val="24"/>
        </w:rPr>
        <w:t>az állami fenntartású szakképző intézményben,</w:t>
      </w:r>
    </w:p>
    <w:p w:rsidR="00196838" w:rsidRPr="00E72DD7" w:rsidRDefault="00196838" w:rsidP="00196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E36F8C" w:rsidRDefault="00DE6BA2" w:rsidP="00196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E72DD7">
        <w:rPr>
          <w:rFonts w:ascii="Arial" w:hAnsi="Arial" w:cs="Arial"/>
          <w:iCs/>
          <w:color w:val="000000" w:themeColor="text1"/>
          <w:sz w:val="24"/>
          <w:szCs w:val="24"/>
        </w:rPr>
        <w:t xml:space="preserve">b) </w:t>
      </w:r>
    </w:p>
    <w:p w:rsidR="00E36F8C" w:rsidRDefault="00DE6BA2" w:rsidP="00196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2DD7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E36F8C" w:rsidRPr="00E36F8C" w:rsidRDefault="00F01956" w:rsidP="003D75B6">
      <w:pPr>
        <w:pStyle w:val="Listaszerbekezds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36F8C">
        <w:rPr>
          <w:rFonts w:ascii="Arial" w:hAnsi="Arial" w:cs="Arial"/>
          <w:b/>
          <w:color w:val="000000" w:themeColor="text1"/>
          <w:sz w:val="24"/>
          <w:szCs w:val="24"/>
        </w:rPr>
        <w:t>Sztv.-</w:t>
      </w:r>
      <w:r w:rsidR="00E36F8C" w:rsidRPr="00E36F8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E6BA2" w:rsidRPr="00E36F8C">
        <w:rPr>
          <w:rFonts w:ascii="Arial" w:hAnsi="Arial" w:cs="Arial"/>
          <w:color w:val="000000" w:themeColor="text1"/>
          <w:sz w:val="24"/>
          <w:szCs w:val="24"/>
        </w:rPr>
        <w:t>ben meghatározott</w:t>
      </w:r>
      <w:r w:rsidR="00E36F8C" w:rsidRPr="00E36F8C">
        <w:rPr>
          <w:rFonts w:ascii="Arial" w:hAnsi="Arial" w:cs="Arial"/>
          <w:color w:val="000000" w:themeColor="text1"/>
          <w:sz w:val="24"/>
          <w:szCs w:val="24"/>
        </w:rPr>
        <w:t>,</w:t>
      </w:r>
      <w:r w:rsidR="00DE6BA2" w:rsidRPr="00E36F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36F8C" w:rsidRPr="00E36F8C" w:rsidRDefault="00DE6BA2" w:rsidP="003D75B6">
      <w:pPr>
        <w:pStyle w:val="Listaszerbekezds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36F8C">
        <w:rPr>
          <w:rFonts w:ascii="Arial" w:hAnsi="Arial" w:cs="Arial"/>
          <w:color w:val="000000" w:themeColor="text1"/>
          <w:sz w:val="24"/>
          <w:szCs w:val="24"/>
        </w:rPr>
        <w:t xml:space="preserve">szakképzési megállapodással rendelkező </w:t>
      </w:r>
    </w:p>
    <w:p w:rsidR="00DE6BA2" w:rsidRPr="00E36F8C" w:rsidRDefault="00DE6BA2" w:rsidP="00E36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36F8C">
        <w:rPr>
          <w:rFonts w:ascii="Arial" w:hAnsi="Arial" w:cs="Arial"/>
          <w:color w:val="000000" w:themeColor="text1"/>
          <w:sz w:val="24"/>
          <w:szCs w:val="24"/>
        </w:rPr>
        <w:t>szakképzést folytató intézményben,</w:t>
      </w:r>
    </w:p>
    <w:p w:rsidR="00196838" w:rsidRPr="00E72DD7" w:rsidRDefault="00196838" w:rsidP="00196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E36F8C" w:rsidRDefault="00DE6BA2" w:rsidP="00196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E72DD7">
        <w:rPr>
          <w:rFonts w:ascii="Arial" w:hAnsi="Arial" w:cs="Arial"/>
          <w:iCs/>
          <w:color w:val="000000" w:themeColor="text1"/>
          <w:sz w:val="24"/>
          <w:szCs w:val="24"/>
        </w:rPr>
        <w:t xml:space="preserve">c) </w:t>
      </w:r>
    </w:p>
    <w:p w:rsidR="00E36F8C" w:rsidRDefault="00DE6BA2" w:rsidP="00196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2DD7">
        <w:rPr>
          <w:rFonts w:ascii="Arial" w:hAnsi="Arial" w:cs="Arial"/>
          <w:color w:val="000000" w:themeColor="text1"/>
          <w:sz w:val="24"/>
          <w:szCs w:val="24"/>
        </w:rPr>
        <w:t>az állami fenntartású</w:t>
      </w:r>
      <w:r w:rsidR="00E36F8C">
        <w:rPr>
          <w:rFonts w:ascii="Arial" w:hAnsi="Arial" w:cs="Arial"/>
          <w:color w:val="000000" w:themeColor="text1"/>
          <w:sz w:val="24"/>
          <w:szCs w:val="24"/>
        </w:rPr>
        <w:t>,</w:t>
      </w:r>
      <w:r w:rsidRPr="00E72D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36F8C" w:rsidRPr="00E36F8C" w:rsidRDefault="00E36F8C" w:rsidP="003D75B6">
      <w:pPr>
        <w:pStyle w:val="Listaszerbekezds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36F8C">
        <w:rPr>
          <w:rFonts w:ascii="Arial" w:hAnsi="Arial" w:cs="Arial"/>
          <w:color w:val="000000" w:themeColor="text1"/>
          <w:sz w:val="24"/>
          <w:szCs w:val="24"/>
        </w:rPr>
        <w:t>s</w:t>
      </w:r>
      <w:r w:rsidR="00DE6BA2" w:rsidRPr="00E36F8C">
        <w:rPr>
          <w:rFonts w:ascii="Arial" w:hAnsi="Arial" w:cs="Arial"/>
          <w:color w:val="000000" w:themeColor="text1"/>
          <w:sz w:val="24"/>
          <w:szCs w:val="24"/>
        </w:rPr>
        <w:t>peciális szakiskolában</w:t>
      </w:r>
      <w:r w:rsidRPr="00E36F8C">
        <w:rPr>
          <w:rFonts w:ascii="Arial" w:hAnsi="Arial" w:cs="Arial"/>
          <w:color w:val="000000" w:themeColor="text1"/>
          <w:sz w:val="24"/>
          <w:szCs w:val="24"/>
        </w:rPr>
        <w:t>,</w:t>
      </w:r>
      <w:r w:rsidR="00DE6BA2" w:rsidRPr="00E36F8C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DE6BA2" w:rsidRPr="00E36F8C" w:rsidRDefault="00DE6BA2" w:rsidP="003D75B6">
      <w:pPr>
        <w:pStyle w:val="Listaszerbekezds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36F8C">
        <w:rPr>
          <w:rFonts w:ascii="Arial" w:hAnsi="Arial" w:cs="Arial"/>
          <w:color w:val="000000" w:themeColor="text1"/>
          <w:sz w:val="24"/>
          <w:szCs w:val="24"/>
        </w:rPr>
        <w:t>készségfejlesztő speciális szakiskolában,</w:t>
      </w:r>
    </w:p>
    <w:p w:rsidR="00196838" w:rsidRPr="00E72DD7" w:rsidRDefault="00196838" w:rsidP="00196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E36F8C" w:rsidRDefault="00DE6BA2" w:rsidP="00196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E72DD7">
        <w:rPr>
          <w:rFonts w:ascii="Arial" w:hAnsi="Arial" w:cs="Arial"/>
          <w:iCs/>
          <w:color w:val="000000" w:themeColor="text1"/>
          <w:sz w:val="24"/>
          <w:szCs w:val="24"/>
        </w:rPr>
        <w:t xml:space="preserve">d) </w:t>
      </w:r>
    </w:p>
    <w:p w:rsidR="00E36F8C" w:rsidRDefault="00DE6BA2" w:rsidP="00196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2DD7">
        <w:rPr>
          <w:rFonts w:ascii="Arial" w:hAnsi="Arial" w:cs="Arial"/>
          <w:color w:val="000000" w:themeColor="text1"/>
          <w:sz w:val="24"/>
          <w:szCs w:val="24"/>
        </w:rPr>
        <w:t>a szakképző iskola fenntartójával kötött megállapodás alapján</w:t>
      </w:r>
      <w:r w:rsidR="00E36F8C">
        <w:rPr>
          <w:rFonts w:ascii="Arial" w:hAnsi="Arial" w:cs="Arial"/>
          <w:color w:val="000000" w:themeColor="text1"/>
          <w:sz w:val="24"/>
          <w:szCs w:val="24"/>
        </w:rPr>
        <w:t>,</w:t>
      </w:r>
      <w:r w:rsidRPr="00E72D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36F8C" w:rsidRPr="00E36F8C" w:rsidRDefault="00DE6BA2" w:rsidP="003D75B6">
      <w:pPr>
        <w:pStyle w:val="Listaszerbekezds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36F8C">
        <w:rPr>
          <w:rFonts w:ascii="Arial" w:hAnsi="Arial" w:cs="Arial"/>
          <w:color w:val="000000" w:themeColor="text1"/>
          <w:sz w:val="24"/>
          <w:szCs w:val="24"/>
        </w:rPr>
        <w:t>az iskolai rendszerű gyakorlati képzésben részt vevő</w:t>
      </w:r>
      <w:r w:rsidR="00E36F8C" w:rsidRPr="00E36F8C">
        <w:rPr>
          <w:rFonts w:ascii="Arial" w:hAnsi="Arial" w:cs="Arial"/>
          <w:color w:val="000000" w:themeColor="text1"/>
          <w:sz w:val="24"/>
          <w:szCs w:val="24"/>
        </w:rPr>
        <w:t>,</w:t>
      </w:r>
      <w:r w:rsidRPr="00E36F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E6BA2" w:rsidRPr="00E36F8C" w:rsidRDefault="00DE6BA2" w:rsidP="003D75B6">
      <w:pPr>
        <w:pStyle w:val="Listaszerbekezds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36F8C">
        <w:rPr>
          <w:rFonts w:ascii="Arial" w:hAnsi="Arial" w:cs="Arial"/>
          <w:color w:val="000000" w:themeColor="text1"/>
          <w:sz w:val="24"/>
          <w:szCs w:val="24"/>
        </w:rPr>
        <w:t>állami felnőttképzési intézménynél,</w:t>
      </w:r>
    </w:p>
    <w:p w:rsidR="00196838" w:rsidRPr="00E72DD7" w:rsidRDefault="00196838" w:rsidP="00196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654F09" w:rsidRDefault="00654F09" w:rsidP="00196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CC51BD" w:rsidRDefault="00DE6BA2" w:rsidP="00196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E72DD7">
        <w:rPr>
          <w:rFonts w:ascii="Arial" w:hAnsi="Arial" w:cs="Arial"/>
          <w:iCs/>
          <w:color w:val="000000" w:themeColor="text1"/>
          <w:sz w:val="24"/>
          <w:szCs w:val="24"/>
        </w:rPr>
        <w:lastRenderedPageBreak/>
        <w:t xml:space="preserve">e) </w:t>
      </w:r>
    </w:p>
    <w:p w:rsidR="00CC51BD" w:rsidRDefault="00DE6BA2" w:rsidP="00196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2DD7">
        <w:rPr>
          <w:rFonts w:ascii="Arial" w:hAnsi="Arial" w:cs="Arial"/>
          <w:color w:val="000000" w:themeColor="text1"/>
          <w:sz w:val="24"/>
          <w:szCs w:val="24"/>
        </w:rPr>
        <w:t>a felsőoktatási intézményben</w:t>
      </w:r>
      <w:r w:rsidR="00CC51BD">
        <w:rPr>
          <w:rFonts w:ascii="Arial" w:hAnsi="Arial" w:cs="Arial"/>
          <w:color w:val="000000" w:themeColor="text1"/>
          <w:sz w:val="24"/>
          <w:szCs w:val="24"/>
        </w:rPr>
        <w:t>,</w:t>
      </w:r>
      <w:r w:rsidRPr="00E72D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C51BD" w:rsidRPr="00CC51BD" w:rsidRDefault="00DE6BA2" w:rsidP="003D75B6">
      <w:pPr>
        <w:pStyle w:val="Listaszerbekezds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C51BD">
        <w:rPr>
          <w:rFonts w:ascii="Arial" w:hAnsi="Arial" w:cs="Arial"/>
          <w:color w:val="000000" w:themeColor="text1"/>
          <w:sz w:val="24"/>
          <w:szCs w:val="24"/>
        </w:rPr>
        <w:t>a gyakorlatigényes alapképzési szak keretében</w:t>
      </w:r>
      <w:r w:rsidR="00CC51BD" w:rsidRPr="00CC51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C51BD">
        <w:rPr>
          <w:rFonts w:ascii="Arial" w:hAnsi="Arial" w:cs="Arial"/>
          <w:color w:val="000000" w:themeColor="text1"/>
          <w:sz w:val="24"/>
          <w:szCs w:val="24"/>
        </w:rPr>
        <w:t xml:space="preserve">folytatott, </w:t>
      </w:r>
    </w:p>
    <w:p w:rsidR="00CC51BD" w:rsidRPr="00CC51BD" w:rsidRDefault="00DE6BA2" w:rsidP="003D75B6">
      <w:pPr>
        <w:pStyle w:val="Listaszerbekezds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C51BD">
        <w:rPr>
          <w:rFonts w:ascii="Arial" w:hAnsi="Arial" w:cs="Arial"/>
          <w:color w:val="000000" w:themeColor="text1"/>
          <w:sz w:val="24"/>
          <w:szCs w:val="24"/>
        </w:rPr>
        <w:t xml:space="preserve">szakképesítést, vagy </w:t>
      </w:r>
    </w:p>
    <w:p w:rsidR="00CC51BD" w:rsidRPr="00CC51BD" w:rsidRDefault="00DE6BA2" w:rsidP="003D75B6">
      <w:pPr>
        <w:pStyle w:val="Listaszerbekezds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C51BD">
        <w:rPr>
          <w:rFonts w:ascii="Arial" w:hAnsi="Arial" w:cs="Arial"/>
          <w:color w:val="000000" w:themeColor="text1"/>
          <w:sz w:val="24"/>
          <w:szCs w:val="24"/>
        </w:rPr>
        <w:t xml:space="preserve">szakképzettséget és végzettséget </w:t>
      </w:r>
    </w:p>
    <w:p w:rsidR="00CC51BD" w:rsidRDefault="00DE6BA2" w:rsidP="00CC51B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E72DD7">
        <w:rPr>
          <w:rFonts w:ascii="Arial" w:hAnsi="Arial" w:cs="Arial"/>
          <w:color w:val="000000" w:themeColor="text1"/>
          <w:sz w:val="24"/>
          <w:szCs w:val="24"/>
        </w:rPr>
        <w:t xml:space="preserve">nyújtó képzés </w:t>
      </w:r>
    </w:p>
    <w:p w:rsidR="00DE6BA2" w:rsidRPr="00E72DD7" w:rsidRDefault="00DE6BA2" w:rsidP="00196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2DD7">
        <w:rPr>
          <w:rFonts w:ascii="Arial" w:hAnsi="Arial" w:cs="Arial"/>
          <w:color w:val="000000" w:themeColor="text1"/>
          <w:sz w:val="24"/>
          <w:szCs w:val="24"/>
        </w:rPr>
        <w:t>tárgyi feltételeinek a fejlesztésére irányuló beruházás.</w:t>
      </w:r>
    </w:p>
    <w:p w:rsidR="00196838" w:rsidRPr="00E72DD7" w:rsidRDefault="00196838" w:rsidP="00196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C51BD" w:rsidRDefault="00DE6BA2" w:rsidP="00196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2DD7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CC51BD" w:rsidRPr="00E72DD7">
        <w:rPr>
          <w:rFonts w:ascii="Arial" w:hAnsi="Arial" w:cs="Arial"/>
          <w:color w:val="000000" w:themeColor="text1"/>
          <w:sz w:val="24"/>
          <w:szCs w:val="24"/>
        </w:rPr>
        <w:t>Az alaprész központi keretéből</w:t>
      </w:r>
      <w:r w:rsidR="00CC51B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C51BD" w:rsidRPr="00E72DD7">
        <w:rPr>
          <w:rFonts w:ascii="Arial" w:hAnsi="Arial" w:cs="Arial"/>
          <w:color w:val="000000" w:themeColor="text1"/>
          <w:sz w:val="24"/>
          <w:szCs w:val="24"/>
        </w:rPr>
        <w:t>támogatás nyújtható</w:t>
      </w:r>
      <w:r w:rsidR="00CC51B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51BD" w:rsidRDefault="00CC51BD" w:rsidP="00196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C51BD" w:rsidRDefault="00DE6BA2" w:rsidP="00196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2DD7">
        <w:rPr>
          <w:rFonts w:ascii="Arial" w:hAnsi="Arial" w:cs="Arial"/>
          <w:color w:val="000000" w:themeColor="text1"/>
          <w:sz w:val="24"/>
          <w:szCs w:val="24"/>
        </w:rPr>
        <w:t>Az alaprész központi keretéből</w:t>
      </w:r>
      <w:r w:rsidR="00CC51BD">
        <w:rPr>
          <w:rFonts w:ascii="Arial" w:hAnsi="Arial" w:cs="Arial"/>
          <w:color w:val="000000" w:themeColor="text1"/>
          <w:sz w:val="24"/>
          <w:szCs w:val="24"/>
        </w:rPr>
        <w:t>,</w:t>
      </w:r>
      <w:r w:rsidRPr="00E72D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C51BD" w:rsidRPr="00CC51BD" w:rsidRDefault="00DE6BA2" w:rsidP="003D75B6">
      <w:pPr>
        <w:pStyle w:val="Listaszerbekezds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C51BD">
        <w:rPr>
          <w:rFonts w:ascii="Arial" w:hAnsi="Arial" w:cs="Arial"/>
          <w:color w:val="000000" w:themeColor="text1"/>
          <w:sz w:val="24"/>
          <w:szCs w:val="24"/>
        </w:rPr>
        <w:t>az iskolai rendszerű képzéssel összefüggésben</w:t>
      </w:r>
      <w:r w:rsidR="00CC51BD" w:rsidRPr="00CC51BD">
        <w:rPr>
          <w:rFonts w:ascii="Arial" w:hAnsi="Arial" w:cs="Arial"/>
          <w:color w:val="000000" w:themeColor="text1"/>
          <w:sz w:val="24"/>
          <w:szCs w:val="24"/>
        </w:rPr>
        <w:t>,</w:t>
      </w:r>
      <w:r w:rsidRPr="00CC51BD">
        <w:rPr>
          <w:rFonts w:ascii="Arial" w:hAnsi="Arial" w:cs="Arial"/>
          <w:color w:val="000000" w:themeColor="text1"/>
          <w:sz w:val="24"/>
          <w:szCs w:val="24"/>
        </w:rPr>
        <w:t xml:space="preserve"> támogatás nyújtható </w:t>
      </w:r>
    </w:p>
    <w:p w:rsidR="00CC51BD" w:rsidRDefault="00DE6BA2" w:rsidP="003D75B6">
      <w:pPr>
        <w:pStyle w:val="Listaszerbekezds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C51BD">
        <w:rPr>
          <w:rFonts w:ascii="Arial" w:hAnsi="Arial" w:cs="Arial"/>
          <w:color w:val="000000" w:themeColor="text1"/>
          <w:sz w:val="24"/>
          <w:szCs w:val="24"/>
        </w:rPr>
        <w:t xml:space="preserve">vagyoni értékű jogok közé sorolható szoftver felhasználási jog megszerzésére, illetve </w:t>
      </w:r>
    </w:p>
    <w:p w:rsidR="00CC51BD" w:rsidRDefault="00DE6BA2" w:rsidP="003D75B6">
      <w:pPr>
        <w:pStyle w:val="Listaszerbekezds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C51BD">
        <w:rPr>
          <w:rFonts w:ascii="Arial" w:hAnsi="Arial" w:cs="Arial"/>
          <w:color w:val="000000" w:themeColor="text1"/>
          <w:sz w:val="24"/>
          <w:szCs w:val="24"/>
        </w:rPr>
        <w:t>szellemi termékek közé sorolható</w:t>
      </w:r>
      <w:r w:rsidR="00CC51BD">
        <w:rPr>
          <w:rFonts w:ascii="Arial" w:hAnsi="Arial" w:cs="Arial"/>
          <w:color w:val="000000" w:themeColor="text1"/>
          <w:sz w:val="24"/>
          <w:szCs w:val="24"/>
        </w:rPr>
        <w:t>,</w:t>
      </w:r>
      <w:r w:rsidRPr="00CC51BD">
        <w:rPr>
          <w:rFonts w:ascii="Arial" w:hAnsi="Arial" w:cs="Arial"/>
          <w:color w:val="000000" w:themeColor="text1"/>
          <w:sz w:val="24"/>
          <w:szCs w:val="24"/>
        </w:rPr>
        <w:t xml:space="preserve"> szellemi jogvédelemben részesülő szoftvertermék </w:t>
      </w:r>
    </w:p>
    <w:p w:rsidR="0055269A" w:rsidRDefault="00DE6BA2" w:rsidP="0055269A">
      <w:pPr>
        <w:pStyle w:val="Listaszerbekezds"/>
        <w:autoSpaceDE w:val="0"/>
        <w:autoSpaceDN w:val="0"/>
        <w:adjustRightInd w:val="0"/>
        <w:spacing w:after="0" w:line="240" w:lineRule="auto"/>
        <w:ind w:firstLine="350"/>
        <w:rPr>
          <w:rFonts w:ascii="Arial" w:hAnsi="Arial" w:cs="Arial"/>
          <w:color w:val="000000" w:themeColor="text1"/>
          <w:sz w:val="24"/>
          <w:szCs w:val="24"/>
        </w:rPr>
      </w:pPr>
      <w:r w:rsidRPr="00CC51BD">
        <w:rPr>
          <w:rFonts w:ascii="Arial" w:hAnsi="Arial" w:cs="Arial"/>
          <w:color w:val="000000" w:themeColor="text1"/>
          <w:sz w:val="24"/>
          <w:szCs w:val="24"/>
        </w:rPr>
        <w:t xml:space="preserve">beszerzésére is </w:t>
      </w:r>
    </w:p>
    <w:p w:rsidR="0055269A" w:rsidRDefault="0055269A" w:rsidP="00552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E6BA2" w:rsidRPr="0055269A" w:rsidRDefault="00DE6BA2" w:rsidP="00552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269A">
        <w:rPr>
          <w:rFonts w:ascii="Arial" w:hAnsi="Arial" w:cs="Arial"/>
          <w:color w:val="000000" w:themeColor="text1"/>
          <w:sz w:val="24"/>
          <w:szCs w:val="24"/>
        </w:rPr>
        <w:t>[</w:t>
      </w:r>
      <w:r w:rsidR="0012515C" w:rsidRPr="00E72DD7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12515C" w:rsidRPr="00E72DD7">
        <w:rPr>
          <w:rFonts w:ascii="Arial" w:hAnsi="Arial" w:cs="Arial"/>
          <w:b/>
          <w:color w:val="000000" w:themeColor="text1"/>
          <w:sz w:val="24"/>
          <w:szCs w:val="24"/>
        </w:rPr>
        <w:t>Szhtv.</w:t>
      </w:r>
      <w:r w:rsidR="0012515C" w:rsidRPr="00E72DD7">
        <w:rPr>
          <w:rFonts w:ascii="Arial" w:hAnsi="Arial" w:cs="Arial"/>
          <w:color w:val="000000" w:themeColor="text1"/>
          <w:sz w:val="24"/>
          <w:szCs w:val="24"/>
        </w:rPr>
        <w:t xml:space="preserve"> 19.§ </w:t>
      </w:r>
      <w:r w:rsidRPr="0055269A">
        <w:rPr>
          <w:rFonts w:ascii="Arial" w:hAnsi="Arial" w:cs="Arial"/>
          <w:color w:val="000000" w:themeColor="text1"/>
          <w:sz w:val="24"/>
          <w:szCs w:val="24"/>
        </w:rPr>
        <w:t>(1)-(3) bekezdésben foglaltak a továbbiakban együtt: beruházási célú támogatás].</w:t>
      </w:r>
    </w:p>
    <w:p w:rsidR="00196838" w:rsidRPr="00E72DD7" w:rsidRDefault="00196838" w:rsidP="00196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B5B6A" w:rsidRDefault="00DE6BA2" w:rsidP="00196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2DD7">
        <w:rPr>
          <w:rFonts w:ascii="Arial" w:hAnsi="Arial" w:cs="Arial"/>
          <w:color w:val="000000" w:themeColor="text1"/>
          <w:sz w:val="24"/>
          <w:szCs w:val="24"/>
        </w:rPr>
        <w:t>(4) A</w:t>
      </w:r>
      <w:r w:rsidR="001251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515C" w:rsidRPr="00E72DD7">
        <w:rPr>
          <w:rFonts w:ascii="Arial" w:hAnsi="Arial" w:cs="Arial"/>
          <w:b/>
          <w:color w:val="000000" w:themeColor="text1"/>
          <w:sz w:val="24"/>
          <w:szCs w:val="24"/>
        </w:rPr>
        <w:t>Szhtv.</w:t>
      </w:r>
      <w:r w:rsidR="0012515C" w:rsidRPr="00E72D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B5B6A" w:rsidRDefault="0012515C" w:rsidP="004B5B6A">
      <w:pPr>
        <w:pStyle w:val="Listaszerbekezds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B5B6A">
        <w:rPr>
          <w:rFonts w:ascii="Arial" w:hAnsi="Arial" w:cs="Arial"/>
          <w:color w:val="000000" w:themeColor="text1"/>
          <w:sz w:val="24"/>
          <w:szCs w:val="24"/>
        </w:rPr>
        <w:t xml:space="preserve">19.§ </w:t>
      </w:r>
      <w:r w:rsidR="00DE6BA2" w:rsidRPr="004B5B6A">
        <w:rPr>
          <w:rFonts w:ascii="Arial" w:hAnsi="Arial" w:cs="Arial"/>
          <w:color w:val="000000" w:themeColor="text1"/>
          <w:sz w:val="24"/>
          <w:szCs w:val="24"/>
        </w:rPr>
        <w:t xml:space="preserve">(1)-(3) és a (10) bekezdés, valamint </w:t>
      </w:r>
    </w:p>
    <w:p w:rsidR="004B5B6A" w:rsidRDefault="00DE6BA2" w:rsidP="004B5B6A">
      <w:pPr>
        <w:pStyle w:val="Listaszerbekezds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B5B6A">
        <w:rPr>
          <w:rFonts w:ascii="Arial" w:hAnsi="Arial" w:cs="Arial"/>
          <w:color w:val="000000" w:themeColor="text1"/>
          <w:sz w:val="24"/>
          <w:szCs w:val="24"/>
        </w:rPr>
        <w:t xml:space="preserve">17. § </w:t>
      </w:r>
    </w:p>
    <w:p w:rsidR="00DE6BA2" w:rsidRPr="004B5B6A" w:rsidRDefault="00DE6BA2" w:rsidP="004B5B6A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B5B6A">
        <w:rPr>
          <w:rFonts w:ascii="Arial" w:hAnsi="Arial" w:cs="Arial"/>
          <w:color w:val="000000" w:themeColor="text1"/>
          <w:sz w:val="24"/>
          <w:szCs w:val="24"/>
        </w:rPr>
        <w:t>szerinti támogatás odaítélése</w:t>
      </w:r>
      <w:r w:rsidR="004B5B6A">
        <w:rPr>
          <w:rFonts w:ascii="Arial" w:hAnsi="Arial" w:cs="Arial"/>
          <w:color w:val="000000" w:themeColor="text1"/>
          <w:sz w:val="24"/>
          <w:szCs w:val="24"/>
        </w:rPr>
        <w:t>,</w:t>
      </w:r>
      <w:r w:rsidRPr="004B5B6A">
        <w:rPr>
          <w:rFonts w:ascii="Arial" w:hAnsi="Arial" w:cs="Arial"/>
          <w:color w:val="000000" w:themeColor="text1"/>
          <w:sz w:val="24"/>
          <w:szCs w:val="24"/>
        </w:rPr>
        <w:t xml:space="preserve"> nyilvános pályázat alapján történik.</w:t>
      </w:r>
    </w:p>
    <w:p w:rsidR="0012515C" w:rsidRDefault="0012515C" w:rsidP="00196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2515C" w:rsidRPr="0012515C" w:rsidRDefault="0012515C" w:rsidP="00196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12515C">
        <w:rPr>
          <w:rFonts w:ascii="Arial" w:hAnsi="Arial" w:cs="Arial"/>
          <w:b/>
          <w:i/>
          <w:color w:val="000000" w:themeColor="text1"/>
          <w:sz w:val="20"/>
          <w:szCs w:val="20"/>
        </w:rPr>
        <w:t>„Szhtv.</w:t>
      </w:r>
      <w:r w:rsidRPr="0012515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12515C" w:rsidRPr="0012515C" w:rsidRDefault="0012515C" w:rsidP="00196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2515C" w:rsidRPr="0012515C" w:rsidRDefault="0012515C" w:rsidP="00196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12515C">
        <w:rPr>
          <w:rFonts w:ascii="Arial" w:hAnsi="Arial" w:cs="Arial"/>
          <w:i/>
          <w:color w:val="000000" w:themeColor="text1"/>
          <w:sz w:val="20"/>
          <w:szCs w:val="20"/>
        </w:rPr>
        <w:t>17. §</w:t>
      </w:r>
    </w:p>
    <w:p w:rsidR="0012515C" w:rsidRPr="0012515C" w:rsidRDefault="0012515C" w:rsidP="00196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2515C" w:rsidRPr="0012515C" w:rsidRDefault="0012515C" w:rsidP="00125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2515C">
        <w:rPr>
          <w:rFonts w:ascii="Arial" w:hAnsi="Arial" w:cs="Arial"/>
          <w:i/>
          <w:sz w:val="20"/>
          <w:szCs w:val="20"/>
        </w:rPr>
        <w:t xml:space="preserve">A 12. § </w:t>
      </w:r>
      <w:r w:rsidRPr="0012515C">
        <w:rPr>
          <w:rFonts w:ascii="Arial" w:hAnsi="Arial" w:cs="Arial"/>
          <w:i/>
          <w:iCs/>
          <w:sz w:val="20"/>
          <w:szCs w:val="20"/>
        </w:rPr>
        <w:t xml:space="preserve">e) </w:t>
      </w:r>
      <w:r w:rsidRPr="0012515C">
        <w:rPr>
          <w:rFonts w:ascii="Arial" w:hAnsi="Arial" w:cs="Arial"/>
          <w:i/>
          <w:sz w:val="20"/>
          <w:szCs w:val="20"/>
        </w:rPr>
        <w:t>pontja szerinti decentralizált keret</w:t>
      </w:r>
    </w:p>
    <w:p w:rsidR="0012515C" w:rsidRPr="0012515C" w:rsidRDefault="0012515C" w:rsidP="001251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12515C" w:rsidRPr="0012515C" w:rsidRDefault="0012515C" w:rsidP="001251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12515C">
        <w:rPr>
          <w:rFonts w:ascii="Arial" w:hAnsi="Arial" w:cs="Arial"/>
          <w:i/>
          <w:iCs/>
          <w:sz w:val="20"/>
          <w:szCs w:val="20"/>
        </w:rPr>
        <w:t>a)</w:t>
      </w:r>
      <w:r w:rsidR="004B5B6A">
        <w:rPr>
          <w:rFonts w:ascii="Arial" w:hAnsi="Arial" w:cs="Arial"/>
          <w:i/>
          <w:iCs/>
          <w:sz w:val="20"/>
          <w:szCs w:val="20"/>
        </w:rPr>
        <w:t xml:space="preserve"> hatályon kívül helyezve,</w:t>
      </w:r>
    </w:p>
    <w:p w:rsidR="0012515C" w:rsidRPr="0012515C" w:rsidRDefault="0012515C" w:rsidP="001251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12515C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12515C">
        <w:rPr>
          <w:rFonts w:ascii="Arial" w:hAnsi="Arial" w:cs="Arial"/>
          <w:i/>
          <w:sz w:val="20"/>
          <w:szCs w:val="20"/>
        </w:rPr>
        <w:t>50%-a a 19. § (1)-(3) bekezdése szerinti célokra,</w:t>
      </w:r>
    </w:p>
    <w:p w:rsidR="0012515C" w:rsidRPr="0012515C" w:rsidRDefault="0012515C" w:rsidP="001251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12515C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12515C">
        <w:rPr>
          <w:rFonts w:ascii="Arial" w:hAnsi="Arial" w:cs="Arial"/>
          <w:i/>
          <w:sz w:val="20"/>
          <w:szCs w:val="20"/>
        </w:rPr>
        <w:t xml:space="preserve">50%-a a 19. § (2) bekezdése </w:t>
      </w:r>
      <w:r w:rsidRPr="0012515C">
        <w:rPr>
          <w:rFonts w:ascii="Arial" w:hAnsi="Arial" w:cs="Arial"/>
          <w:i/>
          <w:iCs/>
          <w:sz w:val="20"/>
          <w:szCs w:val="20"/>
        </w:rPr>
        <w:t xml:space="preserve">a)-c) </w:t>
      </w:r>
      <w:r w:rsidRPr="0012515C">
        <w:rPr>
          <w:rFonts w:ascii="Arial" w:hAnsi="Arial" w:cs="Arial"/>
          <w:i/>
          <w:sz w:val="20"/>
          <w:szCs w:val="20"/>
        </w:rPr>
        <w:t>pontja szerint beruházási célú támogatásra jogosultnál az iskolai tanműhelyben folyó gyakorlati képzés működtetési költségeire, valamint a szakképzés korszerűsítéséhez szükséges tananyag- és taneszköz-fejlesztés, továbbá az elméleti, gyakorlati tantárgyakat oktató tanárok, szakoktatók, gyakorlati oktatók továbbképzésének támogatására használható fel”.</w:t>
      </w:r>
    </w:p>
    <w:p w:rsidR="0012515C" w:rsidRPr="00E72DD7" w:rsidRDefault="0012515C" w:rsidP="00196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54F09" w:rsidRDefault="00654F0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7F6E89" w:rsidRDefault="00DE6BA2" w:rsidP="007F6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2DD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(5) </w:t>
      </w:r>
      <w:r w:rsidR="007F6E89" w:rsidRPr="00E72DD7">
        <w:rPr>
          <w:rFonts w:ascii="Arial" w:hAnsi="Arial" w:cs="Arial"/>
          <w:color w:val="000000" w:themeColor="text1"/>
          <w:sz w:val="24"/>
          <w:szCs w:val="24"/>
        </w:rPr>
        <w:t>Az alaprész központi keretéből támogatás nyújtható</w:t>
      </w:r>
      <w:r w:rsidR="007F6E8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F6E89" w:rsidRDefault="007F6E89" w:rsidP="00196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F6E89" w:rsidRPr="00DB6B0F" w:rsidRDefault="00DE6BA2" w:rsidP="00DB6B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2DD7">
        <w:rPr>
          <w:rFonts w:ascii="Arial" w:hAnsi="Arial" w:cs="Arial"/>
          <w:color w:val="000000" w:themeColor="text1"/>
          <w:sz w:val="24"/>
          <w:szCs w:val="24"/>
        </w:rPr>
        <w:t>Az alaprész központi keretéből támogatás nyújtható</w:t>
      </w:r>
      <w:r w:rsidR="00DB6B0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B6B0F">
        <w:rPr>
          <w:rFonts w:ascii="Arial" w:hAnsi="Arial" w:cs="Arial"/>
          <w:color w:val="000000" w:themeColor="text1"/>
          <w:sz w:val="24"/>
          <w:szCs w:val="24"/>
        </w:rPr>
        <w:t>a szakképesítésért felelős miniszter által</w:t>
      </w:r>
      <w:r w:rsidR="007F6E89" w:rsidRPr="00DB6B0F">
        <w:rPr>
          <w:rFonts w:ascii="Arial" w:hAnsi="Arial" w:cs="Arial"/>
          <w:color w:val="000000" w:themeColor="text1"/>
          <w:sz w:val="24"/>
          <w:szCs w:val="24"/>
        </w:rPr>
        <w:t>,</w:t>
      </w:r>
      <w:r w:rsidRPr="00DB6B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B6B0F" w:rsidRPr="00DB6B0F" w:rsidRDefault="007F6E89" w:rsidP="003D75B6">
      <w:pPr>
        <w:pStyle w:val="Listaszerbekezds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B6B0F">
        <w:rPr>
          <w:rFonts w:ascii="Arial" w:hAnsi="Arial" w:cs="Arial"/>
          <w:b/>
          <w:color w:val="000000" w:themeColor="text1"/>
          <w:sz w:val="24"/>
          <w:szCs w:val="24"/>
        </w:rPr>
        <w:t xml:space="preserve">Sztv. </w:t>
      </w:r>
      <w:r w:rsidR="00DE6BA2" w:rsidRPr="00DB6B0F">
        <w:rPr>
          <w:rFonts w:ascii="Arial" w:hAnsi="Arial" w:cs="Arial"/>
          <w:color w:val="000000" w:themeColor="text1"/>
          <w:sz w:val="24"/>
          <w:szCs w:val="24"/>
        </w:rPr>
        <w:t>alapján működtetett</w:t>
      </w:r>
      <w:r w:rsidR="00DB6B0F" w:rsidRPr="00DB6B0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E6BA2" w:rsidRPr="00DB6B0F">
        <w:rPr>
          <w:rFonts w:ascii="Arial" w:hAnsi="Arial" w:cs="Arial"/>
          <w:color w:val="000000" w:themeColor="text1"/>
          <w:sz w:val="24"/>
          <w:szCs w:val="24"/>
        </w:rPr>
        <w:t xml:space="preserve">kutató és fejlesztő-szolgáltató intézetnek </w:t>
      </w:r>
    </w:p>
    <w:p w:rsidR="00DB6B0F" w:rsidRPr="00DB6B0F" w:rsidRDefault="00DE6BA2" w:rsidP="00545BE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DB6B0F">
        <w:rPr>
          <w:rFonts w:ascii="Arial" w:hAnsi="Arial" w:cs="Arial"/>
          <w:color w:val="000000" w:themeColor="text1"/>
          <w:sz w:val="24"/>
          <w:szCs w:val="24"/>
        </w:rPr>
        <w:t xml:space="preserve">a szakképzés korszerűsítéséhez szükséges </w:t>
      </w:r>
    </w:p>
    <w:p w:rsidR="00DB6B0F" w:rsidRPr="00DB6B0F" w:rsidRDefault="00DE6BA2" w:rsidP="003D75B6">
      <w:pPr>
        <w:pStyle w:val="Listaszerbekezds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B6B0F">
        <w:rPr>
          <w:rFonts w:ascii="Arial" w:hAnsi="Arial" w:cs="Arial"/>
          <w:color w:val="000000" w:themeColor="text1"/>
          <w:sz w:val="24"/>
          <w:szCs w:val="24"/>
        </w:rPr>
        <w:t>tananyag- és taneszköz-fejlesztéshez</w:t>
      </w:r>
      <w:r w:rsidR="00DB6B0F" w:rsidRPr="00DB6B0F">
        <w:rPr>
          <w:rFonts w:ascii="Arial" w:hAnsi="Arial" w:cs="Arial"/>
          <w:color w:val="000000" w:themeColor="text1"/>
          <w:sz w:val="24"/>
          <w:szCs w:val="24"/>
        </w:rPr>
        <w:t>,</w:t>
      </w:r>
      <w:r w:rsidRPr="00DB6B0F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DB6B0F" w:rsidRPr="00DB6B0F" w:rsidRDefault="00DB6B0F" w:rsidP="003D75B6">
      <w:pPr>
        <w:pStyle w:val="Listaszerbekezds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B6B0F">
        <w:rPr>
          <w:rFonts w:ascii="Arial" w:hAnsi="Arial" w:cs="Arial"/>
          <w:color w:val="000000" w:themeColor="text1"/>
          <w:sz w:val="24"/>
          <w:szCs w:val="24"/>
        </w:rPr>
        <w:t>K</w:t>
      </w:r>
      <w:r w:rsidR="00DE6BA2" w:rsidRPr="00DB6B0F">
        <w:rPr>
          <w:rFonts w:ascii="Arial" w:hAnsi="Arial" w:cs="Arial"/>
          <w:color w:val="000000" w:themeColor="text1"/>
          <w:sz w:val="24"/>
          <w:szCs w:val="24"/>
        </w:rPr>
        <w:t xml:space="preserve">özponti </w:t>
      </w:r>
      <w:r w:rsidRPr="00DB6B0F">
        <w:rPr>
          <w:rFonts w:ascii="Arial" w:hAnsi="Arial" w:cs="Arial"/>
          <w:color w:val="000000" w:themeColor="text1"/>
          <w:sz w:val="24"/>
          <w:szCs w:val="24"/>
        </w:rPr>
        <w:t>P</w:t>
      </w:r>
      <w:r w:rsidR="00DE6BA2" w:rsidRPr="00DB6B0F">
        <w:rPr>
          <w:rFonts w:ascii="Arial" w:hAnsi="Arial" w:cs="Arial"/>
          <w:color w:val="000000" w:themeColor="text1"/>
          <w:sz w:val="24"/>
          <w:szCs w:val="24"/>
        </w:rPr>
        <w:t xml:space="preserve">rogramok kidolgozásához, valamint </w:t>
      </w:r>
    </w:p>
    <w:p w:rsidR="00DB6B0F" w:rsidRPr="00DB6B0F" w:rsidRDefault="00DE6BA2" w:rsidP="003D75B6">
      <w:pPr>
        <w:pStyle w:val="Listaszerbekezds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B6B0F">
        <w:rPr>
          <w:rFonts w:ascii="Arial" w:hAnsi="Arial" w:cs="Arial"/>
          <w:color w:val="000000" w:themeColor="text1"/>
          <w:sz w:val="24"/>
          <w:szCs w:val="24"/>
        </w:rPr>
        <w:t xml:space="preserve">az általa szervezett </w:t>
      </w:r>
    </w:p>
    <w:p w:rsidR="00DB6B0F" w:rsidRPr="00DB6B0F" w:rsidRDefault="00DE6BA2" w:rsidP="003D75B6">
      <w:pPr>
        <w:pStyle w:val="Listaszerbekezds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B6B0F">
        <w:rPr>
          <w:rFonts w:ascii="Arial" w:hAnsi="Arial" w:cs="Arial"/>
          <w:color w:val="000000" w:themeColor="text1"/>
          <w:sz w:val="24"/>
          <w:szCs w:val="24"/>
        </w:rPr>
        <w:t>szakmai elméleti</w:t>
      </w:r>
      <w:r w:rsidR="00DB6B0F" w:rsidRPr="00DB6B0F">
        <w:rPr>
          <w:rFonts w:ascii="Arial" w:hAnsi="Arial" w:cs="Arial"/>
          <w:color w:val="000000" w:themeColor="text1"/>
          <w:sz w:val="24"/>
          <w:szCs w:val="24"/>
        </w:rPr>
        <w:t>,</w:t>
      </w:r>
      <w:r w:rsidRPr="00DB6B0F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DB6B0F" w:rsidRPr="00DB6B0F" w:rsidRDefault="00DB6B0F" w:rsidP="003D75B6">
      <w:pPr>
        <w:pStyle w:val="Listaszerbekezds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B6B0F">
        <w:rPr>
          <w:rFonts w:ascii="Arial" w:hAnsi="Arial" w:cs="Arial"/>
          <w:color w:val="000000" w:themeColor="text1"/>
          <w:sz w:val="24"/>
          <w:szCs w:val="24"/>
        </w:rPr>
        <w:t xml:space="preserve">szakmai </w:t>
      </w:r>
      <w:r w:rsidR="00DE6BA2" w:rsidRPr="00DB6B0F">
        <w:rPr>
          <w:rFonts w:ascii="Arial" w:hAnsi="Arial" w:cs="Arial"/>
          <w:color w:val="000000" w:themeColor="text1"/>
          <w:sz w:val="24"/>
          <w:szCs w:val="24"/>
        </w:rPr>
        <w:t xml:space="preserve">gyakorlati </w:t>
      </w:r>
    </w:p>
    <w:p w:rsidR="00DB6B0F" w:rsidRDefault="00DE6BA2" w:rsidP="00545BE6">
      <w:pPr>
        <w:autoSpaceDE w:val="0"/>
        <w:autoSpaceDN w:val="0"/>
        <w:adjustRightInd w:val="0"/>
        <w:spacing w:after="0" w:line="240" w:lineRule="auto"/>
        <w:ind w:left="645" w:firstLine="708"/>
        <w:rPr>
          <w:rFonts w:ascii="Arial" w:hAnsi="Arial" w:cs="Arial"/>
          <w:color w:val="000000" w:themeColor="text1"/>
          <w:sz w:val="24"/>
          <w:szCs w:val="24"/>
        </w:rPr>
      </w:pPr>
      <w:r w:rsidRPr="00E72DD7">
        <w:rPr>
          <w:rFonts w:ascii="Arial" w:hAnsi="Arial" w:cs="Arial"/>
          <w:color w:val="000000" w:themeColor="text1"/>
          <w:sz w:val="24"/>
          <w:szCs w:val="24"/>
        </w:rPr>
        <w:t xml:space="preserve">tantárgyakat oktató </w:t>
      </w:r>
    </w:p>
    <w:p w:rsidR="00DB6B0F" w:rsidRPr="00DB6B0F" w:rsidRDefault="00DE6BA2" w:rsidP="003D75B6">
      <w:pPr>
        <w:pStyle w:val="Listaszerbekezds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B6B0F">
        <w:rPr>
          <w:rFonts w:ascii="Arial" w:hAnsi="Arial" w:cs="Arial"/>
          <w:color w:val="000000" w:themeColor="text1"/>
          <w:sz w:val="24"/>
          <w:szCs w:val="24"/>
        </w:rPr>
        <w:t xml:space="preserve">tanárok, </w:t>
      </w:r>
    </w:p>
    <w:p w:rsidR="00DB6B0F" w:rsidRPr="00DB6B0F" w:rsidRDefault="00DE6BA2" w:rsidP="003D75B6">
      <w:pPr>
        <w:pStyle w:val="Listaszerbekezds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B6B0F">
        <w:rPr>
          <w:rFonts w:ascii="Arial" w:hAnsi="Arial" w:cs="Arial"/>
          <w:color w:val="000000" w:themeColor="text1"/>
          <w:sz w:val="24"/>
          <w:szCs w:val="24"/>
        </w:rPr>
        <w:t xml:space="preserve">szakoktatók, </w:t>
      </w:r>
    </w:p>
    <w:p w:rsidR="00DB6B0F" w:rsidRPr="00DB6B0F" w:rsidRDefault="00DE6BA2" w:rsidP="003D75B6">
      <w:pPr>
        <w:pStyle w:val="Listaszerbekezds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B6B0F">
        <w:rPr>
          <w:rFonts w:ascii="Arial" w:hAnsi="Arial" w:cs="Arial"/>
          <w:color w:val="000000" w:themeColor="text1"/>
          <w:sz w:val="24"/>
          <w:szCs w:val="24"/>
        </w:rPr>
        <w:t xml:space="preserve">gyakorlati oktatók </w:t>
      </w:r>
    </w:p>
    <w:p w:rsidR="00DB6B0F" w:rsidRDefault="00DE6BA2" w:rsidP="00DB6B0F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color w:val="000000" w:themeColor="text1"/>
          <w:sz w:val="24"/>
          <w:szCs w:val="24"/>
        </w:rPr>
      </w:pPr>
      <w:r w:rsidRPr="00E72DD7">
        <w:rPr>
          <w:rFonts w:ascii="Arial" w:hAnsi="Arial" w:cs="Arial"/>
          <w:color w:val="000000" w:themeColor="text1"/>
          <w:sz w:val="24"/>
          <w:szCs w:val="24"/>
        </w:rPr>
        <w:t xml:space="preserve">továbbképzéséhez, </w:t>
      </w:r>
    </w:p>
    <w:p w:rsidR="00DB6B0F" w:rsidRPr="00545BE6" w:rsidRDefault="00DE6BA2" w:rsidP="003D75B6">
      <w:pPr>
        <w:pStyle w:val="Listaszerbekezds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45BE6">
        <w:rPr>
          <w:rFonts w:ascii="Arial" w:hAnsi="Arial" w:cs="Arial"/>
          <w:color w:val="000000" w:themeColor="text1"/>
          <w:sz w:val="24"/>
          <w:szCs w:val="24"/>
        </w:rPr>
        <w:t xml:space="preserve">az országos szakmai tanulmányi versenyek szervezéséhez. </w:t>
      </w:r>
    </w:p>
    <w:p w:rsidR="00DB6B0F" w:rsidRDefault="00DB6B0F" w:rsidP="00196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E6BA2" w:rsidRPr="00E72DD7" w:rsidRDefault="00DE6BA2" w:rsidP="00545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2DD7">
        <w:rPr>
          <w:rFonts w:ascii="Arial" w:hAnsi="Arial" w:cs="Arial"/>
          <w:color w:val="000000" w:themeColor="text1"/>
          <w:sz w:val="24"/>
          <w:szCs w:val="24"/>
        </w:rPr>
        <w:t>Az intézet</w:t>
      </w:r>
      <w:r w:rsidR="00545BE6">
        <w:rPr>
          <w:rFonts w:ascii="Arial" w:hAnsi="Arial" w:cs="Arial"/>
          <w:color w:val="000000" w:themeColor="text1"/>
          <w:sz w:val="24"/>
          <w:szCs w:val="24"/>
        </w:rPr>
        <w:t>,</w:t>
      </w:r>
      <w:r w:rsidRPr="00E72DD7">
        <w:rPr>
          <w:rFonts w:ascii="Arial" w:hAnsi="Arial" w:cs="Arial"/>
          <w:color w:val="000000" w:themeColor="text1"/>
          <w:sz w:val="24"/>
          <w:szCs w:val="24"/>
        </w:rPr>
        <w:t xml:space="preserve"> a szakképzés fejlesztése érdekében nyilvános pályázatot írhat ki.</w:t>
      </w:r>
    </w:p>
    <w:p w:rsidR="00196838" w:rsidRPr="00E72DD7" w:rsidRDefault="00196838" w:rsidP="00545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E6BA2" w:rsidRPr="00E72DD7" w:rsidRDefault="00DE6BA2" w:rsidP="00545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2DD7">
        <w:rPr>
          <w:rFonts w:ascii="Arial" w:hAnsi="Arial" w:cs="Arial"/>
          <w:color w:val="000000" w:themeColor="text1"/>
          <w:sz w:val="24"/>
          <w:szCs w:val="24"/>
        </w:rPr>
        <w:t>(6) Az alaprész központi keretéből</w:t>
      </w:r>
      <w:r w:rsidR="005F02E2">
        <w:rPr>
          <w:rFonts w:ascii="Arial" w:hAnsi="Arial" w:cs="Arial"/>
          <w:color w:val="000000" w:themeColor="text1"/>
          <w:sz w:val="24"/>
          <w:szCs w:val="24"/>
        </w:rPr>
        <w:t>,</w:t>
      </w:r>
      <w:r w:rsidRPr="00E72DD7">
        <w:rPr>
          <w:rFonts w:ascii="Arial" w:hAnsi="Arial" w:cs="Arial"/>
          <w:color w:val="000000" w:themeColor="text1"/>
          <w:sz w:val="24"/>
          <w:szCs w:val="24"/>
        </w:rPr>
        <w:t xml:space="preserve"> beruházási célú támogatás nyújtható az állami szakképzési és felnőttképzési szervnek.</w:t>
      </w:r>
    </w:p>
    <w:p w:rsidR="00545BE6" w:rsidRDefault="00545BE6" w:rsidP="00545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F02E2" w:rsidRDefault="00DE6BA2" w:rsidP="00545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2DD7">
        <w:rPr>
          <w:rFonts w:ascii="Arial" w:hAnsi="Arial" w:cs="Arial"/>
          <w:color w:val="000000" w:themeColor="text1"/>
          <w:sz w:val="24"/>
          <w:szCs w:val="24"/>
        </w:rPr>
        <w:t xml:space="preserve">(7) </w:t>
      </w:r>
      <w:r w:rsidR="005F02E2" w:rsidRPr="00E72DD7">
        <w:rPr>
          <w:rFonts w:ascii="Arial" w:hAnsi="Arial" w:cs="Arial"/>
          <w:color w:val="000000" w:themeColor="text1"/>
          <w:sz w:val="24"/>
          <w:szCs w:val="24"/>
        </w:rPr>
        <w:t>Az alaprész központi keretéből támogatás nyújtható</w:t>
      </w:r>
      <w:r w:rsidR="005F02E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F02E2" w:rsidRDefault="005F02E2" w:rsidP="00545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F02E2" w:rsidRDefault="00DE6BA2" w:rsidP="00545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2DD7">
        <w:rPr>
          <w:rFonts w:ascii="Arial" w:hAnsi="Arial" w:cs="Arial"/>
          <w:color w:val="000000" w:themeColor="text1"/>
          <w:sz w:val="24"/>
          <w:szCs w:val="24"/>
        </w:rPr>
        <w:t xml:space="preserve">Az alaprész központi keretéből támogatás nyújtható </w:t>
      </w:r>
    </w:p>
    <w:p w:rsidR="005F02E2" w:rsidRPr="005F02E2" w:rsidRDefault="00DE6BA2" w:rsidP="003D75B6">
      <w:pPr>
        <w:pStyle w:val="Listaszerbekezds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F02E2">
        <w:rPr>
          <w:rFonts w:ascii="Arial" w:hAnsi="Arial" w:cs="Arial"/>
          <w:color w:val="000000" w:themeColor="text1"/>
          <w:sz w:val="24"/>
          <w:szCs w:val="24"/>
        </w:rPr>
        <w:t>a gazdasági kamaráknak</w:t>
      </w:r>
      <w:r w:rsidR="005F02E2" w:rsidRPr="005F02E2">
        <w:rPr>
          <w:rFonts w:ascii="Arial" w:hAnsi="Arial" w:cs="Arial"/>
          <w:color w:val="000000" w:themeColor="text1"/>
          <w:sz w:val="24"/>
          <w:szCs w:val="24"/>
        </w:rPr>
        <w:t>,</w:t>
      </w:r>
      <w:r w:rsidRPr="005F02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F02E2" w:rsidRDefault="00DE6BA2" w:rsidP="003D75B6">
      <w:pPr>
        <w:pStyle w:val="Listaszerbekezds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F02E2">
        <w:rPr>
          <w:rFonts w:ascii="Arial" w:hAnsi="Arial" w:cs="Arial"/>
          <w:color w:val="000000" w:themeColor="text1"/>
          <w:sz w:val="24"/>
          <w:szCs w:val="24"/>
        </w:rPr>
        <w:t xml:space="preserve">a gazdasági kamaráknak nyújtott támogatási kereten belül, </w:t>
      </w:r>
    </w:p>
    <w:p w:rsidR="005F02E2" w:rsidRPr="005F02E2" w:rsidRDefault="00DE6BA2" w:rsidP="003D75B6">
      <w:pPr>
        <w:pStyle w:val="Listaszerbekezds"/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F02E2">
        <w:rPr>
          <w:rFonts w:ascii="Arial" w:hAnsi="Arial" w:cs="Arial"/>
          <w:color w:val="000000" w:themeColor="text1"/>
          <w:sz w:val="24"/>
          <w:szCs w:val="24"/>
        </w:rPr>
        <w:t>a gazdasági kamarák szakképzési feladatellátásában megállapodás alapján együttműködő országos gazdasági érdek-képviseleti szervezeteknek</w:t>
      </w:r>
      <w:r w:rsidR="005F02E2" w:rsidRPr="005F02E2">
        <w:rPr>
          <w:rFonts w:ascii="Arial" w:hAnsi="Arial" w:cs="Arial"/>
          <w:color w:val="000000" w:themeColor="text1"/>
          <w:sz w:val="24"/>
          <w:szCs w:val="24"/>
        </w:rPr>
        <w:t>,</w:t>
      </w:r>
      <w:r w:rsidRPr="005F02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F02E2" w:rsidRPr="009C20A1" w:rsidRDefault="00DE6BA2" w:rsidP="003D75B6">
      <w:pPr>
        <w:pStyle w:val="Listaszerbekezds"/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C20A1">
        <w:rPr>
          <w:rFonts w:ascii="Arial" w:hAnsi="Arial" w:cs="Arial"/>
          <w:color w:val="000000" w:themeColor="text1"/>
          <w:sz w:val="24"/>
          <w:szCs w:val="24"/>
        </w:rPr>
        <w:t xml:space="preserve">a gazdasági kamarákról szóló törvényekben, valamint </w:t>
      </w:r>
    </w:p>
    <w:p w:rsidR="005F02E2" w:rsidRPr="009C20A1" w:rsidRDefault="00DE6BA2" w:rsidP="003D75B6">
      <w:pPr>
        <w:pStyle w:val="Listaszerbekezds"/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C20A1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9C20A1">
        <w:rPr>
          <w:rFonts w:ascii="Arial" w:hAnsi="Arial" w:cs="Arial"/>
          <w:b/>
          <w:color w:val="000000" w:themeColor="text1"/>
          <w:sz w:val="24"/>
          <w:szCs w:val="24"/>
        </w:rPr>
        <w:t xml:space="preserve">Sztv.- </w:t>
      </w:r>
      <w:r w:rsidRPr="009C20A1">
        <w:rPr>
          <w:rFonts w:ascii="Arial" w:hAnsi="Arial" w:cs="Arial"/>
          <w:color w:val="000000" w:themeColor="text1"/>
          <w:sz w:val="24"/>
          <w:szCs w:val="24"/>
        </w:rPr>
        <w:t xml:space="preserve">ben </w:t>
      </w:r>
    </w:p>
    <w:p w:rsidR="005F02E2" w:rsidRDefault="00DE6BA2" w:rsidP="009C20A1">
      <w:pPr>
        <w:autoSpaceDE w:val="0"/>
        <w:autoSpaceDN w:val="0"/>
        <w:adjustRightInd w:val="0"/>
        <w:spacing w:after="0" w:line="240" w:lineRule="auto"/>
        <w:ind w:left="645" w:firstLine="708"/>
        <w:rPr>
          <w:rFonts w:ascii="Arial" w:hAnsi="Arial" w:cs="Arial"/>
          <w:color w:val="000000" w:themeColor="text1"/>
          <w:sz w:val="24"/>
          <w:szCs w:val="24"/>
        </w:rPr>
      </w:pPr>
      <w:r w:rsidRPr="00E72DD7">
        <w:rPr>
          <w:rFonts w:ascii="Arial" w:hAnsi="Arial" w:cs="Arial"/>
          <w:color w:val="000000" w:themeColor="text1"/>
          <w:sz w:val="24"/>
          <w:szCs w:val="24"/>
        </w:rPr>
        <w:t xml:space="preserve">meghatározott feladataik, továbbá </w:t>
      </w:r>
    </w:p>
    <w:p w:rsidR="009C20A1" w:rsidRDefault="00DE6BA2" w:rsidP="003D75B6">
      <w:pPr>
        <w:pStyle w:val="Listaszerbekezds"/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C20A1">
        <w:rPr>
          <w:rFonts w:ascii="Arial" w:hAnsi="Arial" w:cs="Arial"/>
          <w:color w:val="000000" w:themeColor="text1"/>
          <w:sz w:val="24"/>
          <w:szCs w:val="24"/>
        </w:rPr>
        <w:t xml:space="preserve">a szakképesítésért felelős miniszterrel kötött megállapodásban foglalt szakképzési feladatok </w:t>
      </w:r>
    </w:p>
    <w:p w:rsidR="00DE6BA2" w:rsidRPr="009C20A1" w:rsidRDefault="00DE6BA2" w:rsidP="009C20A1">
      <w:pPr>
        <w:pStyle w:val="Listaszerbekezds"/>
        <w:autoSpaceDE w:val="0"/>
        <w:autoSpaceDN w:val="0"/>
        <w:adjustRightInd w:val="0"/>
        <w:spacing w:after="0" w:line="240" w:lineRule="auto"/>
        <w:ind w:left="1353"/>
        <w:rPr>
          <w:rFonts w:ascii="Arial" w:hAnsi="Arial" w:cs="Arial"/>
          <w:color w:val="000000" w:themeColor="text1"/>
          <w:sz w:val="24"/>
          <w:szCs w:val="24"/>
        </w:rPr>
      </w:pPr>
      <w:r w:rsidRPr="009C20A1">
        <w:rPr>
          <w:rFonts w:ascii="Arial" w:hAnsi="Arial" w:cs="Arial"/>
          <w:color w:val="000000" w:themeColor="text1"/>
          <w:sz w:val="24"/>
          <w:szCs w:val="24"/>
        </w:rPr>
        <w:t>ellátására.</w:t>
      </w:r>
    </w:p>
    <w:p w:rsidR="00545BE6" w:rsidRDefault="00545BE6" w:rsidP="00545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E6BA2" w:rsidRPr="00E72DD7" w:rsidRDefault="00DE6BA2" w:rsidP="00545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2DD7">
        <w:rPr>
          <w:rFonts w:ascii="Arial" w:hAnsi="Arial" w:cs="Arial"/>
          <w:color w:val="000000" w:themeColor="text1"/>
          <w:sz w:val="24"/>
          <w:szCs w:val="24"/>
        </w:rPr>
        <w:t>(8) A</w:t>
      </w:r>
      <w:r w:rsidR="00394A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94AED" w:rsidRPr="00E72DD7">
        <w:rPr>
          <w:rFonts w:ascii="Arial" w:hAnsi="Arial" w:cs="Arial"/>
          <w:b/>
          <w:color w:val="000000" w:themeColor="text1"/>
          <w:sz w:val="24"/>
          <w:szCs w:val="24"/>
        </w:rPr>
        <w:t>Szhtv.</w:t>
      </w:r>
      <w:r w:rsidR="00394AED">
        <w:rPr>
          <w:rFonts w:ascii="Arial" w:hAnsi="Arial" w:cs="Arial"/>
          <w:color w:val="000000" w:themeColor="text1"/>
          <w:sz w:val="24"/>
          <w:szCs w:val="24"/>
        </w:rPr>
        <w:t xml:space="preserve"> 19.§</w:t>
      </w:r>
      <w:r w:rsidRPr="00E72DD7">
        <w:rPr>
          <w:rFonts w:ascii="Arial" w:hAnsi="Arial" w:cs="Arial"/>
          <w:color w:val="000000" w:themeColor="text1"/>
          <w:sz w:val="24"/>
          <w:szCs w:val="24"/>
        </w:rPr>
        <w:t xml:space="preserve"> (5)-(7) bekezdés alapján kapott támogatásokat egyéb bevételként kell elszámolni.</w:t>
      </w:r>
    </w:p>
    <w:p w:rsidR="00545BE6" w:rsidRDefault="00545BE6" w:rsidP="00545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970CB" w:rsidRDefault="00C970CB" w:rsidP="00545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970CB" w:rsidRDefault="00C970CB" w:rsidP="00545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970CB" w:rsidRDefault="00C970CB" w:rsidP="00545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970CB" w:rsidRDefault="00C970CB" w:rsidP="00545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970CB" w:rsidRDefault="00C970CB" w:rsidP="00545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970CB" w:rsidRDefault="00C970CB" w:rsidP="00545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94AED" w:rsidRDefault="00DE6BA2" w:rsidP="00545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2DD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(9) </w:t>
      </w:r>
      <w:r w:rsidR="00394AED" w:rsidRPr="00E72DD7">
        <w:rPr>
          <w:rFonts w:ascii="Arial" w:hAnsi="Arial" w:cs="Arial"/>
          <w:color w:val="000000" w:themeColor="text1"/>
          <w:sz w:val="24"/>
          <w:szCs w:val="24"/>
        </w:rPr>
        <w:t>Az alaprész központi keretéből</w:t>
      </w:r>
      <w:r w:rsidR="00394AED">
        <w:rPr>
          <w:rFonts w:ascii="Arial" w:hAnsi="Arial" w:cs="Arial"/>
          <w:color w:val="000000" w:themeColor="text1"/>
          <w:sz w:val="24"/>
          <w:szCs w:val="24"/>
        </w:rPr>
        <w:t>,</w:t>
      </w:r>
      <w:r w:rsidR="00394AED" w:rsidRPr="00E72DD7">
        <w:rPr>
          <w:rFonts w:ascii="Arial" w:hAnsi="Arial" w:cs="Arial"/>
          <w:color w:val="000000" w:themeColor="text1"/>
          <w:sz w:val="24"/>
          <w:szCs w:val="24"/>
        </w:rPr>
        <w:t xml:space="preserve"> - kérelemre - támogatás nyújtható</w:t>
      </w:r>
      <w:r w:rsidR="00394AE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94AED" w:rsidRDefault="00394AED" w:rsidP="00545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94AED" w:rsidRDefault="00DE6BA2" w:rsidP="00545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2DD7">
        <w:rPr>
          <w:rFonts w:ascii="Arial" w:hAnsi="Arial" w:cs="Arial"/>
          <w:color w:val="000000" w:themeColor="text1"/>
          <w:sz w:val="24"/>
          <w:szCs w:val="24"/>
        </w:rPr>
        <w:t>Az alaprész központi keretéből</w:t>
      </w:r>
      <w:r w:rsidR="00394AED">
        <w:rPr>
          <w:rFonts w:ascii="Arial" w:hAnsi="Arial" w:cs="Arial"/>
          <w:color w:val="000000" w:themeColor="text1"/>
          <w:sz w:val="24"/>
          <w:szCs w:val="24"/>
        </w:rPr>
        <w:t>,</w:t>
      </w:r>
      <w:r w:rsidRPr="00E72DD7">
        <w:rPr>
          <w:rFonts w:ascii="Arial" w:hAnsi="Arial" w:cs="Arial"/>
          <w:color w:val="000000" w:themeColor="text1"/>
          <w:sz w:val="24"/>
          <w:szCs w:val="24"/>
        </w:rPr>
        <w:t xml:space="preserve"> - kérelemre - támogatás nyújtható </w:t>
      </w:r>
    </w:p>
    <w:p w:rsidR="00394AED" w:rsidRPr="00394AED" w:rsidRDefault="00DE6BA2" w:rsidP="003D75B6">
      <w:pPr>
        <w:pStyle w:val="Listaszerbekezds"/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94AED">
        <w:rPr>
          <w:rFonts w:ascii="Arial" w:hAnsi="Arial" w:cs="Arial"/>
          <w:color w:val="000000" w:themeColor="text1"/>
          <w:sz w:val="24"/>
          <w:szCs w:val="24"/>
        </w:rPr>
        <w:t xml:space="preserve">az országos gazdasági érdekképviseletek, </w:t>
      </w:r>
    </w:p>
    <w:p w:rsidR="00394AED" w:rsidRPr="00394AED" w:rsidRDefault="00DE6BA2" w:rsidP="003D75B6">
      <w:pPr>
        <w:pStyle w:val="Listaszerbekezds"/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94AED">
        <w:rPr>
          <w:rFonts w:ascii="Arial" w:hAnsi="Arial" w:cs="Arial"/>
          <w:color w:val="000000" w:themeColor="text1"/>
          <w:sz w:val="24"/>
          <w:szCs w:val="24"/>
        </w:rPr>
        <w:t xml:space="preserve">a szakképzés fejlesztésében közreműködő </w:t>
      </w:r>
    </w:p>
    <w:p w:rsidR="00394AED" w:rsidRPr="00394AED" w:rsidRDefault="00DE6BA2" w:rsidP="003D75B6">
      <w:pPr>
        <w:pStyle w:val="Listaszerbekezds"/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94AED">
        <w:rPr>
          <w:rFonts w:ascii="Arial" w:hAnsi="Arial" w:cs="Arial"/>
          <w:color w:val="000000" w:themeColor="text1"/>
          <w:sz w:val="24"/>
          <w:szCs w:val="24"/>
        </w:rPr>
        <w:t>közalapítványok</w:t>
      </w:r>
      <w:r w:rsidR="00394AED" w:rsidRPr="00394AED">
        <w:rPr>
          <w:rFonts w:ascii="Arial" w:hAnsi="Arial" w:cs="Arial"/>
          <w:color w:val="000000" w:themeColor="text1"/>
          <w:sz w:val="24"/>
          <w:szCs w:val="24"/>
        </w:rPr>
        <w:t>,</w:t>
      </w:r>
      <w:r w:rsidRPr="00394AED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394AED" w:rsidRPr="00394AED" w:rsidRDefault="00DE6BA2" w:rsidP="003D75B6">
      <w:pPr>
        <w:pStyle w:val="Listaszerbekezds"/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94AED">
        <w:rPr>
          <w:rFonts w:ascii="Arial" w:hAnsi="Arial" w:cs="Arial"/>
          <w:color w:val="000000" w:themeColor="text1"/>
          <w:sz w:val="24"/>
          <w:szCs w:val="24"/>
        </w:rPr>
        <w:t xml:space="preserve">szakmai szervezetek </w:t>
      </w:r>
    </w:p>
    <w:p w:rsidR="00394AED" w:rsidRDefault="00DE6BA2" w:rsidP="00BA0D93">
      <w:pPr>
        <w:autoSpaceDE w:val="0"/>
        <w:autoSpaceDN w:val="0"/>
        <w:adjustRightInd w:val="0"/>
        <w:spacing w:after="0" w:line="240" w:lineRule="auto"/>
        <w:ind w:left="2" w:firstLine="708"/>
        <w:rPr>
          <w:rFonts w:ascii="Arial" w:hAnsi="Arial" w:cs="Arial"/>
          <w:color w:val="000000" w:themeColor="text1"/>
          <w:sz w:val="24"/>
          <w:szCs w:val="24"/>
        </w:rPr>
      </w:pPr>
      <w:r w:rsidRPr="00E72DD7">
        <w:rPr>
          <w:rFonts w:ascii="Arial" w:hAnsi="Arial" w:cs="Arial"/>
          <w:color w:val="000000" w:themeColor="text1"/>
          <w:sz w:val="24"/>
          <w:szCs w:val="24"/>
        </w:rPr>
        <w:t xml:space="preserve">részére </w:t>
      </w:r>
    </w:p>
    <w:p w:rsidR="00394AED" w:rsidRPr="00BA0D93" w:rsidRDefault="00DE6BA2" w:rsidP="003D75B6">
      <w:pPr>
        <w:pStyle w:val="Listaszerbekezds"/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0D93">
        <w:rPr>
          <w:rFonts w:ascii="Arial" w:hAnsi="Arial" w:cs="Arial"/>
          <w:color w:val="000000" w:themeColor="text1"/>
          <w:sz w:val="24"/>
          <w:szCs w:val="24"/>
        </w:rPr>
        <w:t xml:space="preserve">a szakképzésfejlesztéssel összefüggő feladataik ellátásához, valamint </w:t>
      </w:r>
    </w:p>
    <w:p w:rsidR="00DE6BA2" w:rsidRPr="00BA0D93" w:rsidRDefault="00BA0D93" w:rsidP="003D75B6">
      <w:pPr>
        <w:pStyle w:val="Listaszerbekezds"/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DE6BA2" w:rsidRPr="00BA0D93">
        <w:rPr>
          <w:rFonts w:ascii="Arial" w:hAnsi="Arial" w:cs="Arial"/>
          <w:color w:val="000000" w:themeColor="text1"/>
          <w:sz w:val="24"/>
          <w:szCs w:val="24"/>
        </w:rPr>
        <w:t>nyilvános pályázat útján - országos szakmai tanulmányi versenyek szervezéséhez.</w:t>
      </w:r>
    </w:p>
    <w:p w:rsidR="005B63F9" w:rsidRDefault="005B63F9" w:rsidP="00545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721FF" w:rsidRDefault="00DE6BA2" w:rsidP="00545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2DD7">
        <w:rPr>
          <w:rFonts w:ascii="Arial" w:hAnsi="Arial" w:cs="Arial"/>
          <w:color w:val="000000" w:themeColor="text1"/>
          <w:sz w:val="24"/>
          <w:szCs w:val="24"/>
        </w:rPr>
        <w:t xml:space="preserve">(10) </w:t>
      </w:r>
      <w:r w:rsidR="00B721FF" w:rsidRPr="00E72DD7">
        <w:rPr>
          <w:rFonts w:ascii="Arial" w:hAnsi="Arial" w:cs="Arial"/>
          <w:color w:val="000000" w:themeColor="text1"/>
          <w:sz w:val="24"/>
          <w:szCs w:val="24"/>
        </w:rPr>
        <w:t>Az alaprész központi keretéből támogatható</w:t>
      </w:r>
      <w:r w:rsidR="00B721F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721FF" w:rsidRDefault="00B721FF" w:rsidP="00545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721FF" w:rsidRDefault="00DE6BA2" w:rsidP="00545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2DD7">
        <w:rPr>
          <w:rFonts w:ascii="Arial" w:hAnsi="Arial" w:cs="Arial"/>
          <w:color w:val="000000" w:themeColor="text1"/>
          <w:sz w:val="24"/>
          <w:szCs w:val="24"/>
        </w:rPr>
        <w:t>Az alaprész központi keretéből támogatható</w:t>
      </w:r>
      <w:r w:rsidR="00B721FF">
        <w:rPr>
          <w:rFonts w:ascii="Arial" w:hAnsi="Arial" w:cs="Arial"/>
          <w:color w:val="000000" w:themeColor="text1"/>
          <w:sz w:val="24"/>
          <w:szCs w:val="24"/>
        </w:rPr>
        <w:t>,</w:t>
      </w:r>
      <w:r w:rsidRPr="00E72DD7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B721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21FF" w:rsidRPr="00E72DD7">
        <w:rPr>
          <w:rFonts w:ascii="Arial" w:hAnsi="Arial" w:cs="Arial"/>
          <w:b/>
          <w:color w:val="000000" w:themeColor="text1"/>
          <w:sz w:val="24"/>
          <w:szCs w:val="24"/>
        </w:rPr>
        <w:t>Szhtv.</w:t>
      </w:r>
      <w:r w:rsidR="00B721FF">
        <w:rPr>
          <w:rFonts w:ascii="Arial" w:hAnsi="Arial" w:cs="Arial"/>
          <w:color w:val="000000" w:themeColor="text1"/>
          <w:sz w:val="24"/>
          <w:szCs w:val="24"/>
        </w:rPr>
        <w:t xml:space="preserve"> 19.§</w:t>
      </w:r>
      <w:r w:rsidR="00B721FF" w:rsidRPr="00E72D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72DD7">
        <w:rPr>
          <w:rFonts w:ascii="Arial" w:hAnsi="Arial" w:cs="Arial"/>
          <w:color w:val="000000" w:themeColor="text1"/>
          <w:sz w:val="24"/>
          <w:szCs w:val="24"/>
        </w:rPr>
        <w:t>(1)-(3) bekezdés szerint</w:t>
      </w:r>
      <w:r w:rsidRPr="008E53B6">
        <w:rPr>
          <w:rFonts w:ascii="Arial" w:hAnsi="Arial" w:cs="Arial"/>
          <w:sz w:val="24"/>
          <w:szCs w:val="24"/>
        </w:rPr>
        <w:t xml:space="preserve"> beruházási célú támogatásra jogosultnál </w:t>
      </w:r>
    </w:p>
    <w:p w:rsidR="00B721FF" w:rsidRDefault="00DE6BA2" w:rsidP="003D75B6">
      <w:pPr>
        <w:pStyle w:val="Listaszerbekezds"/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21FF">
        <w:rPr>
          <w:rFonts w:ascii="Arial" w:hAnsi="Arial" w:cs="Arial"/>
          <w:sz w:val="24"/>
          <w:szCs w:val="24"/>
        </w:rPr>
        <w:t xml:space="preserve">a szakképzés korszerűsítéséhez szükséges tananyag- és taneszköz-fejlesztés, továbbá </w:t>
      </w:r>
    </w:p>
    <w:p w:rsidR="00B721FF" w:rsidRPr="00B721FF" w:rsidRDefault="00DE6BA2" w:rsidP="003D75B6">
      <w:pPr>
        <w:pStyle w:val="Listaszerbekezds"/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21FF">
        <w:rPr>
          <w:rFonts w:ascii="Arial" w:hAnsi="Arial" w:cs="Arial"/>
          <w:sz w:val="24"/>
          <w:szCs w:val="24"/>
        </w:rPr>
        <w:t xml:space="preserve">az elméleti, gyakorlati tantárgyakat oktató </w:t>
      </w:r>
    </w:p>
    <w:p w:rsidR="00B721FF" w:rsidRPr="00B721FF" w:rsidRDefault="00DE6BA2" w:rsidP="003D75B6">
      <w:pPr>
        <w:pStyle w:val="Listaszerbekezds"/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21FF">
        <w:rPr>
          <w:rFonts w:ascii="Arial" w:hAnsi="Arial" w:cs="Arial"/>
          <w:sz w:val="24"/>
          <w:szCs w:val="24"/>
        </w:rPr>
        <w:t xml:space="preserve">tanárok, </w:t>
      </w:r>
    </w:p>
    <w:p w:rsidR="00B721FF" w:rsidRPr="00B721FF" w:rsidRDefault="00DE6BA2" w:rsidP="003D75B6">
      <w:pPr>
        <w:pStyle w:val="Listaszerbekezds"/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21FF">
        <w:rPr>
          <w:rFonts w:ascii="Arial" w:hAnsi="Arial" w:cs="Arial"/>
          <w:sz w:val="24"/>
          <w:szCs w:val="24"/>
        </w:rPr>
        <w:t xml:space="preserve">szakoktatók, </w:t>
      </w:r>
    </w:p>
    <w:p w:rsidR="00B721FF" w:rsidRPr="00B721FF" w:rsidRDefault="00DE6BA2" w:rsidP="003D75B6">
      <w:pPr>
        <w:pStyle w:val="Listaszerbekezds"/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21FF">
        <w:rPr>
          <w:rFonts w:ascii="Arial" w:hAnsi="Arial" w:cs="Arial"/>
          <w:sz w:val="24"/>
          <w:szCs w:val="24"/>
        </w:rPr>
        <w:t>gyakorlati oktatók</w:t>
      </w:r>
    </w:p>
    <w:p w:rsidR="00DE6BA2" w:rsidRPr="008E53B6" w:rsidRDefault="00DE6BA2" w:rsidP="00B721FF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 továbbképzése.</w:t>
      </w:r>
    </w:p>
    <w:p w:rsidR="00545BE6" w:rsidRDefault="00545BE6" w:rsidP="00545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45BE6" w:rsidRPr="00B721FF" w:rsidRDefault="00DE6BA2" w:rsidP="00545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721FF">
        <w:rPr>
          <w:rFonts w:ascii="Arial" w:hAnsi="Arial" w:cs="Arial"/>
          <w:b/>
          <w:bCs/>
          <w:sz w:val="28"/>
          <w:szCs w:val="28"/>
        </w:rPr>
        <w:t xml:space="preserve">19/A. § </w:t>
      </w:r>
    </w:p>
    <w:p w:rsidR="00545BE6" w:rsidRDefault="00545BE6" w:rsidP="00545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E6BA2" w:rsidRPr="008E53B6" w:rsidRDefault="00DE6BA2" w:rsidP="00ED3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>(1) A pályázati eljárás alapján nyújtható támogatások esetén a pályáztatás lebonyolítását az állami szakképzési és felnőttképzési szerv végzi.</w:t>
      </w:r>
    </w:p>
    <w:p w:rsidR="00545BE6" w:rsidRDefault="00545BE6" w:rsidP="00ED3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5DED" w:rsidRDefault="00DE6BA2" w:rsidP="00ED3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(2) </w:t>
      </w:r>
      <w:r w:rsidR="00FE5DED" w:rsidRPr="008E53B6">
        <w:rPr>
          <w:rFonts w:ascii="Arial" w:hAnsi="Arial" w:cs="Arial"/>
          <w:sz w:val="24"/>
          <w:szCs w:val="24"/>
        </w:rPr>
        <w:t>Az állami szakképzési és felnőttképzési szerve</w:t>
      </w:r>
      <w:r w:rsidR="00FE5DED">
        <w:rPr>
          <w:rFonts w:ascii="Arial" w:hAnsi="Arial" w:cs="Arial"/>
          <w:sz w:val="24"/>
          <w:szCs w:val="24"/>
        </w:rPr>
        <w:t>ze</w:t>
      </w:r>
      <w:r w:rsidR="00FE5DED" w:rsidRPr="008E53B6">
        <w:rPr>
          <w:rFonts w:ascii="Arial" w:hAnsi="Arial" w:cs="Arial"/>
          <w:sz w:val="24"/>
          <w:szCs w:val="24"/>
        </w:rPr>
        <w:t>t</w:t>
      </w:r>
      <w:r w:rsidR="00FE5DED">
        <w:rPr>
          <w:rFonts w:ascii="Arial" w:hAnsi="Arial" w:cs="Arial"/>
          <w:sz w:val="24"/>
          <w:szCs w:val="24"/>
        </w:rPr>
        <w:t>et megilleti.</w:t>
      </w:r>
    </w:p>
    <w:p w:rsidR="00FE5DED" w:rsidRDefault="00FE5DED" w:rsidP="00ED3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5DED" w:rsidRDefault="00DE6BA2" w:rsidP="00ED3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>Az állami szakképzési és felnőttképzési szervet</w:t>
      </w:r>
      <w:r w:rsidR="00FE5DED">
        <w:rPr>
          <w:rFonts w:ascii="Arial" w:hAnsi="Arial" w:cs="Arial"/>
          <w:sz w:val="24"/>
          <w:szCs w:val="24"/>
        </w:rPr>
        <w:t>,</w:t>
      </w:r>
      <w:r w:rsidRPr="008E53B6">
        <w:rPr>
          <w:rFonts w:ascii="Arial" w:hAnsi="Arial" w:cs="Arial"/>
          <w:sz w:val="24"/>
          <w:szCs w:val="24"/>
        </w:rPr>
        <w:t xml:space="preserve"> </w:t>
      </w:r>
    </w:p>
    <w:p w:rsidR="00FE5DED" w:rsidRPr="00FE5DED" w:rsidRDefault="00DE6BA2" w:rsidP="003D75B6">
      <w:pPr>
        <w:pStyle w:val="Listaszerbekezds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5DED">
        <w:rPr>
          <w:rFonts w:ascii="Arial" w:hAnsi="Arial" w:cs="Arial"/>
          <w:sz w:val="24"/>
          <w:szCs w:val="24"/>
        </w:rPr>
        <w:t xml:space="preserve">a pályázati eljárás keretében nyújtott támogatások esetén </w:t>
      </w:r>
    </w:p>
    <w:p w:rsidR="00FE5DED" w:rsidRPr="00FE5DED" w:rsidRDefault="00DE6BA2" w:rsidP="003D75B6">
      <w:pPr>
        <w:pStyle w:val="Listaszerbekezds"/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5DED">
        <w:rPr>
          <w:rFonts w:ascii="Arial" w:hAnsi="Arial" w:cs="Arial"/>
          <w:sz w:val="24"/>
          <w:szCs w:val="24"/>
        </w:rPr>
        <w:t>a pályáztatás lebonyolításával összefüggő feladatok ellátásáért</w:t>
      </w:r>
      <w:r w:rsidR="00FE5DED" w:rsidRPr="00FE5DED">
        <w:rPr>
          <w:rFonts w:ascii="Arial" w:hAnsi="Arial" w:cs="Arial"/>
          <w:sz w:val="24"/>
          <w:szCs w:val="24"/>
        </w:rPr>
        <w:t>,</w:t>
      </w:r>
      <w:r w:rsidRPr="00FE5DED">
        <w:rPr>
          <w:rFonts w:ascii="Arial" w:hAnsi="Arial" w:cs="Arial"/>
          <w:sz w:val="24"/>
          <w:szCs w:val="24"/>
        </w:rPr>
        <w:t xml:space="preserve"> </w:t>
      </w:r>
    </w:p>
    <w:p w:rsidR="00FE5DED" w:rsidRPr="00FE5DED" w:rsidRDefault="00DE6BA2" w:rsidP="003D75B6">
      <w:pPr>
        <w:pStyle w:val="Listaszerbekezds"/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5DED">
        <w:rPr>
          <w:rFonts w:ascii="Arial" w:hAnsi="Arial" w:cs="Arial"/>
          <w:sz w:val="24"/>
          <w:szCs w:val="24"/>
        </w:rPr>
        <w:t xml:space="preserve">a pályázati támogatási keretösszeg 1%-a </w:t>
      </w:r>
    </w:p>
    <w:p w:rsidR="00DE6BA2" w:rsidRPr="008E53B6" w:rsidRDefault="00DE6BA2" w:rsidP="00ED3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>illeti meg.</w:t>
      </w:r>
    </w:p>
    <w:p w:rsidR="00545BE6" w:rsidRDefault="00545BE6" w:rsidP="00ED3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5DED" w:rsidRDefault="00DE6BA2" w:rsidP="00FE5DED">
      <w:pPr>
        <w:tabs>
          <w:tab w:val="left" w:pos="7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(3) </w:t>
      </w:r>
      <w:r w:rsidR="00FE5DED" w:rsidRPr="008E53B6">
        <w:rPr>
          <w:rFonts w:ascii="Arial" w:hAnsi="Arial" w:cs="Arial"/>
          <w:sz w:val="24"/>
          <w:szCs w:val="24"/>
        </w:rPr>
        <w:t>Az alaprész kiadási előirányzatának 0,3%-a felhasználható</w:t>
      </w:r>
      <w:r w:rsidR="00FE5DED">
        <w:rPr>
          <w:rFonts w:ascii="Arial" w:hAnsi="Arial" w:cs="Arial"/>
          <w:sz w:val="24"/>
          <w:szCs w:val="24"/>
        </w:rPr>
        <w:t>.</w:t>
      </w:r>
    </w:p>
    <w:p w:rsidR="00FE5DED" w:rsidRDefault="00FE5DED" w:rsidP="00ED3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5DED" w:rsidRDefault="00DE6BA2" w:rsidP="00ED3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>Az alaprész kiadási előirányzatának 0,3%-a felhasználható</w:t>
      </w:r>
      <w:r w:rsidR="00FE5DED">
        <w:rPr>
          <w:rFonts w:ascii="Arial" w:hAnsi="Arial" w:cs="Arial"/>
          <w:sz w:val="24"/>
          <w:szCs w:val="24"/>
        </w:rPr>
        <w:t>,</w:t>
      </w:r>
      <w:r w:rsidRPr="008E53B6">
        <w:rPr>
          <w:rFonts w:ascii="Arial" w:hAnsi="Arial" w:cs="Arial"/>
          <w:sz w:val="24"/>
          <w:szCs w:val="24"/>
        </w:rPr>
        <w:t xml:space="preserve"> </w:t>
      </w:r>
    </w:p>
    <w:p w:rsidR="00FF1CB9" w:rsidRDefault="00DE6BA2" w:rsidP="003D75B6">
      <w:pPr>
        <w:pStyle w:val="Listaszerbekezds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1CB9">
        <w:rPr>
          <w:rFonts w:ascii="Arial" w:hAnsi="Arial" w:cs="Arial"/>
          <w:sz w:val="24"/>
          <w:szCs w:val="24"/>
        </w:rPr>
        <w:t>az állami szakképzési és felnőttképzési szervnek</w:t>
      </w:r>
      <w:r w:rsidR="00FE5DED" w:rsidRPr="00FF1CB9">
        <w:rPr>
          <w:rFonts w:ascii="Arial" w:hAnsi="Arial" w:cs="Arial"/>
          <w:sz w:val="24"/>
          <w:szCs w:val="24"/>
        </w:rPr>
        <w:t>,</w:t>
      </w:r>
      <w:r w:rsidRPr="00FF1CB9">
        <w:rPr>
          <w:rFonts w:ascii="Arial" w:hAnsi="Arial" w:cs="Arial"/>
          <w:sz w:val="24"/>
          <w:szCs w:val="24"/>
        </w:rPr>
        <w:t xml:space="preserve"> az alaprészből nyújtott támogatások </w:t>
      </w:r>
    </w:p>
    <w:p w:rsidR="00FE5DED" w:rsidRPr="00FF1CB9" w:rsidRDefault="00DE6BA2" w:rsidP="003D75B6">
      <w:pPr>
        <w:pStyle w:val="Listaszerbekezds"/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1CB9">
        <w:rPr>
          <w:rFonts w:ascii="Arial" w:hAnsi="Arial" w:cs="Arial"/>
          <w:sz w:val="24"/>
          <w:szCs w:val="24"/>
        </w:rPr>
        <w:t xml:space="preserve">ellenőrzésével összefüggő, </w:t>
      </w:r>
    </w:p>
    <w:p w:rsidR="00FE5DED" w:rsidRPr="00FF1CB9" w:rsidRDefault="00DE6BA2" w:rsidP="003D75B6">
      <w:pPr>
        <w:pStyle w:val="Listaszerbekezds"/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1CB9">
        <w:rPr>
          <w:rFonts w:ascii="Arial" w:hAnsi="Arial" w:cs="Arial"/>
          <w:sz w:val="24"/>
          <w:szCs w:val="24"/>
        </w:rPr>
        <w:t xml:space="preserve">az alaprészből nyújtható szakképzési célú támogatások szabályairól szóló miniszteri rendeletben meghatározott </w:t>
      </w:r>
    </w:p>
    <w:p w:rsidR="00DE6BA2" w:rsidRPr="008E53B6" w:rsidRDefault="00DE6BA2" w:rsidP="00FF1CB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>feladatai ellátására.</w:t>
      </w:r>
    </w:p>
    <w:p w:rsidR="00FF1CB9" w:rsidRDefault="00DE6BA2" w:rsidP="00ED3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lastRenderedPageBreak/>
        <w:t xml:space="preserve">(4) </w:t>
      </w:r>
      <w:r w:rsidR="00FF1CB9" w:rsidRPr="008E53B6">
        <w:rPr>
          <w:rFonts w:ascii="Arial" w:hAnsi="Arial" w:cs="Arial"/>
          <w:sz w:val="24"/>
          <w:szCs w:val="24"/>
        </w:rPr>
        <w:t>Az alaprész kiadási előirányzatának 0,2%-a felhasználható</w:t>
      </w:r>
      <w:r w:rsidR="00FF1CB9">
        <w:rPr>
          <w:rFonts w:ascii="Arial" w:hAnsi="Arial" w:cs="Arial"/>
          <w:sz w:val="24"/>
          <w:szCs w:val="24"/>
        </w:rPr>
        <w:t>.</w:t>
      </w:r>
    </w:p>
    <w:p w:rsidR="00FF1CB9" w:rsidRDefault="00FF1CB9" w:rsidP="00ED3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1CB9" w:rsidRDefault="00DE6BA2" w:rsidP="00ED3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>Az alaprész kiadási előirányzatának 0,2%-a felhasználható</w:t>
      </w:r>
      <w:r w:rsidR="00FF1CB9">
        <w:rPr>
          <w:rFonts w:ascii="Arial" w:hAnsi="Arial" w:cs="Arial"/>
          <w:sz w:val="24"/>
          <w:szCs w:val="24"/>
        </w:rPr>
        <w:t>,</w:t>
      </w:r>
      <w:r w:rsidRPr="008E53B6">
        <w:rPr>
          <w:rFonts w:ascii="Arial" w:hAnsi="Arial" w:cs="Arial"/>
          <w:sz w:val="24"/>
          <w:szCs w:val="24"/>
        </w:rPr>
        <w:t xml:space="preserve"> </w:t>
      </w:r>
    </w:p>
    <w:p w:rsidR="00FF1CB9" w:rsidRPr="00FF1CB9" w:rsidRDefault="00DE6BA2" w:rsidP="003D75B6">
      <w:pPr>
        <w:pStyle w:val="Listaszerbekezds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1CB9">
        <w:rPr>
          <w:rFonts w:ascii="Arial" w:hAnsi="Arial" w:cs="Arial"/>
          <w:sz w:val="24"/>
          <w:szCs w:val="24"/>
        </w:rPr>
        <w:t xml:space="preserve">a fővárosi és megyei kormányhivatal munkaügyi központ szakigazgatási szervnek </w:t>
      </w:r>
    </w:p>
    <w:p w:rsidR="00FF1CB9" w:rsidRPr="00FF1CB9" w:rsidRDefault="00DE6BA2" w:rsidP="003D75B6">
      <w:pPr>
        <w:pStyle w:val="Listaszerbekezds"/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1CB9">
        <w:rPr>
          <w:rFonts w:ascii="Arial" w:hAnsi="Arial" w:cs="Arial"/>
          <w:sz w:val="24"/>
          <w:szCs w:val="24"/>
        </w:rPr>
        <w:t>a saját munkavállalók költségeinek elszámolásával kapcsolatos</w:t>
      </w:r>
      <w:r w:rsidR="00FF1CB9" w:rsidRPr="00FF1CB9">
        <w:rPr>
          <w:rFonts w:ascii="Arial" w:hAnsi="Arial" w:cs="Arial"/>
          <w:sz w:val="24"/>
          <w:szCs w:val="24"/>
        </w:rPr>
        <w:t>,</w:t>
      </w:r>
      <w:r w:rsidRPr="00FF1CB9">
        <w:rPr>
          <w:rFonts w:ascii="Arial" w:hAnsi="Arial" w:cs="Arial"/>
          <w:sz w:val="24"/>
          <w:szCs w:val="24"/>
        </w:rPr>
        <w:t xml:space="preserve"> </w:t>
      </w:r>
    </w:p>
    <w:p w:rsidR="00FF1CB9" w:rsidRPr="00FF1CB9" w:rsidRDefault="00DE6BA2" w:rsidP="003D75B6">
      <w:pPr>
        <w:pStyle w:val="Listaszerbekezds"/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1CB9">
        <w:rPr>
          <w:rFonts w:ascii="Arial" w:hAnsi="Arial" w:cs="Arial"/>
          <w:sz w:val="24"/>
          <w:szCs w:val="24"/>
        </w:rPr>
        <w:t xml:space="preserve">ellenőrzési feladatai </w:t>
      </w:r>
    </w:p>
    <w:p w:rsidR="00DE6BA2" w:rsidRPr="008E53B6" w:rsidRDefault="00DE6BA2" w:rsidP="00FF1CB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>ellátására.</w:t>
      </w:r>
    </w:p>
    <w:p w:rsidR="005B63F9" w:rsidRDefault="005B63F9" w:rsidP="00ED3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1CB9" w:rsidRDefault="00DE6BA2" w:rsidP="00ED3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(5) </w:t>
      </w:r>
      <w:r w:rsidR="00FF1CB9" w:rsidRPr="008E53B6">
        <w:rPr>
          <w:rFonts w:ascii="Arial" w:hAnsi="Arial" w:cs="Arial"/>
          <w:sz w:val="24"/>
          <w:szCs w:val="24"/>
        </w:rPr>
        <w:t>Az alaprész kiadási előirányzatának 0,3%-a felhasználható</w:t>
      </w:r>
      <w:r w:rsidR="00FF1CB9">
        <w:rPr>
          <w:rFonts w:ascii="Arial" w:hAnsi="Arial" w:cs="Arial"/>
          <w:sz w:val="24"/>
          <w:szCs w:val="24"/>
        </w:rPr>
        <w:t>.</w:t>
      </w:r>
    </w:p>
    <w:p w:rsidR="00FF1CB9" w:rsidRDefault="00FF1CB9" w:rsidP="00ED3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1CB9" w:rsidRDefault="00DE6BA2" w:rsidP="00ED3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>Az alaprész kiadási előirányzatának 0,3%-a felhasználható</w:t>
      </w:r>
      <w:r w:rsidR="00FF1CB9">
        <w:rPr>
          <w:rFonts w:ascii="Arial" w:hAnsi="Arial" w:cs="Arial"/>
          <w:sz w:val="24"/>
          <w:szCs w:val="24"/>
        </w:rPr>
        <w:t>,</w:t>
      </w:r>
      <w:r w:rsidRPr="008E53B6">
        <w:rPr>
          <w:rFonts w:ascii="Arial" w:hAnsi="Arial" w:cs="Arial"/>
          <w:sz w:val="24"/>
          <w:szCs w:val="24"/>
        </w:rPr>
        <w:t xml:space="preserve"> </w:t>
      </w:r>
    </w:p>
    <w:p w:rsidR="00FF1CB9" w:rsidRPr="00FF1CB9" w:rsidRDefault="00DE6BA2" w:rsidP="003D75B6">
      <w:pPr>
        <w:pStyle w:val="Listaszerbekezds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1CB9">
        <w:rPr>
          <w:rFonts w:ascii="Arial" w:hAnsi="Arial" w:cs="Arial"/>
          <w:sz w:val="24"/>
          <w:szCs w:val="24"/>
        </w:rPr>
        <w:t xml:space="preserve">az állami szakképzési és felnőttképzési szervnek </w:t>
      </w:r>
    </w:p>
    <w:p w:rsidR="00FF1CB9" w:rsidRPr="00FF1CB9" w:rsidRDefault="00DE6BA2" w:rsidP="003D75B6">
      <w:pPr>
        <w:pStyle w:val="Listaszerbekezds"/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1CB9">
        <w:rPr>
          <w:rFonts w:ascii="Arial" w:hAnsi="Arial" w:cs="Arial"/>
          <w:sz w:val="24"/>
          <w:szCs w:val="24"/>
        </w:rPr>
        <w:t xml:space="preserve">az akkreditált felnőttképzést folytató intézmények támogatott képzésének indításáról szóló bejelentésén alapuló </w:t>
      </w:r>
    </w:p>
    <w:p w:rsidR="00FF1CB9" w:rsidRPr="00FF1CB9" w:rsidRDefault="00DE6BA2" w:rsidP="003D75B6">
      <w:pPr>
        <w:pStyle w:val="Listaszerbekezds"/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1CB9">
        <w:rPr>
          <w:rFonts w:ascii="Arial" w:hAnsi="Arial" w:cs="Arial"/>
          <w:sz w:val="24"/>
          <w:szCs w:val="24"/>
        </w:rPr>
        <w:t xml:space="preserve">ellenőrzési feladatok </w:t>
      </w:r>
    </w:p>
    <w:p w:rsidR="00DE6BA2" w:rsidRPr="008E53B6" w:rsidRDefault="00DE6BA2" w:rsidP="00FF1CB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>ellátására.</w:t>
      </w:r>
    </w:p>
    <w:p w:rsidR="00ED3C76" w:rsidRDefault="00ED3C76" w:rsidP="00ED3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1CB9" w:rsidRDefault="00DE6BA2" w:rsidP="00ED3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(6) </w:t>
      </w:r>
      <w:r w:rsidR="00FF1CB9" w:rsidRPr="008E53B6">
        <w:rPr>
          <w:rFonts w:ascii="Arial" w:hAnsi="Arial" w:cs="Arial"/>
          <w:sz w:val="24"/>
          <w:szCs w:val="24"/>
        </w:rPr>
        <w:t>Az alaprész kiadási előirányzatának 0,5%-a felhasználható</w:t>
      </w:r>
      <w:r w:rsidR="00FF1CB9">
        <w:rPr>
          <w:rFonts w:ascii="Arial" w:hAnsi="Arial" w:cs="Arial"/>
          <w:sz w:val="24"/>
          <w:szCs w:val="24"/>
        </w:rPr>
        <w:t>.</w:t>
      </w:r>
    </w:p>
    <w:p w:rsidR="00FF1CB9" w:rsidRDefault="00FF1CB9" w:rsidP="00ED3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3603" w:rsidRDefault="00DE6BA2" w:rsidP="00ED3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>Az alaprész kiadási előirányzatának 0,5%-a felhasználható</w:t>
      </w:r>
      <w:r w:rsidR="00F33603">
        <w:rPr>
          <w:rFonts w:ascii="Arial" w:hAnsi="Arial" w:cs="Arial"/>
          <w:sz w:val="24"/>
          <w:szCs w:val="24"/>
        </w:rPr>
        <w:t>,</w:t>
      </w:r>
      <w:r w:rsidRPr="008E53B6">
        <w:rPr>
          <w:rFonts w:ascii="Arial" w:hAnsi="Arial" w:cs="Arial"/>
          <w:sz w:val="24"/>
          <w:szCs w:val="24"/>
        </w:rPr>
        <w:t xml:space="preserve"> </w:t>
      </w:r>
    </w:p>
    <w:p w:rsidR="00F33603" w:rsidRPr="00F33603" w:rsidRDefault="00DE6BA2" w:rsidP="003D75B6">
      <w:pPr>
        <w:pStyle w:val="Listaszerbekezds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3603">
        <w:rPr>
          <w:rFonts w:ascii="Arial" w:hAnsi="Arial" w:cs="Arial"/>
          <w:sz w:val="24"/>
          <w:szCs w:val="24"/>
        </w:rPr>
        <w:t xml:space="preserve">az állami szakképzési és felnőttképzési szervnek </w:t>
      </w:r>
    </w:p>
    <w:p w:rsidR="00F33603" w:rsidRPr="00F33603" w:rsidRDefault="00DE6BA2" w:rsidP="003D75B6">
      <w:pPr>
        <w:pStyle w:val="Listaszerbekezds"/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3603">
        <w:rPr>
          <w:rFonts w:ascii="Arial" w:hAnsi="Arial" w:cs="Arial"/>
          <w:sz w:val="24"/>
          <w:szCs w:val="24"/>
        </w:rPr>
        <w:t xml:space="preserve">a Nemzeti Szakképzési és Felnőttképzési Tanács működtetési, valamint </w:t>
      </w:r>
    </w:p>
    <w:p w:rsidR="00F33603" w:rsidRPr="00F33603" w:rsidRDefault="00DE6BA2" w:rsidP="003D75B6">
      <w:pPr>
        <w:pStyle w:val="Listaszerbekezds"/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3603">
        <w:rPr>
          <w:rFonts w:ascii="Arial" w:hAnsi="Arial" w:cs="Arial"/>
          <w:sz w:val="24"/>
          <w:szCs w:val="24"/>
        </w:rPr>
        <w:t xml:space="preserve">az állami szakképzési és felnőttképzési szerv által megjelentetett </w:t>
      </w:r>
    </w:p>
    <w:p w:rsidR="00F33603" w:rsidRPr="00F33603" w:rsidRDefault="00DE6BA2" w:rsidP="003D75B6">
      <w:pPr>
        <w:pStyle w:val="Listaszerbekezds"/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3603">
        <w:rPr>
          <w:rFonts w:ascii="Arial" w:hAnsi="Arial" w:cs="Arial"/>
          <w:sz w:val="24"/>
          <w:szCs w:val="24"/>
        </w:rPr>
        <w:t>szakképzési</w:t>
      </w:r>
      <w:r w:rsidR="00F33603" w:rsidRPr="00F33603">
        <w:rPr>
          <w:rFonts w:ascii="Arial" w:hAnsi="Arial" w:cs="Arial"/>
          <w:sz w:val="24"/>
          <w:szCs w:val="24"/>
        </w:rPr>
        <w:t>,</w:t>
      </w:r>
      <w:r w:rsidRPr="00F33603">
        <w:rPr>
          <w:rFonts w:ascii="Arial" w:hAnsi="Arial" w:cs="Arial"/>
          <w:sz w:val="24"/>
          <w:szCs w:val="24"/>
        </w:rPr>
        <w:t xml:space="preserve"> és </w:t>
      </w:r>
    </w:p>
    <w:p w:rsidR="00F33603" w:rsidRPr="00F33603" w:rsidRDefault="00DE6BA2" w:rsidP="003D75B6">
      <w:pPr>
        <w:pStyle w:val="Listaszerbekezds"/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3603">
        <w:rPr>
          <w:rFonts w:ascii="Arial" w:hAnsi="Arial" w:cs="Arial"/>
          <w:sz w:val="24"/>
          <w:szCs w:val="24"/>
        </w:rPr>
        <w:t xml:space="preserve">felnőttképzési </w:t>
      </w:r>
    </w:p>
    <w:p w:rsidR="00F33603" w:rsidRDefault="00DE6BA2" w:rsidP="00F33603">
      <w:pPr>
        <w:autoSpaceDE w:val="0"/>
        <w:autoSpaceDN w:val="0"/>
        <w:adjustRightInd w:val="0"/>
        <w:spacing w:after="0" w:line="240" w:lineRule="auto"/>
        <w:ind w:left="645" w:firstLine="708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szaklapok </w:t>
      </w:r>
    </w:p>
    <w:p w:rsidR="00F33603" w:rsidRPr="00F33603" w:rsidRDefault="00DE6BA2" w:rsidP="003D75B6">
      <w:pPr>
        <w:pStyle w:val="Listaszerbekezds"/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3603">
        <w:rPr>
          <w:rFonts w:ascii="Arial" w:hAnsi="Arial" w:cs="Arial"/>
          <w:sz w:val="24"/>
          <w:szCs w:val="24"/>
        </w:rPr>
        <w:t>szerkesztésével</w:t>
      </w:r>
      <w:r w:rsidR="00F33603" w:rsidRPr="00F33603">
        <w:rPr>
          <w:rFonts w:ascii="Arial" w:hAnsi="Arial" w:cs="Arial"/>
          <w:sz w:val="24"/>
          <w:szCs w:val="24"/>
        </w:rPr>
        <w:t>,</w:t>
      </w:r>
      <w:r w:rsidRPr="00F33603">
        <w:rPr>
          <w:rFonts w:ascii="Arial" w:hAnsi="Arial" w:cs="Arial"/>
          <w:sz w:val="24"/>
          <w:szCs w:val="24"/>
        </w:rPr>
        <w:t xml:space="preserve"> és </w:t>
      </w:r>
    </w:p>
    <w:p w:rsidR="00F33603" w:rsidRPr="00F33603" w:rsidRDefault="00DE6BA2" w:rsidP="003D75B6">
      <w:pPr>
        <w:pStyle w:val="Listaszerbekezds"/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3603">
        <w:rPr>
          <w:rFonts w:ascii="Arial" w:hAnsi="Arial" w:cs="Arial"/>
          <w:sz w:val="24"/>
          <w:szCs w:val="24"/>
        </w:rPr>
        <w:t xml:space="preserve">kiadásával </w:t>
      </w:r>
    </w:p>
    <w:p w:rsidR="00F33603" w:rsidRDefault="00DE6BA2" w:rsidP="00F33603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összefüggő </w:t>
      </w:r>
    </w:p>
    <w:p w:rsidR="00DE6BA2" w:rsidRPr="008E53B6" w:rsidRDefault="00DE6BA2" w:rsidP="00F336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>feladatai ellátására.</w:t>
      </w:r>
    </w:p>
    <w:p w:rsidR="00ED3C76" w:rsidRDefault="00ED3C76" w:rsidP="00ED3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D3C76" w:rsidRPr="00F33603" w:rsidRDefault="00DE6BA2" w:rsidP="00ED3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33603">
        <w:rPr>
          <w:rFonts w:ascii="Arial" w:hAnsi="Arial" w:cs="Arial"/>
          <w:b/>
          <w:bCs/>
          <w:sz w:val="28"/>
          <w:szCs w:val="28"/>
        </w:rPr>
        <w:t xml:space="preserve">20. § </w:t>
      </w:r>
    </w:p>
    <w:p w:rsidR="00ED3C76" w:rsidRDefault="00ED3C76" w:rsidP="00ED3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74DFA" w:rsidRDefault="00DE6BA2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23AF">
        <w:rPr>
          <w:rFonts w:ascii="Arial" w:hAnsi="Arial" w:cs="Arial"/>
          <w:sz w:val="24"/>
          <w:szCs w:val="24"/>
        </w:rPr>
        <w:t xml:space="preserve">(1) </w:t>
      </w:r>
      <w:r w:rsidR="00B04327" w:rsidRPr="004B23AF">
        <w:rPr>
          <w:rFonts w:ascii="Arial" w:hAnsi="Arial" w:cs="Arial"/>
          <w:sz w:val="24"/>
          <w:szCs w:val="24"/>
        </w:rPr>
        <w:t>Az alaprészből nyújtott támogatások részletes feltételeiről</w:t>
      </w:r>
      <w:r w:rsidR="00B74DFA">
        <w:rPr>
          <w:rFonts w:ascii="Arial" w:hAnsi="Arial" w:cs="Arial"/>
          <w:sz w:val="24"/>
          <w:szCs w:val="24"/>
        </w:rPr>
        <w:t xml:space="preserve">, </w:t>
      </w:r>
      <w:r w:rsidR="00B74DFA" w:rsidRPr="004B23AF">
        <w:rPr>
          <w:rFonts w:ascii="Arial" w:hAnsi="Arial" w:cs="Arial"/>
          <w:sz w:val="24"/>
          <w:szCs w:val="24"/>
        </w:rPr>
        <w:t>szerződésben kell megállapodni.</w:t>
      </w:r>
      <w:r w:rsidR="00B74DFA" w:rsidRPr="00B74DFA">
        <w:rPr>
          <w:rFonts w:ascii="Arial" w:hAnsi="Arial" w:cs="Arial"/>
          <w:sz w:val="24"/>
          <w:szCs w:val="24"/>
        </w:rPr>
        <w:t xml:space="preserve"> </w:t>
      </w:r>
    </w:p>
    <w:p w:rsidR="00B74DFA" w:rsidRDefault="00B74DFA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4DFA" w:rsidRDefault="00DE6BA2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23AF">
        <w:rPr>
          <w:rFonts w:ascii="Arial" w:hAnsi="Arial" w:cs="Arial"/>
          <w:sz w:val="24"/>
          <w:szCs w:val="24"/>
        </w:rPr>
        <w:t xml:space="preserve">Az alaprészből nyújtott támogatások részletes feltételeiről - ha jogszabály másként nem rendelkezik - szerződésben kell megállapodni. </w:t>
      </w:r>
    </w:p>
    <w:p w:rsidR="00B74DFA" w:rsidRDefault="00B74DFA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4DFA" w:rsidRDefault="00DE6BA2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23AF">
        <w:rPr>
          <w:rFonts w:ascii="Arial" w:hAnsi="Arial" w:cs="Arial"/>
          <w:sz w:val="24"/>
          <w:szCs w:val="24"/>
        </w:rPr>
        <w:t>A szerződést</w:t>
      </w:r>
      <w:r w:rsidR="00B74DFA">
        <w:rPr>
          <w:rFonts w:ascii="Arial" w:hAnsi="Arial" w:cs="Arial"/>
          <w:sz w:val="24"/>
          <w:szCs w:val="24"/>
        </w:rPr>
        <w:t>,</w:t>
      </w:r>
      <w:r w:rsidRPr="004B23AF">
        <w:rPr>
          <w:rFonts w:ascii="Arial" w:hAnsi="Arial" w:cs="Arial"/>
          <w:sz w:val="24"/>
          <w:szCs w:val="24"/>
        </w:rPr>
        <w:t xml:space="preserve"> </w:t>
      </w:r>
    </w:p>
    <w:p w:rsidR="00B74DFA" w:rsidRPr="00B74DFA" w:rsidRDefault="00DE6BA2" w:rsidP="003D75B6">
      <w:pPr>
        <w:pStyle w:val="Listaszerbekezds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4DFA">
        <w:rPr>
          <w:rFonts w:ascii="Arial" w:hAnsi="Arial" w:cs="Arial"/>
          <w:sz w:val="24"/>
          <w:szCs w:val="24"/>
        </w:rPr>
        <w:t>a</w:t>
      </w:r>
      <w:r w:rsidR="00B74DFA" w:rsidRPr="00B74DFA">
        <w:rPr>
          <w:rFonts w:ascii="Arial" w:hAnsi="Arial" w:cs="Arial"/>
          <w:sz w:val="24"/>
          <w:szCs w:val="24"/>
        </w:rPr>
        <w:t xml:space="preserve"> </w:t>
      </w:r>
      <w:r w:rsidR="00B74DFA" w:rsidRPr="00B74DFA">
        <w:rPr>
          <w:rFonts w:ascii="Arial" w:hAnsi="Arial" w:cs="Arial"/>
          <w:b/>
          <w:color w:val="000000" w:themeColor="text1"/>
          <w:sz w:val="24"/>
          <w:szCs w:val="24"/>
        </w:rPr>
        <w:t>Szhtv.</w:t>
      </w:r>
      <w:r w:rsidR="00B74DFA" w:rsidRPr="00B74DFA">
        <w:rPr>
          <w:rFonts w:ascii="Arial" w:hAnsi="Arial" w:cs="Arial"/>
          <w:color w:val="000000" w:themeColor="text1"/>
          <w:sz w:val="24"/>
          <w:szCs w:val="24"/>
        </w:rPr>
        <w:t xml:space="preserve"> 20.§</w:t>
      </w:r>
      <w:r w:rsidRPr="00B74DFA">
        <w:rPr>
          <w:rFonts w:ascii="Arial" w:hAnsi="Arial" w:cs="Arial"/>
          <w:sz w:val="24"/>
          <w:szCs w:val="24"/>
        </w:rPr>
        <w:t xml:space="preserve"> (2) bekezdésben meghatározott kivétellel, </w:t>
      </w:r>
    </w:p>
    <w:p w:rsidR="00B74DFA" w:rsidRPr="00B74DFA" w:rsidRDefault="00DE6BA2" w:rsidP="003D75B6">
      <w:pPr>
        <w:pStyle w:val="Listaszerbekezds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4DFA">
        <w:rPr>
          <w:rFonts w:ascii="Arial" w:hAnsi="Arial" w:cs="Arial"/>
          <w:sz w:val="24"/>
          <w:szCs w:val="24"/>
        </w:rPr>
        <w:t>az alaprész kezelésére vonatkozó eljárásrendben meghatározottak szerint</w:t>
      </w:r>
      <w:r w:rsidR="00B74DFA" w:rsidRPr="00B74DFA">
        <w:rPr>
          <w:rFonts w:ascii="Arial" w:hAnsi="Arial" w:cs="Arial"/>
          <w:sz w:val="24"/>
          <w:szCs w:val="24"/>
        </w:rPr>
        <w:t>,</w:t>
      </w:r>
    </w:p>
    <w:p w:rsidR="00B74DFA" w:rsidRDefault="00DE6BA2" w:rsidP="00B74DF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4B23AF">
        <w:rPr>
          <w:rFonts w:ascii="Arial" w:hAnsi="Arial" w:cs="Arial"/>
          <w:sz w:val="24"/>
          <w:szCs w:val="24"/>
        </w:rPr>
        <w:t xml:space="preserve">az állami szakképzési és felnőttképzési szerv </w:t>
      </w:r>
    </w:p>
    <w:p w:rsidR="00DE6BA2" w:rsidRPr="004B23AF" w:rsidRDefault="00DE6BA2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23AF">
        <w:rPr>
          <w:rFonts w:ascii="Arial" w:hAnsi="Arial" w:cs="Arial"/>
          <w:sz w:val="24"/>
          <w:szCs w:val="24"/>
        </w:rPr>
        <w:t>köti meg.</w:t>
      </w:r>
    </w:p>
    <w:p w:rsidR="004B23AF" w:rsidRPr="004B23AF" w:rsidRDefault="004B23AF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63F9" w:rsidRDefault="005B63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74DFA" w:rsidRDefault="00DE6BA2" w:rsidP="00B74D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23AF">
        <w:rPr>
          <w:rFonts w:ascii="Arial" w:hAnsi="Arial" w:cs="Arial"/>
          <w:sz w:val="24"/>
          <w:szCs w:val="24"/>
        </w:rPr>
        <w:lastRenderedPageBreak/>
        <w:t xml:space="preserve">(2) </w:t>
      </w:r>
      <w:r w:rsidR="00B74DFA" w:rsidRPr="004B23AF">
        <w:rPr>
          <w:rFonts w:ascii="Arial" w:hAnsi="Arial" w:cs="Arial"/>
          <w:sz w:val="24"/>
          <w:szCs w:val="24"/>
        </w:rPr>
        <w:t>A szakképzésért és felnőttképzésért felelős miniszter felügyelete, irányítása alá tartozó költségvetési szerveknek nyújtott támogatás</w:t>
      </w:r>
      <w:r w:rsidR="00B74DFA">
        <w:rPr>
          <w:rFonts w:ascii="Arial" w:hAnsi="Arial" w:cs="Arial"/>
          <w:sz w:val="24"/>
          <w:szCs w:val="24"/>
        </w:rPr>
        <w:t>.</w:t>
      </w:r>
    </w:p>
    <w:p w:rsidR="00B74DFA" w:rsidRDefault="00B74DFA" w:rsidP="00B74D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4DFA" w:rsidRDefault="00DE6BA2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23AF">
        <w:rPr>
          <w:rFonts w:ascii="Arial" w:hAnsi="Arial" w:cs="Arial"/>
          <w:sz w:val="24"/>
          <w:szCs w:val="24"/>
        </w:rPr>
        <w:t>A szakképzésért és felnőttképzésért felelős miniszter felügyelete, irányítása alá tartozó költségvetési szerveknek nyújtott támogatásra vonatkozóan</w:t>
      </w:r>
      <w:r w:rsidR="00B74DFA">
        <w:rPr>
          <w:rFonts w:ascii="Arial" w:hAnsi="Arial" w:cs="Arial"/>
          <w:sz w:val="24"/>
          <w:szCs w:val="24"/>
        </w:rPr>
        <w:t>,</w:t>
      </w:r>
    </w:p>
    <w:p w:rsidR="00B74DFA" w:rsidRPr="00A6541C" w:rsidRDefault="00DE6BA2" w:rsidP="003D75B6">
      <w:pPr>
        <w:pStyle w:val="Listaszerbekezds"/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541C">
        <w:rPr>
          <w:rFonts w:ascii="Arial" w:hAnsi="Arial" w:cs="Arial"/>
          <w:sz w:val="24"/>
          <w:szCs w:val="24"/>
        </w:rPr>
        <w:t xml:space="preserve">a szakképzésért és felnőttképzésért felelős miniszter döntése </w:t>
      </w:r>
      <w:r w:rsidR="00B74DFA" w:rsidRPr="00A6541C">
        <w:rPr>
          <w:rFonts w:ascii="Arial" w:hAnsi="Arial" w:cs="Arial"/>
          <w:sz w:val="24"/>
          <w:szCs w:val="24"/>
        </w:rPr>
        <w:t>,</w:t>
      </w:r>
    </w:p>
    <w:p w:rsidR="00A6541C" w:rsidRDefault="00DE6BA2" w:rsidP="003D75B6">
      <w:pPr>
        <w:pStyle w:val="Listaszerbekezds"/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541C">
        <w:rPr>
          <w:rFonts w:ascii="Arial" w:hAnsi="Arial" w:cs="Arial"/>
          <w:sz w:val="24"/>
          <w:szCs w:val="24"/>
        </w:rPr>
        <w:t xml:space="preserve">a szakképzésért és felnőttképzésért felelős miniszter által vezetett </w:t>
      </w:r>
    </w:p>
    <w:p w:rsidR="00B74DFA" w:rsidRPr="00A6541C" w:rsidRDefault="00DE6BA2" w:rsidP="003D75B6">
      <w:pPr>
        <w:pStyle w:val="Listaszerbekezds"/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541C">
        <w:rPr>
          <w:rFonts w:ascii="Arial" w:hAnsi="Arial" w:cs="Arial"/>
          <w:sz w:val="24"/>
          <w:szCs w:val="24"/>
        </w:rPr>
        <w:t>minisztérium</w:t>
      </w:r>
      <w:r w:rsidR="00B74DFA" w:rsidRPr="00A6541C">
        <w:rPr>
          <w:rFonts w:ascii="Arial" w:hAnsi="Arial" w:cs="Arial"/>
          <w:sz w:val="24"/>
          <w:szCs w:val="24"/>
        </w:rPr>
        <w:t>,</w:t>
      </w:r>
      <w:r w:rsidRPr="00A6541C">
        <w:rPr>
          <w:rFonts w:ascii="Arial" w:hAnsi="Arial" w:cs="Arial"/>
          <w:sz w:val="24"/>
          <w:szCs w:val="24"/>
        </w:rPr>
        <w:t xml:space="preserve"> vagy </w:t>
      </w:r>
    </w:p>
    <w:p w:rsidR="00B74DFA" w:rsidRPr="00A6541C" w:rsidRDefault="00DE6BA2" w:rsidP="003D75B6">
      <w:pPr>
        <w:pStyle w:val="Listaszerbekezds"/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541C">
        <w:rPr>
          <w:rFonts w:ascii="Arial" w:hAnsi="Arial" w:cs="Arial"/>
          <w:sz w:val="24"/>
          <w:szCs w:val="24"/>
        </w:rPr>
        <w:t xml:space="preserve">az állami szakképzési és felnőttképzési szerv </w:t>
      </w:r>
    </w:p>
    <w:p w:rsidR="00DE6BA2" w:rsidRPr="004B23AF" w:rsidRDefault="00DE6BA2" w:rsidP="00A6541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B23AF">
        <w:rPr>
          <w:rFonts w:ascii="Arial" w:hAnsi="Arial" w:cs="Arial"/>
          <w:sz w:val="24"/>
          <w:szCs w:val="24"/>
        </w:rPr>
        <w:t>köti meg a szerződést.</w:t>
      </w:r>
    </w:p>
    <w:p w:rsidR="004B23AF" w:rsidRPr="004B23AF" w:rsidRDefault="004B23AF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6BA2" w:rsidRPr="004B23AF" w:rsidRDefault="00DE6BA2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23AF">
        <w:rPr>
          <w:rFonts w:ascii="Arial" w:hAnsi="Arial" w:cs="Arial"/>
          <w:sz w:val="24"/>
          <w:szCs w:val="24"/>
        </w:rPr>
        <w:t>(3) Az alaprészből nyújtott támogatásról kötött támogatási szerződés tartalmazza:</w:t>
      </w:r>
    </w:p>
    <w:p w:rsidR="004B23AF" w:rsidRPr="004B23AF" w:rsidRDefault="004B23AF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E6BA2" w:rsidRPr="004B23AF" w:rsidRDefault="00DE6BA2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23AF">
        <w:rPr>
          <w:rFonts w:ascii="Arial" w:hAnsi="Arial" w:cs="Arial"/>
          <w:iCs/>
          <w:sz w:val="24"/>
          <w:szCs w:val="24"/>
        </w:rPr>
        <w:t xml:space="preserve">a) </w:t>
      </w:r>
      <w:r w:rsidRPr="004B23AF">
        <w:rPr>
          <w:rFonts w:ascii="Arial" w:hAnsi="Arial" w:cs="Arial"/>
          <w:sz w:val="24"/>
          <w:szCs w:val="24"/>
        </w:rPr>
        <w:t>a támogatásban részesülő</w:t>
      </w:r>
    </w:p>
    <w:p w:rsidR="004B23AF" w:rsidRPr="004B23AF" w:rsidRDefault="004B23AF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E6BA2" w:rsidRPr="004B23AF" w:rsidRDefault="00DE6BA2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23AF">
        <w:rPr>
          <w:rFonts w:ascii="Arial" w:hAnsi="Arial" w:cs="Arial"/>
          <w:iCs/>
          <w:sz w:val="24"/>
          <w:szCs w:val="24"/>
        </w:rPr>
        <w:t xml:space="preserve">aa) </w:t>
      </w:r>
      <w:r w:rsidRPr="004B23AF">
        <w:rPr>
          <w:rFonts w:ascii="Arial" w:hAnsi="Arial" w:cs="Arial"/>
          <w:sz w:val="24"/>
          <w:szCs w:val="24"/>
        </w:rPr>
        <w:t>nevét,</w:t>
      </w:r>
    </w:p>
    <w:p w:rsidR="004B23AF" w:rsidRPr="004B23AF" w:rsidRDefault="004B23AF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E6BA2" w:rsidRPr="004B23AF" w:rsidRDefault="00DE6BA2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23AF">
        <w:rPr>
          <w:rFonts w:ascii="Arial" w:hAnsi="Arial" w:cs="Arial"/>
          <w:iCs/>
          <w:sz w:val="24"/>
          <w:szCs w:val="24"/>
        </w:rPr>
        <w:t xml:space="preserve">ab) </w:t>
      </w:r>
      <w:r w:rsidRPr="004B23AF">
        <w:rPr>
          <w:rFonts w:ascii="Arial" w:hAnsi="Arial" w:cs="Arial"/>
          <w:sz w:val="24"/>
          <w:szCs w:val="24"/>
        </w:rPr>
        <w:t>székhelyét,</w:t>
      </w:r>
    </w:p>
    <w:p w:rsidR="004B23AF" w:rsidRPr="004B23AF" w:rsidRDefault="004B23AF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E6BA2" w:rsidRPr="004B23AF" w:rsidRDefault="00DE6BA2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23AF">
        <w:rPr>
          <w:rFonts w:ascii="Arial" w:hAnsi="Arial" w:cs="Arial"/>
          <w:iCs/>
          <w:sz w:val="24"/>
          <w:szCs w:val="24"/>
        </w:rPr>
        <w:t xml:space="preserve">ac) </w:t>
      </w:r>
      <w:r w:rsidRPr="004B23AF">
        <w:rPr>
          <w:rFonts w:ascii="Arial" w:hAnsi="Arial" w:cs="Arial"/>
          <w:sz w:val="24"/>
          <w:szCs w:val="24"/>
        </w:rPr>
        <w:t>adószámát,</w:t>
      </w:r>
    </w:p>
    <w:p w:rsidR="004B23AF" w:rsidRPr="004B23AF" w:rsidRDefault="004B23AF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E6BA2" w:rsidRPr="004B23AF" w:rsidRDefault="00DE6BA2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23AF">
        <w:rPr>
          <w:rFonts w:ascii="Arial" w:hAnsi="Arial" w:cs="Arial"/>
          <w:iCs/>
          <w:sz w:val="24"/>
          <w:szCs w:val="24"/>
        </w:rPr>
        <w:t xml:space="preserve">ad) </w:t>
      </w:r>
      <w:r w:rsidRPr="004B23AF">
        <w:rPr>
          <w:rFonts w:ascii="Arial" w:hAnsi="Arial" w:cs="Arial"/>
          <w:sz w:val="24"/>
          <w:szCs w:val="24"/>
        </w:rPr>
        <w:t>statisztikai számjelét,</w:t>
      </w:r>
    </w:p>
    <w:p w:rsidR="004B23AF" w:rsidRPr="004B23AF" w:rsidRDefault="004B23AF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A6541C" w:rsidRPr="00F94F14" w:rsidRDefault="00DE6BA2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94F14">
        <w:rPr>
          <w:rFonts w:ascii="Arial" w:hAnsi="Arial" w:cs="Arial"/>
          <w:iCs/>
          <w:color w:val="000000" w:themeColor="text1"/>
          <w:sz w:val="24"/>
          <w:szCs w:val="24"/>
        </w:rPr>
        <w:t xml:space="preserve">ae) </w:t>
      </w:r>
    </w:p>
    <w:p w:rsidR="00A6541C" w:rsidRPr="00F94F14" w:rsidRDefault="00A6541C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94F14">
        <w:rPr>
          <w:rFonts w:ascii="Arial" w:hAnsi="Arial" w:cs="Arial"/>
          <w:iCs/>
          <w:color w:val="000000" w:themeColor="text1"/>
          <w:sz w:val="24"/>
          <w:szCs w:val="24"/>
        </w:rPr>
        <w:t>a(z)</w:t>
      </w:r>
    </w:p>
    <w:p w:rsidR="00A6541C" w:rsidRPr="00F94F14" w:rsidRDefault="00DE6BA2" w:rsidP="003D75B6">
      <w:pPr>
        <w:pStyle w:val="Listaszerbekezds"/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94F14">
        <w:rPr>
          <w:rFonts w:ascii="Arial" w:hAnsi="Arial" w:cs="Arial"/>
          <w:color w:val="000000" w:themeColor="text1"/>
          <w:sz w:val="24"/>
          <w:szCs w:val="24"/>
        </w:rPr>
        <w:t xml:space="preserve">cégjegyzékszámát, </w:t>
      </w:r>
    </w:p>
    <w:p w:rsidR="00A6541C" w:rsidRPr="00F94F14" w:rsidRDefault="00DE6BA2" w:rsidP="003D75B6">
      <w:pPr>
        <w:pStyle w:val="Listaszerbekezds"/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94F14">
        <w:rPr>
          <w:rFonts w:ascii="Arial" w:hAnsi="Arial" w:cs="Arial"/>
          <w:color w:val="000000" w:themeColor="text1"/>
          <w:sz w:val="24"/>
          <w:szCs w:val="24"/>
        </w:rPr>
        <w:t xml:space="preserve">egyéni vállalkozó esetén nyilvántartási számát, </w:t>
      </w:r>
    </w:p>
    <w:p w:rsidR="00A6541C" w:rsidRPr="00F94F14" w:rsidRDefault="00DE6BA2" w:rsidP="003D75B6">
      <w:pPr>
        <w:pStyle w:val="Listaszerbekezds"/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94F14">
        <w:rPr>
          <w:rFonts w:ascii="Arial" w:hAnsi="Arial" w:cs="Arial"/>
          <w:color w:val="000000" w:themeColor="text1"/>
          <w:sz w:val="24"/>
          <w:szCs w:val="24"/>
        </w:rPr>
        <w:t xml:space="preserve">önkormányzat vagy önkormányzati társulás esetén törzskönyvi nyilvántartási számát, </w:t>
      </w:r>
    </w:p>
    <w:p w:rsidR="00DE6BA2" w:rsidRPr="00F94F14" w:rsidRDefault="00DE6BA2" w:rsidP="003D75B6">
      <w:pPr>
        <w:pStyle w:val="Listaszerbekezds"/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94F14">
        <w:rPr>
          <w:rFonts w:ascii="Arial" w:hAnsi="Arial" w:cs="Arial"/>
          <w:color w:val="000000" w:themeColor="text1"/>
          <w:sz w:val="24"/>
          <w:szCs w:val="24"/>
        </w:rPr>
        <w:t>szakképző iskola, valamint felsőoktatási intézmény esetében</w:t>
      </w:r>
      <w:r w:rsidR="00A6541C" w:rsidRPr="00F94F14">
        <w:rPr>
          <w:rFonts w:ascii="Arial" w:hAnsi="Arial" w:cs="Arial"/>
          <w:color w:val="000000" w:themeColor="text1"/>
          <w:sz w:val="24"/>
          <w:szCs w:val="24"/>
        </w:rPr>
        <w:t>,</w:t>
      </w:r>
      <w:r w:rsidRPr="00F94F14">
        <w:rPr>
          <w:rFonts w:ascii="Arial" w:hAnsi="Arial" w:cs="Arial"/>
          <w:color w:val="000000" w:themeColor="text1"/>
          <w:sz w:val="24"/>
          <w:szCs w:val="24"/>
        </w:rPr>
        <w:t xml:space="preserve"> az intézmény</w:t>
      </w:r>
      <w:r w:rsidR="00A6541C" w:rsidRPr="00F94F14">
        <w:rPr>
          <w:rFonts w:ascii="Arial" w:hAnsi="Arial" w:cs="Arial"/>
          <w:color w:val="000000" w:themeColor="text1"/>
          <w:sz w:val="24"/>
          <w:szCs w:val="24"/>
        </w:rPr>
        <w:t>,</w:t>
      </w:r>
      <w:r w:rsidRPr="00F94F14">
        <w:rPr>
          <w:rFonts w:ascii="Arial" w:hAnsi="Arial" w:cs="Arial"/>
          <w:color w:val="000000" w:themeColor="text1"/>
          <w:sz w:val="24"/>
          <w:szCs w:val="24"/>
        </w:rPr>
        <w:t xml:space="preserve"> OM azonosítóját,</w:t>
      </w:r>
    </w:p>
    <w:p w:rsidR="004B23AF" w:rsidRPr="00F94F14" w:rsidRDefault="004B23AF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A6541C" w:rsidRPr="00F94F14" w:rsidRDefault="00DE6BA2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94F14">
        <w:rPr>
          <w:rFonts w:ascii="Arial" w:hAnsi="Arial" w:cs="Arial"/>
          <w:iCs/>
          <w:color w:val="000000" w:themeColor="text1"/>
          <w:sz w:val="24"/>
          <w:szCs w:val="24"/>
        </w:rPr>
        <w:t xml:space="preserve">b) </w:t>
      </w:r>
    </w:p>
    <w:p w:rsidR="00A6541C" w:rsidRPr="00F94F14" w:rsidRDefault="00DE6BA2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94F14">
        <w:rPr>
          <w:rFonts w:ascii="Arial" w:hAnsi="Arial" w:cs="Arial"/>
          <w:color w:val="000000" w:themeColor="text1"/>
          <w:sz w:val="24"/>
          <w:szCs w:val="24"/>
        </w:rPr>
        <w:t>a támogatásban részesülő</w:t>
      </w:r>
      <w:r w:rsidR="00A6541C" w:rsidRPr="00F94F1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A6541C" w:rsidRPr="00F94F14" w:rsidRDefault="00A6541C" w:rsidP="003D75B6">
      <w:pPr>
        <w:pStyle w:val="Listaszerbekezds"/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94F14">
        <w:rPr>
          <w:rFonts w:ascii="Arial" w:hAnsi="Arial" w:cs="Arial"/>
          <w:color w:val="000000" w:themeColor="text1"/>
          <w:sz w:val="24"/>
          <w:szCs w:val="24"/>
        </w:rPr>
        <w:t>az</w:t>
      </w:r>
      <w:r w:rsidR="00DE6BA2" w:rsidRPr="00F94F14">
        <w:rPr>
          <w:rFonts w:ascii="Arial" w:hAnsi="Arial" w:cs="Arial"/>
          <w:color w:val="000000" w:themeColor="text1"/>
          <w:sz w:val="24"/>
          <w:szCs w:val="24"/>
        </w:rPr>
        <w:t xml:space="preserve"> állami adóhatóságnál bejelentett </w:t>
      </w:r>
    </w:p>
    <w:p w:rsidR="00A6541C" w:rsidRPr="00F94F14" w:rsidRDefault="00DE6BA2" w:rsidP="003D75B6">
      <w:pPr>
        <w:pStyle w:val="Listaszerbekezds"/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94F14">
        <w:rPr>
          <w:rFonts w:ascii="Arial" w:hAnsi="Arial" w:cs="Arial"/>
          <w:color w:val="000000" w:themeColor="text1"/>
          <w:sz w:val="24"/>
          <w:szCs w:val="24"/>
        </w:rPr>
        <w:t>pénzforgalmi számlaszámát (a fenntartó elszámolási számlájához kapcsolódó alszámlaszámot)</w:t>
      </w:r>
      <w:r w:rsidR="00A6541C" w:rsidRPr="00F94F14">
        <w:rPr>
          <w:rFonts w:ascii="Arial" w:hAnsi="Arial" w:cs="Arial"/>
          <w:color w:val="000000" w:themeColor="text1"/>
          <w:sz w:val="24"/>
          <w:szCs w:val="24"/>
        </w:rPr>
        <w:t>,</w:t>
      </w:r>
      <w:r w:rsidRPr="00F94F14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F94F14" w:rsidRDefault="00DE6BA2" w:rsidP="003D75B6">
      <w:pPr>
        <w:pStyle w:val="Listaszerbekezds"/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94F14">
        <w:rPr>
          <w:rFonts w:ascii="Arial" w:hAnsi="Arial" w:cs="Arial"/>
          <w:color w:val="000000" w:themeColor="text1"/>
          <w:sz w:val="24"/>
          <w:szCs w:val="24"/>
        </w:rPr>
        <w:t xml:space="preserve">a számlavezető pénzforgalmi szolgáltató megnevezését, </w:t>
      </w:r>
    </w:p>
    <w:p w:rsidR="00DE6BA2" w:rsidRPr="00F94F14" w:rsidRDefault="00DE6BA2" w:rsidP="00F94F1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F94F14">
        <w:rPr>
          <w:rFonts w:ascii="Arial" w:hAnsi="Arial" w:cs="Arial"/>
          <w:color w:val="000000" w:themeColor="text1"/>
          <w:sz w:val="24"/>
          <w:szCs w:val="24"/>
        </w:rPr>
        <w:t>ahova</w:t>
      </w:r>
      <w:r w:rsidR="00F94F1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F94F14">
        <w:rPr>
          <w:rFonts w:ascii="Arial" w:hAnsi="Arial" w:cs="Arial"/>
          <w:color w:val="000000" w:themeColor="text1"/>
          <w:sz w:val="24"/>
          <w:szCs w:val="24"/>
        </w:rPr>
        <w:t>a támogatás összege átutalható,</w:t>
      </w:r>
    </w:p>
    <w:p w:rsidR="004B23AF" w:rsidRPr="004B23AF" w:rsidRDefault="004B23AF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F94F14" w:rsidRDefault="00DE6BA2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B23AF">
        <w:rPr>
          <w:rFonts w:ascii="Arial" w:hAnsi="Arial" w:cs="Arial"/>
          <w:iCs/>
          <w:sz w:val="24"/>
          <w:szCs w:val="24"/>
        </w:rPr>
        <w:t xml:space="preserve">c) </w:t>
      </w:r>
    </w:p>
    <w:p w:rsidR="00F94F14" w:rsidRDefault="00DE6BA2" w:rsidP="00F94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23AF">
        <w:rPr>
          <w:rFonts w:ascii="Arial" w:hAnsi="Arial" w:cs="Arial"/>
          <w:sz w:val="24"/>
          <w:szCs w:val="24"/>
        </w:rPr>
        <w:t xml:space="preserve">a </w:t>
      </w:r>
      <w:r w:rsidRPr="00F94F14">
        <w:rPr>
          <w:rFonts w:ascii="Arial" w:hAnsi="Arial" w:cs="Arial"/>
          <w:sz w:val="24"/>
          <w:szCs w:val="24"/>
        </w:rPr>
        <w:t xml:space="preserve">támogatás </w:t>
      </w:r>
    </w:p>
    <w:p w:rsidR="00F94F14" w:rsidRPr="00F94F14" w:rsidRDefault="00DE6BA2" w:rsidP="003D75B6">
      <w:pPr>
        <w:pStyle w:val="Listaszerbekezds"/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4F14">
        <w:rPr>
          <w:rFonts w:ascii="Arial" w:hAnsi="Arial" w:cs="Arial"/>
          <w:sz w:val="24"/>
          <w:szCs w:val="24"/>
        </w:rPr>
        <w:t xml:space="preserve">célját, </w:t>
      </w:r>
    </w:p>
    <w:p w:rsidR="00DE6BA2" w:rsidRPr="00F94F14" w:rsidRDefault="00DE6BA2" w:rsidP="003D75B6">
      <w:pPr>
        <w:pStyle w:val="Listaszerbekezds"/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4F14">
        <w:rPr>
          <w:rFonts w:ascii="Arial" w:hAnsi="Arial" w:cs="Arial"/>
          <w:sz w:val="24"/>
          <w:szCs w:val="24"/>
        </w:rPr>
        <w:t>felhasználás részletes leírását,</w:t>
      </w:r>
    </w:p>
    <w:p w:rsidR="004B23AF" w:rsidRPr="004B23AF" w:rsidRDefault="004B23AF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EA794A" w:rsidRDefault="00EA794A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F94F14" w:rsidRDefault="00DE6BA2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B23AF">
        <w:rPr>
          <w:rFonts w:ascii="Arial" w:hAnsi="Arial" w:cs="Arial"/>
          <w:iCs/>
          <w:sz w:val="24"/>
          <w:szCs w:val="24"/>
        </w:rPr>
        <w:lastRenderedPageBreak/>
        <w:t xml:space="preserve">d) </w:t>
      </w:r>
    </w:p>
    <w:p w:rsidR="00F94F14" w:rsidRDefault="00DE6BA2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23AF">
        <w:rPr>
          <w:rFonts w:ascii="Arial" w:hAnsi="Arial" w:cs="Arial"/>
          <w:sz w:val="24"/>
          <w:szCs w:val="24"/>
        </w:rPr>
        <w:t xml:space="preserve">a támogatás </w:t>
      </w:r>
    </w:p>
    <w:p w:rsidR="00F94F14" w:rsidRPr="00F94F14" w:rsidRDefault="00DE6BA2" w:rsidP="003D75B6">
      <w:pPr>
        <w:pStyle w:val="Listaszerbekezds"/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4F14">
        <w:rPr>
          <w:rFonts w:ascii="Arial" w:hAnsi="Arial" w:cs="Arial"/>
          <w:sz w:val="24"/>
          <w:szCs w:val="24"/>
        </w:rPr>
        <w:t xml:space="preserve">összegét, </w:t>
      </w:r>
    </w:p>
    <w:p w:rsidR="00F94F14" w:rsidRPr="00F94F14" w:rsidRDefault="00DE6BA2" w:rsidP="003D75B6">
      <w:pPr>
        <w:pStyle w:val="Listaszerbekezds"/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4F14">
        <w:rPr>
          <w:rFonts w:ascii="Arial" w:hAnsi="Arial" w:cs="Arial"/>
          <w:sz w:val="24"/>
          <w:szCs w:val="24"/>
        </w:rPr>
        <w:t xml:space="preserve">folyósításának </w:t>
      </w:r>
    </w:p>
    <w:p w:rsidR="00F94F14" w:rsidRPr="00F94F14" w:rsidRDefault="00DE6BA2" w:rsidP="003D75B6">
      <w:pPr>
        <w:pStyle w:val="Listaszerbekezds"/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4F14">
        <w:rPr>
          <w:rFonts w:ascii="Arial" w:hAnsi="Arial" w:cs="Arial"/>
          <w:sz w:val="24"/>
          <w:szCs w:val="24"/>
        </w:rPr>
        <w:t>módját</w:t>
      </w:r>
      <w:r w:rsidR="00F94F14" w:rsidRPr="00F94F14">
        <w:rPr>
          <w:rFonts w:ascii="Arial" w:hAnsi="Arial" w:cs="Arial"/>
          <w:sz w:val="24"/>
          <w:szCs w:val="24"/>
        </w:rPr>
        <w:t>,</w:t>
      </w:r>
      <w:r w:rsidRPr="00F94F14">
        <w:rPr>
          <w:rFonts w:ascii="Arial" w:hAnsi="Arial" w:cs="Arial"/>
          <w:sz w:val="24"/>
          <w:szCs w:val="24"/>
        </w:rPr>
        <w:t xml:space="preserve"> és </w:t>
      </w:r>
    </w:p>
    <w:p w:rsidR="00DE6BA2" w:rsidRPr="00F94F14" w:rsidRDefault="00DE6BA2" w:rsidP="003D75B6">
      <w:pPr>
        <w:pStyle w:val="Listaszerbekezds"/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4F14">
        <w:rPr>
          <w:rFonts w:ascii="Arial" w:hAnsi="Arial" w:cs="Arial"/>
          <w:sz w:val="24"/>
          <w:szCs w:val="24"/>
        </w:rPr>
        <w:t>ütemezését,</w:t>
      </w:r>
    </w:p>
    <w:p w:rsidR="004B23AF" w:rsidRPr="004B23AF" w:rsidRDefault="004B23AF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F94F14" w:rsidRDefault="00DE6BA2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B23AF">
        <w:rPr>
          <w:rFonts w:ascii="Arial" w:hAnsi="Arial" w:cs="Arial"/>
          <w:iCs/>
          <w:sz w:val="24"/>
          <w:szCs w:val="24"/>
        </w:rPr>
        <w:t xml:space="preserve">e) </w:t>
      </w:r>
    </w:p>
    <w:p w:rsidR="00F94F14" w:rsidRDefault="00DE6BA2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23AF">
        <w:rPr>
          <w:rFonts w:ascii="Arial" w:hAnsi="Arial" w:cs="Arial"/>
          <w:sz w:val="24"/>
          <w:szCs w:val="24"/>
        </w:rPr>
        <w:t>a támogatásban részesülőnek</w:t>
      </w:r>
      <w:r w:rsidR="00F94F14">
        <w:rPr>
          <w:rFonts w:ascii="Arial" w:hAnsi="Arial" w:cs="Arial"/>
          <w:sz w:val="24"/>
          <w:szCs w:val="24"/>
        </w:rPr>
        <w:t>,</w:t>
      </w:r>
      <w:r w:rsidRPr="004B23AF">
        <w:rPr>
          <w:rFonts w:ascii="Arial" w:hAnsi="Arial" w:cs="Arial"/>
          <w:sz w:val="24"/>
          <w:szCs w:val="24"/>
        </w:rPr>
        <w:t xml:space="preserve"> </w:t>
      </w:r>
    </w:p>
    <w:p w:rsidR="00F94F14" w:rsidRPr="00F94F14" w:rsidRDefault="00DE6BA2" w:rsidP="003D75B6">
      <w:pPr>
        <w:pStyle w:val="Listaszerbekezds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4F14">
        <w:rPr>
          <w:rFonts w:ascii="Arial" w:hAnsi="Arial" w:cs="Arial"/>
          <w:sz w:val="24"/>
          <w:szCs w:val="24"/>
        </w:rPr>
        <w:t xml:space="preserve">a támogatott programhoz rendelkezésre álló, elkülönített </w:t>
      </w:r>
    </w:p>
    <w:p w:rsidR="00F94F14" w:rsidRPr="00F94F14" w:rsidRDefault="00DE6BA2" w:rsidP="003D75B6">
      <w:pPr>
        <w:pStyle w:val="Listaszerbekezds"/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4F14">
        <w:rPr>
          <w:rFonts w:ascii="Arial" w:hAnsi="Arial" w:cs="Arial"/>
          <w:sz w:val="24"/>
          <w:szCs w:val="24"/>
        </w:rPr>
        <w:t>saját</w:t>
      </w:r>
      <w:r w:rsidR="00F94F14" w:rsidRPr="00F94F14">
        <w:rPr>
          <w:rFonts w:ascii="Arial" w:hAnsi="Arial" w:cs="Arial"/>
          <w:sz w:val="24"/>
          <w:szCs w:val="24"/>
        </w:rPr>
        <w:t>,</w:t>
      </w:r>
      <w:r w:rsidRPr="00F94F14">
        <w:rPr>
          <w:rFonts w:ascii="Arial" w:hAnsi="Arial" w:cs="Arial"/>
          <w:sz w:val="24"/>
          <w:szCs w:val="24"/>
        </w:rPr>
        <w:t xml:space="preserve"> és </w:t>
      </w:r>
    </w:p>
    <w:p w:rsidR="00F94F14" w:rsidRPr="00F94F14" w:rsidRDefault="00DE6BA2" w:rsidP="003D75B6">
      <w:pPr>
        <w:pStyle w:val="Listaszerbekezds"/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4F14">
        <w:rPr>
          <w:rFonts w:ascii="Arial" w:hAnsi="Arial" w:cs="Arial"/>
          <w:sz w:val="24"/>
          <w:szCs w:val="24"/>
        </w:rPr>
        <w:t xml:space="preserve">egyéb </w:t>
      </w:r>
    </w:p>
    <w:p w:rsidR="00DE6BA2" w:rsidRPr="004B23AF" w:rsidRDefault="00DE6BA2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23AF">
        <w:rPr>
          <w:rFonts w:ascii="Arial" w:hAnsi="Arial" w:cs="Arial"/>
          <w:sz w:val="24"/>
          <w:szCs w:val="24"/>
        </w:rPr>
        <w:t>pénzeszköz összegét,</w:t>
      </w:r>
    </w:p>
    <w:p w:rsidR="004B23AF" w:rsidRPr="004B23AF" w:rsidRDefault="004B23AF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F94F14" w:rsidRDefault="00DE6BA2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B23AF">
        <w:rPr>
          <w:rFonts w:ascii="Arial" w:hAnsi="Arial" w:cs="Arial"/>
          <w:iCs/>
          <w:sz w:val="24"/>
          <w:szCs w:val="24"/>
        </w:rPr>
        <w:t xml:space="preserve">f) </w:t>
      </w:r>
    </w:p>
    <w:p w:rsidR="00F94F14" w:rsidRDefault="00DE6BA2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23AF">
        <w:rPr>
          <w:rFonts w:ascii="Arial" w:hAnsi="Arial" w:cs="Arial"/>
          <w:sz w:val="24"/>
          <w:szCs w:val="24"/>
        </w:rPr>
        <w:t xml:space="preserve">a </w:t>
      </w:r>
    </w:p>
    <w:p w:rsidR="00F94F14" w:rsidRPr="00415FAE" w:rsidRDefault="00DE6BA2" w:rsidP="003D75B6">
      <w:pPr>
        <w:pStyle w:val="Listaszerbekezds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5FAE">
        <w:rPr>
          <w:rFonts w:ascii="Arial" w:hAnsi="Arial" w:cs="Arial"/>
          <w:sz w:val="24"/>
          <w:szCs w:val="24"/>
        </w:rPr>
        <w:t xml:space="preserve">beruházás, illetve </w:t>
      </w:r>
    </w:p>
    <w:p w:rsidR="00F94F14" w:rsidRPr="00415FAE" w:rsidRDefault="00DE6BA2" w:rsidP="003D75B6">
      <w:pPr>
        <w:pStyle w:val="Listaszerbekezds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5FAE">
        <w:rPr>
          <w:rFonts w:ascii="Arial" w:hAnsi="Arial" w:cs="Arial"/>
          <w:sz w:val="24"/>
          <w:szCs w:val="24"/>
        </w:rPr>
        <w:t xml:space="preserve">program </w:t>
      </w:r>
    </w:p>
    <w:p w:rsidR="00F94F14" w:rsidRPr="00415FAE" w:rsidRDefault="00DE6BA2" w:rsidP="003D75B6">
      <w:pPr>
        <w:pStyle w:val="Listaszerbekezds"/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5FAE">
        <w:rPr>
          <w:rFonts w:ascii="Arial" w:hAnsi="Arial" w:cs="Arial"/>
          <w:sz w:val="24"/>
          <w:szCs w:val="24"/>
        </w:rPr>
        <w:t>megkezdésének</w:t>
      </w:r>
      <w:r w:rsidR="00F94F14" w:rsidRPr="00415FAE">
        <w:rPr>
          <w:rFonts w:ascii="Arial" w:hAnsi="Arial" w:cs="Arial"/>
          <w:sz w:val="24"/>
          <w:szCs w:val="24"/>
        </w:rPr>
        <w:t>,</w:t>
      </w:r>
      <w:r w:rsidRPr="00415FAE">
        <w:rPr>
          <w:rFonts w:ascii="Arial" w:hAnsi="Arial" w:cs="Arial"/>
          <w:sz w:val="24"/>
          <w:szCs w:val="24"/>
        </w:rPr>
        <w:t xml:space="preserve"> és </w:t>
      </w:r>
    </w:p>
    <w:p w:rsidR="00F94F14" w:rsidRPr="00415FAE" w:rsidRDefault="00DE6BA2" w:rsidP="003D75B6">
      <w:pPr>
        <w:pStyle w:val="Listaszerbekezds"/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5FAE">
        <w:rPr>
          <w:rFonts w:ascii="Arial" w:hAnsi="Arial" w:cs="Arial"/>
          <w:sz w:val="24"/>
          <w:szCs w:val="24"/>
        </w:rPr>
        <w:t xml:space="preserve">befejezésének </w:t>
      </w:r>
    </w:p>
    <w:p w:rsidR="00F94F14" w:rsidRDefault="00DE6BA2" w:rsidP="00415FAE">
      <w:pPr>
        <w:autoSpaceDE w:val="0"/>
        <w:autoSpaceDN w:val="0"/>
        <w:adjustRightInd w:val="0"/>
        <w:spacing w:after="0" w:line="240" w:lineRule="auto"/>
        <w:ind w:left="362" w:firstLine="348"/>
        <w:rPr>
          <w:rFonts w:ascii="Arial" w:hAnsi="Arial" w:cs="Arial"/>
          <w:sz w:val="24"/>
          <w:szCs w:val="24"/>
        </w:rPr>
      </w:pPr>
      <w:r w:rsidRPr="004B23AF">
        <w:rPr>
          <w:rFonts w:ascii="Arial" w:hAnsi="Arial" w:cs="Arial"/>
          <w:sz w:val="24"/>
          <w:szCs w:val="24"/>
        </w:rPr>
        <w:t xml:space="preserve">tervezett időpontját, valamint </w:t>
      </w:r>
    </w:p>
    <w:p w:rsidR="00F94F14" w:rsidRPr="00415FAE" w:rsidRDefault="00DE6BA2" w:rsidP="003D75B6">
      <w:pPr>
        <w:pStyle w:val="Listaszerbekezds"/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5FAE">
        <w:rPr>
          <w:rFonts w:ascii="Arial" w:hAnsi="Arial" w:cs="Arial"/>
          <w:sz w:val="24"/>
          <w:szCs w:val="24"/>
        </w:rPr>
        <w:t xml:space="preserve">a támogatás felhasználásáról történő </w:t>
      </w:r>
    </w:p>
    <w:p w:rsidR="00F94F14" w:rsidRPr="00415FAE" w:rsidRDefault="00DE6BA2" w:rsidP="003D75B6">
      <w:pPr>
        <w:pStyle w:val="Listaszerbekezds"/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5FAE">
        <w:rPr>
          <w:rFonts w:ascii="Arial" w:hAnsi="Arial" w:cs="Arial"/>
          <w:sz w:val="24"/>
          <w:szCs w:val="24"/>
        </w:rPr>
        <w:t>szakmai</w:t>
      </w:r>
      <w:r w:rsidR="00F94F14" w:rsidRPr="00415FAE">
        <w:rPr>
          <w:rFonts w:ascii="Arial" w:hAnsi="Arial" w:cs="Arial"/>
          <w:sz w:val="24"/>
          <w:szCs w:val="24"/>
        </w:rPr>
        <w:t xml:space="preserve">, </w:t>
      </w:r>
      <w:r w:rsidRPr="00415FAE">
        <w:rPr>
          <w:rFonts w:ascii="Arial" w:hAnsi="Arial" w:cs="Arial"/>
          <w:sz w:val="24"/>
          <w:szCs w:val="24"/>
        </w:rPr>
        <w:t xml:space="preserve">és </w:t>
      </w:r>
    </w:p>
    <w:p w:rsidR="00F94F14" w:rsidRPr="00415FAE" w:rsidRDefault="00DE6BA2" w:rsidP="003D75B6">
      <w:pPr>
        <w:pStyle w:val="Listaszerbekezds"/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5FAE">
        <w:rPr>
          <w:rFonts w:ascii="Arial" w:hAnsi="Arial" w:cs="Arial"/>
          <w:sz w:val="24"/>
          <w:szCs w:val="24"/>
        </w:rPr>
        <w:t xml:space="preserve">pénzügyi </w:t>
      </w:r>
    </w:p>
    <w:p w:rsidR="00F94F14" w:rsidRDefault="00DE6BA2" w:rsidP="00415FA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B23AF">
        <w:rPr>
          <w:rFonts w:ascii="Arial" w:hAnsi="Arial" w:cs="Arial"/>
          <w:sz w:val="24"/>
          <w:szCs w:val="24"/>
        </w:rPr>
        <w:t xml:space="preserve">elszámolás </w:t>
      </w:r>
    </w:p>
    <w:p w:rsidR="00F94F14" w:rsidRPr="00415FAE" w:rsidRDefault="00DE6BA2" w:rsidP="003D75B6">
      <w:pPr>
        <w:pStyle w:val="Listaszerbekezds"/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5FAE">
        <w:rPr>
          <w:rFonts w:ascii="Arial" w:hAnsi="Arial" w:cs="Arial"/>
          <w:sz w:val="24"/>
          <w:szCs w:val="24"/>
        </w:rPr>
        <w:t>módját</w:t>
      </w:r>
      <w:r w:rsidR="00F94F14" w:rsidRPr="00415FAE">
        <w:rPr>
          <w:rFonts w:ascii="Arial" w:hAnsi="Arial" w:cs="Arial"/>
          <w:sz w:val="24"/>
          <w:szCs w:val="24"/>
        </w:rPr>
        <w:t>,</w:t>
      </w:r>
      <w:r w:rsidRPr="00415FAE">
        <w:rPr>
          <w:rFonts w:ascii="Arial" w:hAnsi="Arial" w:cs="Arial"/>
          <w:sz w:val="24"/>
          <w:szCs w:val="24"/>
        </w:rPr>
        <w:t xml:space="preserve"> és </w:t>
      </w:r>
    </w:p>
    <w:p w:rsidR="00DE6BA2" w:rsidRPr="00415FAE" w:rsidRDefault="00DE6BA2" w:rsidP="003D75B6">
      <w:pPr>
        <w:pStyle w:val="Listaszerbekezds"/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5FAE">
        <w:rPr>
          <w:rFonts w:ascii="Arial" w:hAnsi="Arial" w:cs="Arial"/>
          <w:sz w:val="24"/>
          <w:szCs w:val="24"/>
        </w:rPr>
        <w:t>időpontját,</w:t>
      </w:r>
    </w:p>
    <w:p w:rsidR="004B23AF" w:rsidRPr="004B23AF" w:rsidRDefault="004B23AF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415FAE" w:rsidRDefault="00DE6BA2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B23AF">
        <w:rPr>
          <w:rFonts w:ascii="Arial" w:hAnsi="Arial" w:cs="Arial"/>
          <w:iCs/>
          <w:sz w:val="24"/>
          <w:szCs w:val="24"/>
        </w:rPr>
        <w:t xml:space="preserve">g) </w:t>
      </w:r>
    </w:p>
    <w:p w:rsidR="00415FAE" w:rsidRDefault="00DE6BA2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23AF">
        <w:rPr>
          <w:rFonts w:ascii="Arial" w:hAnsi="Arial" w:cs="Arial"/>
          <w:sz w:val="24"/>
          <w:szCs w:val="24"/>
        </w:rPr>
        <w:t>a beruházási célú támogatásoknál</w:t>
      </w:r>
      <w:r w:rsidR="00415FAE">
        <w:rPr>
          <w:rFonts w:ascii="Arial" w:hAnsi="Arial" w:cs="Arial"/>
          <w:sz w:val="24"/>
          <w:szCs w:val="24"/>
        </w:rPr>
        <w:t>,</w:t>
      </w:r>
    </w:p>
    <w:p w:rsidR="00415FAE" w:rsidRPr="00415FAE" w:rsidRDefault="00DE6BA2" w:rsidP="003D75B6">
      <w:pPr>
        <w:pStyle w:val="Listaszerbekezds"/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5FAE">
        <w:rPr>
          <w:rFonts w:ascii="Arial" w:hAnsi="Arial" w:cs="Arial"/>
          <w:sz w:val="24"/>
          <w:szCs w:val="24"/>
        </w:rPr>
        <w:t xml:space="preserve">a fejlesztéssel közvetlenül érintett </w:t>
      </w:r>
    </w:p>
    <w:p w:rsidR="00415FAE" w:rsidRPr="00415FAE" w:rsidRDefault="00DE6BA2" w:rsidP="003D75B6">
      <w:pPr>
        <w:pStyle w:val="Listaszerbekezds"/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5FAE">
        <w:rPr>
          <w:rFonts w:ascii="Arial" w:hAnsi="Arial" w:cs="Arial"/>
          <w:sz w:val="24"/>
          <w:szCs w:val="24"/>
        </w:rPr>
        <w:t xml:space="preserve">tanulói, illetve </w:t>
      </w:r>
    </w:p>
    <w:p w:rsidR="00415FAE" w:rsidRPr="00415FAE" w:rsidRDefault="00DE6BA2" w:rsidP="003D75B6">
      <w:pPr>
        <w:pStyle w:val="Listaszerbekezds"/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5FAE">
        <w:rPr>
          <w:rFonts w:ascii="Arial" w:hAnsi="Arial" w:cs="Arial"/>
          <w:sz w:val="24"/>
          <w:szCs w:val="24"/>
        </w:rPr>
        <w:t xml:space="preserve">hallgatói </w:t>
      </w:r>
    </w:p>
    <w:p w:rsidR="00DE6BA2" w:rsidRPr="004B23AF" w:rsidRDefault="00DE6BA2" w:rsidP="00415FA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B23AF">
        <w:rPr>
          <w:rFonts w:ascii="Arial" w:hAnsi="Arial" w:cs="Arial"/>
          <w:sz w:val="24"/>
          <w:szCs w:val="24"/>
        </w:rPr>
        <w:t>létszámot,</w:t>
      </w:r>
    </w:p>
    <w:p w:rsidR="004B23AF" w:rsidRPr="004B23AF" w:rsidRDefault="004B23AF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773D7" w:rsidRDefault="00DE6BA2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B23AF">
        <w:rPr>
          <w:rFonts w:ascii="Arial" w:hAnsi="Arial" w:cs="Arial"/>
          <w:iCs/>
          <w:sz w:val="24"/>
          <w:szCs w:val="24"/>
        </w:rPr>
        <w:t xml:space="preserve">h) </w:t>
      </w:r>
    </w:p>
    <w:p w:rsidR="005773D7" w:rsidRDefault="00DE6BA2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23AF">
        <w:rPr>
          <w:rFonts w:ascii="Arial" w:hAnsi="Arial" w:cs="Arial"/>
          <w:sz w:val="24"/>
          <w:szCs w:val="24"/>
        </w:rPr>
        <w:t xml:space="preserve">a </w:t>
      </w:r>
    </w:p>
    <w:p w:rsidR="005773D7" w:rsidRPr="005773D7" w:rsidRDefault="00DE6BA2" w:rsidP="003D75B6">
      <w:pPr>
        <w:pStyle w:val="Listaszerbekezds"/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73D7">
        <w:rPr>
          <w:rFonts w:ascii="Arial" w:hAnsi="Arial" w:cs="Arial"/>
          <w:sz w:val="24"/>
          <w:szCs w:val="24"/>
        </w:rPr>
        <w:t xml:space="preserve">szerződésszegés, illetve </w:t>
      </w:r>
    </w:p>
    <w:p w:rsidR="005773D7" w:rsidRPr="005773D7" w:rsidRDefault="00DE6BA2" w:rsidP="003D75B6">
      <w:pPr>
        <w:pStyle w:val="Listaszerbekezds"/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73D7">
        <w:rPr>
          <w:rFonts w:ascii="Arial" w:hAnsi="Arial" w:cs="Arial"/>
          <w:sz w:val="24"/>
          <w:szCs w:val="24"/>
        </w:rPr>
        <w:t>támogatás nem rendeltetésszerű felhasználásának</w:t>
      </w:r>
    </w:p>
    <w:p w:rsidR="00DE6BA2" w:rsidRPr="004B23AF" w:rsidRDefault="00DE6BA2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23AF">
        <w:rPr>
          <w:rFonts w:ascii="Arial" w:hAnsi="Arial" w:cs="Arial"/>
          <w:sz w:val="24"/>
          <w:szCs w:val="24"/>
        </w:rPr>
        <w:t xml:space="preserve"> jogkövetkezményeit,</w:t>
      </w:r>
    </w:p>
    <w:p w:rsidR="004B23AF" w:rsidRPr="004B23AF" w:rsidRDefault="004B23AF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E6BA2" w:rsidRPr="004B23AF" w:rsidRDefault="00DE6BA2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23AF">
        <w:rPr>
          <w:rFonts w:ascii="Arial" w:hAnsi="Arial" w:cs="Arial"/>
          <w:iCs/>
          <w:sz w:val="24"/>
          <w:szCs w:val="24"/>
        </w:rPr>
        <w:t xml:space="preserve">i) </w:t>
      </w:r>
      <w:r w:rsidRPr="004B23AF">
        <w:rPr>
          <w:rFonts w:ascii="Arial" w:hAnsi="Arial" w:cs="Arial"/>
          <w:sz w:val="24"/>
          <w:szCs w:val="24"/>
        </w:rPr>
        <w:t>a beruházási célú támogatásoknál a jelzálogjog megszűnésének feltételeit,</w:t>
      </w:r>
    </w:p>
    <w:p w:rsidR="004B23AF" w:rsidRPr="004B23AF" w:rsidRDefault="004B23AF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E6BA2" w:rsidRPr="004B23AF" w:rsidRDefault="00DE6BA2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23AF">
        <w:rPr>
          <w:rFonts w:ascii="Arial" w:hAnsi="Arial" w:cs="Arial"/>
          <w:iCs/>
          <w:sz w:val="24"/>
          <w:szCs w:val="24"/>
        </w:rPr>
        <w:t xml:space="preserve">j) </w:t>
      </w:r>
      <w:r w:rsidRPr="004B23AF">
        <w:rPr>
          <w:rFonts w:ascii="Arial" w:hAnsi="Arial" w:cs="Arial"/>
          <w:sz w:val="24"/>
          <w:szCs w:val="24"/>
        </w:rPr>
        <w:t>azon körülményeket, amelyek fennállása esetén a támogatást nyújtó a szerződéstől való elállás jogát gyakorolja,</w:t>
      </w:r>
    </w:p>
    <w:p w:rsidR="004B23AF" w:rsidRPr="004B23AF" w:rsidRDefault="004B23AF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E6BA2" w:rsidRPr="004B23AF" w:rsidRDefault="00DE6BA2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23AF">
        <w:rPr>
          <w:rFonts w:ascii="Arial" w:hAnsi="Arial" w:cs="Arial"/>
          <w:iCs/>
          <w:sz w:val="24"/>
          <w:szCs w:val="24"/>
        </w:rPr>
        <w:lastRenderedPageBreak/>
        <w:t xml:space="preserve">k) </w:t>
      </w:r>
      <w:r w:rsidRPr="004B23AF">
        <w:rPr>
          <w:rFonts w:ascii="Arial" w:hAnsi="Arial" w:cs="Arial"/>
          <w:sz w:val="24"/>
          <w:szCs w:val="24"/>
        </w:rPr>
        <w:t>mindazt, amit az államháztartás működési rendjéről szóló kormányrendelet előír.</w:t>
      </w:r>
    </w:p>
    <w:p w:rsidR="004B23AF" w:rsidRPr="004B23AF" w:rsidRDefault="004B23AF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8BA" w:rsidRDefault="00DE6BA2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23AF">
        <w:rPr>
          <w:rFonts w:ascii="Arial" w:hAnsi="Arial" w:cs="Arial"/>
          <w:sz w:val="24"/>
          <w:szCs w:val="24"/>
        </w:rPr>
        <w:t xml:space="preserve">(4) </w:t>
      </w:r>
      <w:r w:rsidR="002D28BA" w:rsidRPr="004B23AF">
        <w:rPr>
          <w:rFonts w:ascii="Arial" w:hAnsi="Arial" w:cs="Arial"/>
          <w:sz w:val="24"/>
          <w:szCs w:val="24"/>
        </w:rPr>
        <w:t>Az alaprészből nyújtott támogatások felhasználásának ellenőrzés</w:t>
      </w:r>
      <w:r w:rsidR="002D28BA">
        <w:rPr>
          <w:rFonts w:ascii="Arial" w:hAnsi="Arial" w:cs="Arial"/>
          <w:sz w:val="24"/>
          <w:szCs w:val="24"/>
        </w:rPr>
        <w:t>e.</w:t>
      </w:r>
    </w:p>
    <w:p w:rsidR="002D28BA" w:rsidRDefault="002D28BA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8BA" w:rsidRDefault="00DE6BA2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23AF">
        <w:rPr>
          <w:rFonts w:ascii="Arial" w:hAnsi="Arial" w:cs="Arial"/>
          <w:sz w:val="24"/>
          <w:szCs w:val="24"/>
        </w:rPr>
        <w:t xml:space="preserve">Az alaprészből nyújtott támogatások felhasználásának ellenőrzését </w:t>
      </w:r>
    </w:p>
    <w:p w:rsidR="002D28BA" w:rsidRPr="002D28BA" w:rsidRDefault="00DE6BA2" w:rsidP="003D75B6">
      <w:pPr>
        <w:pStyle w:val="Listaszerbekezds"/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28BA">
        <w:rPr>
          <w:rFonts w:ascii="Arial" w:hAnsi="Arial" w:cs="Arial"/>
          <w:sz w:val="24"/>
          <w:szCs w:val="24"/>
        </w:rPr>
        <w:t xml:space="preserve">az állami szakképzési és felnőttképzési szerv, </w:t>
      </w:r>
    </w:p>
    <w:p w:rsidR="002D28BA" w:rsidRPr="002D28BA" w:rsidRDefault="00DE6BA2" w:rsidP="003D75B6">
      <w:pPr>
        <w:pStyle w:val="Listaszerbekezds"/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28BA">
        <w:rPr>
          <w:rFonts w:ascii="Arial" w:hAnsi="Arial" w:cs="Arial"/>
          <w:sz w:val="24"/>
          <w:szCs w:val="24"/>
        </w:rPr>
        <w:t xml:space="preserve">a szakképzésért és felnőttképzésért felelős miniszter által vezetett minisztérium, valamint </w:t>
      </w:r>
    </w:p>
    <w:p w:rsidR="002D28BA" w:rsidRPr="002D28BA" w:rsidRDefault="00DE6BA2" w:rsidP="003D75B6">
      <w:pPr>
        <w:pStyle w:val="Listaszerbekezds"/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28BA">
        <w:rPr>
          <w:rFonts w:ascii="Arial" w:hAnsi="Arial" w:cs="Arial"/>
          <w:sz w:val="24"/>
          <w:szCs w:val="24"/>
        </w:rPr>
        <w:t xml:space="preserve">a jogszabályokban meghatározott egyéb szervek </w:t>
      </w:r>
    </w:p>
    <w:p w:rsidR="00DE6BA2" w:rsidRPr="004B23AF" w:rsidRDefault="00DE6BA2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23AF">
        <w:rPr>
          <w:rFonts w:ascii="Arial" w:hAnsi="Arial" w:cs="Arial"/>
          <w:sz w:val="24"/>
          <w:szCs w:val="24"/>
        </w:rPr>
        <w:t>végzik.</w:t>
      </w:r>
    </w:p>
    <w:p w:rsidR="004B23AF" w:rsidRPr="004B23AF" w:rsidRDefault="004B23AF" w:rsidP="004B2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23AF" w:rsidRPr="002D28BA" w:rsidRDefault="00DE6BA2" w:rsidP="009B6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D28BA">
        <w:rPr>
          <w:rFonts w:ascii="Arial" w:hAnsi="Arial" w:cs="Arial"/>
          <w:b/>
          <w:bCs/>
          <w:sz w:val="28"/>
          <w:szCs w:val="28"/>
        </w:rPr>
        <w:t xml:space="preserve">20/A. § </w:t>
      </w:r>
    </w:p>
    <w:p w:rsidR="004B23AF" w:rsidRPr="004B23AF" w:rsidRDefault="004B23AF" w:rsidP="009B6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B6EA3" w:rsidRDefault="00DE6BA2" w:rsidP="009B6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23AF">
        <w:rPr>
          <w:rFonts w:ascii="Arial" w:hAnsi="Arial" w:cs="Arial"/>
          <w:sz w:val="24"/>
          <w:szCs w:val="24"/>
        </w:rPr>
        <w:t xml:space="preserve">A </w:t>
      </w:r>
    </w:p>
    <w:p w:rsidR="009B6EA3" w:rsidRPr="009B6EA3" w:rsidRDefault="009B6EA3" w:rsidP="003D75B6">
      <w:pPr>
        <w:pStyle w:val="Listaszerbekezds"/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6EA3">
        <w:rPr>
          <w:rFonts w:ascii="Arial" w:hAnsi="Arial" w:cs="Arial"/>
          <w:b/>
          <w:color w:val="000000" w:themeColor="text1"/>
          <w:sz w:val="24"/>
          <w:szCs w:val="24"/>
        </w:rPr>
        <w:t>Szhtv.</w:t>
      </w:r>
      <w:r w:rsidRPr="009B6E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6BA2" w:rsidRPr="009B6EA3">
        <w:rPr>
          <w:rFonts w:ascii="Arial" w:hAnsi="Arial" w:cs="Arial"/>
          <w:sz w:val="24"/>
          <w:szCs w:val="24"/>
        </w:rPr>
        <w:t xml:space="preserve">14. § </w:t>
      </w:r>
      <w:r w:rsidR="00DE6BA2" w:rsidRPr="009B6EA3">
        <w:rPr>
          <w:rFonts w:ascii="Arial" w:hAnsi="Arial" w:cs="Arial"/>
          <w:iCs/>
          <w:sz w:val="24"/>
          <w:szCs w:val="24"/>
        </w:rPr>
        <w:t xml:space="preserve">b) </w:t>
      </w:r>
      <w:r w:rsidR="00DE6BA2" w:rsidRPr="009B6EA3">
        <w:rPr>
          <w:rFonts w:ascii="Arial" w:hAnsi="Arial" w:cs="Arial"/>
          <w:sz w:val="24"/>
          <w:szCs w:val="24"/>
        </w:rPr>
        <w:t xml:space="preserve">és </w:t>
      </w:r>
      <w:r w:rsidR="00DE6BA2" w:rsidRPr="009B6EA3">
        <w:rPr>
          <w:rFonts w:ascii="Arial" w:hAnsi="Arial" w:cs="Arial"/>
          <w:iCs/>
          <w:sz w:val="24"/>
          <w:szCs w:val="24"/>
        </w:rPr>
        <w:t xml:space="preserve">c) </w:t>
      </w:r>
      <w:r w:rsidR="00DE6BA2" w:rsidRPr="009B6EA3">
        <w:rPr>
          <w:rFonts w:ascii="Arial" w:hAnsi="Arial" w:cs="Arial"/>
          <w:sz w:val="24"/>
          <w:szCs w:val="24"/>
        </w:rPr>
        <w:t xml:space="preserve">pontja szerinti, valamint </w:t>
      </w:r>
    </w:p>
    <w:p w:rsidR="009B6EA3" w:rsidRPr="009B6EA3" w:rsidRDefault="00DE6BA2" w:rsidP="003D75B6">
      <w:pPr>
        <w:pStyle w:val="Listaszerbekezds"/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6EA3">
        <w:rPr>
          <w:rFonts w:ascii="Arial" w:hAnsi="Arial" w:cs="Arial"/>
          <w:sz w:val="24"/>
          <w:szCs w:val="24"/>
        </w:rPr>
        <w:t xml:space="preserve">beruházási célú támogatások </w:t>
      </w:r>
    </w:p>
    <w:p w:rsidR="009B6EA3" w:rsidRDefault="00DE6BA2" w:rsidP="009B6EA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B23AF">
        <w:rPr>
          <w:rFonts w:ascii="Arial" w:hAnsi="Arial" w:cs="Arial"/>
          <w:sz w:val="24"/>
          <w:szCs w:val="24"/>
        </w:rPr>
        <w:t xml:space="preserve">esetén </w:t>
      </w:r>
    </w:p>
    <w:p w:rsidR="009B6EA3" w:rsidRDefault="00DE6BA2" w:rsidP="003D75B6">
      <w:pPr>
        <w:pStyle w:val="Listaszerbekezds"/>
        <w:numPr>
          <w:ilvl w:val="0"/>
          <w:numId w:val="1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6EA3">
        <w:rPr>
          <w:rFonts w:ascii="Arial" w:hAnsi="Arial" w:cs="Arial"/>
          <w:sz w:val="24"/>
          <w:szCs w:val="24"/>
        </w:rPr>
        <w:t>a támogatott</w:t>
      </w:r>
      <w:r w:rsidR="009B6EA3" w:rsidRPr="009B6EA3">
        <w:rPr>
          <w:rFonts w:ascii="Arial" w:hAnsi="Arial" w:cs="Arial"/>
          <w:sz w:val="24"/>
          <w:szCs w:val="24"/>
        </w:rPr>
        <w:t>,</w:t>
      </w:r>
      <w:r w:rsidR="009B6EA3">
        <w:rPr>
          <w:rFonts w:ascii="Arial" w:hAnsi="Arial" w:cs="Arial"/>
          <w:sz w:val="24"/>
          <w:szCs w:val="24"/>
        </w:rPr>
        <w:t xml:space="preserve"> </w:t>
      </w:r>
      <w:r w:rsidRPr="009B6EA3">
        <w:rPr>
          <w:rFonts w:ascii="Arial" w:hAnsi="Arial" w:cs="Arial"/>
          <w:sz w:val="24"/>
          <w:szCs w:val="24"/>
        </w:rPr>
        <w:t xml:space="preserve">a tárgyi eszközt köteles </w:t>
      </w:r>
    </w:p>
    <w:p w:rsidR="009B6EA3" w:rsidRPr="009B6EA3" w:rsidRDefault="00DE6BA2" w:rsidP="003D75B6">
      <w:pPr>
        <w:pStyle w:val="Listaszerbekezds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6EA3">
        <w:rPr>
          <w:rFonts w:ascii="Arial" w:hAnsi="Arial" w:cs="Arial"/>
          <w:sz w:val="24"/>
          <w:szCs w:val="24"/>
        </w:rPr>
        <w:t>elkülönítetten nyilvántartani</w:t>
      </w:r>
      <w:r w:rsidR="009B6EA3" w:rsidRPr="009B6EA3">
        <w:rPr>
          <w:rFonts w:ascii="Arial" w:hAnsi="Arial" w:cs="Arial"/>
          <w:sz w:val="24"/>
          <w:szCs w:val="24"/>
        </w:rPr>
        <w:t>,</w:t>
      </w:r>
      <w:r w:rsidRPr="009B6EA3">
        <w:rPr>
          <w:rFonts w:ascii="Arial" w:hAnsi="Arial" w:cs="Arial"/>
          <w:sz w:val="24"/>
          <w:szCs w:val="24"/>
        </w:rPr>
        <w:t xml:space="preserve"> és </w:t>
      </w:r>
    </w:p>
    <w:p w:rsidR="009B6EA3" w:rsidRPr="009B6EA3" w:rsidRDefault="00DE6BA2" w:rsidP="003D75B6">
      <w:pPr>
        <w:pStyle w:val="Listaszerbekezds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6EA3">
        <w:rPr>
          <w:rFonts w:ascii="Arial" w:hAnsi="Arial" w:cs="Arial"/>
          <w:sz w:val="24"/>
          <w:szCs w:val="24"/>
        </w:rPr>
        <w:t>5 évig</w:t>
      </w:r>
      <w:r w:rsidR="009B6EA3" w:rsidRPr="009B6EA3">
        <w:rPr>
          <w:rFonts w:ascii="Arial" w:hAnsi="Arial" w:cs="Arial"/>
          <w:sz w:val="24"/>
          <w:szCs w:val="24"/>
        </w:rPr>
        <w:t>,</w:t>
      </w:r>
    </w:p>
    <w:p w:rsidR="009B6EA3" w:rsidRPr="009B6EA3" w:rsidRDefault="00DE6BA2" w:rsidP="003D75B6">
      <w:pPr>
        <w:pStyle w:val="Listaszerbekezds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6EA3">
        <w:rPr>
          <w:rFonts w:ascii="Arial" w:hAnsi="Arial" w:cs="Arial"/>
          <w:sz w:val="24"/>
          <w:szCs w:val="24"/>
        </w:rPr>
        <w:t>ingatlan esetén 10 évig</w:t>
      </w:r>
      <w:r w:rsidR="009B6EA3" w:rsidRPr="009B6EA3">
        <w:rPr>
          <w:rFonts w:ascii="Arial" w:hAnsi="Arial" w:cs="Arial"/>
          <w:sz w:val="24"/>
          <w:szCs w:val="24"/>
        </w:rPr>
        <w:t>,</w:t>
      </w:r>
    </w:p>
    <w:p w:rsidR="00DE6BA2" w:rsidRDefault="00DE6BA2" w:rsidP="009B6EA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B23AF">
        <w:rPr>
          <w:rFonts w:ascii="Arial" w:hAnsi="Arial" w:cs="Arial"/>
          <w:sz w:val="24"/>
          <w:szCs w:val="24"/>
        </w:rPr>
        <w:t>költségvetési hozzájárulással támogatott</w:t>
      </w:r>
      <w:r w:rsidR="009B6EA3">
        <w:rPr>
          <w:rFonts w:ascii="Arial" w:hAnsi="Arial" w:cs="Arial"/>
          <w:sz w:val="24"/>
          <w:szCs w:val="24"/>
        </w:rPr>
        <w:t>,</w:t>
      </w:r>
      <w:r w:rsidRPr="004B23AF">
        <w:rPr>
          <w:rFonts w:ascii="Arial" w:hAnsi="Arial" w:cs="Arial"/>
          <w:sz w:val="24"/>
          <w:szCs w:val="24"/>
        </w:rPr>
        <w:t xml:space="preserve"> gyakorlati képzés céljaira használni.</w:t>
      </w:r>
    </w:p>
    <w:p w:rsidR="00C62600" w:rsidRDefault="00C62600" w:rsidP="00C626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2600" w:rsidRPr="00C62600" w:rsidRDefault="00C62600" w:rsidP="00213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62600">
        <w:rPr>
          <w:rFonts w:ascii="Arial" w:hAnsi="Arial" w:cs="Arial"/>
          <w:b/>
          <w:color w:val="000000" w:themeColor="text1"/>
          <w:sz w:val="20"/>
          <w:szCs w:val="20"/>
        </w:rPr>
        <w:t>„Szhtv.</w:t>
      </w:r>
      <w:r w:rsidRPr="00C626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62600" w:rsidRPr="00C62600" w:rsidRDefault="00C62600" w:rsidP="00213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C62600" w:rsidRPr="00C62600" w:rsidRDefault="00C62600" w:rsidP="00213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2600">
        <w:rPr>
          <w:rFonts w:ascii="Arial" w:hAnsi="Arial" w:cs="Arial"/>
          <w:sz w:val="20"/>
          <w:szCs w:val="20"/>
        </w:rPr>
        <w:t>14. §</w:t>
      </w:r>
    </w:p>
    <w:p w:rsidR="00C62600" w:rsidRPr="00C62600" w:rsidRDefault="00C62600" w:rsidP="00213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2600" w:rsidRPr="00C62600" w:rsidRDefault="00C62600" w:rsidP="0021379A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sz w:val="20"/>
          <w:szCs w:val="20"/>
        </w:rPr>
      </w:pPr>
      <w:r w:rsidRPr="00C62600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C62600">
        <w:rPr>
          <w:rFonts w:ascii="Arial" w:hAnsi="Arial" w:cs="Arial"/>
          <w:sz w:val="20"/>
          <w:szCs w:val="20"/>
        </w:rPr>
        <w:t xml:space="preserve">támogatás nyújtható a Szerződés 87. és 88. cikke alkalmazásában a támogatások bizonyos fajtáinak a közös piaccal összeegyeztethetőnek nyilvánításáról szóló, 2008. augusztus 6-i 800/2008/EK bizottsági rendelet 1. mellékletében meghatározott vállalkozások körébe nem tartozó hozzájárulásra kötelezett részére olyan tanműhely létesítéséhez, amelyben a hozzájárulásra kötelezett az iskolai rendszerű szakképzés keretében az 5. § </w:t>
      </w:r>
      <w:r w:rsidRPr="00C62600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C62600">
        <w:rPr>
          <w:rFonts w:ascii="Arial" w:hAnsi="Arial" w:cs="Arial"/>
          <w:sz w:val="20"/>
          <w:szCs w:val="20"/>
        </w:rPr>
        <w:t xml:space="preserve">pont </w:t>
      </w:r>
      <w:r w:rsidRPr="00C62600">
        <w:rPr>
          <w:rFonts w:ascii="Arial" w:hAnsi="Arial" w:cs="Arial"/>
          <w:i/>
          <w:iCs/>
          <w:sz w:val="20"/>
          <w:szCs w:val="20"/>
        </w:rPr>
        <w:t xml:space="preserve">ab) </w:t>
      </w:r>
      <w:r w:rsidRPr="00C62600">
        <w:rPr>
          <w:rFonts w:ascii="Arial" w:hAnsi="Arial" w:cs="Arial"/>
          <w:sz w:val="20"/>
          <w:szCs w:val="20"/>
        </w:rPr>
        <w:t>alpontjában meghatározottak szerint gyakorlati képzés folytatását tervezi,</w:t>
      </w:r>
    </w:p>
    <w:p w:rsidR="00C62600" w:rsidRPr="00C62600" w:rsidRDefault="00C62600" w:rsidP="0021379A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sz w:val="20"/>
          <w:szCs w:val="20"/>
        </w:rPr>
      </w:pPr>
      <w:r w:rsidRPr="00C62600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C62600">
        <w:rPr>
          <w:rFonts w:ascii="Arial" w:hAnsi="Arial" w:cs="Arial"/>
          <w:sz w:val="20"/>
          <w:szCs w:val="20"/>
        </w:rPr>
        <w:t xml:space="preserve">támogatás nyújtható a hozzájárulásra kötelezett saját tulajdonában álló tanműhelyében az 5. § </w:t>
      </w:r>
      <w:r w:rsidRPr="00C62600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C62600">
        <w:rPr>
          <w:rFonts w:ascii="Arial" w:hAnsi="Arial" w:cs="Arial"/>
          <w:sz w:val="20"/>
          <w:szCs w:val="20"/>
        </w:rPr>
        <w:t xml:space="preserve">pont </w:t>
      </w:r>
      <w:r w:rsidRPr="00C62600">
        <w:rPr>
          <w:rFonts w:ascii="Arial" w:hAnsi="Arial" w:cs="Arial"/>
          <w:i/>
          <w:iCs/>
          <w:sz w:val="20"/>
          <w:szCs w:val="20"/>
        </w:rPr>
        <w:t xml:space="preserve">ab) </w:t>
      </w:r>
      <w:r w:rsidRPr="00C62600">
        <w:rPr>
          <w:rFonts w:ascii="Arial" w:hAnsi="Arial" w:cs="Arial"/>
          <w:sz w:val="20"/>
          <w:szCs w:val="20"/>
        </w:rPr>
        <w:t>alpontjában meghatározottak szerint folytatott gyakorlati képzés tárgyi feltételeinek fejlesztésére irányuló beruházáshoz, valamint a vagyoni értékű jogok közé sorolható szoftver felhasználási jogának a megszerzéséhez, és a szellemi jogvédelem alatt álló szoftvertermék beszerzéséhez”.</w:t>
      </w:r>
    </w:p>
    <w:p w:rsidR="00C62600" w:rsidRPr="004B23AF" w:rsidRDefault="00C62600" w:rsidP="00C626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8BA" w:rsidRPr="002D28BA" w:rsidRDefault="00DE6BA2" w:rsidP="009B6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D28BA">
        <w:rPr>
          <w:rFonts w:ascii="Arial" w:hAnsi="Arial" w:cs="Arial"/>
          <w:b/>
          <w:bCs/>
          <w:sz w:val="28"/>
          <w:szCs w:val="28"/>
        </w:rPr>
        <w:t xml:space="preserve">21. § </w:t>
      </w:r>
    </w:p>
    <w:p w:rsidR="002D28BA" w:rsidRDefault="002D28BA" w:rsidP="009B6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26751" w:rsidRDefault="00DE6BA2" w:rsidP="009B6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(1) </w:t>
      </w:r>
      <w:r w:rsidR="009B6EA3">
        <w:rPr>
          <w:rFonts w:ascii="Arial" w:hAnsi="Arial" w:cs="Arial"/>
          <w:sz w:val="24"/>
          <w:szCs w:val="24"/>
        </w:rPr>
        <w:t xml:space="preserve">A </w:t>
      </w:r>
      <w:r w:rsidR="009B6EA3" w:rsidRPr="008E53B6">
        <w:rPr>
          <w:rFonts w:ascii="Arial" w:hAnsi="Arial" w:cs="Arial"/>
          <w:sz w:val="24"/>
          <w:szCs w:val="24"/>
        </w:rPr>
        <w:t xml:space="preserve">működtetési költségei finanszírozására </w:t>
      </w:r>
      <w:r w:rsidR="00026751">
        <w:rPr>
          <w:rFonts w:ascii="Arial" w:hAnsi="Arial" w:cs="Arial"/>
          <w:sz w:val="24"/>
          <w:szCs w:val="24"/>
        </w:rPr>
        <w:t>fel</w:t>
      </w:r>
      <w:r w:rsidR="00026751" w:rsidRPr="008E53B6">
        <w:rPr>
          <w:rFonts w:ascii="Arial" w:hAnsi="Arial" w:cs="Arial"/>
          <w:sz w:val="24"/>
          <w:szCs w:val="24"/>
        </w:rPr>
        <w:t>használható</w:t>
      </w:r>
      <w:r w:rsidR="00026751">
        <w:rPr>
          <w:rFonts w:ascii="Arial" w:hAnsi="Arial" w:cs="Arial"/>
          <w:sz w:val="24"/>
          <w:szCs w:val="24"/>
        </w:rPr>
        <w:t>.</w:t>
      </w:r>
    </w:p>
    <w:p w:rsidR="009B6EA3" w:rsidRDefault="009B6EA3" w:rsidP="009B6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6751" w:rsidRDefault="00DE6BA2" w:rsidP="009B6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>Az alaprész központi kerete terhére nyújtott támogatások kedvezményezettjeinek</w:t>
      </w:r>
      <w:r w:rsidR="00026751">
        <w:rPr>
          <w:rFonts w:ascii="Arial" w:hAnsi="Arial" w:cs="Arial"/>
          <w:sz w:val="24"/>
          <w:szCs w:val="24"/>
        </w:rPr>
        <w:t>,</w:t>
      </w:r>
      <w:r w:rsidRPr="008E53B6">
        <w:rPr>
          <w:rFonts w:ascii="Arial" w:hAnsi="Arial" w:cs="Arial"/>
          <w:sz w:val="24"/>
          <w:szCs w:val="24"/>
        </w:rPr>
        <w:t xml:space="preserve"> </w:t>
      </w:r>
    </w:p>
    <w:p w:rsidR="00026751" w:rsidRPr="00026751" w:rsidRDefault="00DE6BA2" w:rsidP="003D75B6">
      <w:pPr>
        <w:pStyle w:val="Listaszerbekezds"/>
        <w:numPr>
          <w:ilvl w:val="0"/>
          <w:numId w:val="1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6751">
        <w:rPr>
          <w:rFonts w:ascii="Arial" w:hAnsi="Arial" w:cs="Arial"/>
          <w:sz w:val="24"/>
          <w:szCs w:val="24"/>
        </w:rPr>
        <w:t xml:space="preserve">a támogatási program végrehajtásával összefüggésben felmerülő működtetési költségei finanszírozására </w:t>
      </w:r>
    </w:p>
    <w:p w:rsidR="00026751" w:rsidRPr="00026751" w:rsidRDefault="00DE6BA2" w:rsidP="003D75B6">
      <w:pPr>
        <w:pStyle w:val="Listaszerbekezds"/>
        <w:numPr>
          <w:ilvl w:val="0"/>
          <w:numId w:val="1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6751">
        <w:rPr>
          <w:rFonts w:ascii="Arial" w:hAnsi="Arial" w:cs="Arial"/>
          <w:sz w:val="24"/>
          <w:szCs w:val="24"/>
        </w:rPr>
        <w:t xml:space="preserve">a támogatási összeg legfeljebb 5 százaléka </w:t>
      </w:r>
    </w:p>
    <w:p w:rsidR="00DE6BA2" w:rsidRPr="008E53B6" w:rsidRDefault="00026751" w:rsidP="009B6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E6BA2" w:rsidRPr="008E53B6">
        <w:rPr>
          <w:rFonts w:ascii="Arial" w:hAnsi="Arial" w:cs="Arial"/>
          <w:sz w:val="24"/>
          <w:szCs w:val="24"/>
        </w:rPr>
        <w:t>használható fel.</w:t>
      </w:r>
    </w:p>
    <w:p w:rsidR="002D28BA" w:rsidRDefault="002D28BA" w:rsidP="009B6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6BA2" w:rsidRPr="008E53B6" w:rsidRDefault="00DE6BA2" w:rsidP="009B6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lastRenderedPageBreak/>
        <w:t>(2) Az alaprészből kifizetések az adott naptári évben csak a ténylegesen befolyt bevételek erejéig teljesíthetők.</w:t>
      </w:r>
    </w:p>
    <w:p w:rsidR="002D28BA" w:rsidRDefault="002D28BA" w:rsidP="009B6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6BA2" w:rsidRPr="008E53B6" w:rsidRDefault="00DE6BA2" w:rsidP="009B6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>(3) Tárgyéven túli fizetési kötelezettséget a szakképzésért és felnőttképzésért felelős miniszter az alaprész 40 százaléka mértékéig vállalhat.</w:t>
      </w:r>
    </w:p>
    <w:p w:rsidR="009B6EA3" w:rsidRDefault="009B6EA3" w:rsidP="009B6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B6EA3" w:rsidRPr="009B6EA3" w:rsidRDefault="00DE6BA2" w:rsidP="009B6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B6EA3">
        <w:rPr>
          <w:rFonts w:ascii="Arial" w:hAnsi="Arial" w:cs="Arial"/>
          <w:b/>
          <w:bCs/>
          <w:sz w:val="28"/>
          <w:szCs w:val="28"/>
        </w:rPr>
        <w:t xml:space="preserve">22. § </w:t>
      </w:r>
    </w:p>
    <w:p w:rsidR="009B6EA3" w:rsidRDefault="009B6EA3" w:rsidP="009B6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62600" w:rsidRDefault="00DE6BA2" w:rsidP="00646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(1) </w:t>
      </w:r>
      <w:r w:rsidR="00646A90" w:rsidRPr="00480B4C">
        <w:rPr>
          <w:rFonts w:ascii="Arial" w:hAnsi="Arial" w:cs="Arial"/>
          <w:sz w:val="24"/>
          <w:szCs w:val="24"/>
        </w:rPr>
        <w:t>A hozzájárulásra kötelezett</w:t>
      </w:r>
      <w:r w:rsidR="00646A90">
        <w:rPr>
          <w:rFonts w:ascii="Arial" w:hAnsi="Arial" w:cs="Arial"/>
          <w:sz w:val="24"/>
          <w:szCs w:val="24"/>
        </w:rPr>
        <w:t>.</w:t>
      </w:r>
    </w:p>
    <w:p w:rsidR="00C62600" w:rsidRDefault="00C62600" w:rsidP="009B6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6A90" w:rsidRDefault="00DE6BA2" w:rsidP="009B6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0B4C">
        <w:rPr>
          <w:rFonts w:ascii="Arial" w:hAnsi="Arial" w:cs="Arial"/>
          <w:sz w:val="24"/>
          <w:szCs w:val="24"/>
        </w:rPr>
        <w:t>A hozzájárulásra kötelezett</w:t>
      </w:r>
      <w:r w:rsidR="00480B4C" w:rsidRPr="00480B4C">
        <w:rPr>
          <w:rFonts w:ascii="Arial" w:hAnsi="Arial" w:cs="Arial"/>
          <w:sz w:val="24"/>
          <w:szCs w:val="24"/>
        </w:rPr>
        <w:t>,</w:t>
      </w:r>
      <w:r w:rsidRPr="00480B4C">
        <w:rPr>
          <w:rFonts w:ascii="Arial" w:hAnsi="Arial" w:cs="Arial"/>
          <w:sz w:val="24"/>
          <w:szCs w:val="24"/>
        </w:rPr>
        <w:t xml:space="preserve"> az alaprészből </w:t>
      </w:r>
    </w:p>
    <w:p w:rsidR="00646A90" w:rsidRPr="00646A90" w:rsidRDefault="00DE6BA2" w:rsidP="003D75B6">
      <w:pPr>
        <w:pStyle w:val="Listaszerbekezds"/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6A90">
        <w:rPr>
          <w:rFonts w:ascii="Arial" w:hAnsi="Arial" w:cs="Arial"/>
          <w:sz w:val="24"/>
          <w:szCs w:val="24"/>
        </w:rPr>
        <w:t xml:space="preserve">a </w:t>
      </w:r>
      <w:r w:rsidR="00646A90" w:rsidRPr="00646A90">
        <w:rPr>
          <w:rFonts w:ascii="Arial" w:hAnsi="Arial" w:cs="Arial"/>
          <w:b/>
          <w:color w:val="000000" w:themeColor="text1"/>
          <w:sz w:val="24"/>
          <w:szCs w:val="24"/>
        </w:rPr>
        <w:t xml:space="preserve">Szhtv. </w:t>
      </w:r>
      <w:r w:rsidRPr="00646A90">
        <w:rPr>
          <w:rFonts w:ascii="Arial" w:hAnsi="Arial" w:cs="Arial"/>
          <w:sz w:val="24"/>
          <w:szCs w:val="24"/>
        </w:rPr>
        <w:t xml:space="preserve">14. § </w:t>
      </w:r>
      <w:r w:rsidRPr="00646A90">
        <w:rPr>
          <w:rFonts w:ascii="Arial" w:hAnsi="Arial" w:cs="Arial"/>
          <w:iCs/>
          <w:sz w:val="24"/>
          <w:szCs w:val="24"/>
        </w:rPr>
        <w:t xml:space="preserve">b) </w:t>
      </w:r>
      <w:r w:rsidRPr="00646A90">
        <w:rPr>
          <w:rFonts w:ascii="Arial" w:hAnsi="Arial" w:cs="Arial"/>
          <w:sz w:val="24"/>
          <w:szCs w:val="24"/>
        </w:rPr>
        <w:t xml:space="preserve">és </w:t>
      </w:r>
      <w:r w:rsidRPr="00646A90">
        <w:rPr>
          <w:rFonts w:ascii="Arial" w:hAnsi="Arial" w:cs="Arial"/>
          <w:iCs/>
          <w:sz w:val="24"/>
          <w:szCs w:val="24"/>
        </w:rPr>
        <w:t xml:space="preserve">c) </w:t>
      </w:r>
      <w:r w:rsidRPr="00646A90">
        <w:rPr>
          <w:rFonts w:ascii="Arial" w:hAnsi="Arial" w:cs="Arial"/>
          <w:sz w:val="24"/>
          <w:szCs w:val="24"/>
        </w:rPr>
        <w:t xml:space="preserve">pontja szerint a Kormány egyedi döntésén alapuló támogatást, valamint </w:t>
      </w:r>
    </w:p>
    <w:p w:rsidR="00646A90" w:rsidRPr="00646A90" w:rsidRDefault="00DE6BA2" w:rsidP="003D75B6">
      <w:pPr>
        <w:pStyle w:val="Listaszerbekezds"/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6A90">
        <w:rPr>
          <w:rFonts w:ascii="Arial" w:hAnsi="Arial" w:cs="Arial"/>
          <w:sz w:val="24"/>
          <w:szCs w:val="24"/>
        </w:rPr>
        <w:t xml:space="preserve">a </w:t>
      </w:r>
      <w:r w:rsidR="00646A90" w:rsidRPr="00646A90">
        <w:rPr>
          <w:rFonts w:ascii="Arial" w:hAnsi="Arial" w:cs="Arial"/>
          <w:b/>
          <w:color w:val="000000" w:themeColor="text1"/>
          <w:sz w:val="24"/>
          <w:szCs w:val="24"/>
        </w:rPr>
        <w:t xml:space="preserve">Szhtv. </w:t>
      </w:r>
      <w:r w:rsidRPr="00646A90">
        <w:rPr>
          <w:rFonts w:ascii="Arial" w:hAnsi="Arial" w:cs="Arial"/>
          <w:sz w:val="24"/>
          <w:szCs w:val="24"/>
        </w:rPr>
        <w:t xml:space="preserve">19. § (1)-(3) bekezdése alapján pályázat útján kapott beruházási célú támogatást </w:t>
      </w:r>
    </w:p>
    <w:p w:rsidR="00646A90" w:rsidRPr="00646A90" w:rsidRDefault="00DE6BA2" w:rsidP="003D75B6">
      <w:pPr>
        <w:pStyle w:val="Listaszerbekezds"/>
        <w:numPr>
          <w:ilvl w:val="0"/>
          <w:numId w:val="1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6A90">
        <w:rPr>
          <w:rFonts w:ascii="Arial" w:hAnsi="Arial" w:cs="Arial"/>
          <w:sz w:val="24"/>
          <w:szCs w:val="24"/>
        </w:rPr>
        <w:t xml:space="preserve">a tőketartalékba helyezi, majd </w:t>
      </w:r>
    </w:p>
    <w:p w:rsidR="00C62600" w:rsidRPr="00646A90" w:rsidRDefault="00DE6BA2" w:rsidP="003D75B6">
      <w:pPr>
        <w:pStyle w:val="Listaszerbekezds"/>
        <w:numPr>
          <w:ilvl w:val="0"/>
          <w:numId w:val="1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6A90">
        <w:rPr>
          <w:rFonts w:ascii="Arial" w:hAnsi="Arial" w:cs="Arial"/>
          <w:sz w:val="24"/>
          <w:szCs w:val="24"/>
        </w:rPr>
        <w:t xml:space="preserve">azt lekötött tartalékként mutatja ki. </w:t>
      </w:r>
    </w:p>
    <w:p w:rsidR="00C62600" w:rsidRDefault="00C62600" w:rsidP="009B6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6BA2" w:rsidRDefault="00DE6BA2" w:rsidP="009B6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>A lekötött tartalékba helyezés időtartamáról a támogatási szerződésben kell rendelkezni.</w:t>
      </w:r>
    </w:p>
    <w:p w:rsidR="00646A90" w:rsidRDefault="00646A90" w:rsidP="009B6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6A90" w:rsidRPr="00784474" w:rsidRDefault="00646A90" w:rsidP="00646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784474">
        <w:rPr>
          <w:rFonts w:ascii="Arial" w:hAnsi="Arial" w:cs="Arial"/>
          <w:b/>
          <w:i/>
          <w:color w:val="000000" w:themeColor="text1"/>
          <w:sz w:val="20"/>
          <w:szCs w:val="20"/>
        </w:rPr>
        <w:t>„Szhtv.</w:t>
      </w:r>
      <w:r w:rsidRPr="00784474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646A90" w:rsidRPr="00784474" w:rsidRDefault="00646A90" w:rsidP="00646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46A90" w:rsidRPr="00784474" w:rsidRDefault="00646A90" w:rsidP="00646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84474">
        <w:rPr>
          <w:rFonts w:ascii="Arial" w:hAnsi="Arial" w:cs="Arial"/>
          <w:i/>
          <w:sz w:val="20"/>
          <w:szCs w:val="20"/>
        </w:rPr>
        <w:t>14. §</w:t>
      </w:r>
    </w:p>
    <w:p w:rsidR="00646A90" w:rsidRPr="00784474" w:rsidRDefault="00646A90" w:rsidP="00646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46A90" w:rsidRPr="00784474" w:rsidRDefault="00646A90" w:rsidP="00646A90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/>
          <w:sz w:val="20"/>
          <w:szCs w:val="20"/>
        </w:rPr>
      </w:pPr>
      <w:r w:rsidRPr="00784474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784474">
        <w:rPr>
          <w:rFonts w:ascii="Arial" w:hAnsi="Arial" w:cs="Arial"/>
          <w:i/>
          <w:sz w:val="20"/>
          <w:szCs w:val="20"/>
        </w:rPr>
        <w:t xml:space="preserve">támogatás nyújtható a Szerződés 87. és 88. cikke alkalmazásában a támogatások bizonyos fajtáinak a közös piaccal összeegyeztethetőnek nyilvánításáról szóló, 2008. augusztus 6-i 800/2008/EK bizottsági rendelet 1. mellékletében meghatározott vállalkozások körébe nem tartozó hozzájárulásra kötelezett részére olyan tanműhely létesítéséhez, amelyben a hozzájárulásra kötelezett az iskolai rendszerű szakképzés keretében az 5. § </w:t>
      </w:r>
      <w:r w:rsidRPr="00784474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784474">
        <w:rPr>
          <w:rFonts w:ascii="Arial" w:hAnsi="Arial" w:cs="Arial"/>
          <w:i/>
          <w:sz w:val="20"/>
          <w:szCs w:val="20"/>
        </w:rPr>
        <w:t xml:space="preserve">pont </w:t>
      </w:r>
      <w:r w:rsidRPr="00784474">
        <w:rPr>
          <w:rFonts w:ascii="Arial" w:hAnsi="Arial" w:cs="Arial"/>
          <w:i/>
          <w:iCs/>
          <w:sz w:val="20"/>
          <w:szCs w:val="20"/>
        </w:rPr>
        <w:t xml:space="preserve">ab) </w:t>
      </w:r>
      <w:r w:rsidRPr="00784474">
        <w:rPr>
          <w:rFonts w:ascii="Arial" w:hAnsi="Arial" w:cs="Arial"/>
          <w:i/>
          <w:sz w:val="20"/>
          <w:szCs w:val="20"/>
        </w:rPr>
        <w:t>alpontjában meghatározottak szerint gyakorlati képzés folytatását tervezi,</w:t>
      </w:r>
    </w:p>
    <w:p w:rsidR="00646A90" w:rsidRPr="00784474" w:rsidRDefault="00646A90" w:rsidP="00646A90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/>
          <w:sz w:val="20"/>
          <w:szCs w:val="20"/>
        </w:rPr>
      </w:pPr>
      <w:r w:rsidRPr="00784474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784474">
        <w:rPr>
          <w:rFonts w:ascii="Arial" w:hAnsi="Arial" w:cs="Arial"/>
          <w:i/>
          <w:sz w:val="20"/>
          <w:szCs w:val="20"/>
        </w:rPr>
        <w:t xml:space="preserve">támogatás nyújtható a hozzájárulásra kötelezett saját tulajdonában álló tanműhelyében az 5. § </w:t>
      </w:r>
      <w:r w:rsidRPr="00784474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784474">
        <w:rPr>
          <w:rFonts w:ascii="Arial" w:hAnsi="Arial" w:cs="Arial"/>
          <w:i/>
          <w:sz w:val="20"/>
          <w:szCs w:val="20"/>
        </w:rPr>
        <w:t xml:space="preserve">pont </w:t>
      </w:r>
      <w:r w:rsidRPr="00784474">
        <w:rPr>
          <w:rFonts w:ascii="Arial" w:hAnsi="Arial" w:cs="Arial"/>
          <w:i/>
          <w:iCs/>
          <w:sz w:val="20"/>
          <w:szCs w:val="20"/>
        </w:rPr>
        <w:t xml:space="preserve">ab) </w:t>
      </w:r>
      <w:r w:rsidRPr="00784474">
        <w:rPr>
          <w:rFonts w:ascii="Arial" w:hAnsi="Arial" w:cs="Arial"/>
          <w:i/>
          <w:sz w:val="20"/>
          <w:szCs w:val="20"/>
        </w:rPr>
        <w:t>alpontjában meghatározottak szerint folytatott gyakorlati képzés tárgyi feltételeinek fejlesztésére irányuló beruházáshoz, valamint a vagyoni értékű jogok közé sorolható szoftver felhasználási jogának a megszerzéséhez, és a szellemi jogvédelem alatt álló szoftvertermék beszerzéséhez”.</w:t>
      </w:r>
    </w:p>
    <w:p w:rsidR="00646A90" w:rsidRPr="004B23AF" w:rsidRDefault="00646A90" w:rsidP="00646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6A90" w:rsidRPr="00FB452E" w:rsidRDefault="00646A90" w:rsidP="009B6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B452E">
        <w:rPr>
          <w:rFonts w:ascii="Arial" w:hAnsi="Arial" w:cs="Arial"/>
          <w:i/>
          <w:sz w:val="20"/>
          <w:szCs w:val="20"/>
        </w:rPr>
        <w:t>19. §</w:t>
      </w:r>
    </w:p>
    <w:p w:rsidR="00646A90" w:rsidRPr="00FB452E" w:rsidRDefault="00646A90" w:rsidP="009B6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46A90" w:rsidRPr="00FB452E" w:rsidRDefault="00646A90" w:rsidP="00784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B452E">
        <w:rPr>
          <w:rFonts w:ascii="Arial" w:hAnsi="Arial" w:cs="Arial"/>
          <w:i/>
          <w:sz w:val="20"/>
          <w:szCs w:val="20"/>
        </w:rPr>
        <w:t xml:space="preserve">(1) Az alaprész központi keretéből az iskolai rendszerű képzéssel összefüggésben támogatható a hozzájárulásra kötelezettnél az 5. § </w:t>
      </w:r>
      <w:r w:rsidRPr="00FB452E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FB452E">
        <w:rPr>
          <w:rFonts w:ascii="Arial" w:hAnsi="Arial" w:cs="Arial"/>
          <w:i/>
          <w:sz w:val="20"/>
          <w:szCs w:val="20"/>
        </w:rPr>
        <w:t xml:space="preserve">pont </w:t>
      </w:r>
      <w:r w:rsidRPr="00FB452E">
        <w:rPr>
          <w:rFonts w:ascii="Arial" w:hAnsi="Arial" w:cs="Arial"/>
          <w:i/>
          <w:iCs/>
          <w:sz w:val="20"/>
          <w:szCs w:val="20"/>
        </w:rPr>
        <w:t xml:space="preserve">ab) </w:t>
      </w:r>
      <w:r w:rsidRPr="00FB452E">
        <w:rPr>
          <w:rFonts w:ascii="Arial" w:hAnsi="Arial" w:cs="Arial"/>
          <w:i/>
          <w:sz w:val="20"/>
          <w:szCs w:val="20"/>
        </w:rPr>
        <w:t xml:space="preserve">alpontjában foglaltak szerint folyó gyakorlati képzés azon tanulók esetében, akiknek a (2) bekezdés </w:t>
      </w:r>
      <w:r w:rsidRPr="00FB452E">
        <w:rPr>
          <w:rFonts w:ascii="Arial" w:hAnsi="Arial" w:cs="Arial"/>
          <w:i/>
          <w:iCs/>
          <w:sz w:val="20"/>
          <w:szCs w:val="20"/>
        </w:rPr>
        <w:t xml:space="preserve">a)-c) </w:t>
      </w:r>
      <w:r w:rsidRPr="00FB452E">
        <w:rPr>
          <w:rFonts w:ascii="Arial" w:hAnsi="Arial" w:cs="Arial"/>
          <w:i/>
          <w:sz w:val="20"/>
          <w:szCs w:val="20"/>
        </w:rPr>
        <w:t>pontja szerinti intézményben folyik az elméleti képzése.</w:t>
      </w:r>
    </w:p>
    <w:p w:rsidR="00784474" w:rsidRPr="00FB452E" w:rsidRDefault="00784474" w:rsidP="00784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46A90" w:rsidRPr="00FB452E" w:rsidRDefault="00646A90" w:rsidP="00784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B452E">
        <w:rPr>
          <w:rFonts w:ascii="Arial" w:hAnsi="Arial" w:cs="Arial"/>
          <w:i/>
          <w:sz w:val="20"/>
          <w:szCs w:val="20"/>
        </w:rPr>
        <w:t xml:space="preserve">(2) Az alaprész központi keretéből az iskolai rendszerű képzéssel összefüggésben - az (1) bekezdésben foglaltakon túl </w:t>
      </w:r>
      <w:r w:rsidR="00FB452E" w:rsidRPr="00FB452E">
        <w:rPr>
          <w:rFonts w:ascii="Arial" w:hAnsi="Arial" w:cs="Arial"/>
          <w:i/>
          <w:sz w:val="20"/>
          <w:szCs w:val="20"/>
        </w:rPr>
        <w:t>–</w:t>
      </w:r>
      <w:r w:rsidRPr="00FB452E">
        <w:rPr>
          <w:rFonts w:ascii="Arial" w:hAnsi="Arial" w:cs="Arial"/>
          <w:i/>
          <w:sz w:val="20"/>
          <w:szCs w:val="20"/>
        </w:rPr>
        <w:t xml:space="preserve"> támogatható</w:t>
      </w:r>
    </w:p>
    <w:p w:rsidR="00FB452E" w:rsidRPr="00FB452E" w:rsidRDefault="00FB452E" w:rsidP="00784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46A90" w:rsidRPr="00FB452E" w:rsidRDefault="00646A90" w:rsidP="00646A9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FB452E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FB452E">
        <w:rPr>
          <w:rFonts w:ascii="Arial" w:hAnsi="Arial" w:cs="Arial"/>
          <w:i/>
          <w:sz w:val="20"/>
          <w:szCs w:val="20"/>
        </w:rPr>
        <w:t>az állami fenntartású szakképző intézményben,</w:t>
      </w:r>
    </w:p>
    <w:p w:rsidR="00646A90" w:rsidRPr="00FB452E" w:rsidRDefault="00646A90" w:rsidP="00646A9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FB452E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FB452E">
        <w:rPr>
          <w:rFonts w:ascii="Arial" w:hAnsi="Arial" w:cs="Arial"/>
          <w:i/>
          <w:sz w:val="20"/>
          <w:szCs w:val="20"/>
        </w:rPr>
        <w:t>a szakképzésről szóló törvényben meghatározott szakképzési megállapodással rendelkező szakképzést folytató intézményben,</w:t>
      </w:r>
    </w:p>
    <w:p w:rsidR="00646A90" w:rsidRPr="00FB452E" w:rsidRDefault="00646A90" w:rsidP="00646A9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FB452E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FB452E">
        <w:rPr>
          <w:rFonts w:ascii="Arial" w:hAnsi="Arial" w:cs="Arial"/>
          <w:i/>
          <w:sz w:val="20"/>
          <w:szCs w:val="20"/>
        </w:rPr>
        <w:t>az állami fenntartású speciális szakiskolában és készségfejlesztő speciális szakiskolában,</w:t>
      </w:r>
    </w:p>
    <w:p w:rsidR="00646A90" w:rsidRPr="00FB452E" w:rsidRDefault="00646A90" w:rsidP="00646A9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FB452E">
        <w:rPr>
          <w:rFonts w:ascii="Arial" w:hAnsi="Arial" w:cs="Arial"/>
          <w:i/>
          <w:iCs/>
          <w:sz w:val="20"/>
          <w:szCs w:val="20"/>
        </w:rPr>
        <w:t xml:space="preserve">d) </w:t>
      </w:r>
      <w:r w:rsidRPr="00FB452E">
        <w:rPr>
          <w:rFonts w:ascii="Arial" w:hAnsi="Arial" w:cs="Arial"/>
          <w:i/>
          <w:sz w:val="20"/>
          <w:szCs w:val="20"/>
        </w:rPr>
        <w:t>a szakképző iskola fenntartójával kötött megállapodás alapján az iskolai rendszerű gyakorlati képzésben részt vevő állami felnőttképzési intézménynél,</w:t>
      </w:r>
    </w:p>
    <w:p w:rsidR="00F84CA5" w:rsidRDefault="00F84CA5" w:rsidP="00646A9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F84CA5" w:rsidRDefault="00F84CA5" w:rsidP="00646A9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646A90" w:rsidRPr="00FB452E" w:rsidRDefault="00646A90" w:rsidP="00646A9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FB452E">
        <w:rPr>
          <w:rFonts w:ascii="Arial" w:hAnsi="Arial" w:cs="Arial"/>
          <w:i/>
          <w:iCs/>
          <w:sz w:val="20"/>
          <w:szCs w:val="20"/>
        </w:rPr>
        <w:lastRenderedPageBreak/>
        <w:t xml:space="preserve">e) </w:t>
      </w:r>
      <w:r w:rsidRPr="00FB452E">
        <w:rPr>
          <w:rFonts w:ascii="Arial" w:hAnsi="Arial" w:cs="Arial"/>
          <w:i/>
          <w:sz w:val="20"/>
          <w:szCs w:val="20"/>
        </w:rPr>
        <w:t>a felsőoktatási intézményben a gyakorlatigényes alapképzési szak keretében</w:t>
      </w:r>
    </w:p>
    <w:p w:rsidR="00646A90" w:rsidRPr="00FB452E" w:rsidRDefault="00646A90" w:rsidP="0064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B452E">
        <w:rPr>
          <w:rFonts w:ascii="Arial" w:hAnsi="Arial" w:cs="Arial"/>
          <w:i/>
          <w:sz w:val="20"/>
          <w:szCs w:val="20"/>
        </w:rPr>
        <w:t>folytatott, szakképesítést, vagy szakképzettséget és végzettséget nyújtó képzés tárgyi feltételeinek a fejlesztésére irányuló beruházás.</w:t>
      </w:r>
    </w:p>
    <w:p w:rsidR="00784474" w:rsidRPr="00784474" w:rsidRDefault="00784474" w:rsidP="00784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6A90" w:rsidRPr="00223439" w:rsidRDefault="00646A90" w:rsidP="00784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23439">
        <w:rPr>
          <w:rFonts w:ascii="Arial" w:hAnsi="Arial" w:cs="Arial"/>
          <w:i/>
          <w:sz w:val="20"/>
          <w:szCs w:val="20"/>
        </w:rPr>
        <w:t>(3) Az alaprész központi keretéből az iskolai rendszerű képzéssel összefüggésben támogatás nyújtható vagyoni értékű jogok közé sorolható szoftver felhasználási jog megszerzésére, illetve szellemi termékek közé sorolható szellemi jogvédelemben részesülő szoftvertermék beszerzésére is [az (1)-(3) bekezdésben foglaltak a továbbiakban együtt: beruházási célú támogatás]</w:t>
      </w:r>
      <w:r w:rsidR="00784474" w:rsidRPr="00223439">
        <w:rPr>
          <w:rFonts w:ascii="Arial" w:hAnsi="Arial" w:cs="Arial"/>
          <w:i/>
          <w:sz w:val="20"/>
          <w:szCs w:val="20"/>
        </w:rPr>
        <w:t>”</w:t>
      </w:r>
      <w:r w:rsidRPr="00223439">
        <w:rPr>
          <w:rFonts w:ascii="Arial" w:hAnsi="Arial" w:cs="Arial"/>
          <w:i/>
          <w:sz w:val="20"/>
          <w:szCs w:val="20"/>
        </w:rPr>
        <w:t>.</w:t>
      </w:r>
    </w:p>
    <w:p w:rsidR="009B6EA3" w:rsidRDefault="009B6EA3" w:rsidP="009B6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527C" w:rsidRDefault="00DE6BA2" w:rsidP="009B6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(2) </w:t>
      </w:r>
      <w:r w:rsidR="0003527C" w:rsidRPr="008E53B6">
        <w:rPr>
          <w:rFonts w:ascii="Arial" w:hAnsi="Arial" w:cs="Arial"/>
          <w:sz w:val="24"/>
          <w:szCs w:val="24"/>
        </w:rPr>
        <w:t>Az alaprészből kapott beruházási célú támogatásból vásárolt és a támogatással létrehozott ingatlanra</w:t>
      </w:r>
      <w:r w:rsidR="0003527C">
        <w:rPr>
          <w:rFonts w:ascii="Arial" w:hAnsi="Arial" w:cs="Arial"/>
          <w:sz w:val="24"/>
          <w:szCs w:val="24"/>
        </w:rPr>
        <w:t>.</w:t>
      </w:r>
    </w:p>
    <w:p w:rsidR="0003527C" w:rsidRDefault="0003527C" w:rsidP="009B6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527C" w:rsidRDefault="00DE6BA2" w:rsidP="009B6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>Az alaprészből kapott beruházási célú támogatásból vásárolt és a támogatással létrehozott ingatlanra</w:t>
      </w:r>
      <w:r w:rsidR="0003527C">
        <w:rPr>
          <w:rFonts w:ascii="Arial" w:hAnsi="Arial" w:cs="Arial"/>
          <w:sz w:val="24"/>
          <w:szCs w:val="24"/>
        </w:rPr>
        <w:t>,</w:t>
      </w:r>
      <w:r w:rsidRPr="008E53B6">
        <w:rPr>
          <w:rFonts w:ascii="Arial" w:hAnsi="Arial" w:cs="Arial"/>
          <w:sz w:val="24"/>
          <w:szCs w:val="24"/>
        </w:rPr>
        <w:t xml:space="preserve"> </w:t>
      </w:r>
    </w:p>
    <w:p w:rsidR="0003527C" w:rsidRPr="0003527C" w:rsidRDefault="00DE6BA2" w:rsidP="003D75B6">
      <w:pPr>
        <w:pStyle w:val="Listaszerbekezds"/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527C">
        <w:rPr>
          <w:rFonts w:ascii="Arial" w:hAnsi="Arial" w:cs="Arial"/>
          <w:sz w:val="24"/>
          <w:szCs w:val="24"/>
        </w:rPr>
        <w:t xml:space="preserve">legalább tízéves időtartamra </w:t>
      </w:r>
    </w:p>
    <w:p w:rsidR="0003527C" w:rsidRPr="0003527C" w:rsidRDefault="00DE6BA2" w:rsidP="003D75B6">
      <w:pPr>
        <w:pStyle w:val="Listaszerbekezds"/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527C">
        <w:rPr>
          <w:rFonts w:ascii="Arial" w:hAnsi="Arial" w:cs="Arial"/>
          <w:sz w:val="24"/>
          <w:szCs w:val="24"/>
        </w:rPr>
        <w:t xml:space="preserve">jelzálogjogot, valamint </w:t>
      </w:r>
    </w:p>
    <w:p w:rsidR="0003527C" w:rsidRPr="0003527C" w:rsidRDefault="00DE6BA2" w:rsidP="003D75B6">
      <w:pPr>
        <w:pStyle w:val="Listaszerbekezds"/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527C">
        <w:rPr>
          <w:rFonts w:ascii="Arial" w:hAnsi="Arial" w:cs="Arial"/>
          <w:sz w:val="24"/>
          <w:szCs w:val="24"/>
        </w:rPr>
        <w:t>elidegenítési</w:t>
      </w:r>
      <w:r w:rsidR="0003527C" w:rsidRPr="0003527C">
        <w:rPr>
          <w:rFonts w:ascii="Arial" w:hAnsi="Arial" w:cs="Arial"/>
          <w:sz w:val="24"/>
          <w:szCs w:val="24"/>
        </w:rPr>
        <w:t>,</w:t>
      </w:r>
      <w:r w:rsidRPr="0003527C">
        <w:rPr>
          <w:rFonts w:ascii="Arial" w:hAnsi="Arial" w:cs="Arial"/>
          <w:sz w:val="24"/>
          <w:szCs w:val="24"/>
        </w:rPr>
        <w:t xml:space="preserve"> és </w:t>
      </w:r>
    </w:p>
    <w:p w:rsidR="0003527C" w:rsidRPr="0003527C" w:rsidRDefault="00DE6BA2" w:rsidP="003D75B6">
      <w:pPr>
        <w:pStyle w:val="Listaszerbekezds"/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527C">
        <w:rPr>
          <w:rFonts w:ascii="Arial" w:hAnsi="Arial" w:cs="Arial"/>
          <w:sz w:val="24"/>
          <w:szCs w:val="24"/>
        </w:rPr>
        <w:t xml:space="preserve">terhelési </w:t>
      </w:r>
    </w:p>
    <w:p w:rsidR="0003527C" w:rsidRDefault="00DE6BA2" w:rsidP="0003527C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tilalmat </w:t>
      </w:r>
    </w:p>
    <w:p w:rsidR="0003527C" w:rsidRDefault="0003527C" w:rsidP="0003527C">
      <w:pPr>
        <w:autoSpaceDE w:val="0"/>
        <w:autoSpaceDN w:val="0"/>
        <w:adjustRightInd w:val="0"/>
        <w:spacing w:after="0" w:line="240" w:lineRule="auto"/>
        <w:ind w:firstLine="3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E6BA2" w:rsidRPr="008E53B6">
        <w:rPr>
          <w:rFonts w:ascii="Arial" w:hAnsi="Arial" w:cs="Arial"/>
          <w:sz w:val="24"/>
          <w:szCs w:val="24"/>
        </w:rPr>
        <w:t xml:space="preserve">kell bejegyezni </w:t>
      </w:r>
    </w:p>
    <w:p w:rsidR="0003527C" w:rsidRPr="0003527C" w:rsidRDefault="00DE6BA2" w:rsidP="003D75B6">
      <w:pPr>
        <w:pStyle w:val="Listaszerbekezds"/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527C">
        <w:rPr>
          <w:rFonts w:ascii="Arial" w:hAnsi="Arial" w:cs="Arial"/>
          <w:sz w:val="24"/>
          <w:szCs w:val="24"/>
        </w:rPr>
        <w:t>a támogatást nyújtó szerv javára</w:t>
      </w:r>
      <w:r w:rsidR="0003527C" w:rsidRPr="0003527C">
        <w:rPr>
          <w:rFonts w:ascii="Arial" w:hAnsi="Arial" w:cs="Arial"/>
          <w:sz w:val="24"/>
          <w:szCs w:val="24"/>
        </w:rPr>
        <w:t>,</w:t>
      </w:r>
      <w:r w:rsidRPr="0003527C">
        <w:rPr>
          <w:rFonts w:ascii="Arial" w:hAnsi="Arial" w:cs="Arial"/>
          <w:sz w:val="24"/>
          <w:szCs w:val="24"/>
        </w:rPr>
        <w:t xml:space="preserve"> </w:t>
      </w:r>
    </w:p>
    <w:p w:rsidR="0003527C" w:rsidRPr="0003527C" w:rsidRDefault="00DE6BA2" w:rsidP="003D75B6">
      <w:pPr>
        <w:pStyle w:val="Listaszerbekezds"/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527C">
        <w:rPr>
          <w:rFonts w:ascii="Arial" w:hAnsi="Arial" w:cs="Arial"/>
          <w:sz w:val="24"/>
          <w:szCs w:val="24"/>
        </w:rPr>
        <w:t xml:space="preserve">a támogatás mértékéig. </w:t>
      </w:r>
    </w:p>
    <w:p w:rsidR="0003527C" w:rsidRDefault="0003527C" w:rsidP="009B6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6BA2" w:rsidRPr="008E53B6" w:rsidRDefault="00DE6BA2" w:rsidP="009B6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>A jelzálogjog megszűnésének feltételeiről</w:t>
      </w:r>
      <w:r w:rsidR="0003527C">
        <w:rPr>
          <w:rFonts w:ascii="Arial" w:hAnsi="Arial" w:cs="Arial"/>
          <w:sz w:val="24"/>
          <w:szCs w:val="24"/>
        </w:rPr>
        <w:t>,</w:t>
      </w:r>
      <w:r w:rsidRPr="008E53B6">
        <w:rPr>
          <w:rFonts w:ascii="Arial" w:hAnsi="Arial" w:cs="Arial"/>
          <w:sz w:val="24"/>
          <w:szCs w:val="24"/>
        </w:rPr>
        <w:t xml:space="preserve"> a támogatási szerződésben kell rendelkezni.</w:t>
      </w:r>
    </w:p>
    <w:p w:rsidR="009B6EA3" w:rsidRDefault="009B6EA3" w:rsidP="009B6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1994" w:rsidRDefault="00DE6BA2" w:rsidP="009B6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(3) </w:t>
      </w:r>
      <w:r w:rsidR="00B21994" w:rsidRPr="008E53B6">
        <w:rPr>
          <w:rFonts w:ascii="Arial" w:hAnsi="Arial" w:cs="Arial"/>
          <w:sz w:val="24"/>
          <w:szCs w:val="24"/>
        </w:rPr>
        <w:t>Ha a támogatásban részesülő a támogatást nem a támogatási szerződésben meghatározott célra fordítja</w:t>
      </w:r>
      <w:r w:rsidR="00B21994">
        <w:rPr>
          <w:rFonts w:ascii="Arial" w:hAnsi="Arial" w:cs="Arial"/>
          <w:sz w:val="24"/>
          <w:szCs w:val="24"/>
        </w:rPr>
        <w:t>.</w:t>
      </w:r>
    </w:p>
    <w:p w:rsidR="00B21994" w:rsidRDefault="00B21994" w:rsidP="009B6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1994" w:rsidRDefault="00DE6BA2" w:rsidP="009B6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>Ha a támogatásban részesülő</w:t>
      </w:r>
      <w:r w:rsidR="00B21994">
        <w:rPr>
          <w:rFonts w:ascii="Arial" w:hAnsi="Arial" w:cs="Arial"/>
          <w:sz w:val="24"/>
          <w:szCs w:val="24"/>
        </w:rPr>
        <w:t>,</w:t>
      </w:r>
      <w:r w:rsidRPr="008E53B6">
        <w:rPr>
          <w:rFonts w:ascii="Arial" w:hAnsi="Arial" w:cs="Arial"/>
          <w:sz w:val="24"/>
          <w:szCs w:val="24"/>
        </w:rPr>
        <w:t xml:space="preserve"> </w:t>
      </w:r>
    </w:p>
    <w:p w:rsidR="00B21994" w:rsidRPr="00B21994" w:rsidRDefault="00DE6BA2" w:rsidP="003D75B6">
      <w:pPr>
        <w:pStyle w:val="Listaszerbekezds"/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1994">
        <w:rPr>
          <w:rFonts w:ascii="Arial" w:hAnsi="Arial" w:cs="Arial"/>
          <w:sz w:val="24"/>
          <w:szCs w:val="24"/>
        </w:rPr>
        <w:t>a támogatást</w:t>
      </w:r>
      <w:r w:rsidR="00B21994" w:rsidRPr="00B21994">
        <w:rPr>
          <w:rFonts w:ascii="Arial" w:hAnsi="Arial" w:cs="Arial"/>
          <w:sz w:val="24"/>
          <w:szCs w:val="24"/>
        </w:rPr>
        <w:t>,</w:t>
      </w:r>
      <w:r w:rsidR="00B21994">
        <w:rPr>
          <w:rFonts w:ascii="Arial" w:hAnsi="Arial" w:cs="Arial"/>
          <w:sz w:val="24"/>
          <w:szCs w:val="24"/>
        </w:rPr>
        <w:t xml:space="preserve"> </w:t>
      </w:r>
      <w:r w:rsidRPr="00B21994">
        <w:rPr>
          <w:rFonts w:ascii="Arial" w:hAnsi="Arial" w:cs="Arial"/>
          <w:sz w:val="24"/>
          <w:szCs w:val="24"/>
        </w:rPr>
        <w:t xml:space="preserve">nem a támogatási szerződésben meghatározott célra fordítja, vagy </w:t>
      </w:r>
    </w:p>
    <w:p w:rsidR="00B21994" w:rsidRPr="00B21994" w:rsidRDefault="00DE6BA2" w:rsidP="003D75B6">
      <w:pPr>
        <w:pStyle w:val="Listaszerbekezds"/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1994">
        <w:rPr>
          <w:rFonts w:ascii="Arial" w:hAnsi="Arial" w:cs="Arial"/>
          <w:sz w:val="24"/>
          <w:szCs w:val="24"/>
        </w:rPr>
        <w:t xml:space="preserve">a kapott támogatásból beszerzett </w:t>
      </w:r>
    </w:p>
    <w:p w:rsidR="00B21994" w:rsidRPr="00B21994" w:rsidRDefault="00DE6BA2" w:rsidP="003D75B6">
      <w:pPr>
        <w:pStyle w:val="Listaszerbekezds"/>
        <w:numPr>
          <w:ilvl w:val="0"/>
          <w:numId w:val="1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1994">
        <w:rPr>
          <w:rFonts w:ascii="Arial" w:hAnsi="Arial" w:cs="Arial"/>
          <w:sz w:val="24"/>
          <w:szCs w:val="24"/>
        </w:rPr>
        <w:t xml:space="preserve">eszközt, illetve </w:t>
      </w:r>
    </w:p>
    <w:p w:rsidR="00B21994" w:rsidRPr="00B21994" w:rsidRDefault="00DE6BA2" w:rsidP="003D75B6">
      <w:pPr>
        <w:pStyle w:val="Listaszerbekezds"/>
        <w:numPr>
          <w:ilvl w:val="0"/>
          <w:numId w:val="1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1994">
        <w:rPr>
          <w:rFonts w:ascii="Arial" w:hAnsi="Arial" w:cs="Arial"/>
          <w:sz w:val="24"/>
          <w:szCs w:val="24"/>
        </w:rPr>
        <w:t xml:space="preserve">megvalósított létesítményt </w:t>
      </w:r>
    </w:p>
    <w:p w:rsidR="00B21994" w:rsidRDefault="00B21994" w:rsidP="00B2199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 a Támogatási S</w:t>
      </w:r>
      <w:r w:rsidR="00DE6BA2" w:rsidRPr="008E53B6">
        <w:rPr>
          <w:rFonts w:ascii="Arial" w:hAnsi="Arial" w:cs="Arial"/>
          <w:sz w:val="24"/>
          <w:szCs w:val="24"/>
        </w:rPr>
        <w:t xml:space="preserve">zerződésben meghatározott rendeltetésének megfelelően használja, továbbá </w:t>
      </w:r>
    </w:p>
    <w:p w:rsidR="00B21994" w:rsidRPr="00B21994" w:rsidRDefault="00B21994" w:rsidP="003D75B6">
      <w:pPr>
        <w:pStyle w:val="Listaszerbekezds"/>
        <w:numPr>
          <w:ilvl w:val="0"/>
          <w:numId w:val="1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1994">
        <w:rPr>
          <w:rFonts w:ascii="Arial" w:hAnsi="Arial" w:cs="Arial"/>
          <w:sz w:val="24"/>
          <w:szCs w:val="24"/>
        </w:rPr>
        <w:t xml:space="preserve">a </w:t>
      </w:r>
      <w:r w:rsidR="00DE6BA2" w:rsidRPr="00B21994">
        <w:rPr>
          <w:rFonts w:ascii="Arial" w:hAnsi="Arial" w:cs="Arial"/>
          <w:sz w:val="24"/>
          <w:szCs w:val="24"/>
        </w:rPr>
        <w:t xml:space="preserve">beszerzett eszköz a támogatási szerződésben meghatározott idő előtt kikerül a kedvezményezett birtokából, illetve </w:t>
      </w:r>
    </w:p>
    <w:p w:rsidR="00B21994" w:rsidRPr="00B21994" w:rsidRDefault="00DE6BA2" w:rsidP="003D75B6">
      <w:pPr>
        <w:pStyle w:val="Listaszerbekezds"/>
        <w:numPr>
          <w:ilvl w:val="0"/>
          <w:numId w:val="1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1994">
        <w:rPr>
          <w:rFonts w:ascii="Arial" w:hAnsi="Arial" w:cs="Arial"/>
          <w:sz w:val="24"/>
          <w:szCs w:val="24"/>
        </w:rPr>
        <w:t xml:space="preserve">a létesítményt megszünteti, </w:t>
      </w:r>
    </w:p>
    <w:p w:rsidR="00B21994" w:rsidRDefault="00DE6BA2" w:rsidP="00B2199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a kapott összeget visszafizetendő kölcsönként kell kezelni, és </w:t>
      </w:r>
    </w:p>
    <w:p w:rsidR="00B21994" w:rsidRPr="00B21994" w:rsidRDefault="00DE6BA2" w:rsidP="003D75B6">
      <w:pPr>
        <w:pStyle w:val="Listaszerbekezds"/>
        <w:numPr>
          <w:ilvl w:val="0"/>
          <w:numId w:val="1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1994">
        <w:rPr>
          <w:rFonts w:ascii="Arial" w:hAnsi="Arial" w:cs="Arial"/>
          <w:sz w:val="24"/>
          <w:szCs w:val="24"/>
        </w:rPr>
        <w:t>azt a támogatás folyósításától</w:t>
      </w:r>
      <w:r w:rsidR="00B21994" w:rsidRPr="00B21994">
        <w:rPr>
          <w:rFonts w:ascii="Arial" w:hAnsi="Arial" w:cs="Arial"/>
          <w:sz w:val="24"/>
          <w:szCs w:val="24"/>
        </w:rPr>
        <w:t>,</w:t>
      </w:r>
      <w:r w:rsidRPr="00B21994">
        <w:rPr>
          <w:rFonts w:ascii="Arial" w:hAnsi="Arial" w:cs="Arial"/>
          <w:sz w:val="24"/>
          <w:szCs w:val="24"/>
        </w:rPr>
        <w:t xml:space="preserve"> </w:t>
      </w:r>
    </w:p>
    <w:p w:rsidR="00B21994" w:rsidRPr="00B21994" w:rsidRDefault="00DE6BA2" w:rsidP="003D75B6">
      <w:pPr>
        <w:pStyle w:val="Listaszerbekezds"/>
        <w:numPr>
          <w:ilvl w:val="0"/>
          <w:numId w:val="1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1994">
        <w:rPr>
          <w:rFonts w:ascii="Arial" w:hAnsi="Arial" w:cs="Arial"/>
          <w:sz w:val="24"/>
          <w:szCs w:val="24"/>
        </w:rPr>
        <w:t>a mindenkori jegybanki alapkamat kétszeresével növelt összegben a Nemzeti Foglalkoztatási Alap Magyar Államkincstárnál vezetett számlájára</w:t>
      </w:r>
      <w:r w:rsidR="00B21994" w:rsidRPr="00B21994">
        <w:rPr>
          <w:rFonts w:ascii="Arial" w:hAnsi="Arial" w:cs="Arial"/>
          <w:sz w:val="24"/>
          <w:szCs w:val="24"/>
        </w:rPr>
        <w:t>,</w:t>
      </w:r>
    </w:p>
    <w:p w:rsidR="00B21994" w:rsidRPr="00B21994" w:rsidRDefault="00DE6BA2" w:rsidP="003D75B6">
      <w:pPr>
        <w:pStyle w:val="Listaszerbekezds"/>
        <w:numPr>
          <w:ilvl w:val="0"/>
          <w:numId w:val="1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1994">
        <w:rPr>
          <w:rFonts w:ascii="Arial" w:hAnsi="Arial" w:cs="Arial"/>
          <w:sz w:val="24"/>
          <w:szCs w:val="24"/>
        </w:rPr>
        <w:t xml:space="preserve">az alaprész javára </w:t>
      </w:r>
    </w:p>
    <w:p w:rsidR="00B21994" w:rsidRDefault="00DE6BA2" w:rsidP="00C06F0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vissza kell fizetni. </w:t>
      </w:r>
    </w:p>
    <w:p w:rsidR="00B21994" w:rsidRDefault="00B21994" w:rsidP="009B6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6BA2" w:rsidRPr="008E53B6" w:rsidRDefault="00DE6BA2" w:rsidP="009B6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>A visszafizetett támogatás összegével a tőketartalékot - a lekötött tartalék megszüntetése után - csökkenteni kell.</w:t>
      </w:r>
    </w:p>
    <w:p w:rsidR="00DE6BA2" w:rsidRPr="00B63ADF" w:rsidRDefault="00DE6BA2" w:rsidP="00DE6BA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6"/>
          <w:szCs w:val="36"/>
        </w:rPr>
      </w:pPr>
      <w:r w:rsidRPr="00B63ADF">
        <w:rPr>
          <w:rFonts w:ascii="Arial" w:hAnsi="Arial" w:cs="Arial"/>
          <w:b/>
          <w:bCs/>
          <w:iCs/>
          <w:sz w:val="36"/>
          <w:szCs w:val="36"/>
        </w:rPr>
        <w:lastRenderedPageBreak/>
        <w:t>IV. fejezet</w:t>
      </w:r>
    </w:p>
    <w:p w:rsidR="00DE6BA2" w:rsidRPr="00B63ADF" w:rsidRDefault="00DE6BA2" w:rsidP="00DE6BA2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Arial" w:hAnsi="Arial" w:cs="Arial"/>
          <w:sz w:val="36"/>
          <w:szCs w:val="36"/>
        </w:rPr>
      </w:pPr>
      <w:r w:rsidRPr="00B63ADF">
        <w:rPr>
          <w:rFonts w:ascii="Arial" w:hAnsi="Arial" w:cs="Arial"/>
          <w:b/>
          <w:bCs/>
          <w:iCs/>
          <w:sz w:val="36"/>
          <w:szCs w:val="36"/>
        </w:rPr>
        <w:t>Záró rendelkezések</w:t>
      </w:r>
    </w:p>
    <w:p w:rsidR="00DE6BA2" w:rsidRPr="00B63ADF" w:rsidRDefault="00DE6BA2" w:rsidP="00DE6BA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63ADF">
        <w:rPr>
          <w:rFonts w:ascii="Arial" w:hAnsi="Arial" w:cs="Arial"/>
          <w:b/>
          <w:sz w:val="32"/>
          <w:szCs w:val="32"/>
        </w:rPr>
        <w:t>7. Felhatalmazó rendelkezések</w:t>
      </w:r>
    </w:p>
    <w:p w:rsidR="00B63ADF" w:rsidRPr="00E36948" w:rsidRDefault="00E36948" w:rsidP="00B63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</w:p>
    <w:p w:rsidR="00DE6BA2" w:rsidRPr="00B63ADF" w:rsidRDefault="00DE6BA2" w:rsidP="00B63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ADF">
        <w:rPr>
          <w:rFonts w:ascii="Arial" w:hAnsi="Arial" w:cs="Arial"/>
          <w:sz w:val="24"/>
          <w:szCs w:val="24"/>
        </w:rPr>
        <w:t>(1) Felhatalmazást kap a Kormány, hogy rendeletben állapítsa meg</w:t>
      </w:r>
    </w:p>
    <w:p w:rsidR="00B63ADF" w:rsidRPr="00B63ADF" w:rsidRDefault="00B63ADF" w:rsidP="00B63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E36948" w:rsidRDefault="00DE6BA2" w:rsidP="00B63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B63ADF">
        <w:rPr>
          <w:rFonts w:ascii="Arial" w:hAnsi="Arial" w:cs="Arial"/>
          <w:iCs/>
          <w:sz w:val="24"/>
          <w:szCs w:val="24"/>
        </w:rPr>
        <w:t xml:space="preserve">a) </w:t>
      </w:r>
    </w:p>
    <w:p w:rsidR="00E36948" w:rsidRDefault="00DE6BA2" w:rsidP="00B63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ADF">
        <w:rPr>
          <w:rFonts w:ascii="Arial" w:hAnsi="Arial" w:cs="Arial"/>
          <w:sz w:val="24"/>
          <w:szCs w:val="24"/>
        </w:rPr>
        <w:t xml:space="preserve">a </w:t>
      </w:r>
      <w:r w:rsidR="00E36948" w:rsidRPr="00646A90">
        <w:rPr>
          <w:rFonts w:ascii="Arial" w:hAnsi="Arial" w:cs="Arial"/>
          <w:b/>
          <w:color w:val="000000" w:themeColor="text1"/>
          <w:sz w:val="24"/>
          <w:szCs w:val="24"/>
        </w:rPr>
        <w:t xml:space="preserve">Szhtv. </w:t>
      </w:r>
      <w:r w:rsidRPr="00B63ADF">
        <w:rPr>
          <w:rFonts w:ascii="Arial" w:hAnsi="Arial" w:cs="Arial"/>
          <w:sz w:val="24"/>
          <w:szCs w:val="24"/>
        </w:rPr>
        <w:t xml:space="preserve">8. § (1) bekezdése szerinti gyakorlati képzési </w:t>
      </w:r>
    </w:p>
    <w:p w:rsidR="00E36948" w:rsidRPr="00E36948" w:rsidRDefault="00DE6BA2" w:rsidP="003D75B6">
      <w:pPr>
        <w:pStyle w:val="Listaszerbekezds"/>
        <w:numPr>
          <w:ilvl w:val="0"/>
          <w:numId w:val="1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6948">
        <w:rPr>
          <w:rFonts w:ascii="Arial" w:hAnsi="Arial" w:cs="Arial"/>
          <w:sz w:val="24"/>
          <w:szCs w:val="24"/>
        </w:rPr>
        <w:t>normatívák mértékét</w:t>
      </w:r>
      <w:r w:rsidR="00E36948" w:rsidRPr="00E36948">
        <w:rPr>
          <w:rFonts w:ascii="Arial" w:hAnsi="Arial" w:cs="Arial"/>
          <w:sz w:val="24"/>
          <w:szCs w:val="24"/>
        </w:rPr>
        <w:t>,</w:t>
      </w:r>
      <w:r w:rsidRPr="00E36948">
        <w:rPr>
          <w:rFonts w:ascii="Arial" w:hAnsi="Arial" w:cs="Arial"/>
          <w:sz w:val="24"/>
          <w:szCs w:val="24"/>
        </w:rPr>
        <w:t xml:space="preserve"> és </w:t>
      </w:r>
    </w:p>
    <w:p w:rsidR="00DE6BA2" w:rsidRDefault="00DE6BA2" w:rsidP="003D75B6">
      <w:pPr>
        <w:pStyle w:val="Listaszerbekezds"/>
        <w:numPr>
          <w:ilvl w:val="0"/>
          <w:numId w:val="1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6948">
        <w:rPr>
          <w:rFonts w:ascii="Arial" w:hAnsi="Arial" w:cs="Arial"/>
          <w:sz w:val="24"/>
          <w:szCs w:val="24"/>
        </w:rPr>
        <w:t>a csökkentő tétel számításának szabályait,</w:t>
      </w:r>
    </w:p>
    <w:p w:rsidR="00E36948" w:rsidRDefault="00E36948" w:rsidP="00E369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6948" w:rsidRPr="00E36948" w:rsidRDefault="00E36948" w:rsidP="00E369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E36948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„Szhtv. </w:t>
      </w:r>
    </w:p>
    <w:p w:rsidR="00E36948" w:rsidRPr="00E36948" w:rsidRDefault="00E36948" w:rsidP="00E369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E36948" w:rsidRPr="00E36948" w:rsidRDefault="00E36948" w:rsidP="00E369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36948">
        <w:rPr>
          <w:rFonts w:ascii="Arial" w:hAnsi="Arial" w:cs="Arial"/>
          <w:i/>
          <w:sz w:val="20"/>
          <w:szCs w:val="20"/>
        </w:rPr>
        <w:t>8. §</w:t>
      </w:r>
    </w:p>
    <w:p w:rsidR="00E36948" w:rsidRPr="00E36948" w:rsidRDefault="00E36948" w:rsidP="00E369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36948" w:rsidRPr="00E36948" w:rsidRDefault="00E36948" w:rsidP="00E369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36948">
        <w:rPr>
          <w:rFonts w:ascii="Arial" w:hAnsi="Arial" w:cs="Arial"/>
          <w:i/>
          <w:sz w:val="20"/>
          <w:szCs w:val="20"/>
        </w:rPr>
        <w:t>(1) A szakképzési hozzájárulást az 5. § szerinti gyakorlati képzés szervezésével teljesítő hozzájárulásra kötelezett a bruttó kötelezettsége mértékét</w:t>
      </w:r>
    </w:p>
    <w:p w:rsidR="00E36948" w:rsidRPr="00E36948" w:rsidRDefault="00E36948" w:rsidP="00E3694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E36948" w:rsidRPr="00E36948" w:rsidRDefault="00E36948" w:rsidP="00E3694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E36948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E36948">
        <w:rPr>
          <w:rFonts w:ascii="Arial" w:hAnsi="Arial" w:cs="Arial"/>
          <w:i/>
          <w:sz w:val="20"/>
          <w:szCs w:val="20"/>
        </w:rPr>
        <w:t>2012. évre vonatkozóan 440 000 Ft/fő/év összegben meghatározott alapnormatíva alapján,</w:t>
      </w:r>
    </w:p>
    <w:p w:rsidR="00E36948" w:rsidRPr="00E36948" w:rsidRDefault="00E36948" w:rsidP="00C63B5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E36948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E36948">
        <w:rPr>
          <w:rFonts w:ascii="Arial" w:hAnsi="Arial" w:cs="Arial"/>
          <w:i/>
          <w:sz w:val="20"/>
          <w:szCs w:val="20"/>
        </w:rPr>
        <w:t>a 2012. évet követően a mindenkori éves költségvetési törvényben meghatározott alapnormatíva alapján,az erről szóló kormányrendeletben meghatározott, gyakorlati képzési normatívák szerint számított összeggel (a továbbiakban</w:t>
      </w:r>
      <w:r w:rsidR="00912D4E">
        <w:rPr>
          <w:rFonts w:ascii="Arial" w:hAnsi="Arial" w:cs="Arial"/>
          <w:i/>
          <w:sz w:val="20"/>
          <w:szCs w:val="20"/>
        </w:rPr>
        <w:t>: csökkentő tétel) csökkentheti</w:t>
      </w:r>
      <w:r w:rsidRPr="00E36948">
        <w:rPr>
          <w:rFonts w:ascii="Arial" w:hAnsi="Arial" w:cs="Arial"/>
          <w:i/>
          <w:sz w:val="20"/>
          <w:szCs w:val="20"/>
        </w:rPr>
        <w:t>.</w:t>
      </w:r>
    </w:p>
    <w:p w:rsidR="00912D4E" w:rsidRPr="00912D4E" w:rsidRDefault="00912D4E" w:rsidP="00912D4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912D4E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(1a) A szakképzési hozzájárulást az 5. §</w:t>
      </w:r>
      <w:r w:rsidRPr="00912D4E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 a) </w:t>
      </w:r>
      <w:r w:rsidRPr="00912D4E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pont </w:t>
      </w:r>
      <w:r w:rsidRPr="00912D4E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ab) </w:t>
      </w:r>
      <w:r w:rsidRPr="00912D4E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alpontja szerinti gyakorlati képzés szervezésével teljesítő hozzájárulásra kötelezett a bruttó kötelezettsége mértékét az (1) bekezdés</w:t>
      </w:r>
      <w:r w:rsidRPr="00912D4E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 b) </w:t>
      </w:r>
      <w:r w:rsidRPr="00912D4E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pontjában meghatározott alapnormatíva alapján számított összeggel (a továbbiakban: kiegészítő csökkentő tétel) is csökkentheti az alábbiak szerint:</w:t>
      </w:r>
    </w:p>
    <w:p w:rsidR="00912D4E" w:rsidRPr="00912D4E" w:rsidRDefault="00912D4E" w:rsidP="00912D4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912D4E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a) </w:t>
      </w:r>
      <w:r w:rsidRPr="00912D4E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beruházási kiegészítő csökkentő tétellel az aktiválás évében, ha kizárólag a gyakorlati képzés folytatásához szükséges beruházást hajt végre,</w:t>
      </w:r>
    </w:p>
    <w:p w:rsidR="00912D4E" w:rsidRPr="00912D4E" w:rsidRDefault="00912D4E" w:rsidP="00912D4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912D4E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b) </w:t>
      </w:r>
      <w:r w:rsidRPr="00912D4E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a 2. § (1) bekezdés</w:t>
      </w:r>
      <w:r w:rsidRPr="00912D4E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 a)-g) </w:t>
      </w:r>
      <w:r w:rsidRPr="00912D4E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pontjában nevesített, nem főtevékenységként gyakorlati képzést folytató hozzájárulásra kötelezett</w:t>
      </w:r>
    </w:p>
    <w:p w:rsidR="00912D4E" w:rsidRPr="00912D4E" w:rsidRDefault="00912D4E" w:rsidP="00912D4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912D4E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ba) </w:t>
      </w:r>
      <w:r w:rsidRPr="00912D4E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oktatói kiegészítő csökkentő tétellel, ha kis- és középvállalkozásnak minősül,</w:t>
      </w:r>
    </w:p>
    <w:p w:rsidR="00912D4E" w:rsidRPr="00912D4E" w:rsidRDefault="00912D4E" w:rsidP="00912D4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912D4E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bb) </w:t>
      </w:r>
      <w:r w:rsidRPr="00912D4E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tanműhely-fenntartási kiegészítő csökkentő tétellel, ha a hozzájárulásra kötelezett a gyakorlati képzést - a szakképzésről szóló törvényben meghatározott - kizárólag gyakorlati képzési célt szolgáló tanműhelyben végzi, a 9. évfolyamon tanműhelyben oktatott tanulószerződéses tanulók tekintetében.</w:t>
      </w:r>
    </w:p>
    <w:p w:rsidR="00912D4E" w:rsidRPr="00912D4E" w:rsidRDefault="00912D4E" w:rsidP="00912D4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912D4E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(1b) Azok az Szt. szerinti egyéb szervezetek, amelyek az 5. §</w:t>
      </w:r>
      <w:r w:rsidRPr="00912D4E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 a) </w:t>
      </w:r>
      <w:r w:rsidRPr="00912D4E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pont </w:t>
      </w:r>
      <w:r w:rsidRPr="00912D4E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ab) </w:t>
      </w:r>
      <w:r w:rsidRPr="00912D4E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alpontja szerint az agrárpolitikáért felelős miniszter, az erdőgazdálkodásért felelős miniszter, az élelmiszeriparért felelős miniszter, a halgazdálkodásért felelős miniszter, a honvédelemért felelős miniszter hatáskörébe tartozó szakképesítésekre történő felkészítés keretében végzett gyakorlati képzés szervezésével teljesítik a hozzájárulási kötelezettségüket - az (1) és (1a) bekezdésben foglaltaktól eltérően - a központi költségvetésről szóló törvényben meghatározott alapnormatíva 100%-ával csökkenthetik bruttó kötelezettségük mértékét.”</w:t>
      </w:r>
    </w:p>
    <w:p w:rsidR="00C63B5E" w:rsidRDefault="00DE6BA2" w:rsidP="00B63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B63ADF">
        <w:rPr>
          <w:rFonts w:ascii="Arial" w:hAnsi="Arial" w:cs="Arial"/>
          <w:iCs/>
          <w:sz w:val="24"/>
          <w:szCs w:val="24"/>
        </w:rPr>
        <w:lastRenderedPageBreak/>
        <w:t xml:space="preserve">b) </w:t>
      </w:r>
    </w:p>
    <w:p w:rsidR="00C63B5E" w:rsidRDefault="00DE6BA2" w:rsidP="00B63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ADF">
        <w:rPr>
          <w:rFonts w:ascii="Arial" w:hAnsi="Arial" w:cs="Arial"/>
          <w:sz w:val="24"/>
          <w:szCs w:val="24"/>
        </w:rPr>
        <w:t>a</w:t>
      </w:r>
      <w:r w:rsidR="00C63B5E">
        <w:rPr>
          <w:rFonts w:ascii="Arial" w:hAnsi="Arial" w:cs="Arial"/>
          <w:sz w:val="24"/>
          <w:szCs w:val="24"/>
        </w:rPr>
        <w:t>(z)</w:t>
      </w:r>
      <w:r w:rsidRPr="00B63ADF">
        <w:rPr>
          <w:rFonts w:ascii="Arial" w:hAnsi="Arial" w:cs="Arial"/>
          <w:sz w:val="24"/>
          <w:szCs w:val="24"/>
        </w:rPr>
        <w:t xml:space="preserve"> </w:t>
      </w:r>
    </w:p>
    <w:p w:rsidR="00C63B5E" w:rsidRPr="00C63B5E" w:rsidRDefault="00DE6BA2" w:rsidP="003D75B6">
      <w:pPr>
        <w:pStyle w:val="Listaszerbekezds"/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3B5E">
        <w:rPr>
          <w:rFonts w:ascii="Arial" w:hAnsi="Arial" w:cs="Arial"/>
          <w:sz w:val="24"/>
          <w:szCs w:val="24"/>
        </w:rPr>
        <w:t xml:space="preserve">szakiskolai tanulmányi ösztöndíjjal, </w:t>
      </w:r>
    </w:p>
    <w:p w:rsidR="00C63B5E" w:rsidRDefault="00DE6BA2" w:rsidP="003D75B6">
      <w:pPr>
        <w:pStyle w:val="Listaszerbekezds"/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3B5E">
        <w:rPr>
          <w:rFonts w:ascii="Arial" w:hAnsi="Arial" w:cs="Arial"/>
          <w:sz w:val="24"/>
          <w:szCs w:val="24"/>
        </w:rPr>
        <w:t xml:space="preserve">ösztöndíj folyósításával kapcsolatban felmerült költségek térítésével, valamint  </w:t>
      </w:r>
    </w:p>
    <w:p w:rsidR="00C63B5E" w:rsidRDefault="00C63B5E" w:rsidP="003D75B6">
      <w:pPr>
        <w:pStyle w:val="Listaszerbekezds"/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</w:t>
      </w:r>
    </w:p>
    <w:p w:rsidR="00C63B5E" w:rsidRPr="00C63B5E" w:rsidRDefault="00DE6BA2" w:rsidP="003D75B6">
      <w:pPr>
        <w:pStyle w:val="Listaszerbekezds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3B5E">
        <w:rPr>
          <w:rFonts w:ascii="Arial" w:hAnsi="Arial" w:cs="Arial"/>
          <w:sz w:val="24"/>
          <w:szCs w:val="24"/>
        </w:rPr>
        <w:t>ösztöndíjban részesülő</w:t>
      </w:r>
      <w:r w:rsidR="00C63B5E" w:rsidRPr="00C63B5E">
        <w:rPr>
          <w:rFonts w:ascii="Arial" w:hAnsi="Arial" w:cs="Arial"/>
          <w:sz w:val="24"/>
          <w:szCs w:val="24"/>
        </w:rPr>
        <w:t>,</w:t>
      </w:r>
      <w:r w:rsidRPr="00C63B5E">
        <w:rPr>
          <w:rFonts w:ascii="Arial" w:hAnsi="Arial" w:cs="Arial"/>
          <w:sz w:val="24"/>
          <w:szCs w:val="24"/>
        </w:rPr>
        <w:t xml:space="preserve"> és </w:t>
      </w:r>
    </w:p>
    <w:p w:rsidR="00C63B5E" w:rsidRPr="00C63B5E" w:rsidRDefault="00DE6BA2" w:rsidP="003D75B6">
      <w:pPr>
        <w:pStyle w:val="Listaszerbekezds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3B5E">
        <w:rPr>
          <w:rFonts w:ascii="Arial" w:hAnsi="Arial" w:cs="Arial"/>
          <w:sz w:val="24"/>
          <w:szCs w:val="24"/>
        </w:rPr>
        <w:t xml:space="preserve">tanulási nehézségekkel küzdő </w:t>
      </w:r>
    </w:p>
    <w:p w:rsidR="00C63B5E" w:rsidRDefault="00DE6BA2" w:rsidP="00C63B5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C63B5E">
        <w:rPr>
          <w:rFonts w:ascii="Arial" w:hAnsi="Arial" w:cs="Arial"/>
          <w:sz w:val="24"/>
          <w:szCs w:val="24"/>
        </w:rPr>
        <w:t xml:space="preserve">tanulók </w:t>
      </w:r>
    </w:p>
    <w:p w:rsidR="00C63B5E" w:rsidRPr="00C63B5E" w:rsidRDefault="00DE6BA2" w:rsidP="003D75B6">
      <w:pPr>
        <w:pStyle w:val="Listaszerbekezds"/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3B5E">
        <w:rPr>
          <w:rFonts w:ascii="Arial" w:hAnsi="Arial" w:cs="Arial"/>
          <w:sz w:val="24"/>
          <w:szCs w:val="24"/>
        </w:rPr>
        <w:t xml:space="preserve">felzárkóztató oktatását végző tanárok díjazásával </w:t>
      </w:r>
    </w:p>
    <w:p w:rsidR="00DE6BA2" w:rsidRPr="00B63ADF" w:rsidRDefault="008314DE" w:rsidP="00831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E6BA2" w:rsidRPr="00B63ADF">
        <w:rPr>
          <w:rFonts w:ascii="Arial" w:hAnsi="Arial" w:cs="Arial"/>
          <w:sz w:val="24"/>
          <w:szCs w:val="24"/>
        </w:rPr>
        <w:t>kapcsolatos szabályokat,</w:t>
      </w:r>
    </w:p>
    <w:p w:rsidR="00B63ADF" w:rsidRPr="00B63ADF" w:rsidRDefault="00B63ADF" w:rsidP="00B63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8314DE" w:rsidRDefault="00DE6BA2" w:rsidP="00B63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B63ADF">
        <w:rPr>
          <w:rFonts w:ascii="Arial" w:hAnsi="Arial" w:cs="Arial"/>
          <w:iCs/>
          <w:sz w:val="24"/>
          <w:szCs w:val="24"/>
        </w:rPr>
        <w:t xml:space="preserve">c) </w:t>
      </w:r>
    </w:p>
    <w:p w:rsidR="008314DE" w:rsidRDefault="00DE6BA2" w:rsidP="00B63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ADF">
        <w:rPr>
          <w:rFonts w:ascii="Arial" w:hAnsi="Arial" w:cs="Arial"/>
          <w:sz w:val="24"/>
          <w:szCs w:val="24"/>
        </w:rPr>
        <w:t>az alaprészből</w:t>
      </w:r>
      <w:r w:rsidR="008314DE">
        <w:rPr>
          <w:rFonts w:ascii="Arial" w:hAnsi="Arial" w:cs="Arial"/>
          <w:sz w:val="24"/>
          <w:szCs w:val="24"/>
        </w:rPr>
        <w:t>,</w:t>
      </w:r>
      <w:r w:rsidRPr="00B63ADF">
        <w:rPr>
          <w:rFonts w:ascii="Arial" w:hAnsi="Arial" w:cs="Arial"/>
          <w:sz w:val="24"/>
          <w:szCs w:val="24"/>
        </w:rPr>
        <w:t xml:space="preserve"> </w:t>
      </w:r>
    </w:p>
    <w:p w:rsidR="008314DE" w:rsidRPr="008314DE" w:rsidRDefault="00DE6BA2" w:rsidP="003D75B6">
      <w:pPr>
        <w:pStyle w:val="Listaszerbekezds"/>
        <w:numPr>
          <w:ilvl w:val="0"/>
          <w:numId w:val="1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14DE">
        <w:rPr>
          <w:rFonts w:ascii="Arial" w:hAnsi="Arial" w:cs="Arial"/>
          <w:sz w:val="24"/>
          <w:szCs w:val="24"/>
        </w:rPr>
        <w:t xml:space="preserve">a </w:t>
      </w:r>
      <w:r w:rsidR="008314DE" w:rsidRPr="008314DE">
        <w:rPr>
          <w:rFonts w:ascii="Arial" w:hAnsi="Arial" w:cs="Arial"/>
          <w:b/>
          <w:color w:val="000000" w:themeColor="text1"/>
          <w:sz w:val="24"/>
          <w:szCs w:val="24"/>
        </w:rPr>
        <w:t xml:space="preserve">Szhtv. </w:t>
      </w:r>
      <w:r w:rsidRPr="008314DE">
        <w:rPr>
          <w:rFonts w:ascii="Arial" w:hAnsi="Arial" w:cs="Arial"/>
          <w:sz w:val="24"/>
          <w:szCs w:val="24"/>
        </w:rPr>
        <w:t xml:space="preserve">14. § alapján nyújtott támogatások </w:t>
      </w:r>
    </w:p>
    <w:p w:rsidR="008314DE" w:rsidRPr="008314DE" w:rsidRDefault="00DE6BA2" w:rsidP="003D75B6">
      <w:pPr>
        <w:pStyle w:val="Listaszerbekezds"/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14DE">
        <w:rPr>
          <w:rFonts w:ascii="Arial" w:hAnsi="Arial" w:cs="Arial"/>
          <w:sz w:val="24"/>
          <w:szCs w:val="24"/>
        </w:rPr>
        <w:t xml:space="preserve">mértékére, </w:t>
      </w:r>
    </w:p>
    <w:p w:rsidR="008314DE" w:rsidRPr="008314DE" w:rsidRDefault="00DE6BA2" w:rsidP="003D75B6">
      <w:pPr>
        <w:pStyle w:val="Listaszerbekezds"/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14DE">
        <w:rPr>
          <w:rFonts w:ascii="Arial" w:hAnsi="Arial" w:cs="Arial"/>
          <w:sz w:val="24"/>
          <w:szCs w:val="24"/>
        </w:rPr>
        <w:t xml:space="preserve">feltételeire, </w:t>
      </w:r>
    </w:p>
    <w:p w:rsidR="008314DE" w:rsidRPr="008314DE" w:rsidRDefault="00DE6BA2" w:rsidP="003D75B6">
      <w:pPr>
        <w:pStyle w:val="Listaszerbekezds"/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14DE">
        <w:rPr>
          <w:rFonts w:ascii="Arial" w:hAnsi="Arial" w:cs="Arial"/>
          <w:sz w:val="24"/>
          <w:szCs w:val="24"/>
        </w:rPr>
        <w:t xml:space="preserve">folyósítására, </w:t>
      </w:r>
    </w:p>
    <w:p w:rsidR="008314DE" w:rsidRPr="008314DE" w:rsidRDefault="00DE6BA2" w:rsidP="003D75B6">
      <w:pPr>
        <w:pStyle w:val="Listaszerbekezds"/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14DE">
        <w:rPr>
          <w:rFonts w:ascii="Arial" w:hAnsi="Arial" w:cs="Arial"/>
          <w:sz w:val="24"/>
          <w:szCs w:val="24"/>
        </w:rPr>
        <w:t>elszámolására</w:t>
      </w:r>
      <w:r w:rsidR="008314DE" w:rsidRPr="008314DE">
        <w:rPr>
          <w:rFonts w:ascii="Arial" w:hAnsi="Arial" w:cs="Arial"/>
          <w:sz w:val="24"/>
          <w:szCs w:val="24"/>
        </w:rPr>
        <w:t>,</w:t>
      </w:r>
      <w:r w:rsidRPr="008314DE">
        <w:rPr>
          <w:rFonts w:ascii="Arial" w:hAnsi="Arial" w:cs="Arial"/>
          <w:sz w:val="24"/>
          <w:szCs w:val="24"/>
        </w:rPr>
        <w:t xml:space="preserve"> és </w:t>
      </w:r>
    </w:p>
    <w:p w:rsidR="008314DE" w:rsidRPr="008314DE" w:rsidRDefault="00DE6BA2" w:rsidP="003D75B6">
      <w:pPr>
        <w:pStyle w:val="Listaszerbekezds"/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14DE">
        <w:rPr>
          <w:rFonts w:ascii="Arial" w:hAnsi="Arial" w:cs="Arial"/>
          <w:sz w:val="24"/>
          <w:szCs w:val="24"/>
        </w:rPr>
        <w:t xml:space="preserve">ellenőrzésére </w:t>
      </w:r>
    </w:p>
    <w:p w:rsidR="00DE6BA2" w:rsidRPr="00B63ADF" w:rsidRDefault="00DE6BA2" w:rsidP="008314D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63ADF">
        <w:rPr>
          <w:rFonts w:ascii="Arial" w:hAnsi="Arial" w:cs="Arial"/>
          <w:sz w:val="24"/>
          <w:szCs w:val="24"/>
        </w:rPr>
        <w:t>vonatkozó szabályokat.</w:t>
      </w:r>
    </w:p>
    <w:p w:rsidR="007C213C" w:rsidRDefault="007C213C" w:rsidP="00B63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9A0440" w:rsidRPr="009A0440" w:rsidRDefault="009A0440" w:rsidP="00B63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9A044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„Szhtv. </w:t>
      </w:r>
    </w:p>
    <w:p w:rsidR="009A0440" w:rsidRPr="009A0440" w:rsidRDefault="009A0440" w:rsidP="00B63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9A0440" w:rsidRPr="009A0440" w:rsidRDefault="009A0440" w:rsidP="009A0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A0440">
        <w:rPr>
          <w:rFonts w:ascii="Arial" w:hAnsi="Arial" w:cs="Arial"/>
          <w:b/>
          <w:bCs/>
          <w:i/>
          <w:sz w:val="20"/>
          <w:szCs w:val="20"/>
        </w:rPr>
        <w:t xml:space="preserve">14. § </w:t>
      </w:r>
      <w:r w:rsidRPr="009A0440">
        <w:rPr>
          <w:rFonts w:ascii="Arial" w:hAnsi="Arial" w:cs="Arial"/>
          <w:i/>
          <w:sz w:val="20"/>
          <w:szCs w:val="20"/>
        </w:rPr>
        <w:t>A Kormány döntése alapján - erre irányuló kérelem esetén -</w:t>
      </w:r>
    </w:p>
    <w:p w:rsidR="009A0440" w:rsidRPr="009A0440" w:rsidRDefault="009A0440" w:rsidP="009A04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9A0440" w:rsidRPr="009A0440" w:rsidRDefault="009A0440" w:rsidP="009A04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9A0440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9A0440">
        <w:rPr>
          <w:rFonts w:ascii="Arial" w:hAnsi="Arial" w:cs="Arial"/>
          <w:i/>
          <w:sz w:val="20"/>
          <w:szCs w:val="20"/>
        </w:rPr>
        <w:t>képzési célú támogatás nyújtható a legalább 50 fő részére munkahelyet teremtő, Magyarország területén székhellyel, fiókteleppel rendelkező befektető jogi személy, jogi személyiséggel nem rendelkező gazdasági társaság számára,</w:t>
      </w:r>
    </w:p>
    <w:p w:rsidR="009A0440" w:rsidRPr="009A0440" w:rsidRDefault="009A0440" w:rsidP="009A04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9A0440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9A0440">
        <w:rPr>
          <w:rFonts w:ascii="Arial" w:hAnsi="Arial" w:cs="Arial"/>
          <w:i/>
          <w:sz w:val="20"/>
          <w:szCs w:val="20"/>
        </w:rPr>
        <w:t xml:space="preserve">támogatás nyújtható a Szerződés 87. és 88. cikke alkalmazásában a támogatások bizonyos fajtáinak a közös piaccal összeegyeztethetőnek nyilvánításáról szóló, 2008. augusztus 6-i 800/2008/EK bizottsági rendelet 1. mellékletében meghatározott vállalkozások körébe nem tartozó hozzájárulásra kötelezett részére olyan tanműhely létesítéséhez, amelyben a hozzájárulásra kötelezett az iskolai rendszerű szakképzés keretében az 5. § </w:t>
      </w:r>
      <w:r w:rsidRPr="009A0440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9A0440">
        <w:rPr>
          <w:rFonts w:ascii="Arial" w:hAnsi="Arial" w:cs="Arial"/>
          <w:i/>
          <w:sz w:val="20"/>
          <w:szCs w:val="20"/>
        </w:rPr>
        <w:t xml:space="preserve">pont </w:t>
      </w:r>
      <w:r w:rsidRPr="009A0440">
        <w:rPr>
          <w:rFonts w:ascii="Arial" w:hAnsi="Arial" w:cs="Arial"/>
          <w:i/>
          <w:iCs/>
          <w:sz w:val="20"/>
          <w:szCs w:val="20"/>
        </w:rPr>
        <w:t xml:space="preserve">ab) </w:t>
      </w:r>
      <w:r w:rsidRPr="009A0440">
        <w:rPr>
          <w:rFonts w:ascii="Arial" w:hAnsi="Arial" w:cs="Arial"/>
          <w:i/>
          <w:sz w:val="20"/>
          <w:szCs w:val="20"/>
        </w:rPr>
        <w:t>alpontjában meghatározottak szerint gyakorlati képzés folytatását tervezi,</w:t>
      </w:r>
    </w:p>
    <w:p w:rsidR="009A0440" w:rsidRPr="009A0440" w:rsidRDefault="009A0440" w:rsidP="009A04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9A0440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9A0440">
        <w:rPr>
          <w:rFonts w:ascii="Arial" w:hAnsi="Arial" w:cs="Arial"/>
          <w:i/>
          <w:sz w:val="20"/>
          <w:szCs w:val="20"/>
        </w:rPr>
        <w:t xml:space="preserve">támogatás nyújtható a hozzájárulásra kötelezett saját tulajdonában álló tanműhelyében az 5. § </w:t>
      </w:r>
      <w:r w:rsidRPr="009A0440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9A0440">
        <w:rPr>
          <w:rFonts w:ascii="Arial" w:hAnsi="Arial" w:cs="Arial"/>
          <w:i/>
          <w:sz w:val="20"/>
          <w:szCs w:val="20"/>
        </w:rPr>
        <w:t xml:space="preserve">pont </w:t>
      </w:r>
      <w:r w:rsidRPr="009A0440">
        <w:rPr>
          <w:rFonts w:ascii="Arial" w:hAnsi="Arial" w:cs="Arial"/>
          <w:i/>
          <w:iCs/>
          <w:sz w:val="20"/>
          <w:szCs w:val="20"/>
        </w:rPr>
        <w:t xml:space="preserve">ab) </w:t>
      </w:r>
      <w:r w:rsidRPr="009A0440">
        <w:rPr>
          <w:rFonts w:ascii="Arial" w:hAnsi="Arial" w:cs="Arial"/>
          <w:i/>
          <w:sz w:val="20"/>
          <w:szCs w:val="20"/>
        </w:rPr>
        <w:t>alpontjában meghatározottak szerint folytatott gyakorlati képzés tárgyi feltételeinek fejlesztésére irányuló beruházáshoz, valamint a vagyoni értékű jogok közé sorolható szoftver felhasználási jogának a megszerzéséhez, és a szellemi jogvédelem alatt álló szoftvertermék beszerzéséhez”.</w:t>
      </w:r>
    </w:p>
    <w:p w:rsidR="009A0440" w:rsidRDefault="009A0440" w:rsidP="00B63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6300" w:rsidRDefault="00DE6BA2" w:rsidP="00B63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ADF">
        <w:rPr>
          <w:rFonts w:ascii="Arial" w:hAnsi="Arial" w:cs="Arial"/>
          <w:sz w:val="24"/>
          <w:szCs w:val="24"/>
        </w:rPr>
        <w:t xml:space="preserve">(2) </w:t>
      </w:r>
      <w:r w:rsidR="00516300" w:rsidRPr="00B63ADF">
        <w:rPr>
          <w:rFonts w:ascii="Arial" w:hAnsi="Arial" w:cs="Arial"/>
          <w:sz w:val="24"/>
          <w:szCs w:val="24"/>
        </w:rPr>
        <w:t>Felhatalmazást kap a szakképzésért és felnőttképzés</w:t>
      </w:r>
      <w:r w:rsidR="00516300">
        <w:rPr>
          <w:rFonts w:ascii="Arial" w:hAnsi="Arial" w:cs="Arial"/>
          <w:sz w:val="24"/>
          <w:szCs w:val="24"/>
        </w:rPr>
        <w:t>ért felelős miniszter.</w:t>
      </w:r>
    </w:p>
    <w:p w:rsidR="00516300" w:rsidRDefault="00516300" w:rsidP="00B63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6300" w:rsidRDefault="00DE6BA2" w:rsidP="00B63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ADF">
        <w:rPr>
          <w:rFonts w:ascii="Arial" w:hAnsi="Arial" w:cs="Arial"/>
          <w:sz w:val="24"/>
          <w:szCs w:val="24"/>
        </w:rPr>
        <w:t>Felhatalmazást kap a szakképzésért és felnőttképzésért felelős miniszter, hogy</w:t>
      </w:r>
    </w:p>
    <w:p w:rsidR="00516300" w:rsidRPr="00516300" w:rsidRDefault="00DE6BA2" w:rsidP="003D75B6">
      <w:pPr>
        <w:pStyle w:val="Listaszerbekezds"/>
        <w:numPr>
          <w:ilvl w:val="0"/>
          <w:numId w:val="1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6300">
        <w:rPr>
          <w:rFonts w:ascii="Arial" w:hAnsi="Arial" w:cs="Arial"/>
          <w:sz w:val="24"/>
          <w:szCs w:val="24"/>
        </w:rPr>
        <w:t>az államháztartásért felelős miniszterrel</w:t>
      </w:r>
      <w:r w:rsidR="00516300" w:rsidRPr="00516300">
        <w:rPr>
          <w:rFonts w:ascii="Arial" w:hAnsi="Arial" w:cs="Arial"/>
          <w:sz w:val="24"/>
          <w:szCs w:val="24"/>
        </w:rPr>
        <w:t>,</w:t>
      </w:r>
      <w:r w:rsidRPr="00516300">
        <w:rPr>
          <w:rFonts w:ascii="Arial" w:hAnsi="Arial" w:cs="Arial"/>
          <w:sz w:val="24"/>
          <w:szCs w:val="24"/>
        </w:rPr>
        <w:t xml:space="preserve"> és </w:t>
      </w:r>
    </w:p>
    <w:p w:rsidR="00516300" w:rsidRPr="00516300" w:rsidRDefault="00DE6BA2" w:rsidP="003D75B6">
      <w:pPr>
        <w:pStyle w:val="Listaszerbekezds"/>
        <w:numPr>
          <w:ilvl w:val="0"/>
          <w:numId w:val="1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6300">
        <w:rPr>
          <w:rFonts w:ascii="Arial" w:hAnsi="Arial" w:cs="Arial"/>
          <w:sz w:val="24"/>
          <w:szCs w:val="24"/>
        </w:rPr>
        <w:t xml:space="preserve">az adópolitikáért felelős miniszterrel </w:t>
      </w:r>
    </w:p>
    <w:p w:rsidR="00516300" w:rsidRDefault="00DE6BA2" w:rsidP="0051630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63ADF">
        <w:rPr>
          <w:rFonts w:ascii="Arial" w:hAnsi="Arial" w:cs="Arial"/>
          <w:sz w:val="24"/>
          <w:szCs w:val="24"/>
        </w:rPr>
        <w:t xml:space="preserve">egyetértésben, </w:t>
      </w:r>
    </w:p>
    <w:p w:rsidR="00516300" w:rsidRPr="00516300" w:rsidRDefault="00DE6BA2" w:rsidP="003D75B6">
      <w:pPr>
        <w:pStyle w:val="Listaszerbekezds"/>
        <w:numPr>
          <w:ilvl w:val="0"/>
          <w:numId w:val="1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6300">
        <w:rPr>
          <w:rFonts w:ascii="Arial" w:hAnsi="Arial" w:cs="Arial"/>
          <w:sz w:val="24"/>
          <w:szCs w:val="24"/>
        </w:rPr>
        <w:t>az oktatásért felelős miniszter</w:t>
      </w:r>
      <w:r w:rsidR="00516300" w:rsidRPr="00516300">
        <w:rPr>
          <w:rFonts w:ascii="Arial" w:hAnsi="Arial" w:cs="Arial"/>
          <w:sz w:val="24"/>
          <w:szCs w:val="24"/>
        </w:rPr>
        <w:t>,</w:t>
      </w:r>
      <w:r w:rsidRPr="00516300">
        <w:rPr>
          <w:rFonts w:ascii="Arial" w:hAnsi="Arial" w:cs="Arial"/>
          <w:sz w:val="24"/>
          <w:szCs w:val="24"/>
        </w:rPr>
        <w:t xml:space="preserve"> és </w:t>
      </w:r>
    </w:p>
    <w:p w:rsidR="00516300" w:rsidRPr="00516300" w:rsidRDefault="00DE6BA2" w:rsidP="003D75B6">
      <w:pPr>
        <w:pStyle w:val="Listaszerbekezds"/>
        <w:numPr>
          <w:ilvl w:val="0"/>
          <w:numId w:val="1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6300">
        <w:rPr>
          <w:rFonts w:ascii="Arial" w:hAnsi="Arial" w:cs="Arial"/>
          <w:sz w:val="24"/>
          <w:szCs w:val="24"/>
        </w:rPr>
        <w:t xml:space="preserve">a szakképesítésért felelős miniszter </w:t>
      </w:r>
    </w:p>
    <w:p w:rsidR="00516300" w:rsidRDefault="00DE6BA2" w:rsidP="0051630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63ADF">
        <w:rPr>
          <w:rFonts w:ascii="Arial" w:hAnsi="Arial" w:cs="Arial"/>
          <w:sz w:val="24"/>
          <w:szCs w:val="24"/>
        </w:rPr>
        <w:t>véleményének kikérésével</w:t>
      </w:r>
    </w:p>
    <w:p w:rsidR="00DE6BA2" w:rsidRPr="00B63ADF" w:rsidRDefault="00DE6BA2" w:rsidP="00B63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ADF">
        <w:rPr>
          <w:rFonts w:ascii="Arial" w:hAnsi="Arial" w:cs="Arial"/>
          <w:sz w:val="24"/>
          <w:szCs w:val="24"/>
        </w:rPr>
        <w:t>rendeletben állapítsa meg</w:t>
      </w:r>
    </w:p>
    <w:p w:rsidR="00B63ADF" w:rsidRPr="00B63ADF" w:rsidRDefault="00B63ADF" w:rsidP="00B63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16300" w:rsidRDefault="00DE6BA2" w:rsidP="00B63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B63ADF">
        <w:rPr>
          <w:rFonts w:ascii="Arial" w:hAnsi="Arial" w:cs="Arial"/>
          <w:iCs/>
          <w:sz w:val="24"/>
          <w:szCs w:val="24"/>
        </w:rPr>
        <w:t xml:space="preserve">a) </w:t>
      </w:r>
    </w:p>
    <w:p w:rsidR="00E24B58" w:rsidRDefault="00DE6BA2" w:rsidP="00B63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ADF">
        <w:rPr>
          <w:rFonts w:ascii="Arial" w:hAnsi="Arial" w:cs="Arial"/>
          <w:sz w:val="24"/>
          <w:szCs w:val="24"/>
        </w:rPr>
        <w:t>az alaprészből nyújtott támogatásokkal összefüggésben</w:t>
      </w:r>
    </w:p>
    <w:p w:rsidR="00516300" w:rsidRDefault="00DE6BA2" w:rsidP="00B63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ADF">
        <w:rPr>
          <w:rFonts w:ascii="Arial" w:hAnsi="Arial" w:cs="Arial"/>
          <w:sz w:val="24"/>
          <w:szCs w:val="24"/>
        </w:rPr>
        <w:t xml:space="preserve"> - a </w:t>
      </w:r>
      <w:r w:rsidR="00E24B58" w:rsidRPr="008314DE">
        <w:rPr>
          <w:rFonts w:ascii="Arial" w:hAnsi="Arial" w:cs="Arial"/>
          <w:b/>
          <w:color w:val="000000" w:themeColor="text1"/>
          <w:sz w:val="24"/>
          <w:szCs w:val="24"/>
        </w:rPr>
        <w:t xml:space="preserve">Szhtv. </w:t>
      </w:r>
      <w:r w:rsidRPr="00B63ADF">
        <w:rPr>
          <w:rFonts w:ascii="Arial" w:hAnsi="Arial" w:cs="Arial"/>
          <w:sz w:val="24"/>
          <w:szCs w:val="24"/>
        </w:rPr>
        <w:t xml:space="preserve">14. §-ban meghatározott támogatások kivételével </w:t>
      </w:r>
      <w:r w:rsidR="00516300">
        <w:rPr>
          <w:rFonts w:ascii="Arial" w:hAnsi="Arial" w:cs="Arial"/>
          <w:sz w:val="24"/>
          <w:szCs w:val="24"/>
        </w:rPr>
        <w:t>–</w:t>
      </w:r>
      <w:r w:rsidRPr="00B63ADF">
        <w:rPr>
          <w:rFonts w:ascii="Arial" w:hAnsi="Arial" w:cs="Arial"/>
          <w:sz w:val="24"/>
          <w:szCs w:val="24"/>
        </w:rPr>
        <w:t xml:space="preserve"> </w:t>
      </w:r>
    </w:p>
    <w:p w:rsidR="00516300" w:rsidRPr="00E24B58" w:rsidRDefault="00DE6BA2" w:rsidP="003D75B6">
      <w:pPr>
        <w:pStyle w:val="Listaszerbekezds"/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4B58">
        <w:rPr>
          <w:rFonts w:ascii="Arial" w:hAnsi="Arial" w:cs="Arial"/>
          <w:sz w:val="24"/>
          <w:szCs w:val="24"/>
        </w:rPr>
        <w:t xml:space="preserve">a támogatás </w:t>
      </w:r>
    </w:p>
    <w:p w:rsidR="00E24B58" w:rsidRPr="00E24B58" w:rsidRDefault="00DE6BA2" w:rsidP="003D75B6">
      <w:pPr>
        <w:pStyle w:val="Listaszerbekezds"/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4B58">
        <w:rPr>
          <w:rFonts w:ascii="Arial" w:hAnsi="Arial" w:cs="Arial"/>
          <w:sz w:val="24"/>
          <w:szCs w:val="24"/>
        </w:rPr>
        <w:t xml:space="preserve">mértékére, </w:t>
      </w:r>
    </w:p>
    <w:p w:rsidR="00E24B58" w:rsidRPr="00E24B58" w:rsidRDefault="00DE6BA2" w:rsidP="003D75B6">
      <w:pPr>
        <w:pStyle w:val="Listaszerbekezds"/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4B58">
        <w:rPr>
          <w:rFonts w:ascii="Arial" w:hAnsi="Arial" w:cs="Arial"/>
          <w:sz w:val="24"/>
          <w:szCs w:val="24"/>
        </w:rPr>
        <w:t xml:space="preserve">feltételeire, </w:t>
      </w:r>
    </w:p>
    <w:p w:rsidR="00E24B58" w:rsidRPr="00E24B58" w:rsidRDefault="00DE6BA2" w:rsidP="003D75B6">
      <w:pPr>
        <w:pStyle w:val="Listaszerbekezds"/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4B58">
        <w:rPr>
          <w:rFonts w:ascii="Arial" w:hAnsi="Arial" w:cs="Arial"/>
          <w:sz w:val="24"/>
          <w:szCs w:val="24"/>
        </w:rPr>
        <w:t xml:space="preserve">folyósítására, valamint </w:t>
      </w:r>
    </w:p>
    <w:p w:rsidR="00E24B58" w:rsidRPr="00E24B58" w:rsidRDefault="00DE6BA2" w:rsidP="003D75B6">
      <w:pPr>
        <w:pStyle w:val="Listaszerbekezds"/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4B58">
        <w:rPr>
          <w:rFonts w:ascii="Arial" w:hAnsi="Arial" w:cs="Arial"/>
          <w:sz w:val="24"/>
          <w:szCs w:val="24"/>
        </w:rPr>
        <w:t xml:space="preserve">a támogatás felhasználásáról történő </w:t>
      </w:r>
    </w:p>
    <w:p w:rsidR="00E24B58" w:rsidRPr="00E24B58" w:rsidRDefault="00DE6BA2" w:rsidP="003D75B6">
      <w:pPr>
        <w:pStyle w:val="Listaszerbekezds"/>
        <w:numPr>
          <w:ilvl w:val="0"/>
          <w:numId w:val="1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4B58">
        <w:rPr>
          <w:rFonts w:ascii="Arial" w:hAnsi="Arial" w:cs="Arial"/>
          <w:sz w:val="24"/>
          <w:szCs w:val="24"/>
        </w:rPr>
        <w:t>elszámolásra</w:t>
      </w:r>
      <w:r w:rsidR="00E24B58" w:rsidRPr="00E24B58">
        <w:rPr>
          <w:rFonts w:ascii="Arial" w:hAnsi="Arial" w:cs="Arial"/>
          <w:sz w:val="24"/>
          <w:szCs w:val="24"/>
        </w:rPr>
        <w:t>,</w:t>
      </w:r>
      <w:r w:rsidRPr="00E24B58">
        <w:rPr>
          <w:rFonts w:ascii="Arial" w:hAnsi="Arial" w:cs="Arial"/>
          <w:sz w:val="24"/>
          <w:szCs w:val="24"/>
        </w:rPr>
        <w:t xml:space="preserve"> és </w:t>
      </w:r>
    </w:p>
    <w:p w:rsidR="00E24B58" w:rsidRPr="00E24B58" w:rsidRDefault="00DE6BA2" w:rsidP="003D75B6">
      <w:pPr>
        <w:pStyle w:val="Listaszerbekezds"/>
        <w:numPr>
          <w:ilvl w:val="0"/>
          <w:numId w:val="1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4B58">
        <w:rPr>
          <w:rFonts w:ascii="Arial" w:hAnsi="Arial" w:cs="Arial"/>
          <w:sz w:val="24"/>
          <w:szCs w:val="24"/>
        </w:rPr>
        <w:t xml:space="preserve">ellenőrzésre, továbbá </w:t>
      </w:r>
    </w:p>
    <w:p w:rsidR="00E24B58" w:rsidRPr="00E24B58" w:rsidRDefault="00DE6BA2" w:rsidP="003D75B6">
      <w:pPr>
        <w:pStyle w:val="Listaszerbekezds"/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4B58">
        <w:rPr>
          <w:rFonts w:ascii="Arial" w:hAnsi="Arial" w:cs="Arial"/>
          <w:sz w:val="24"/>
          <w:szCs w:val="24"/>
        </w:rPr>
        <w:t xml:space="preserve">a támogatásra irányuló pályázatok </w:t>
      </w:r>
    </w:p>
    <w:p w:rsidR="00E24B58" w:rsidRPr="00E24B58" w:rsidRDefault="00DE6BA2" w:rsidP="003D75B6">
      <w:pPr>
        <w:pStyle w:val="Listaszerbekezds"/>
        <w:numPr>
          <w:ilvl w:val="0"/>
          <w:numId w:val="1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4B58">
        <w:rPr>
          <w:rFonts w:ascii="Arial" w:hAnsi="Arial" w:cs="Arial"/>
          <w:sz w:val="24"/>
          <w:szCs w:val="24"/>
        </w:rPr>
        <w:t>kiírására</w:t>
      </w:r>
      <w:r w:rsidR="00E24B58" w:rsidRPr="00E24B58">
        <w:rPr>
          <w:rFonts w:ascii="Arial" w:hAnsi="Arial" w:cs="Arial"/>
          <w:sz w:val="24"/>
          <w:szCs w:val="24"/>
        </w:rPr>
        <w:t>,</w:t>
      </w:r>
      <w:r w:rsidRPr="00E24B58">
        <w:rPr>
          <w:rFonts w:ascii="Arial" w:hAnsi="Arial" w:cs="Arial"/>
          <w:sz w:val="24"/>
          <w:szCs w:val="24"/>
        </w:rPr>
        <w:t xml:space="preserve"> és </w:t>
      </w:r>
    </w:p>
    <w:p w:rsidR="00E24B58" w:rsidRPr="00E24B58" w:rsidRDefault="00DE6BA2" w:rsidP="003D75B6">
      <w:pPr>
        <w:pStyle w:val="Listaszerbekezds"/>
        <w:numPr>
          <w:ilvl w:val="0"/>
          <w:numId w:val="1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4B58">
        <w:rPr>
          <w:rFonts w:ascii="Arial" w:hAnsi="Arial" w:cs="Arial"/>
          <w:sz w:val="24"/>
          <w:szCs w:val="24"/>
        </w:rPr>
        <w:t xml:space="preserve">elbírálására </w:t>
      </w:r>
    </w:p>
    <w:p w:rsidR="00DE6BA2" w:rsidRPr="00B63ADF" w:rsidRDefault="00DE6BA2" w:rsidP="00E24B5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63ADF">
        <w:rPr>
          <w:rFonts w:ascii="Arial" w:hAnsi="Arial" w:cs="Arial"/>
          <w:sz w:val="24"/>
          <w:szCs w:val="24"/>
        </w:rPr>
        <w:t>vonatkozó szabályokat,</w:t>
      </w:r>
    </w:p>
    <w:p w:rsidR="00B63ADF" w:rsidRDefault="00B63ADF" w:rsidP="00B63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E6BA2" w:rsidRPr="00B63ADF" w:rsidRDefault="00DE6BA2" w:rsidP="00B63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ADF">
        <w:rPr>
          <w:rFonts w:ascii="Arial" w:hAnsi="Arial" w:cs="Arial"/>
          <w:iCs/>
          <w:sz w:val="24"/>
          <w:szCs w:val="24"/>
        </w:rPr>
        <w:t xml:space="preserve">b) </w:t>
      </w:r>
      <w:r w:rsidRPr="00B63ADF">
        <w:rPr>
          <w:rFonts w:ascii="Arial" w:hAnsi="Arial" w:cs="Arial"/>
          <w:sz w:val="24"/>
          <w:szCs w:val="24"/>
        </w:rPr>
        <w:t>az alaprészből felnőttképzési célra nyújtott támogatások részletes szabályait,</w:t>
      </w:r>
    </w:p>
    <w:p w:rsidR="00B63ADF" w:rsidRPr="00B63ADF" w:rsidRDefault="00B63ADF" w:rsidP="00B63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E6BA2" w:rsidRPr="00B63ADF" w:rsidRDefault="00DE6BA2" w:rsidP="00B63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ADF">
        <w:rPr>
          <w:rFonts w:ascii="Arial" w:hAnsi="Arial" w:cs="Arial"/>
          <w:iCs/>
          <w:sz w:val="24"/>
          <w:szCs w:val="24"/>
        </w:rPr>
        <w:t xml:space="preserve">c) </w:t>
      </w:r>
      <w:r w:rsidRPr="00B63ADF">
        <w:rPr>
          <w:rFonts w:ascii="Arial" w:hAnsi="Arial" w:cs="Arial"/>
          <w:sz w:val="24"/>
          <w:szCs w:val="24"/>
        </w:rPr>
        <w:t xml:space="preserve">a </w:t>
      </w:r>
      <w:r w:rsidR="00E24B58" w:rsidRPr="008314DE">
        <w:rPr>
          <w:rFonts w:ascii="Arial" w:hAnsi="Arial" w:cs="Arial"/>
          <w:b/>
          <w:color w:val="000000" w:themeColor="text1"/>
          <w:sz w:val="24"/>
          <w:szCs w:val="24"/>
        </w:rPr>
        <w:t xml:space="preserve">Szhtv. </w:t>
      </w:r>
      <w:r w:rsidRPr="00B63ADF">
        <w:rPr>
          <w:rFonts w:ascii="Arial" w:hAnsi="Arial" w:cs="Arial"/>
          <w:sz w:val="24"/>
          <w:szCs w:val="24"/>
        </w:rPr>
        <w:t>31. § (2) bekezdése szerinti adatszolgáltatás részletes szabályait,</w:t>
      </w:r>
    </w:p>
    <w:p w:rsidR="00300C90" w:rsidRDefault="00300C90" w:rsidP="00B63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E24B58" w:rsidRPr="00E24B58" w:rsidRDefault="00E24B58" w:rsidP="00B63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E24B58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„Szhtv. </w:t>
      </w:r>
      <w:r w:rsidRPr="00E24B58">
        <w:rPr>
          <w:rFonts w:ascii="Arial" w:hAnsi="Arial" w:cs="Arial"/>
          <w:i/>
          <w:sz w:val="20"/>
          <w:szCs w:val="20"/>
        </w:rPr>
        <w:t>31. §</w:t>
      </w:r>
    </w:p>
    <w:p w:rsidR="00E24B58" w:rsidRPr="00E24B58" w:rsidRDefault="00E24B58" w:rsidP="00B63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E24B58" w:rsidRPr="00E24B58" w:rsidRDefault="00E24B58" w:rsidP="00E24B5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E24B58">
        <w:rPr>
          <w:rFonts w:ascii="Arial" w:hAnsi="Arial" w:cs="Arial"/>
          <w:i/>
          <w:sz w:val="20"/>
          <w:szCs w:val="20"/>
        </w:rPr>
        <w:t>(2) A fejlesztési támogatásban részesített e törvény hatálybalépését megelőzően 5 évre, ingatlan esetén 10 évre vonatkozóan köteles elszámolást készíteni és 2013. március 15. napjáig adatot szolgáltatni az állami szakképzési és felnőttképzési szerv részére az e törvény hatálybalépését megelőzően hatályos szabályok szerint fogadott fejlesztési támogatásból megvalósult fejlesztésekről. Az állami szakképzési és felnőttképzési szerv az elszámolást 60 napon belül ellenőrzi, a fejlesztési támogatásban részesített elszámolását elfogadja vagy a jogszerűtlen felhasználás miatti befizetési kötelezettségét megállapítja. A megállapított összeget a fejlesztési támogatásban részesített 30 napon belül köteles befizetni az EFK számlára”.</w:t>
      </w:r>
    </w:p>
    <w:p w:rsidR="00E24B58" w:rsidRDefault="00E24B58" w:rsidP="00B63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E6BA2" w:rsidRPr="00B63ADF" w:rsidRDefault="00DE6BA2" w:rsidP="00B63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ADF">
        <w:rPr>
          <w:rFonts w:ascii="Arial" w:hAnsi="Arial" w:cs="Arial"/>
          <w:iCs/>
          <w:sz w:val="24"/>
          <w:szCs w:val="24"/>
        </w:rPr>
        <w:t xml:space="preserve">d) </w:t>
      </w:r>
      <w:r w:rsidRPr="00B63ADF">
        <w:rPr>
          <w:rFonts w:ascii="Arial" w:hAnsi="Arial" w:cs="Arial"/>
          <w:sz w:val="24"/>
          <w:szCs w:val="24"/>
        </w:rPr>
        <w:t>a saját munkavállalók képzésére vonatkozó költségek elszámolásának részletes szabályait.</w:t>
      </w:r>
    </w:p>
    <w:p w:rsidR="000B3744" w:rsidRDefault="000B3744" w:rsidP="00DE6BA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4"/>
          <w:szCs w:val="24"/>
        </w:rPr>
      </w:pPr>
    </w:p>
    <w:p w:rsidR="007C213C" w:rsidRDefault="007C213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DE6BA2" w:rsidRPr="000B3744" w:rsidRDefault="00DE6BA2" w:rsidP="00DE6BA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3744">
        <w:rPr>
          <w:rFonts w:ascii="Arial" w:hAnsi="Arial" w:cs="Arial"/>
          <w:b/>
          <w:sz w:val="32"/>
          <w:szCs w:val="32"/>
        </w:rPr>
        <w:lastRenderedPageBreak/>
        <w:t>8. Hatályba léptető rendelkezések</w:t>
      </w:r>
    </w:p>
    <w:p w:rsidR="000B3744" w:rsidRPr="000871F3" w:rsidRDefault="00DE6BA2" w:rsidP="00087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871F3">
        <w:rPr>
          <w:rFonts w:ascii="Arial" w:hAnsi="Arial" w:cs="Arial"/>
          <w:b/>
          <w:bCs/>
          <w:sz w:val="28"/>
          <w:szCs w:val="28"/>
        </w:rPr>
        <w:t xml:space="preserve">24. § </w:t>
      </w:r>
    </w:p>
    <w:p w:rsidR="000871F3" w:rsidRDefault="000871F3" w:rsidP="000B3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C72C3" w:rsidRDefault="00DE6BA2" w:rsidP="000B3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(1) </w:t>
      </w:r>
    </w:p>
    <w:p w:rsidR="00BC72C3" w:rsidRDefault="000871F3" w:rsidP="000B3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8314DE">
        <w:rPr>
          <w:rFonts w:ascii="Arial" w:hAnsi="Arial" w:cs="Arial"/>
          <w:b/>
          <w:color w:val="000000" w:themeColor="text1"/>
          <w:sz w:val="24"/>
          <w:szCs w:val="24"/>
        </w:rPr>
        <w:t>Szhtv.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</w:p>
    <w:p w:rsidR="00BC72C3" w:rsidRPr="00BC72C3" w:rsidRDefault="000871F3" w:rsidP="003D75B6">
      <w:pPr>
        <w:pStyle w:val="Listaszerbekezds"/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72C3">
        <w:rPr>
          <w:rFonts w:ascii="Arial" w:hAnsi="Arial" w:cs="Arial"/>
          <w:color w:val="000000" w:themeColor="text1"/>
          <w:sz w:val="24"/>
          <w:szCs w:val="24"/>
        </w:rPr>
        <w:t>a 24.§</w:t>
      </w:r>
      <w:r w:rsidR="00DE6BA2" w:rsidRPr="00BC72C3">
        <w:rPr>
          <w:rFonts w:ascii="Arial" w:hAnsi="Arial" w:cs="Arial"/>
          <w:sz w:val="24"/>
          <w:szCs w:val="24"/>
        </w:rPr>
        <w:t xml:space="preserve"> (2)-(4) bekezdésben meghatározott kivétellel</w:t>
      </w:r>
      <w:r w:rsidR="00BC72C3" w:rsidRPr="00BC72C3">
        <w:rPr>
          <w:rFonts w:ascii="Arial" w:hAnsi="Arial" w:cs="Arial"/>
          <w:sz w:val="24"/>
          <w:szCs w:val="24"/>
        </w:rPr>
        <w:t>,</w:t>
      </w:r>
    </w:p>
    <w:p w:rsidR="00DE6BA2" w:rsidRPr="008E53B6" w:rsidRDefault="00DE6BA2" w:rsidP="000B3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>2012. január 1-jén lép hatályba.</w:t>
      </w:r>
    </w:p>
    <w:p w:rsidR="000871F3" w:rsidRDefault="000871F3" w:rsidP="00087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2C3" w:rsidRDefault="00DE6BA2" w:rsidP="00087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(2) </w:t>
      </w:r>
    </w:p>
    <w:p w:rsidR="00BC72C3" w:rsidRDefault="00DE6BA2" w:rsidP="00087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>A</w:t>
      </w:r>
      <w:r w:rsidR="00BC72C3">
        <w:rPr>
          <w:rFonts w:ascii="Arial" w:hAnsi="Arial" w:cs="Arial"/>
          <w:sz w:val="24"/>
          <w:szCs w:val="24"/>
        </w:rPr>
        <w:t xml:space="preserve"> </w:t>
      </w:r>
      <w:r w:rsidR="00BC72C3" w:rsidRPr="008314DE">
        <w:rPr>
          <w:rFonts w:ascii="Arial" w:hAnsi="Arial" w:cs="Arial"/>
          <w:b/>
          <w:color w:val="000000" w:themeColor="text1"/>
          <w:sz w:val="24"/>
          <w:szCs w:val="24"/>
        </w:rPr>
        <w:t>Szhtv.</w:t>
      </w:r>
      <w:r w:rsidR="00BC72C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8E53B6">
        <w:rPr>
          <w:rFonts w:ascii="Arial" w:hAnsi="Arial" w:cs="Arial"/>
          <w:sz w:val="24"/>
          <w:szCs w:val="24"/>
        </w:rPr>
        <w:t xml:space="preserve"> </w:t>
      </w:r>
    </w:p>
    <w:p w:rsidR="00BC72C3" w:rsidRPr="00BC72C3" w:rsidRDefault="00BC72C3" w:rsidP="003D75B6">
      <w:pPr>
        <w:pStyle w:val="Listaszerbekezds"/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E6BA2" w:rsidRPr="00BC72C3">
        <w:rPr>
          <w:rFonts w:ascii="Arial" w:hAnsi="Arial" w:cs="Arial"/>
          <w:sz w:val="24"/>
          <w:szCs w:val="24"/>
        </w:rPr>
        <w:t xml:space="preserve">§ </w:t>
      </w:r>
      <w:r w:rsidR="00DE6BA2" w:rsidRPr="00BC72C3">
        <w:rPr>
          <w:rFonts w:ascii="Arial" w:hAnsi="Arial" w:cs="Arial"/>
          <w:iCs/>
          <w:sz w:val="24"/>
          <w:szCs w:val="24"/>
        </w:rPr>
        <w:t xml:space="preserve">c) </w:t>
      </w:r>
      <w:r w:rsidR="00DE6BA2" w:rsidRPr="00BC72C3">
        <w:rPr>
          <w:rFonts w:ascii="Arial" w:hAnsi="Arial" w:cs="Arial"/>
          <w:sz w:val="24"/>
          <w:szCs w:val="24"/>
        </w:rPr>
        <w:t xml:space="preserve">és </w:t>
      </w:r>
      <w:r w:rsidR="00DE6BA2" w:rsidRPr="00BC72C3">
        <w:rPr>
          <w:rFonts w:ascii="Arial" w:hAnsi="Arial" w:cs="Arial"/>
          <w:iCs/>
          <w:sz w:val="24"/>
          <w:szCs w:val="24"/>
        </w:rPr>
        <w:t xml:space="preserve">e) </w:t>
      </w:r>
      <w:r w:rsidR="00DE6BA2" w:rsidRPr="00BC72C3">
        <w:rPr>
          <w:rFonts w:ascii="Arial" w:hAnsi="Arial" w:cs="Arial"/>
          <w:sz w:val="24"/>
          <w:szCs w:val="24"/>
        </w:rPr>
        <w:t xml:space="preserve">pontja, valamint </w:t>
      </w:r>
    </w:p>
    <w:p w:rsidR="00BC72C3" w:rsidRPr="00BC72C3" w:rsidRDefault="00DE6BA2" w:rsidP="003D75B6">
      <w:pPr>
        <w:pStyle w:val="Listaszerbekezds"/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72C3">
        <w:rPr>
          <w:rFonts w:ascii="Arial" w:hAnsi="Arial" w:cs="Arial"/>
          <w:sz w:val="24"/>
          <w:szCs w:val="24"/>
        </w:rPr>
        <w:t xml:space="preserve">5. § </w:t>
      </w:r>
      <w:r w:rsidRPr="00BC72C3">
        <w:rPr>
          <w:rFonts w:ascii="Arial" w:hAnsi="Arial" w:cs="Arial"/>
          <w:iCs/>
          <w:sz w:val="24"/>
          <w:szCs w:val="24"/>
        </w:rPr>
        <w:t xml:space="preserve">c) </w:t>
      </w:r>
      <w:r w:rsidRPr="00BC72C3">
        <w:rPr>
          <w:rFonts w:ascii="Arial" w:hAnsi="Arial" w:cs="Arial"/>
          <w:sz w:val="24"/>
          <w:szCs w:val="24"/>
        </w:rPr>
        <w:t xml:space="preserve">pontja </w:t>
      </w:r>
    </w:p>
    <w:p w:rsidR="00DE6BA2" w:rsidRPr="008E53B6" w:rsidRDefault="00DE6BA2" w:rsidP="00087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>2012. szeptember 1-jén lép hatályba.</w:t>
      </w:r>
    </w:p>
    <w:p w:rsidR="000871F3" w:rsidRDefault="000871F3" w:rsidP="00087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2C3" w:rsidRDefault="00DE6BA2" w:rsidP="00087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(3) </w:t>
      </w:r>
    </w:p>
    <w:p w:rsidR="00BC72C3" w:rsidRDefault="00BC72C3" w:rsidP="00BC72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8314DE">
        <w:rPr>
          <w:rFonts w:ascii="Arial" w:hAnsi="Arial" w:cs="Arial"/>
          <w:b/>
          <w:color w:val="000000" w:themeColor="text1"/>
          <w:sz w:val="24"/>
          <w:szCs w:val="24"/>
        </w:rPr>
        <w:t>Szhtv.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BC72C3" w:rsidRPr="00BC72C3" w:rsidRDefault="00DE6BA2" w:rsidP="003D75B6">
      <w:pPr>
        <w:pStyle w:val="Listaszerbekezds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72C3">
        <w:rPr>
          <w:rFonts w:ascii="Arial" w:hAnsi="Arial" w:cs="Arial"/>
          <w:sz w:val="24"/>
          <w:szCs w:val="24"/>
        </w:rPr>
        <w:t xml:space="preserve">17. § </w:t>
      </w:r>
      <w:r w:rsidRPr="00BC72C3">
        <w:rPr>
          <w:rFonts w:ascii="Arial" w:hAnsi="Arial" w:cs="Arial"/>
          <w:iCs/>
          <w:sz w:val="24"/>
          <w:szCs w:val="24"/>
        </w:rPr>
        <w:t xml:space="preserve">b) </w:t>
      </w:r>
      <w:r w:rsidRPr="00BC72C3">
        <w:rPr>
          <w:rFonts w:ascii="Arial" w:hAnsi="Arial" w:cs="Arial"/>
          <w:sz w:val="24"/>
          <w:szCs w:val="24"/>
        </w:rPr>
        <w:t xml:space="preserve">és </w:t>
      </w:r>
      <w:r w:rsidRPr="00BC72C3">
        <w:rPr>
          <w:rFonts w:ascii="Arial" w:hAnsi="Arial" w:cs="Arial"/>
          <w:iCs/>
          <w:sz w:val="24"/>
          <w:szCs w:val="24"/>
        </w:rPr>
        <w:t xml:space="preserve">c) </w:t>
      </w:r>
      <w:r w:rsidRPr="00BC72C3">
        <w:rPr>
          <w:rFonts w:ascii="Arial" w:hAnsi="Arial" w:cs="Arial"/>
          <w:sz w:val="24"/>
          <w:szCs w:val="24"/>
        </w:rPr>
        <w:t xml:space="preserve">pontja </w:t>
      </w:r>
    </w:p>
    <w:p w:rsidR="00DE6BA2" w:rsidRPr="008E53B6" w:rsidRDefault="00DE6BA2" w:rsidP="00087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>2013. január 1-jén lép hatályba.</w:t>
      </w:r>
    </w:p>
    <w:p w:rsidR="000871F3" w:rsidRDefault="000871F3" w:rsidP="00087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2C3" w:rsidRDefault="00DE6BA2" w:rsidP="00087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(4) </w:t>
      </w:r>
    </w:p>
    <w:p w:rsidR="00BC72C3" w:rsidRDefault="00BC72C3" w:rsidP="00BC72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8314DE">
        <w:rPr>
          <w:rFonts w:ascii="Arial" w:hAnsi="Arial" w:cs="Arial"/>
          <w:b/>
          <w:color w:val="000000" w:themeColor="text1"/>
          <w:sz w:val="24"/>
          <w:szCs w:val="24"/>
        </w:rPr>
        <w:t>Szhtv.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BC72C3" w:rsidRPr="00BC72C3" w:rsidRDefault="00DE6BA2" w:rsidP="003D75B6">
      <w:pPr>
        <w:pStyle w:val="Listaszerbekezds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72C3">
        <w:rPr>
          <w:rFonts w:ascii="Arial" w:hAnsi="Arial" w:cs="Arial"/>
          <w:sz w:val="24"/>
          <w:szCs w:val="24"/>
        </w:rPr>
        <w:t>37. §</w:t>
      </w:r>
      <w:r w:rsidR="00BC72C3">
        <w:rPr>
          <w:rFonts w:ascii="Arial" w:hAnsi="Arial" w:cs="Arial"/>
          <w:sz w:val="24"/>
          <w:szCs w:val="24"/>
        </w:rPr>
        <w:t>-a</w:t>
      </w:r>
      <w:r w:rsidRPr="00BC72C3">
        <w:rPr>
          <w:rFonts w:ascii="Arial" w:hAnsi="Arial" w:cs="Arial"/>
          <w:sz w:val="24"/>
          <w:szCs w:val="24"/>
        </w:rPr>
        <w:t xml:space="preserve"> </w:t>
      </w:r>
    </w:p>
    <w:p w:rsidR="00DE6BA2" w:rsidRPr="008E53B6" w:rsidRDefault="00DE6BA2" w:rsidP="00087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>2014. január 1-jén lép hatályba.</w:t>
      </w:r>
    </w:p>
    <w:p w:rsidR="003A18F9" w:rsidRDefault="003A18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E6BA2" w:rsidRPr="008F37D2" w:rsidRDefault="00DE6BA2" w:rsidP="00DE6BA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F37D2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9. Átmeneti rendelkezések</w:t>
      </w:r>
    </w:p>
    <w:p w:rsidR="008F37D2" w:rsidRPr="008F37D2" w:rsidRDefault="00DE6BA2" w:rsidP="008F3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F37D2">
        <w:rPr>
          <w:rFonts w:ascii="Arial" w:hAnsi="Arial" w:cs="Arial"/>
          <w:b/>
          <w:bCs/>
          <w:color w:val="000000" w:themeColor="text1"/>
          <w:sz w:val="28"/>
          <w:szCs w:val="28"/>
        </w:rPr>
        <w:t>25. §</w:t>
      </w:r>
    </w:p>
    <w:p w:rsidR="008F37D2" w:rsidRPr="008F37D2" w:rsidRDefault="008F37D2" w:rsidP="008F3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F37D2" w:rsidRDefault="00DE6BA2" w:rsidP="008F3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37D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8F37D2">
        <w:rPr>
          <w:rFonts w:ascii="Arial" w:hAnsi="Arial" w:cs="Arial"/>
          <w:color w:val="000000" w:themeColor="text1"/>
          <w:sz w:val="24"/>
          <w:szCs w:val="24"/>
        </w:rPr>
        <w:t xml:space="preserve">A Munkaerő-piaci Alap fejlesztési és képzési alaprésze </w:t>
      </w:r>
    </w:p>
    <w:p w:rsidR="008F37D2" w:rsidRPr="00D71D3C" w:rsidRDefault="00DE6BA2" w:rsidP="003D75B6">
      <w:pPr>
        <w:pStyle w:val="Listaszerbekezds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71D3C">
        <w:rPr>
          <w:rFonts w:ascii="Arial" w:hAnsi="Arial" w:cs="Arial"/>
          <w:color w:val="000000" w:themeColor="text1"/>
          <w:sz w:val="24"/>
          <w:szCs w:val="24"/>
        </w:rPr>
        <w:t>javára fennálló követelések</w:t>
      </w:r>
      <w:r w:rsidR="008F37D2" w:rsidRPr="00D71D3C">
        <w:rPr>
          <w:rFonts w:ascii="Arial" w:hAnsi="Arial" w:cs="Arial"/>
          <w:color w:val="000000" w:themeColor="text1"/>
          <w:sz w:val="24"/>
          <w:szCs w:val="24"/>
        </w:rPr>
        <w:t>,</w:t>
      </w:r>
      <w:r w:rsidRPr="00D71D3C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8F37D2" w:rsidRPr="00D71D3C" w:rsidRDefault="00DE6BA2" w:rsidP="003D75B6">
      <w:pPr>
        <w:pStyle w:val="Listaszerbekezds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71D3C">
        <w:rPr>
          <w:rFonts w:ascii="Arial" w:hAnsi="Arial" w:cs="Arial"/>
          <w:color w:val="000000" w:themeColor="text1"/>
          <w:sz w:val="24"/>
          <w:szCs w:val="24"/>
        </w:rPr>
        <w:t xml:space="preserve">terhére vállalt kötelezettségek </w:t>
      </w:r>
    </w:p>
    <w:p w:rsidR="008F37D2" w:rsidRPr="00D71D3C" w:rsidRDefault="00DE6BA2" w:rsidP="003D75B6">
      <w:pPr>
        <w:pStyle w:val="Listaszerbekezds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71D3C">
        <w:rPr>
          <w:rFonts w:ascii="Arial" w:hAnsi="Arial" w:cs="Arial"/>
          <w:color w:val="000000" w:themeColor="text1"/>
          <w:sz w:val="24"/>
          <w:szCs w:val="24"/>
        </w:rPr>
        <w:t xml:space="preserve">a Nemzeti Foglalkoztatási Alap képzési alaprészét </w:t>
      </w:r>
    </w:p>
    <w:p w:rsidR="008F37D2" w:rsidRPr="00D71D3C" w:rsidRDefault="00DE6BA2" w:rsidP="003D75B6">
      <w:pPr>
        <w:pStyle w:val="Listaszerbekezds"/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71D3C">
        <w:rPr>
          <w:rFonts w:ascii="Arial" w:hAnsi="Arial" w:cs="Arial"/>
          <w:color w:val="000000" w:themeColor="text1"/>
          <w:sz w:val="24"/>
          <w:szCs w:val="24"/>
        </w:rPr>
        <w:t xml:space="preserve">illetik meg és </w:t>
      </w:r>
    </w:p>
    <w:p w:rsidR="008F37D2" w:rsidRPr="00D71D3C" w:rsidRDefault="00DE6BA2" w:rsidP="003D75B6">
      <w:pPr>
        <w:pStyle w:val="Listaszerbekezds"/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71D3C">
        <w:rPr>
          <w:rFonts w:ascii="Arial" w:hAnsi="Arial" w:cs="Arial"/>
          <w:color w:val="000000" w:themeColor="text1"/>
          <w:sz w:val="24"/>
          <w:szCs w:val="24"/>
        </w:rPr>
        <w:t xml:space="preserve">terhelik, </w:t>
      </w:r>
    </w:p>
    <w:p w:rsidR="008F37D2" w:rsidRDefault="00DE6BA2" w:rsidP="00D71D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F37D2">
        <w:rPr>
          <w:rFonts w:ascii="Arial" w:hAnsi="Arial" w:cs="Arial"/>
          <w:color w:val="000000" w:themeColor="text1"/>
          <w:sz w:val="24"/>
          <w:szCs w:val="24"/>
        </w:rPr>
        <w:t xml:space="preserve">ideértve </w:t>
      </w:r>
    </w:p>
    <w:p w:rsidR="008F37D2" w:rsidRPr="00D71D3C" w:rsidRDefault="00DE6BA2" w:rsidP="003D75B6">
      <w:pPr>
        <w:pStyle w:val="Listaszerbekezds"/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71D3C">
        <w:rPr>
          <w:rFonts w:ascii="Arial" w:hAnsi="Arial" w:cs="Arial"/>
          <w:color w:val="000000" w:themeColor="text1"/>
          <w:sz w:val="24"/>
          <w:szCs w:val="24"/>
        </w:rPr>
        <w:t xml:space="preserve">az aktív és </w:t>
      </w:r>
    </w:p>
    <w:p w:rsidR="00D71D3C" w:rsidRPr="00D71D3C" w:rsidRDefault="00DE6BA2" w:rsidP="003D75B6">
      <w:pPr>
        <w:pStyle w:val="Listaszerbekezds"/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71D3C">
        <w:rPr>
          <w:rFonts w:ascii="Arial" w:hAnsi="Arial" w:cs="Arial"/>
          <w:color w:val="000000" w:themeColor="text1"/>
          <w:sz w:val="24"/>
          <w:szCs w:val="24"/>
        </w:rPr>
        <w:t xml:space="preserve">passzív </w:t>
      </w:r>
    </w:p>
    <w:p w:rsidR="00DE6BA2" w:rsidRPr="008F37D2" w:rsidRDefault="00DE6BA2" w:rsidP="00D71D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F37D2">
        <w:rPr>
          <w:rFonts w:ascii="Arial" w:hAnsi="Arial" w:cs="Arial"/>
          <w:color w:val="000000" w:themeColor="text1"/>
          <w:sz w:val="24"/>
          <w:szCs w:val="24"/>
        </w:rPr>
        <w:t>elszámolásokat is.</w:t>
      </w:r>
    </w:p>
    <w:p w:rsidR="008F37D2" w:rsidRPr="008F37D2" w:rsidRDefault="008F37D2" w:rsidP="008F3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F37D2" w:rsidRPr="00D71D3C" w:rsidRDefault="00DE6BA2" w:rsidP="008F3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71D3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26. § </w:t>
      </w:r>
    </w:p>
    <w:p w:rsidR="008F37D2" w:rsidRPr="008F37D2" w:rsidRDefault="008F37D2" w:rsidP="008F3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71D3C" w:rsidRDefault="00DE6BA2" w:rsidP="008F3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37D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D71D3C" w:rsidRPr="008F37D2">
        <w:rPr>
          <w:rFonts w:ascii="Arial" w:hAnsi="Arial" w:cs="Arial"/>
          <w:color w:val="000000" w:themeColor="text1"/>
          <w:sz w:val="24"/>
          <w:szCs w:val="24"/>
        </w:rPr>
        <w:t>A hozzájárulási kötelezettség 2011. évre vonatkozó teljesítésénél</w:t>
      </w:r>
      <w:r w:rsidR="00D71D3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71D3C" w:rsidRDefault="00D71D3C" w:rsidP="008F3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1D3C" w:rsidRDefault="00DE6BA2" w:rsidP="008F3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37D2">
        <w:rPr>
          <w:rFonts w:ascii="Arial" w:hAnsi="Arial" w:cs="Arial"/>
          <w:color w:val="000000" w:themeColor="text1"/>
          <w:sz w:val="24"/>
          <w:szCs w:val="24"/>
        </w:rPr>
        <w:t xml:space="preserve">A hozzájárulási kötelezettség </w:t>
      </w:r>
    </w:p>
    <w:p w:rsidR="00D71D3C" w:rsidRPr="00D71D3C" w:rsidRDefault="00DE6BA2" w:rsidP="003D75B6">
      <w:pPr>
        <w:pStyle w:val="Listaszerbekezds"/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71D3C">
        <w:rPr>
          <w:rFonts w:ascii="Arial" w:hAnsi="Arial" w:cs="Arial"/>
          <w:color w:val="000000" w:themeColor="text1"/>
          <w:sz w:val="24"/>
          <w:szCs w:val="24"/>
        </w:rPr>
        <w:t xml:space="preserve">2011. évre vonatkozó teljesítésénél, </w:t>
      </w:r>
    </w:p>
    <w:p w:rsidR="00D71D3C" w:rsidRPr="00D71D3C" w:rsidRDefault="00DE6BA2" w:rsidP="003D75B6">
      <w:pPr>
        <w:pStyle w:val="Listaszerbekezds"/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71D3C">
        <w:rPr>
          <w:rFonts w:ascii="Arial" w:hAnsi="Arial" w:cs="Arial"/>
          <w:color w:val="000000" w:themeColor="text1"/>
          <w:sz w:val="24"/>
          <w:szCs w:val="24"/>
        </w:rPr>
        <w:t xml:space="preserve">ideértve a bevallás alapján kimutatott visszatérítést is, </w:t>
      </w:r>
    </w:p>
    <w:p w:rsidR="00D71D3C" w:rsidRPr="00D71D3C" w:rsidRDefault="00DE6BA2" w:rsidP="003D75B6">
      <w:pPr>
        <w:pStyle w:val="Listaszerbekezds"/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71D3C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D71D3C" w:rsidRPr="00D71D3C">
        <w:rPr>
          <w:rFonts w:ascii="Arial" w:hAnsi="Arial" w:cs="Arial"/>
          <w:b/>
          <w:color w:val="000000" w:themeColor="text1"/>
          <w:sz w:val="24"/>
          <w:szCs w:val="24"/>
        </w:rPr>
        <w:t>Szhtv.</w:t>
      </w:r>
      <w:r w:rsidR="00D71D3C" w:rsidRPr="00D71D3C">
        <w:rPr>
          <w:rFonts w:ascii="Arial" w:hAnsi="Arial" w:cs="Arial"/>
          <w:color w:val="000000" w:themeColor="text1"/>
          <w:sz w:val="24"/>
          <w:szCs w:val="24"/>
        </w:rPr>
        <w:t xml:space="preserve"> 26.§ </w:t>
      </w:r>
      <w:r w:rsidRPr="00D71D3C">
        <w:rPr>
          <w:rFonts w:ascii="Arial" w:hAnsi="Arial" w:cs="Arial"/>
          <w:color w:val="000000" w:themeColor="text1"/>
          <w:sz w:val="24"/>
          <w:szCs w:val="24"/>
        </w:rPr>
        <w:t>(2) bekezdés figyelembevételével</w:t>
      </w:r>
      <w:r w:rsidR="00D71D3C" w:rsidRPr="00D71D3C">
        <w:rPr>
          <w:rFonts w:ascii="Arial" w:hAnsi="Arial" w:cs="Arial"/>
          <w:color w:val="000000" w:themeColor="text1"/>
          <w:sz w:val="24"/>
          <w:szCs w:val="24"/>
        </w:rPr>
        <w:t>,</w:t>
      </w:r>
      <w:r w:rsidRPr="00D71D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E6BA2" w:rsidRPr="00D71D3C" w:rsidRDefault="00DE6BA2" w:rsidP="003D75B6">
      <w:pPr>
        <w:pStyle w:val="Listaszerbekezds"/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71D3C">
        <w:rPr>
          <w:rFonts w:ascii="Arial" w:hAnsi="Arial" w:cs="Arial"/>
          <w:color w:val="000000" w:themeColor="text1"/>
          <w:sz w:val="24"/>
          <w:szCs w:val="24"/>
        </w:rPr>
        <w:t>a</w:t>
      </w:r>
      <w:r w:rsidR="00D71D3C" w:rsidRPr="00D71D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1D3C" w:rsidRPr="00D71D3C">
        <w:rPr>
          <w:rFonts w:ascii="Arial" w:hAnsi="Arial" w:cs="Arial"/>
          <w:b/>
          <w:color w:val="000000" w:themeColor="text1"/>
          <w:sz w:val="24"/>
          <w:szCs w:val="24"/>
        </w:rPr>
        <w:t>Szhtv.</w:t>
      </w:r>
      <w:r w:rsidRPr="00D71D3C">
        <w:rPr>
          <w:rFonts w:ascii="Arial" w:hAnsi="Arial" w:cs="Arial"/>
          <w:color w:val="000000" w:themeColor="text1"/>
          <w:sz w:val="24"/>
          <w:szCs w:val="24"/>
        </w:rPr>
        <w:t xml:space="preserve"> hatálybalépését megelőzően hatályos szabályokat kell alkalmazni.</w:t>
      </w:r>
    </w:p>
    <w:p w:rsidR="008F37D2" w:rsidRPr="008F37D2" w:rsidRDefault="008F37D2" w:rsidP="008F3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E6BA2" w:rsidRPr="008F37D2" w:rsidRDefault="00DE6BA2" w:rsidP="008F3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37D2">
        <w:rPr>
          <w:rFonts w:ascii="Arial" w:hAnsi="Arial" w:cs="Arial"/>
          <w:color w:val="000000" w:themeColor="text1"/>
          <w:sz w:val="24"/>
          <w:szCs w:val="24"/>
        </w:rPr>
        <w:t>(2) A 2011. évben kezdődő üzleti évre vonatkozó hozzájárulási kötelezettségét a naptári évtől eltérő üzleti évet választó hozzájárulásra kötelezett</w:t>
      </w:r>
    </w:p>
    <w:p w:rsidR="008F37D2" w:rsidRPr="008F37D2" w:rsidRDefault="008F37D2" w:rsidP="008F3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D71D3C" w:rsidRDefault="00DE6BA2" w:rsidP="008F3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F37D2">
        <w:rPr>
          <w:rFonts w:ascii="Arial" w:hAnsi="Arial" w:cs="Arial"/>
          <w:iCs/>
          <w:color w:val="000000" w:themeColor="text1"/>
          <w:sz w:val="24"/>
          <w:szCs w:val="24"/>
        </w:rPr>
        <w:t xml:space="preserve">a) </w:t>
      </w:r>
    </w:p>
    <w:p w:rsidR="00D71D3C" w:rsidRDefault="00DE6BA2" w:rsidP="008F3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37D2">
        <w:rPr>
          <w:rFonts w:ascii="Arial" w:hAnsi="Arial" w:cs="Arial"/>
          <w:color w:val="000000" w:themeColor="text1"/>
          <w:sz w:val="24"/>
          <w:szCs w:val="24"/>
        </w:rPr>
        <w:t xml:space="preserve">az üzleti év első napjától december 31. napjáig </w:t>
      </w:r>
    </w:p>
    <w:p w:rsidR="00E70E15" w:rsidRPr="00E70E15" w:rsidRDefault="00DE6BA2" w:rsidP="003D75B6">
      <w:pPr>
        <w:pStyle w:val="Listaszerbekezds"/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0E15">
        <w:rPr>
          <w:rFonts w:ascii="Arial" w:hAnsi="Arial" w:cs="Arial"/>
          <w:color w:val="000000" w:themeColor="text1"/>
          <w:sz w:val="24"/>
          <w:szCs w:val="24"/>
        </w:rPr>
        <w:t>időarányosan</w:t>
      </w:r>
      <w:r w:rsidR="00E70E15" w:rsidRPr="00E70E15">
        <w:rPr>
          <w:rFonts w:ascii="Arial" w:hAnsi="Arial" w:cs="Arial"/>
          <w:color w:val="000000" w:themeColor="text1"/>
          <w:sz w:val="24"/>
          <w:szCs w:val="24"/>
        </w:rPr>
        <w:t>,</w:t>
      </w:r>
      <w:r w:rsidRPr="00E70E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70E15" w:rsidRPr="00E70E15" w:rsidRDefault="00DE6BA2" w:rsidP="003D75B6">
      <w:pPr>
        <w:pStyle w:val="Listaszerbekezds"/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0E15">
        <w:rPr>
          <w:rFonts w:ascii="Arial" w:hAnsi="Arial" w:cs="Arial"/>
          <w:color w:val="000000" w:themeColor="text1"/>
          <w:sz w:val="24"/>
          <w:szCs w:val="24"/>
        </w:rPr>
        <w:t>a</w:t>
      </w:r>
      <w:r w:rsidR="00D71D3C" w:rsidRPr="00E70E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1D3C" w:rsidRPr="00E70E15">
        <w:rPr>
          <w:rFonts w:ascii="Arial" w:hAnsi="Arial" w:cs="Arial"/>
          <w:b/>
          <w:color w:val="000000" w:themeColor="text1"/>
          <w:sz w:val="24"/>
          <w:szCs w:val="24"/>
        </w:rPr>
        <w:t>Szhtv.</w:t>
      </w:r>
      <w:r w:rsidRPr="00E70E15">
        <w:rPr>
          <w:rFonts w:ascii="Arial" w:hAnsi="Arial" w:cs="Arial"/>
          <w:color w:val="000000" w:themeColor="text1"/>
          <w:sz w:val="24"/>
          <w:szCs w:val="24"/>
        </w:rPr>
        <w:t xml:space="preserve"> hatálybalépését megelőzően hatályos szabályok </w:t>
      </w:r>
    </w:p>
    <w:p w:rsidR="00DE6BA2" w:rsidRPr="008F37D2" w:rsidRDefault="00DE6BA2" w:rsidP="008F3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37D2">
        <w:rPr>
          <w:rFonts w:ascii="Arial" w:hAnsi="Arial" w:cs="Arial"/>
          <w:color w:val="000000" w:themeColor="text1"/>
          <w:sz w:val="24"/>
          <w:szCs w:val="24"/>
        </w:rPr>
        <w:t>szerint,</w:t>
      </w:r>
    </w:p>
    <w:p w:rsidR="008F37D2" w:rsidRPr="008F37D2" w:rsidRDefault="008F37D2" w:rsidP="008F3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DE6BA2" w:rsidRPr="008F37D2" w:rsidRDefault="00DE6BA2" w:rsidP="008F3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37D2">
        <w:rPr>
          <w:rFonts w:ascii="Arial" w:hAnsi="Arial" w:cs="Arial"/>
          <w:iCs/>
          <w:color w:val="000000" w:themeColor="text1"/>
          <w:sz w:val="24"/>
          <w:szCs w:val="24"/>
        </w:rPr>
        <w:t xml:space="preserve">b) </w:t>
      </w:r>
      <w:r w:rsidR="00D71D3C">
        <w:rPr>
          <w:rFonts w:ascii="Arial" w:hAnsi="Arial" w:cs="Arial"/>
          <w:iCs/>
          <w:color w:val="000000" w:themeColor="text1"/>
          <w:sz w:val="24"/>
          <w:szCs w:val="24"/>
        </w:rPr>
        <w:t xml:space="preserve">a </w:t>
      </w:r>
      <w:r w:rsidR="00D71D3C" w:rsidRPr="008314DE">
        <w:rPr>
          <w:rFonts w:ascii="Arial" w:hAnsi="Arial" w:cs="Arial"/>
          <w:b/>
          <w:color w:val="000000" w:themeColor="text1"/>
          <w:sz w:val="24"/>
          <w:szCs w:val="24"/>
        </w:rPr>
        <w:t>Szhtv.</w:t>
      </w:r>
      <w:r w:rsidRPr="008F37D2">
        <w:rPr>
          <w:rFonts w:ascii="Arial" w:hAnsi="Arial" w:cs="Arial"/>
          <w:color w:val="000000" w:themeColor="text1"/>
          <w:sz w:val="24"/>
          <w:szCs w:val="24"/>
        </w:rPr>
        <w:t xml:space="preserve"> hatálybalépését követően</w:t>
      </w:r>
      <w:r w:rsidR="00D71D3C">
        <w:rPr>
          <w:rFonts w:ascii="Arial" w:hAnsi="Arial" w:cs="Arial"/>
          <w:color w:val="000000" w:themeColor="text1"/>
          <w:sz w:val="24"/>
          <w:szCs w:val="24"/>
        </w:rPr>
        <w:t xml:space="preserve">, a </w:t>
      </w:r>
      <w:r w:rsidR="00D71D3C" w:rsidRPr="008314DE">
        <w:rPr>
          <w:rFonts w:ascii="Arial" w:hAnsi="Arial" w:cs="Arial"/>
          <w:b/>
          <w:color w:val="000000" w:themeColor="text1"/>
          <w:sz w:val="24"/>
          <w:szCs w:val="24"/>
        </w:rPr>
        <w:t>Szhtv.</w:t>
      </w:r>
      <w:r w:rsidRPr="008F37D2">
        <w:rPr>
          <w:rFonts w:ascii="Arial" w:hAnsi="Arial" w:cs="Arial"/>
          <w:color w:val="000000" w:themeColor="text1"/>
          <w:sz w:val="24"/>
          <w:szCs w:val="24"/>
        </w:rPr>
        <w:t xml:space="preserve"> szerint</w:t>
      </w:r>
      <w:r w:rsidR="00D71D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37D2">
        <w:rPr>
          <w:rFonts w:ascii="Arial" w:hAnsi="Arial" w:cs="Arial"/>
          <w:color w:val="000000" w:themeColor="text1"/>
          <w:sz w:val="24"/>
          <w:szCs w:val="24"/>
        </w:rPr>
        <w:t>teljesíti.</w:t>
      </w:r>
    </w:p>
    <w:p w:rsidR="008F37D2" w:rsidRPr="008F37D2" w:rsidRDefault="008F37D2" w:rsidP="008F3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E6BA2" w:rsidRPr="008F37D2" w:rsidRDefault="00DE6BA2" w:rsidP="008F3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37D2">
        <w:rPr>
          <w:rFonts w:ascii="Arial" w:hAnsi="Arial" w:cs="Arial"/>
          <w:color w:val="000000" w:themeColor="text1"/>
          <w:sz w:val="24"/>
          <w:szCs w:val="24"/>
        </w:rPr>
        <w:t xml:space="preserve">(3) A 2011. évben kezdődő üzleti év esetén a </w:t>
      </w:r>
      <w:r w:rsidR="00D71D3C" w:rsidRPr="00D71D3C">
        <w:rPr>
          <w:rFonts w:ascii="Arial" w:hAnsi="Arial" w:cs="Arial"/>
          <w:b/>
          <w:color w:val="000000" w:themeColor="text1"/>
          <w:sz w:val="24"/>
          <w:szCs w:val="24"/>
        </w:rPr>
        <w:t>Szhtv.</w:t>
      </w:r>
      <w:r w:rsidR="00D71D3C" w:rsidRPr="00D71D3C">
        <w:rPr>
          <w:rFonts w:ascii="Arial" w:hAnsi="Arial" w:cs="Arial"/>
          <w:color w:val="000000" w:themeColor="text1"/>
          <w:sz w:val="24"/>
          <w:szCs w:val="24"/>
        </w:rPr>
        <w:t xml:space="preserve"> 26.§ </w:t>
      </w:r>
      <w:r w:rsidRPr="008F37D2">
        <w:rPr>
          <w:rFonts w:ascii="Arial" w:hAnsi="Arial" w:cs="Arial"/>
          <w:color w:val="000000" w:themeColor="text1"/>
          <w:sz w:val="24"/>
          <w:szCs w:val="24"/>
        </w:rPr>
        <w:t xml:space="preserve">(2) bekezdés </w:t>
      </w:r>
      <w:r w:rsidRPr="008F37D2">
        <w:rPr>
          <w:rFonts w:ascii="Arial" w:hAnsi="Arial" w:cs="Arial"/>
          <w:iCs/>
          <w:color w:val="000000" w:themeColor="text1"/>
          <w:sz w:val="24"/>
          <w:szCs w:val="24"/>
        </w:rPr>
        <w:t xml:space="preserve">a) </w:t>
      </w:r>
      <w:r w:rsidRPr="008F37D2">
        <w:rPr>
          <w:rFonts w:ascii="Arial" w:hAnsi="Arial" w:cs="Arial"/>
          <w:color w:val="000000" w:themeColor="text1"/>
          <w:sz w:val="24"/>
          <w:szCs w:val="24"/>
        </w:rPr>
        <w:t>pontjában meghatározott időszakban</w:t>
      </w:r>
    </w:p>
    <w:p w:rsidR="008F37D2" w:rsidRPr="008F37D2" w:rsidRDefault="008F37D2" w:rsidP="008F3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DE6BA2" w:rsidRPr="008F37D2" w:rsidRDefault="00DE6BA2" w:rsidP="008F3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37D2">
        <w:rPr>
          <w:rFonts w:ascii="Arial" w:hAnsi="Arial" w:cs="Arial"/>
          <w:iCs/>
          <w:color w:val="000000" w:themeColor="text1"/>
          <w:sz w:val="24"/>
          <w:szCs w:val="24"/>
        </w:rPr>
        <w:t xml:space="preserve">a) </w:t>
      </w:r>
      <w:r w:rsidRPr="008F37D2">
        <w:rPr>
          <w:rFonts w:ascii="Arial" w:hAnsi="Arial" w:cs="Arial"/>
          <w:color w:val="000000" w:themeColor="text1"/>
          <w:sz w:val="24"/>
          <w:szCs w:val="24"/>
        </w:rPr>
        <w:t>a gyakorlati képzés szervezésével teljesítő hozzájárulásra kötelezett a hozzájárulási kötelezettségét az állami szakképzési és felnőttképzési szerv felé,</w:t>
      </w:r>
    </w:p>
    <w:p w:rsidR="008F37D2" w:rsidRPr="008F37D2" w:rsidRDefault="008F37D2" w:rsidP="008F3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E70E15" w:rsidRDefault="00E70E15">
      <w:pPr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br w:type="page"/>
      </w:r>
    </w:p>
    <w:p w:rsidR="00D71D3C" w:rsidRDefault="00DE6BA2" w:rsidP="008F3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F37D2">
        <w:rPr>
          <w:rFonts w:ascii="Arial" w:hAnsi="Arial" w:cs="Arial"/>
          <w:iCs/>
          <w:color w:val="000000" w:themeColor="text1"/>
          <w:sz w:val="24"/>
          <w:szCs w:val="24"/>
        </w:rPr>
        <w:lastRenderedPageBreak/>
        <w:t xml:space="preserve">b) </w:t>
      </w:r>
    </w:p>
    <w:p w:rsidR="00E70E15" w:rsidRDefault="00DE6BA2" w:rsidP="008F3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37D2">
        <w:rPr>
          <w:rFonts w:ascii="Arial" w:hAnsi="Arial" w:cs="Arial"/>
          <w:color w:val="000000" w:themeColor="text1"/>
          <w:sz w:val="24"/>
          <w:szCs w:val="24"/>
        </w:rPr>
        <w:t>a gyakorlati képzést nem szervező hozzájárulásra kötelezett</w:t>
      </w:r>
      <w:r w:rsidR="00E70E15">
        <w:rPr>
          <w:rFonts w:ascii="Arial" w:hAnsi="Arial" w:cs="Arial"/>
          <w:color w:val="000000" w:themeColor="text1"/>
          <w:sz w:val="24"/>
          <w:szCs w:val="24"/>
        </w:rPr>
        <w:t>,</w:t>
      </w:r>
      <w:r w:rsidRPr="008F37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70E15" w:rsidRPr="00E70E15" w:rsidRDefault="00DE6BA2" w:rsidP="003D75B6">
      <w:pPr>
        <w:pStyle w:val="Listaszerbekezds"/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0E15">
        <w:rPr>
          <w:rFonts w:ascii="Arial" w:hAnsi="Arial" w:cs="Arial"/>
          <w:color w:val="000000" w:themeColor="text1"/>
          <w:sz w:val="24"/>
          <w:szCs w:val="24"/>
        </w:rPr>
        <w:t>a hozzájárulási kötelezettségét</w:t>
      </w:r>
      <w:r w:rsidR="00E70E15" w:rsidRPr="00E70E15">
        <w:rPr>
          <w:rFonts w:ascii="Arial" w:hAnsi="Arial" w:cs="Arial"/>
          <w:color w:val="000000" w:themeColor="text1"/>
          <w:sz w:val="24"/>
          <w:szCs w:val="24"/>
        </w:rPr>
        <w:t>,</w:t>
      </w:r>
      <w:r w:rsidRPr="00E70E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E6BA2" w:rsidRPr="00E70E15" w:rsidRDefault="00DE6BA2" w:rsidP="003D75B6">
      <w:pPr>
        <w:pStyle w:val="Listaszerbekezds"/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0E15">
        <w:rPr>
          <w:rFonts w:ascii="Arial" w:hAnsi="Arial" w:cs="Arial"/>
          <w:color w:val="000000" w:themeColor="text1"/>
          <w:sz w:val="24"/>
          <w:szCs w:val="24"/>
        </w:rPr>
        <w:t>az állami adóhatóság felé</w:t>
      </w:r>
    </w:p>
    <w:p w:rsidR="00E70E15" w:rsidRPr="00E70E15" w:rsidRDefault="00DE6BA2" w:rsidP="003D75B6">
      <w:pPr>
        <w:pStyle w:val="Listaszerbekezds"/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0E15">
        <w:rPr>
          <w:rFonts w:ascii="Arial" w:hAnsi="Arial" w:cs="Arial"/>
          <w:color w:val="000000" w:themeColor="text1"/>
          <w:sz w:val="24"/>
          <w:szCs w:val="24"/>
        </w:rPr>
        <w:t>2012. február 25-ig benyújtandó</w:t>
      </w:r>
      <w:r w:rsidR="00E70E15" w:rsidRPr="00E70E15">
        <w:rPr>
          <w:rFonts w:ascii="Arial" w:hAnsi="Arial" w:cs="Arial"/>
          <w:color w:val="000000" w:themeColor="text1"/>
          <w:sz w:val="24"/>
          <w:szCs w:val="24"/>
        </w:rPr>
        <w:t>,</w:t>
      </w:r>
      <w:r w:rsidRPr="00E70E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70E15" w:rsidRPr="00E70E15" w:rsidRDefault="00DE6BA2" w:rsidP="003D75B6">
      <w:pPr>
        <w:pStyle w:val="Listaszerbekezds"/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0E15">
        <w:rPr>
          <w:rFonts w:ascii="Arial" w:hAnsi="Arial" w:cs="Arial"/>
          <w:color w:val="000000" w:themeColor="text1"/>
          <w:sz w:val="24"/>
          <w:szCs w:val="24"/>
        </w:rPr>
        <w:t xml:space="preserve">soron kívüli bevallásban </w:t>
      </w:r>
    </w:p>
    <w:p w:rsidR="00DE6BA2" w:rsidRPr="008F37D2" w:rsidRDefault="00DE6BA2" w:rsidP="00E70E1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F37D2">
        <w:rPr>
          <w:rFonts w:ascii="Arial" w:hAnsi="Arial" w:cs="Arial"/>
          <w:color w:val="000000" w:themeColor="text1"/>
          <w:sz w:val="24"/>
          <w:szCs w:val="24"/>
        </w:rPr>
        <w:t>teljesíti.</w:t>
      </w:r>
    </w:p>
    <w:p w:rsidR="008F37D2" w:rsidRPr="008F37D2" w:rsidRDefault="008F37D2" w:rsidP="008F3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70E15" w:rsidRDefault="00DE6BA2" w:rsidP="008F3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37D2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r w:rsidR="00E70E15" w:rsidRPr="008F37D2">
        <w:rPr>
          <w:rFonts w:ascii="Arial" w:hAnsi="Arial" w:cs="Arial"/>
          <w:color w:val="000000" w:themeColor="text1"/>
          <w:sz w:val="24"/>
          <w:szCs w:val="24"/>
        </w:rPr>
        <w:t>A 2011. évben kezdődő üzleti év esetén</w:t>
      </w:r>
      <w:r w:rsidR="00E70E1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70E15" w:rsidRDefault="00E70E15" w:rsidP="008F3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70E15" w:rsidRDefault="00DE6BA2" w:rsidP="008F3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37D2">
        <w:rPr>
          <w:rFonts w:ascii="Arial" w:hAnsi="Arial" w:cs="Arial"/>
          <w:color w:val="000000" w:themeColor="text1"/>
          <w:sz w:val="24"/>
          <w:szCs w:val="24"/>
        </w:rPr>
        <w:t xml:space="preserve">A 2011. évben kezdődő üzleti év esetén, ha </w:t>
      </w:r>
    </w:p>
    <w:p w:rsidR="00E70E15" w:rsidRPr="00E70E15" w:rsidRDefault="00DE6BA2" w:rsidP="003D75B6">
      <w:pPr>
        <w:pStyle w:val="Listaszerbekezds"/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0E1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E70E15" w:rsidRPr="00E70E15">
        <w:rPr>
          <w:rFonts w:ascii="Arial" w:hAnsi="Arial" w:cs="Arial"/>
          <w:b/>
          <w:color w:val="000000" w:themeColor="text1"/>
          <w:sz w:val="24"/>
          <w:szCs w:val="24"/>
        </w:rPr>
        <w:t>Szhtv.</w:t>
      </w:r>
      <w:r w:rsidR="00E70E15" w:rsidRPr="00E70E15">
        <w:rPr>
          <w:rFonts w:ascii="Arial" w:hAnsi="Arial" w:cs="Arial"/>
          <w:color w:val="000000" w:themeColor="text1"/>
          <w:sz w:val="24"/>
          <w:szCs w:val="24"/>
        </w:rPr>
        <w:t xml:space="preserve"> 26.§ </w:t>
      </w:r>
      <w:r w:rsidRPr="00E70E15">
        <w:rPr>
          <w:rFonts w:ascii="Arial" w:hAnsi="Arial" w:cs="Arial"/>
          <w:color w:val="000000" w:themeColor="text1"/>
          <w:sz w:val="24"/>
          <w:szCs w:val="24"/>
        </w:rPr>
        <w:t xml:space="preserve">(2) bekezdés </w:t>
      </w:r>
      <w:r w:rsidRPr="00E70E15">
        <w:rPr>
          <w:rFonts w:ascii="Arial" w:hAnsi="Arial" w:cs="Arial"/>
          <w:iCs/>
          <w:color w:val="000000" w:themeColor="text1"/>
          <w:sz w:val="24"/>
          <w:szCs w:val="24"/>
        </w:rPr>
        <w:t xml:space="preserve">a) </w:t>
      </w:r>
      <w:r w:rsidRPr="00E70E15">
        <w:rPr>
          <w:rFonts w:ascii="Arial" w:hAnsi="Arial" w:cs="Arial"/>
          <w:color w:val="000000" w:themeColor="text1"/>
          <w:sz w:val="24"/>
          <w:szCs w:val="24"/>
        </w:rPr>
        <w:t>pontjában meghatározott időszakban</w:t>
      </w:r>
      <w:r w:rsidR="00E70E15" w:rsidRPr="00E70E15">
        <w:rPr>
          <w:rFonts w:ascii="Arial" w:hAnsi="Arial" w:cs="Arial"/>
          <w:color w:val="000000" w:themeColor="text1"/>
          <w:sz w:val="24"/>
          <w:szCs w:val="24"/>
        </w:rPr>
        <w:t>,</w:t>
      </w:r>
      <w:r w:rsidRPr="00E70E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70E15" w:rsidRPr="00E70E15" w:rsidRDefault="00DE6BA2" w:rsidP="003D75B6">
      <w:pPr>
        <w:pStyle w:val="Listaszerbekezds"/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0E15">
        <w:rPr>
          <w:rFonts w:ascii="Arial" w:hAnsi="Arial" w:cs="Arial"/>
          <w:color w:val="000000" w:themeColor="text1"/>
          <w:sz w:val="24"/>
          <w:szCs w:val="24"/>
        </w:rPr>
        <w:t>a hozzájárulásra kötelezett</w:t>
      </w:r>
      <w:r w:rsidR="00E70E15" w:rsidRPr="00E70E15">
        <w:rPr>
          <w:rFonts w:ascii="Arial" w:hAnsi="Arial" w:cs="Arial"/>
          <w:color w:val="000000" w:themeColor="text1"/>
          <w:sz w:val="24"/>
          <w:szCs w:val="24"/>
        </w:rPr>
        <w:t>,</w:t>
      </w:r>
      <w:r w:rsidRPr="00E70E15">
        <w:rPr>
          <w:rFonts w:ascii="Arial" w:hAnsi="Arial" w:cs="Arial"/>
          <w:color w:val="000000" w:themeColor="text1"/>
          <w:sz w:val="24"/>
          <w:szCs w:val="24"/>
        </w:rPr>
        <w:t xml:space="preserve"> a kötelezettségét </w:t>
      </w:r>
    </w:p>
    <w:p w:rsidR="00E70E15" w:rsidRDefault="00DE6BA2" w:rsidP="00E70E1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8F37D2">
        <w:rPr>
          <w:rFonts w:ascii="Arial" w:hAnsi="Arial" w:cs="Arial"/>
          <w:color w:val="000000" w:themeColor="text1"/>
          <w:sz w:val="24"/>
          <w:szCs w:val="24"/>
        </w:rPr>
        <w:t>részben</w:t>
      </w:r>
      <w:r w:rsidR="00E70E15">
        <w:rPr>
          <w:rFonts w:ascii="Arial" w:hAnsi="Arial" w:cs="Arial"/>
          <w:color w:val="000000" w:themeColor="text1"/>
          <w:sz w:val="24"/>
          <w:szCs w:val="24"/>
        </w:rPr>
        <w:t>,</w:t>
      </w:r>
      <w:r w:rsidRPr="008F37D2">
        <w:rPr>
          <w:rFonts w:ascii="Arial" w:hAnsi="Arial" w:cs="Arial"/>
          <w:color w:val="000000" w:themeColor="text1"/>
          <w:sz w:val="24"/>
          <w:szCs w:val="24"/>
        </w:rPr>
        <w:t xml:space="preserve"> a saját munkavállalói számára </w:t>
      </w:r>
    </w:p>
    <w:p w:rsidR="00E70E15" w:rsidRPr="00E70E15" w:rsidRDefault="00DE6BA2" w:rsidP="003D75B6">
      <w:pPr>
        <w:pStyle w:val="Listaszerbekezds"/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70E15">
        <w:rPr>
          <w:rFonts w:ascii="Arial" w:hAnsi="Arial" w:cs="Arial"/>
          <w:color w:val="000000" w:themeColor="text1"/>
          <w:sz w:val="24"/>
          <w:szCs w:val="24"/>
        </w:rPr>
        <w:t>a felnőttképzésről szóló</w:t>
      </w:r>
      <w:r w:rsidR="00E70E15" w:rsidRPr="00E70E15">
        <w:rPr>
          <w:rFonts w:ascii="Arial" w:hAnsi="Arial" w:cs="Arial"/>
          <w:color w:val="000000" w:themeColor="text1"/>
          <w:sz w:val="24"/>
          <w:szCs w:val="24"/>
        </w:rPr>
        <w:t>,</w:t>
      </w:r>
      <w:r w:rsidRPr="00E70E15">
        <w:rPr>
          <w:rFonts w:ascii="Arial" w:hAnsi="Arial" w:cs="Arial"/>
          <w:color w:val="000000" w:themeColor="text1"/>
          <w:sz w:val="24"/>
          <w:szCs w:val="24"/>
        </w:rPr>
        <w:t xml:space="preserve"> 2001. évi CI. tö</w:t>
      </w:r>
      <w:r w:rsidR="00E70E15" w:rsidRPr="00E70E15">
        <w:rPr>
          <w:rFonts w:ascii="Arial" w:hAnsi="Arial" w:cs="Arial"/>
          <w:color w:val="000000" w:themeColor="text1"/>
          <w:sz w:val="24"/>
          <w:szCs w:val="24"/>
        </w:rPr>
        <w:t>rvény 20. §-ában meghatározott F</w:t>
      </w:r>
      <w:r w:rsidRPr="00E70E15">
        <w:rPr>
          <w:rFonts w:ascii="Arial" w:hAnsi="Arial" w:cs="Arial"/>
          <w:color w:val="000000" w:themeColor="text1"/>
          <w:sz w:val="24"/>
          <w:szCs w:val="24"/>
        </w:rPr>
        <w:t xml:space="preserve">elnőttképzési </w:t>
      </w:r>
      <w:r w:rsidR="00E70E15" w:rsidRPr="00E70E15">
        <w:rPr>
          <w:rFonts w:ascii="Arial" w:hAnsi="Arial" w:cs="Arial"/>
          <w:color w:val="000000" w:themeColor="text1"/>
          <w:sz w:val="24"/>
          <w:szCs w:val="24"/>
        </w:rPr>
        <w:t>S</w:t>
      </w:r>
      <w:r w:rsidRPr="00E70E15">
        <w:rPr>
          <w:rFonts w:ascii="Arial" w:hAnsi="Arial" w:cs="Arial"/>
          <w:color w:val="000000" w:themeColor="text1"/>
          <w:sz w:val="24"/>
          <w:szCs w:val="24"/>
        </w:rPr>
        <w:t>zerződés</w:t>
      </w:r>
      <w:r w:rsidR="00E70E15" w:rsidRPr="00E70E15">
        <w:rPr>
          <w:rFonts w:ascii="Arial" w:hAnsi="Arial" w:cs="Arial"/>
          <w:color w:val="000000" w:themeColor="text1"/>
          <w:sz w:val="24"/>
          <w:szCs w:val="24"/>
        </w:rPr>
        <w:t>,</w:t>
      </w:r>
      <w:r w:rsidRPr="00E70E1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E70E15" w:rsidRPr="0038751E" w:rsidRDefault="00DE6BA2" w:rsidP="003D75B6">
      <w:pPr>
        <w:pStyle w:val="Listaszerbekezds"/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751E">
        <w:rPr>
          <w:rFonts w:ascii="Arial" w:hAnsi="Arial" w:cs="Arial"/>
          <w:color w:val="000000" w:themeColor="text1"/>
          <w:sz w:val="24"/>
          <w:szCs w:val="24"/>
        </w:rPr>
        <w:t>a Munka Törvénykönyvéről szóló</w:t>
      </w:r>
      <w:r w:rsidR="00E70E15" w:rsidRPr="0038751E">
        <w:rPr>
          <w:rFonts w:ascii="Arial" w:hAnsi="Arial" w:cs="Arial"/>
          <w:color w:val="000000" w:themeColor="text1"/>
          <w:sz w:val="24"/>
          <w:szCs w:val="24"/>
        </w:rPr>
        <w:t>,</w:t>
      </w:r>
      <w:r w:rsidRPr="0038751E">
        <w:rPr>
          <w:rFonts w:ascii="Arial" w:hAnsi="Arial" w:cs="Arial"/>
          <w:color w:val="000000" w:themeColor="text1"/>
          <w:sz w:val="24"/>
          <w:szCs w:val="24"/>
        </w:rPr>
        <w:t xml:space="preserve"> 1992. évi</w:t>
      </w:r>
      <w:r w:rsidRPr="0038751E">
        <w:rPr>
          <w:rFonts w:ascii="Arial" w:hAnsi="Arial" w:cs="Arial"/>
          <w:sz w:val="24"/>
          <w:szCs w:val="24"/>
        </w:rPr>
        <w:t xml:space="preserve"> XXII. törvény szerinti </w:t>
      </w:r>
      <w:r w:rsidR="00E70E15" w:rsidRPr="0038751E">
        <w:rPr>
          <w:rFonts w:ascii="Arial" w:hAnsi="Arial" w:cs="Arial"/>
          <w:sz w:val="24"/>
          <w:szCs w:val="24"/>
        </w:rPr>
        <w:t>Tanulmányi S</w:t>
      </w:r>
      <w:r w:rsidRPr="0038751E">
        <w:rPr>
          <w:rFonts w:ascii="Arial" w:hAnsi="Arial" w:cs="Arial"/>
          <w:sz w:val="24"/>
          <w:szCs w:val="24"/>
        </w:rPr>
        <w:t xml:space="preserve">zerződés, vagy </w:t>
      </w:r>
    </w:p>
    <w:p w:rsidR="00E70E15" w:rsidRPr="0038751E" w:rsidRDefault="00DE6BA2" w:rsidP="003D75B6">
      <w:pPr>
        <w:pStyle w:val="Listaszerbekezds"/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751E">
        <w:rPr>
          <w:rFonts w:ascii="Arial" w:hAnsi="Arial" w:cs="Arial"/>
          <w:sz w:val="24"/>
          <w:szCs w:val="24"/>
        </w:rPr>
        <w:t xml:space="preserve">a tanulmányok folytatására történő munkáltatói kötelezés alapján megszervezett képzés külön jogszabályban meghatározott költségei elszámolásával teljesíti, </w:t>
      </w:r>
    </w:p>
    <w:p w:rsidR="00E70E15" w:rsidRPr="0038751E" w:rsidRDefault="00DE6BA2" w:rsidP="003D75B6">
      <w:pPr>
        <w:pStyle w:val="Listaszerbekezds"/>
        <w:numPr>
          <w:ilvl w:val="0"/>
          <w:numId w:val="2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751E">
        <w:rPr>
          <w:rFonts w:ascii="Arial" w:hAnsi="Arial" w:cs="Arial"/>
          <w:sz w:val="24"/>
          <w:szCs w:val="24"/>
        </w:rPr>
        <w:t xml:space="preserve">2012. február 25-ig a jogszabályban előírt adatszolgáltatási kötelezettségét is teljesítenie kell </w:t>
      </w:r>
    </w:p>
    <w:p w:rsidR="00E70E15" w:rsidRPr="0038751E" w:rsidRDefault="00DE6BA2" w:rsidP="003D75B6">
      <w:pPr>
        <w:pStyle w:val="Listaszerbekezds"/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751E">
        <w:rPr>
          <w:rFonts w:ascii="Arial" w:hAnsi="Arial" w:cs="Arial"/>
          <w:sz w:val="24"/>
          <w:szCs w:val="24"/>
        </w:rPr>
        <w:t xml:space="preserve">a fővárosi, </w:t>
      </w:r>
    </w:p>
    <w:p w:rsidR="00E70E15" w:rsidRPr="0038751E" w:rsidRDefault="00DE6BA2" w:rsidP="003D75B6">
      <w:pPr>
        <w:pStyle w:val="Listaszerbekezds"/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751E">
        <w:rPr>
          <w:rFonts w:ascii="Arial" w:hAnsi="Arial" w:cs="Arial"/>
          <w:sz w:val="24"/>
          <w:szCs w:val="24"/>
        </w:rPr>
        <w:t xml:space="preserve">megyei </w:t>
      </w:r>
    </w:p>
    <w:p w:rsidR="00E70E15" w:rsidRDefault="00DE6BA2" w:rsidP="0038751E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sz w:val="24"/>
          <w:szCs w:val="24"/>
        </w:rPr>
      </w:pPr>
      <w:r w:rsidRPr="008F37D2">
        <w:rPr>
          <w:rFonts w:ascii="Arial" w:hAnsi="Arial" w:cs="Arial"/>
          <w:sz w:val="24"/>
          <w:szCs w:val="24"/>
        </w:rPr>
        <w:t xml:space="preserve">kormányhivatal munkaügyi központja </w:t>
      </w:r>
    </w:p>
    <w:p w:rsidR="00DE6BA2" w:rsidRPr="008F37D2" w:rsidRDefault="0038751E" w:rsidP="008F3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E6BA2" w:rsidRPr="008F37D2">
        <w:rPr>
          <w:rFonts w:ascii="Arial" w:hAnsi="Arial" w:cs="Arial"/>
          <w:sz w:val="24"/>
          <w:szCs w:val="24"/>
        </w:rPr>
        <w:t>részére.</w:t>
      </w:r>
    </w:p>
    <w:p w:rsidR="008F37D2" w:rsidRPr="008F37D2" w:rsidRDefault="008F37D2" w:rsidP="008F3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0AC1" w:rsidRDefault="00DE6BA2" w:rsidP="008F3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37D2">
        <w:rPr>
          <w:rFonts w:ascii="Arial" w:hAnsi="Arial" w:cs="Arial"/>
          <w:sz w:val="24"/>
          <w:szCs w:val="24"/>
        </w:rPr>
        <w:t xml:space="preserve">(5) </w:t>
      </w:r>
      <w:r w:rsidR="00250AC1">
        <w:rPr>
          <w:rFonts w:ascii="Arial" w:hAnsi="Arial" w:cs="Arial"/>
          <w:sz w:val="24"/>
          <w:szCs w:val="24"/>
        </w:rPr>
        <w:t xml:space="preserve">A </w:t>
      </w:r>
      <w:r w:rsidR="00250AC1" w:rsidRPr="008F37D2">
        <w:rPr>
          <w:rFonts w:ascii="Arial" w:hAnsi="Arial" w:cs="Arial"/>
          <w:sz w:val="24"/>
          <w:szCs w:val="24"/>
        </w:rPr>
        <w:t>keretösszegek</w:t>
      </w:r>
      <w:r w:rsidR="00250AC1">
        <w:rPr>
          <w:rFonts w:ascii="Arial" w:hAnsi="Arial" w:cs="Arial"/>
          <w:sz w:val="24"/>
          <w:szCs w:val="24"/>
        </w:rPr>
        <w:t xml:space="preserve"> </w:t>
      </w:r>
      <w:r w:rsidR="00250AC1" w:rsidRPr="008F37D2">
        <w:rPr>
          <w:rFonts w:ascii="Arial" w:hAnsi="Arial" w:cs="Arial"/>
          <w:sz w:val="24"/>
          <w:szCs w:val="24"/>
        </w:rPr>
        <w:t>t</w:t>
      </w:r>
      <w:r w:rsidR="00250AC1">
        <w:rPr>
          <w:rFonts w:ascii="Arial" w:hAnsi="Arial" w:cs="Arial"/>
          <w:sz w:val="24"/>
          <w:szCs w:val="24"/>
        </w:rPr>
        <w:t>ervezése.</w:t>
      </w:r>
    </w:p>
    <w:p w:rsidR="00250AC1" w:rsidRDefault="00250AC1" w:rsidP="008F3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0AC1" w:rsidRDefault="00DE6BA2" w:rsidP="008F3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37D2">
        <w:rPr>
          <w:rFonts w:ascii="Arial" w:hAnsi="Arial" w:cs="Arial"/>
          <w:sz w:val="24"/>
          <w:szCs w:val="24"/>
        </w:rPr>
        <w:t>A szakképzésért és felnőttképzésért felelős miniszter</w:t>
      </w:r>
      <w:r w:rsidR="00250AC1">
        <w:rPr>
          <w:rFonts w:ascii="Arial" w:hAnsi="Arial" w:cs="Arial"/>
          <w:sz w:val="24"/>
          <w:szCs w:val="24"/>
        </w:rPr>
        <w:t>,</w:t>
      </w:r>
      <w:r w:rsidRPr="008F37D2">
        <w:rPr>
          <w:rFonts w:ascii="Arial" w:hAnsi="Arial" w:cs="Arial"/>
          <w:sz w:val="24"/>
          <w:szCs w:val="24"/>
        </w:rPr>
        <w:t xml:space="preserve"> a </w:t>
      </w:r>
      <w:r w:rsidR="00250AC1" w:rsidRPr="00D71D3C">
        <w:rPr>
          <w:rFonts w:ascii="Arial" w:hAnsi="Arial" w:cs="Arial"/>
          <w:b/>
          <w:color w:val="000000" w:themeColor="text1"/>
          <w:sz w:val="24"/>
          <w:szCs w:val="24"/>
        </w:rPr>
        <w:t>Szhtv.</w:t>
      </w:r>
      <w:r w:rsidR="00250AC1" w:rsidRPr="00D71D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37D2">
        <w:rPr>
          <w:rFonts w:ascii="Arial" w:hAnsi="Arial" w:cs="Arial"/>
          <w:sz w:val="24"/>
          <w:szCs w:val="24"/>
        </w:rPr>
        <w:t xml:space="preserve">12. § szerinti keretösszegeket </w:t>
      </w:r>
    </w:p>
    <w:p w:rsidR="00250AC1" w:rsidRPr="00250AC1" w:rsidRDefault="00DE6BA2" w:rsidP="003D75B6">
      <w:pPr>
        <w:pStyle w:val="Listaszerbekezds"/>
        <w:numPr>
          <w:ilvl w:val="0"/>
          <w:numId w:val="2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0AC1">
        <w:rPr>
          <w:rFonts w:ascii="Arial" w:hAnsi="Arial" w:cs="Arial"/>
          <w:sz w:val="24"/>
          <w:szCs w:val="24"/>
        </w:rPr>
        <w:t>a</w:t>
      </w:r>
      <w:r w:rsidR="00250AC1" w:rsidRPr="00250AC1">
        <w:rPr>
          <w:rFonts w:ascii="Arial" w:hAnsi="Arial" w:cs="Arial"/>
          <w:sz w:val="24"/>
          <w:szCs w:val="24"/>
        </w:rPr>
        <w:t xml:space="preserve"> </w:t>
      </w:r>
      <w:r w:rsidR="00250AC1" w:rsidRPr="00250AC1">
        <w:rPr>
          <w:rFonts w:ascii="Arial" w:hAnsi="Arial" w:cs="Arial"/>
          <w:b/>
          <w:color w:val="000000" w:themeColor="text1"/>
          <w:sz w:val="24"/>
          <w:szCs w:val="24"/>
        </w:rPr>
        <w:t>Szhtv.</w:t>
      </w:r>
      <w:r w:rsidR="00250AC1" w:rsidRPr="00250AC1">
        <w:rPr>
          <w:rFonts w:ascii="Arial" w:hAnsi="Arial" w:cs="Arial"/>
          <w:color w:val="000000" w:themeColor="text1"/>
          <w:sz w:val="24"/>
          <w:szCs w:val="24"/>
        </w:rPr>
        <w:t xml:space="preserve"> 26.§ </w:t>
      </w:r>
      <w:r w:rsidRPr="00250AC1">
        <w:rPr>
          <w:rFonts w:ascii="Arial" w:hAnsi="Arial" w:cs="Arial"/>
          <w:sz w:val="24"/>
          <w:szCs w:val="24"/>
        </w:rPr>
        <w:t xml:space="preserve">(2)-(4) bekezdésre, valamint </w:t>
      </w:r>
    </w:p>
    <w:p w:rsidR="00250AC1" w:rsidRPr="00250AC1" w:rsidRDefault="00DE6BA2" w:rsidP="003D75B6">
      <w:pPr>
        <w:pStyle w:val="Listaszerbekezds"/>
        <w:numPr>
          <w:ilvl w:val="0"/>
          <w:numId w:val="2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0AC1">
        <w:rPr>
          <w:rFonts w:ascii="Arial" w:hAnsi="Arial" w:cs="Arial"/>
          <w:sz w:val="24"/>
          <w:szCs w:val="24"/>
        </w:rPr>
        <w:t xml:space="preserve">a </w:t>
      </w:r>
      <w:r w:rsidR="00250AC1" w:rsidRPr="00250AC1">
        <w:rPr>
          <w:rFonts w:ascii="Arial" w:hAnsi="Arial" w:cs="Arial"/>
          <w:b/>
          <w:color w:val="000000" w:themeColor="text1"/>
          <w:sz w:val="24"/>
          <w:szCs w:val="24"/>
        </w:rPr>
        <w:t>Szhtv.</w:t>
      </w:r>
      <w:r w:rsidR="00250AC1" w:rsidRPr="00250A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50AC1">
        <w:rPr>
          <w:rFonts w:ascii="Arial" w:hAnsi="Arial" w:cs="Arial"/>
          <w:sz w:val="24"/>
          <w:szCs w:val="24"/>
        </w:rPr>
        <w:t xml:space="preserve">32. § (1) bekezdésében </w:t>
      </w:r>
    </w:p>
    <w:p w:rsidR="00DE6BA2" w:rsidRDefault="00DE6BA2" w:rsidP="008F3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37D2">
        <w:rPr>
          <w:rFonts w:ascii="Arial" w:hAnsi="Arial" w:cs="Arial"/>
          <w:sz w:val="24"/>
          <w:szCs w:val="24"/>
        </w:rPr>
        <w:t>foglaltakra figyelemmel tervezi.</w:t>
      </w:r>
    </w:p>
    <w:p w:rsidR="00250AC1" w:rsidRDefault="00250AC1" w:rsidP="008F3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0AC1" w:rsidRPr="002063B2" w:rsidRDefault="00250AC1" w:rsidP="008F3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063B2">
        <w:rPr>
          <w:rFonts w:ascii="Arial" w:hAnsi="Arial" w:cs="Arial"/>
          <w:b/>
          <w:i/>
          <w:color w:val="000000" w:themeColor="text1"/>
          <w:sz w:val="20"/>
          <w:szCs w:val="20"/>
        </w:rPr>
        <w:t>„Szhtv.</w:t>
      </w:r>
      <w:r w:rsidRPr="002063B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250AC1" w:rsidRPr="002063B2" w:rsidRDefault="00250AC1" w:rsidP="008F3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250AC1" w:rsidRPr="002063B2" w:rsidRDefault="00250AC1" w:rsidP="00250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063B2">
        <w:rPr>
          <w:rFonts w:ascii="Arial" w:hAnsi="Arial" w:cs="Arial"/>
          <w:b/>
          <w:bCs/>
          <w:i/>
          <w:sz w:val="20"/>
          <w:szCs w:val="20"/>
        </w:rPr>
        <w:t xml:space="preserve">12. § </w:t>
      </w:r>
      <w:r w:rsidRPr="002063B2">
        <w:rPr>
          <w:rFonts w:ascii="Arial" w:hAnsi="Arial" w:cs="Arial"/>
          <w:i/>
          <w:sz w:val="20"/>
          <w:szCs w:val="20"/>
        </w:rPr>
        <w:t>A Nemzeti Foglalkoztatási Alap képzési alaprészének (a továbbiakban: alaprész) éves költségvetési törvényben meghatározott „Szakképzési és felnőttképzési támogatások” elnevezésű eredeti kiadási előirányzata tartalmazza:</w:t>
      </w:r>
    </w:p>
    <w:p w:rsidR="002063B2" w:rsidRPr="002063B2" w:rsidRDefault="002063B2" w:rsidP="002063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50AC1" w:rsidRPr="002063B2" w:rsidRDefault="00250AC1" w:rsidP="002063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2063B2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2063B2">
        <w:rPr>
          <w:rFonts w:ascii="Arial" w:hAnsi="Arial" w:cs="Arial"/>
          <w:i/>
          <w:sz w:val="20"/>
          <w:szCs w:val="20"/>
        </w:rPr>
        <w:t>a Kormány döntésén alapuló,</w:t>
      </w:r>
    </w:p>
    <w:p w:rsidR="00250AC1" w:rsidRPr="002063B2" w:rsidRDefault="00250AC1" w:rsidP="00250AC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2063B2">
        <w:rPr>
          <w:rFonts w:ascii="Arial" w:hAnsi="Arial" w:cs="Arial"/>
          <w:i/>
          <w:iCs/>
          <w:sz w:val="20"/>
          <w:szCs w:val="20"/>
        </w:rPr>
        <w:t xml:space="preserve">aa) </w:t>
      </w:r>
      <w:r w:rsidRPr="002063B2">
        <w:rPr>
          <w:rFonts w:ascii="Arial" w:hAnsi="Arial" w:cs="Arial"/>
          <w:i/>
          <w:sz w:val="20"/>
          <w:szCs w:val="20"/>
        </w:rPr>
        <w:t>a 14. § szerinti támogatásra,</w:t>
      </w:r>
    </w:p>
    <w:p w:rsidR="00250AC1" w:rsidRPr="002063B2" w:rsidRDefault="00250AC1" w:rsidP="00250AC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2063B2">
        <w:rPr>
          <w:rFonts w:ascii="Arial" w:hAnsi="Arial" w:cs="Arial"/>
          <w:i/>
          <w:iCs/>
          <w:sz w:val="20"/>
          <w:szCs w:val="20"/>
        </w:rPr>
        <w:t xml:space="preserve">ab) </w:t>
      </w:r>
      <w:r w:rsidRPr="002063B2">
        <w:rPr>
          <w:rFonts w:ascii="Arial" w:hAnsi="Arial" w:cs="Arial"/>
          <w:i/>
          <w:sz w:val="20"/>
          <w:szCs w:val="20"/>
        </w:rPr>
        <w:t>a szakképzéssel, illetve a felnőttképzéssel összefüggő, központi program teljesítésére szolgáló keretösszeget,</w:t>
      </w:r>
    </w:p>
    <w:p w:rsidR="00250AC1" w:rsidRPr="002063B2" w:rsidRDefault="00250AC1" w:rsidP="00250AC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2063B2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2063B2">
        <w:rPr>
          <w:rFonts w:ascii="Arial" w:hAnsi="Arial" w:cs="Arial"/>
          <w:i/>
          <w:sz w:val="20"/>
          <w:szCs w:val="20"/>
        </w:rPr>
        <w:t>a hozzájárulásra nem kötelezett, a szakképzésről szóló törvény szerint tanulószerződés kötésére jogosult egyéb szerv, szervezet normatív támogatását szolgáló keretösszeget,</w:t>
      </w:r>
    </w:p>
    <w:p w:rsidR="00250AC1" w:rsidRPr="002063B2" w:rsidRDefault="00250AC1" w:rsidP="00250AC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2063B2">
        <w:rPr>
          <w:rFonts w:ascii="Arial" w:hAnsi="Arial" w:cs="Arial"/>
          <w:i/>
          <w:iCs/>
          <w:sz w:val="20"/>
          <w:szCs w:val="20"/>
        </w:rPr>
        <w:lastRenderedPageBreak/>
        <w:t xml:space="preserve">c) </w:t>
      </w:r>
      <w:r w:rsidRPr="002063B2">
        <w:rPr>
          <w:rFonts w:ascii="Arial" w:hAnsi="Arial" w:cs="Arial"/>
          <w:i/>
          <w:sz w:val="20"/>
          <w:szCs w:val="20"/>
        </w:rPr>
        <w:t>a szakiskola szakképzési évfolyamán, az első szakképesítésre felkészítő, nappali rendszerű iskolai oktatásban részt vevő, tanulói jogviszonyban lévő, hiány-szakképesítést tanulókat megillető - a szakiskolai tanulmányi ösztöndíjról szóló kormányrendeletben meghatározott - szakiskolai tanulmányi ösztöndíj és az ezzel összefüggésben felmerült költségek támogatására a költségvetési évre megállapított keretösszeget,</w:t>
      </w:r>
    </w:p>
    <w:p w:rsidR="00250AC1" w:rsidRPr="002063B2" w:rsidRDefault="00250AC1" w:rsidP="00250AC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2063B2">
        <w:rPr>
          <w:rFonts w:ascii="Arial" w:hAnsi="Arial" w:cs="Arial"/>
          <w:i/>
          <w:iCs/>
          <w:sz w:val="20"/>
          <w:szCs w:val="20"/>
        </w:rPr>
        <w:t xml:space="preserve">d) </w:t>
      </w:r>
      <w:r w:rsidRPr="002063B2">
        <w:rPr>
          <w:rFonts w:ascii="Arial" w:hAnsi="Arial" w:cs="Arial"/>
          <w:i/>
          <w:sz w:val="20"/>
          <w:szCs w:val="20"/>
        </w:rPr>
        <w:t>a költségvetési törvény által előírt európai uniós társfinanszírozási kötelezettség keretében a szakképzési és felnőttképzési intézkedésekre biztosított keretösszeget,</w:t>
      </w:r>
    </w:p>
    <w:p w:rsidR="00250AC1" w:rsidRPr="002063B2" w:rsidRDefault="00250AC1" w:rsidP="00250AC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2063B2">
        <w:rPr>
          <w:rFonts w:ascii="Arial" w:hAnsi="Arial" w:cs="Arial"/>
          <w:i/>
          <w:iCs/>
          <w:sz w:val="20"/>
          <w:szCs w:val="20"/>
        </w:rPr>
        <w:t xml:space="preserve">e) </w:t>
      </w:r>
      <w:r w:rsidRPr="002063B2">
        <w:rPr>
          <w:rFonts w:ascii="Arial" w:hAnsi="Arial" w:cs="Arial"/>
          <w:i/>
          <w:sz w:val="20"/>
          <w:szCs w:val="20"/>
        </w:rPr>
        <w:t xml:space="preserve">a decentralizált keretösszeget, amely az </w:t>
      </w:r>
      <w:r w:rsidRPr="002063B2">
        <w:rPr>
          <w:rFonts w:ascii="Arial" w:hAnsi="Arial" w:cs="Arial"/>
          <w:i/>
          <w:iCs/>
          <w:sz w:val="20"/>
          <w:szCs w:val="20"/>
        </w:rPr>
        <w:t xml:space="preserve">a)-d) </w:t>
      </w:r>
      <w:r w:rsidRPr="002063B2">
        <w:rPr>
          <w:rFonts w:ascii="Arial" w:hAnsi="Arial" w:cs="Arial"/>
          <w:i/>
          <w:sz w:val="20"/>
          <w:szCs w:val="20"/>
        </w:rPr>
        <w:t>pont levonását követően fennmaradó összeg 75%-a,</w:t>
      </w:r>
    </w:p>
    <w:p w:rsidR="00250AC1" w:rsidRPr="002063B2" w:rsidRDefault="00250AC1" w:rsidP="00250AC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2063B2">
        <w:rPr>
          <w:rFonts w:ascii="Arial" w:hAnsi="Arial" w:cs="Arial"/>
          <w:i/>
          <w:iCs/>
          <w:sz w:val="20"/>
          <w:szCs w:val="20"/>
        </w:rPr>
        <w:t xml:space="preserve">f) </w:t>
      </w:r>
      <w:r w:rsidRPr="002063B2">
        <w:rPr>
          <w:rFonts w:ascii="Arial" w:hAnsi="Arial" w:cs="Arial"/>
          <w:i/>
          <w:sz w:val="20"/>
          <w:szCs w:val="20"/>
        </w:rPr>
        <w:t xml:space="preserve">a központi keretösszeget, amely az </w:t>
      </w:r>
      <w:r w:rsidRPr="002063B2">
        <w:rPr>
          <w:rFonts w:ascii="Arial" w:hAnsi="Arial" w:cs="Arial"/>
          <w:i/>
          <w:iCs/>
          <w:sz w:val="20"/>
          <w:szCs w:val="20"/>
        </w:rPr>
        <w:t xml:space="preserve">a)-e) </w:t>
      </w:r>
      <w:r w:rsidRPr="002063B2">
        <w:rPr>
          <w:rFonts w:ascii="Arial" w:hAnsi="Arial" w:cs="Arial"/>
          <w:i/>
          <w:sz w:val="20"/>
          <w:szCs w:val="20"/>
        </w:rPr>
        <w:t>pont levonását követően fennmaradó összeg.</w:t>
      </w:r>
    </w:p>
    <w:p w:rsidR="00250AC1" w:rsidRPr="002063B2" w:rsidRDefault="00250AC1" w:rsidP="008F3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063B2" w:rsidRPr="002063B2" w:rsidRDefault="002063B2" w:rsidP="002063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063B2">
        <w:rPr>
          <w:rFonts w:ascii="Arial" w:hAnsi="Arial" w:cs="Arial"/>
          <w:b/>
          <w:bCs/>
          <w:i/>
          <w:sz w:val="20"/>
          <w:szCs w:val="20"/>
        </w:rPr>
        <w:t xml:space="preserve">32. § </w:t>
      </w:r>
    </w:p>
    <w:p w:rsidR="002063B2" w:rsidRPr="002063B2" w:rsidRDefault="002063B2" w:rsidP="002063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2063B2" w:rsidRPr="002063B2" w:rsidRDefault="002063B2" w:rsidP="002063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063B2">
        <w:rPr>
          <w:rFonts w:ascii="Arial" w:hAnsi="Arial" w:cs="Arial"/>
          <w:i/>
          <w:sz w:val="20"/>
          <w:szCs w:val="20"/>
        </w:rPr>
        <w:t>(1) Az Art.-ban meghatározott elévülés időtartama alatt a hozzájárulási kötelezettségét az e törvény hatálybalépését megelőzően hatályos szabályok szerint gyakorlati képzés szervezésével teljesítő kötelezettnek</w:t>
      </w:r>
    </w:p>
    <w:p w:rsidR="002063B2" w:rsidRPr="002063B2" w:rsidRDefault="002063B2" w:rsidP="002063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2063B2" w:rsidRPr="002063B2" w:rsidRDefault="002063B2" w:rsidP="002063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2063B2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2063B2">
        <w:rPr>
          <w:rFonts w:ascii="Arial" w:hAnsi="Arial" w:cs="Arial"/>
          <w:i/>
          <w:sz w:val="20"/>
          <w:szCs w:val="20"/>
        </w:rPr>
        <w:t>e kötelezettsége teljesítését a benyújtott elszámolás alapján továbbra is az állami szakképzési és felnőttképzési szerv ellenőrzi, valamint</w:t>
      </w:r>
    </w:p>
    <w:p w:rsidR="002063B2" w:rsidRPr="002063B2" w:rsidRDefault="002063B2" w:rsidP="002063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2063B2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2063B2">
        <w:rPr>
          <w:rFonts w:ascii="Arial" w:hAnsi="Arial" w:cs="Arial"/>
          <w:i/>
          <w:sz w:val="20"/>
          <w:szCs w:val="20"/>
        </w:rPr>
        <w:t>az önellenőrzést is az állami szakképzési és felnőttképzési szervhez kell benyújtania”.</w:t>
      </w:r>
    </w:p>
    <w:p w:rsidR="00250AC1" w:rsidRPr="002063B2" w:rsidRDefault="00250AC1" w:rsidP="008F3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E6BA2" w:rsidRPr="008E53B6" w:rsidRDefault="00DE6BA2" w:rsidP="00B34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>(6) A hozzájárulási kötelezettséget a 2012. évre vonatkozóan 2013. február 25-ig benyújtandó bevallásban kell teljesíteni, a többletbefizetést ettől az időponttól lehet visszaigényelni.</w:t>
      </w:r>
    </w:p>
    <w:p w:rsidR="00B34995" w:rsidRDefault="00B34995" w:rsidP="00B34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34995" w:rsidRPr="00F314A9" w:rsidRDefault="00DE6BA2" w:rsidP="00B34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314A9">
        <w:rPr>
          <w:rFonts w:ascii="Arial" w:hAnsi="Arial" w:cs="Arial"/>
          <w:b/>
          <w:bCs/>
          <w:sz w:val="28"/>
          <w:szCs w:val="28"/>
        </w:rPr>
        <w:t xml:space="preserve">27. § </w:t>
      </w:r>
    </w:p>
    <w:p w:rsidR="00B34995" w:rsidRDefault="00B34995" w:rsidP="00B34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314A9" w:rsidRDefault="00DE6BA2" w:rsidP="00B34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(1) </w:t>
      </w:r>
      <w:r w:rsidR="00F314A9" w:rsidRPr="008E53B6">
        <w:rPr>
          <w:rFonts w:ascii="Arial" w:hAnsi="Arial" w:cs="Arial"/>
          <w:sz w:val="24"/>
          <w:szCs w:val="24"/>
        </w:rPr>
        <w:t>Az a hozzájárulásra kötelezett, aki felsőfokú szakképzés keretében</w:t>
      </w:r>
      <w:r w:rsidR="00F314A9">
        <w:rPr>
          <w:rFonts w:ascii="Arial" w:hAnsi="Arial" w:cs="Arial"/>
          <w:sz w:val="24"/>
          <w:szCs w:val="24"/>
        </w:rPr>
        <w:t xml:space="preserve"> </w:t>
      </w:r>
      <w:r w:rsidR="00F314A9" w:rsidRPr="008E53B6">
        <w:rPr>
          <w:rFonts w:ascii="Arial" w:hAnsi="Arial" w:cs="Arial"/>
          <w:sz w:val="24"/>
          <w:szCs w:val="24"/>
        </w:rPr>
        <w:t>teljesíti hozzájárulási kötelezettségét</w:t>
      </w:r>
      <w:r w:rsidR="00F314A9">
        <w:rPr>
          <w:rFonts w:ascii="Arial" w:hAnsi="Arial" w:cs="Arial"/>
          <w:sz w:val="24"/>
          <w:szCs w:val="24"/>
        </w:rPr>
        <w:t>.</w:t>
      </w:r>
    </w:p>
    <w:p w:rsidR="00F314A9" w:rsidRDefault="00F314A9" w:rsidP="00B34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14A9" w:rsidRDefault="00DE6BA2" w:rsidP="00B34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Az a hozzájárulásra kötelezett, aki felsőfokú szakképzés keretében </w:t>
      </w:r>
    </w:p>
    <w:p w:rsidR="00F314A9" w:rsidRPr="00C34E86" w:rsidRDefault="00F314A9" w:rsidP="003D75B6">
      <w:pPr>
        <w:pStyle w:val="Listaszerbekezds"/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4E86">
        <w:rPr>
          <w:rFonts w:ascii="Arial" w:hAnsi="Arial" w:cs="Arial"/>
          <w:sz w:val="24"/>
          <w:szCs w:val="24"/>
        </w:rPr>
        <w:t>E</w:t>
      </w:r>
      <w:r w:rsidR="00DE6BA2" w:rsidRPr="00C34E86">
        <w:rPr>
          <w:rFonts w:ascii="Arial" w:hAnsi="Arial" w:cs="Arial"/>
          <w:sz w:val="24"/>
          <w:szCs w:val="24"/>
        </w:rPr>
        <w:t xml:space="preserve">gyüttműködési </w:t>
      </w:r>
      <w:r w:rsidRPr="00C34E86">
        <w:rPr>
          <w:rFonts w:ascii="Arial" w:hAnsi="Arial" w:cs="Arial"/>
          <w:sz w:val="24"/>
          <w:szCs w:val="24"/>
        </w:rPr>
        <w:t>M</w:t>
      </w:r>
      <w:r w:rsidR="00DE6BA2" w:rsidRPr="00C34E86">
        <w:rPr>
          <w:rFonts w:ascii="Arial" w:hAnsi="Arial" w:cs="Arial"/>
          <w:sz w:val="24"/>
          <w:szCs w:val="24"/>
        </w:rPr>
        <w:t>egállapodás</w:t>
      </w:r>
      <w:r w:rsidRPr="00C34E86">
        <w:rPr>
          <w:rFonts w:ascii="Arial" w:hAnsi="Arial" w:cs="Arial"/>
          <w:sz w:val="24"/>
          <w:szCs w:val="24"/>
        </w:rPr>
        <w:t>,</w:t>
      </w:r>
      <w:r w:rsidR="00DE6BA2" w:rsidRPr="00C34E86">
        <w:rPr>
          <w:rFonts w:ascii="Arial" w:hAnsi="Arial" w:cs="Arial"/>
          <w:sz w:val="24"/>
          <w:szCs w:val="24"/>
        </w:rPr>
        <w:t xml:space="preserve"> vagy </w:t>
      </w:r>
    </w:p>
    <w:p w:rsidR="00F314A9" w:rsidRPr="00C34E86" w:rsidRDefault="00F314A9" w:rsidP="003D75B6">
      <w:pPr>
        <w:pStyle w:val="Listaszerbekezds"/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4E86">
        <w:rPr>
          <w:rFonts w:ascii="Arial" w:hAnsi="Arial" w:cs="Arial"/>
          <w:sz w:val="24"/>
          <w:szCs w:val="24"/>
        </w:rPr>
        <w:t>H</w:t>
      </w:r>
      <w:r w:rsidR="00DE6BA2" w:rsidRPr="00C34E86">
        <w:rPr>
          <w:rFonts w:ascii="Arial" w:hAnsi="Arial" w:cs="Arial"/>
          <w:sz w:val="24"/>
          <w:szCs w:val="24"/>
        </w:rPr>
        <w:t xml:space="preserve">allgatói </w:t>
      </w:r>
      <w:r w:rsidRPr="00C34E86">
        <w:rPr>
          <w:rFonts w:ascii="Arial" w:hAnsi="Arial" w:cs="Arial"/>
          <w:sz w:val="24"/>
          <w:szCs w:val="24"/>
        </w:rPr>
        <w:t>S</w:t>
      </w:r>
      <w:r w:rsidR="00DE6BA2" w:rsidRPr="00C34E86">
        <w:rPr>
          <w:rFonts w:ascii="Arial" w:hAnsi="Arial" w:cs="Arial"/>
          <w:sz w:val="24"/>
          <w:szCs w:val="24"/>
        </w:rPr>
        <w:t xml:space="preserve">zerződés </w:t>
      </w:r>
    </w:p>
    <w:p w:rsidR="00F314A9" w:rsidRDefault="00DE6BA2" w:rsidP="00C34E8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alapján, gyakorlati képzés szervezésével teljesíti hozzájárulási kötelezettségét, </w:t>
      </w:r>
    </w:p>
    <w:p w:rsidR="00F314A9" w:rsidRPr="00C34E86" w:rsidRDefault="00DE6BA2" w:rsidP="003D75B6">
      <w:pPr>
        <w:pStyle w:val="Listaszerbekezds"/>
        <w:numPr>
          <w:ilvl w:val="0"/>
          <w:numId w:val="2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4E86">
        <w:rPr>
          <w:rFonts w:ascii="Arial" w:hAnsi="Arial" w:cs="Arial"/>
          <w:sz w:val="24"/>
          <w:szCs w:val="24"/>
        </w:rPr>
        <w:t xml:space="preserve">2012. január 1. napjától </w:t>
      </w:r>
    </w:p>
    <w:p w:rsidR="00F314A9" w:rsidRPr="00C34E86" w:rsidRDefault="00DE6BA2" w:rsidP="003D75B6">
      <w:pPr>
        <w:pStyle w:val="Listaszerbekezds"/>
        <w:numPr>
          <w:ilvl w:val="0"/>
          <w:numId w:val="2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4E86">
        <w:rPr>
          <w:rFonts w:ascii="Arial" w:hAnsi="Arial" w:cs="Arial"/>
          <w:sz w:val="24"/>
          <w:szCs w:val="24"/>
        </w:rPr>
        <w:t xml:space="preserve">az </w:t>
      </w:r>
      <w:r w:rsidR="00F314A9" w:rsidRPr="00C34E86">
        <w:rPr>
          <w:rFonts w:ascii="Arial" w:hAnsi="Arial" w:cs="Arial"/>
          <w:sz w:val="24"/>
          <w:szCs w:val="24"/>
        </w:rPr>
        <w:t>E</w:t>
      </w:r>
      <w:r w:rsidRPr="00C34E86">
        <w:rPr>
          <w:rFonts w:ascii="Arial" w:hAnsi="Arial" w:cs="Arial"/>
          <w:sz w:val="24"/>
          <w:szCs w:val="24"/>
        </w:rPr>
        <w:t xml:space="preserve">gyüttműködési </w:t>
      </w:r>
      <w:r w:rsidR="00F314A9" w:rsidRPr="00C34E86">
        <w:rPr>
          <w:rFonts w:ascii="Arial" w:hAnsi="Arial" w:cs="Arial"/>
          <w:sz w:val="24"/>
          <w:szCs w:val="24"/>
        </w:rPr>
        <w:t>M</w:t>
      </w:r>
      <w:r w:rsidRPr="00C34E86">
        <w:rPr>
          <w:rFonts w:ascii="Arial" w:hAnsi="Arial" w:cs="Arial"/>
          <w:sz w:val="24"/>
          <w:szCs w:val="24"/>
        </w:rPr>
        <w:t>egállapodásban</w:t>
      </w:r>
      <w:r w:rsidR="00F314A9" w:rsidRPr="00C34E86">
        <w:rPr>
          <w:rFonts w:ascii="Arial" w:hAnsi="Arial" w:cs="Arial"/>
          <w:sz w:val="24"/>
          <w:szCs w:val="24"/>
        </w:rPr>
        <w:t>,</w:t>
      </w:r>
      <w:r w:rsidRPr="00C34E86">
        <w:rPr>
          <w:rFonts w:ascii="Arial" w:hAnsi="Arial" w:cs="Arial"/>
          <w:sz w:val="24"/>
          <w:szCs w:val="24"/>
        </w:rPr>
        <w:t xml:space="preserve"> vagy</w:t>
      </w:r>
    </w:p>
    <w:p w:rsidR="00C34E86" w:rsidRPr="00C34E86" w:rsidRDefault="00DE6BA2" w:rsidP="003D75B6">
      <w:pPr>
        <w:pStyle w:val="Listaszerbekezds"/>
        <w:numPr>
          <w:ilvl w:val="0"/>
          <w:numId w:val="2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4E86">
        <w:rPr>
          <w:rFonts w:ascii="Arial" w:hAnsi="Arial" w:cs="Arial"/>
          <w:sz w:val="24"/>
          <w:szCs w:val="24"/>
        </w:rPr>
        <w:t xml:space="preserve">a szakképzésről szóló 1993. évi LXXVI. törvényben </w:t>
      </w:r>
    </w:p>
    <w:p w:rsidR="00C34E86" w:rsidRDefault="00DE6BA2" w:rsidP="00C34E8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szabályozott </w:t>
      </w:r>
    </w:p>
    <w:p w:rsidR="00C34E86" w:rsidRPr="00C34E86" w:rsidRDefault="00C34E86" w:rsidP="003D75B6">
      <w:pPr>
        <w:pStyle w:val="Listaszerbekezds"/>
        <w:numPr>
          <w:ilvl w:val="0"/>
          <w:numId w:val="2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4E86">
        <w:rPr>
          <w:rFonts w:ascii="Arial" w:hAnsi="Arial" w:cs="Arial"/>
          <w:sz w:val="24"/>
          <w:szCs w:val="24"/>
        </w:rPr>
        <w:t>H</w:t>
      </w:r>
      <w:r w:rsidR="00DE6BA2" w:rsidRPr="00C34E86">
        <w:rPr>
          <w:rFonts w:ascii="Arial" w:hAnsi="Arial" w:cs="Arial"/>
          <w:sz w:val="24"/>
          <w:szCs w:val="24"/>
        </w:rPr>
        <w:t xml:space="preserve">allgatói </w:t>
      </w:r>
      <w:r w:rsidRPr="00C34E86">
        <w:rPr>
          <w:rFonts w:ascii="Arial" w:hAnsi="Arial" w:cs="Arial"/>
          <w:sz w:val="24"/>
          <w:szCs w:val="24"/>
        </w:rPr>
        <w:t>S</w:t>
      </w:r>
      <w:r w:rsidR="00DE6BA2" w:rsidRPr="00C34E86">
        <w:rPr>
          <w:rFonts w:ascii="Arial" w:hAnsi="Arial" w:cs="Arial"/>
          <w:sz w:val="24"/>
          <w:szCs w:val="24"/>
        </w:rPr>
        <w:t>zerződésben meghatározott időtartamból még hátralevő időre</w:t>
      </w:r>
      <w:r w:rsidRPr="00C34E86">
        <w:rPr>
          <w:rFonts w:ascii="Arial" w:hAnsi="Arial" w:cs="Arial"/>
          <w:sz w:val="24"/>
          <w:szCs w:val="24"/>
        </w:rPr>
        <w:t>,</w:t>
      </w:r>
      <w:r w:rsidR="00DE6BA2" w:rsidRPr="00C34E86">
        <w:rPr>
          <w:rFonts w:ascii="Arial" w:hAnsi="Arial" w:cs="Arial"/>
          <w:sz w:val="24"/>
          <w:szCs w:val="24"/>
        </w:rPr>
        <w:t xml:space="preserve"> </w:t>
      </w:r>
    </w:p>
    <w:p w:rsidR="00C34E86" w:rsidRPr="00C34E86" w:rsidRDefault="00DE6BA2" w:rsidP="003D75B6">
      <w:pPr>
        <w:pStyle w:val="Listaszerbekezds"/>
        <w:numPr>
          <w:ilvl w:val="0"/>
          <w:numId w:val="2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4E86">
        <w:rPr>
          <w:rFonts w:ascii="Arial" w:hAnsi="Arial" w:cs="Arial"/>
          <w:sz w:val="24"/>
          <w:szCs w:val="24"/>
        </w:rPr>
        <w:t xml:space="preserve">hozzájárulási kötelezettségét </w:t>
      </w:r>
      <w:r w:rsidR="00C34E86" w:rsidRPr="00C34E86">
        <w:rPr>
          <w:rFonts w:ascii="Arial" w:hAnsi="Arial" w:cs="Arial"/>
          <w:sz w:val="24"/>
          <w:szCs w:val="24"/>
        </w:rPr>
        <w:t xml:space="preserve">a </w:t>
      </w:r>
      <w:r w:rsidR="00C34E86" w:rsidRPr="00C34E86">
        <w:rPr>
          <w:rFonts w:ascii="Arial" w:hAnsi="Arial" w:cs="Arial"/>
          <w:b/>
          <w:color w:val="000000" w:themeColor="text1"/>
          <w:sz w:val="24"/>
          <w:szCs w:val="24"/>
        </w:rPr>
        <w:t>Szhtv.</w:t>
      </w:r>
      <w:r w:rsidR="00C34E86" w:rsidRPr="00C34E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34E86">
        <w:rPr>
          <w:rFonts w:ascii="Arial" w:hAnsi="Arial" w:cs="Arial"/>
          <w:sz w:val="24"/>
          <w:szCs w:val="24"/>
        </w:rPr>
        <w:t xml:space="preserve">8. § (1) bekezdése alapján </w:t>
      </w:r>
    </w:p>
    <w:p w:rsidR="00DE6BA2" w:rsidRPr="008E53B6" w:rsidRDefault="00DE6BA2" w:rsidP="00C34E8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>teljesíti.</w:t>
      </w:r>
    </w:p>
    <w:p w:rsidR="00B34995" w:rsidRPr="00C34E86" w:rsidRDefault="00B34995" w:rsidP="00B34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34E86" w:rsidRPr="00C34E86" w:rsidRDefault="00C34E86" w:rsidP="00B34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34E86">
        <w:rPr>
          <w:rFonts w:ascii="Arial" w:hAnsi="Arial" w:cs="Arial"/>
          <w:b/>
          <w:i/>
          <w:color w:val="000000" w:themeColor="text1"/>
          <w:sz w:val="20"/>
          <w:szCs w:val="20"/>
        </w:rPr>
        <w:t>„Szhtv.</w:t>
      </w:r>
      <w:r w:rsidRPr="00C34E86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C34E86" w:rsidRPr="00C34E86" w:rsidRDefault="00C34E86" w:rsidP="00B34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34E86" w:rsidRPr="00C34E86" w:rsidRDefault="00C34E86" w:rsidP="00C34E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C34E86">
        <w:rPr>
          <w:rFonts w:ascii="Arial" w:hAnsi="Arial" w:cs="Arial"/>
          <w:b/>
          <w:bCs/>
          <w:i/>
          <w:sz w:val="20"/>
          <w:szCs w:val="20"/>
        </w:rPr>
        <w:t xml:space="preserve">8. § </w:t>
      </w:r>
    </w:p>
    <w:p w:rsidR="00C34E86" w:rsidRPr="00C34E86" w:rsidRDefault="00C34E86" w:rsidP="00C34E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C34E86" w:rsidRPr="00C34E86" w:rsidRDefault="00C34E86" w:rsidP="00C34E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34E86">
        <w:rPr>
          <w:rFonts w:ascii="Arial" w:hAnsi="Arial" w:cs="Arial"/>
          <w:i/>
          <w:sz w:val="20"/>
          <w:szCs w:val="20"/>
        </w:rPr>
        <w:t>(1) A szakképzési hozzájárulást az 5. § szerinti gyakorlati képzés szervezésével teljesítő hozzájárulásra kötelezett a bruttó kötelezettsége mértékét</w:t>
      </w:r>
    </w:p>
    <w:p w:rsidR="00C34E86" w:rsidRPr="00C34E86" w:rsidRDefault="00C34E86" w:rsidP="00C34E8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C34E86" w:rsidRPr="00C34E86" w:rsidRDefault="00C34E86" w:rsidP="00C34E8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C34E86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C34E86">
        <w:rPr>
          <w:rFonts w:ascii="Arial" w:hAnsi="Arial" w:cs="Arial"/>
          <w:i/>
          <w:sz w:val="20"/>
          <w:szCs w:val="20"/>
        </w:rPr>
        <w:t>2012. évre vonatkozóan 440 000 Ft/fő/év összegben meghatározott alapnormatíva alapján,</w:t>
      </w:r>
    </w:p>
    <w:p w:rsidR="00C34E86" w:rsidRPr="00C34E86" w:rsidRDefault="00C34E86" w:rsidP="00C34E8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C34E86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C34E86">
        <w:rPr>
          <w:rFonts w:ascii="Arial" w:hAnsi="Arial" w:cs="Arial"/>
          <w:i/>
          <w:sz w:val="20"/>
          <w:szCs w:val="20"/>
        </w:rPr>
        <w:t>a 2012. évet követően a mindenkori éves költségvetési törvényben meghatározott alapnormatíva alapján,az erről szóló kormányrendeletben meghatározott, gyakorlati képzési normatívák szerint számított összeggel (a továbbiakban: csökkentő tétel) csökkentheti”.</w:t>
      </w:r>
    </w:p>
    <w:p w:rsidR="00850F01" w:rsidRDefault="00DE6BA2" w:rsidP="00B34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lastRenderedPageBreak/>
        <w:t xml:space="preserve">(2) </w:t>
      </w:r>
      <w:r w:rsidR="00850F01" w:rsidRPr="008E53B6">
        <w:rPr>
          <w:rFonts w:ascii="Arial" w:hAnsi="Arial" w:cs="Arial"/>
          <w:sz w:val="24"/>
          <w:szCs w:val="24"/>
        </w:rPr>
        <w:t>A felsőfokú szakképzés keretében folyó gyakorlati képzés</w:t>
      </w:r>
      <w:r w:rsidR="00850F01">
        <w:rPr>
          <w:rFonts w:ascii="Arial" w:hAnsi="Arial" w:cs="Arial"/>
          <w:sz w:val="24"/>
          <w:szCs w:val="24"/>
        </w:rPr>
        <w:t>.</w:t>
      </w:r>
    </w:p>
    <w:p w:rsidR="00850F01" w:rsidRDefault="00850F01" w:rsidP="00B34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1D39" w:rsidRDefault="00DE6BA2" w:rsidP="00B34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A felsőfokú szakképzés keretében folyó gyakorlati képzésre akár </w:t>
      </w:r>
    </w:p>
    <w:p w:rsidR="00D01D39" w:rsidRPr="00D01D39" w:rsidRDefault="00D01D39" w:rsidP="003D75B6">
      <w:pPr>
        <w:pStyle w:val="Listaszerbekezds"/>
        <w:numPr>
          <w:ilvl w:val="0"/>
          <w:numId w:val="2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1D39">
        <w:rPr>
          <w:rFonts w:ascii="Arial" w:hAnsi="Arial" w:cs="Arial"/>
          <w:sz w:val="24"/>
          <w:szCs w:val="24"/>
        </w:rPr>
        <w:t>E</w:t>
      </w:r>
      <w:r w:rsidR="00DE6BA2" w:rsidRPr="00D01D39">
        <w:rPr>
          <w:rFonts w:ascii="Arial" w:hAnsi="Arial" w:cs="Arial"/>
          <w:sz w:val="24"/>
          <w:szCs w:val="24"/>
        </w:rPr>
        <w:t xml:space="preserve">gyüttműködési </w:t>
      </w:r>
      <w:r w:rsidRPr="00D01D39">
        <w:rPr>
          <w:rFonts w:ascii="Arial" w:hAnsi="Arial" w:cs="Arial"/>
          <w:sz w:val="24"/>
          <w:szCs w:val="24"/>
        </w:rPr>
        <w:t>M</w:t>
      </w:r>
      <w:r w:rsidR="00DE6BA2" w:rsidRPr="00D01D39">
        <w:rPr>
          <w:rFonts w:ascii="Arial" w:hAnsi="Arial" w:cs="Arial"/>
          <w:sz w:val="24"/>
          <w:szCs w:val="24"/>
        </w:rPr>
        <w:t xml:space="preserve">egállapodás, akár </w:t>
      </w:r>
    </w:p>
    <w:p w:rsidR="00D01D39" w:rsidRPr="00D01D39" w:rsidRDefault="00D01D39" w:rsidP="003D75B6">
      <w:pPr>
        <w:pStyle w:val="Listaszerbekezds"/>
        <w:numPr>
          <w:ilvl w:val="0"/>
          <w:numId w:val="2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1D39">
        <w:rPr>
          <w:rFonts w:ascii="Arial" w:hAnsi="Arial" w:cs="Arial"/>
          <w:sz w:val="24"/>
          <w:szCs w:val="24"/>
        </w:rPr>
        <w:t>H</w:t>
      </w:r>
      <w:r w:rsidR="00DE6BA2" w:rsidRPr="00D01D39">
        <w:rPr>
          <w:rFonts w:ascii="Arial" w:hAnsi="Arial" w:cs="Arial"/>
          <w:sz w:val="24"/>
          <w:szCs w:val="24"/>
        </w:rPr>
        <w:t xml:space="preserve">allgatói </w:t>
      </w:r>
      <w:r w:rsidRPr="00D01D39">
        <w:rPr>
          <w:rFonts w:ascii="Arial" w:hAnsi="Arial" w:cs="Arial"/>
          <w:sz w:val="24"/>
          <w:szCs w:val="24"/>
        </w:rPr>
        <w:t>S</w:t>
      </w:r>
      <w:r w:rsidR="00DE6BA2" w:rsidRPr="00D01D39">
        <w:rPr>
          <w:rFonts w:ascii="Arial" w:hAnsi="Arial" w:cs="Arial"/>
          <w:sz w:val="24"/>
          <w:szCs w:val="24"/>
        </w:rPr>
        <w:t xml:space="preserve">zerződés </w:t>
      </w:r>
    </w:p>
    <w:p w:rsidR="00D01D39" w:rsidRDefault="00DE6BA2" w:rsidP="00D01D3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alapján került sor, </w:t>
      </w:r>
    </w:p>
    <w:p w:rsidR="00D01D39" w:rsidRPr="00D01D39" w:rsidRDefault="00DE6BA2" w:rsidP="003D75B6">
      <w:pPr>
        <w:pStyle w:val="Listaszerbekezds"/>
        <w:numPr>
          <w:ilvl w:val="0"/>
          <w:numId w:val="2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1D39">
        <w:rPr>
          <w:rFonts w:ascii="Arial" w:hAnsi="Arial" w:cs="Arial"/>
          <w:sz w:val="24"/>
          <w:szCs w:val="24"/>
        </w:rPr>
        <w:t>a képzésből</w:t>
      </w:r>
      <w:r w:rsidR="00D01D39" w:rsidRPr="00D01D39">
        <w:rPr>
          <w:rFonts w:ascii="Arial" w:hAnsi="Arial" w:cs="Arial"/>
          <w:sz w:val="24"/>
          <w:szCs w:val="24"/>
        </w:rPr>
        <w:t>,</w:t>
      </w:r>
      <w:r w:rsidRPr="00D01D39">
        <w:rPr>
          <w:rFonts w:ascii="Arial" w:hAnsi="Arial" w:cs="Arial"/>
          <w:sz w:val="24"/>
          <w:szCs w:val="24"/>
        </w:rPr>
        <w:t xml:space="preserve"> </w:t>
      </w:r>
    </w:p>
    <w:p w:rsidR="00D01D39" w:rsidRPr="00D01D39" w:rsidRDefault="00DE6BA2" w:rsidP="003D75B6">
      <w:pPr>
        <w:pStyle w:val="Listaszerbekezds"/>
        <w:numPr>
          <w:ilvl w:val="0"/>
          <w:numId w:val="2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1D39">
        <w:rPr>
          <w:rFonts w:ascii="Arial" w:hAnsi="Arial" w:cs="Arial"/>
          <w:sz w:val="24"/>
          <w:szCs w:val="24"/>
        </w:rPr>
        <w:t>a</w:t>
      </w:r>
      <w:r w:rsidR="00D01D39">
        <w:rPr>
          <w:rFonts w:ascii="Arial" w:hAnsi="Arial" w:cs="Arial"/>
          <w:sz w:val="24"/>
          <w:szCs w:val="24"/>
        </w:rPr>
        <w:t xml:space="preserve"> </w:t>
      </w:r>
      <w:r w:rsidR="00D01D39" w:rsidRPr="00C34E86">
        <w:rPr>
          <w:rFonts w:ascii="Arial" w:hAnsi="Arial" w:cs="Arial"/>
          <w:b/>
          <w:color w:val="000000" w:themeColor="text1"/>
          <w:sz w:val="24"/>
          <w:szCs w:val="24"/>
        </w:rPr>
        <w:t>Szhtv.</w:t>
      </w:r>
      <w:r w:rsidRPr="00D01D39">
        <w:rPr>
          <w:rFonts w:ascii="Arial" w:hAnsi="Arial" w:cs="Arial"/>
          <w:sz w:val="24"/>
          <w:szCs w:val="24"/>
        </w:rPr>
        <w:t xml:space="preserve"> hatálybalépését követően még hátralevő időre</w:t>
      </w:r>
      <w:r w:rsidR="00D01D39" w:rsidRPr="00D01D39">
        <w:rPr>
          <w:rFonts w:ascii="Arial" w:hAnsi="Arial" w:cs="Arial"/>
          <w:sz w:val="24"/>
          <w:szCs w:val="24"/>
        </w:rPr>
        <w:t>,</w:t>
      </w:r>
      <w:r w:rsidRPr="00D01D39">
        <w:rPr>
          <w:rFonts w:ascii="Arial" w:hAnsi="Arial" w:cs="Arial"/>
          <w:sz w:val="24"/>
          <w:szCs w:val="24"/>
        </w:rPr>
        <w:t xml:space="preserve"> </w:t>
      </w:r>
    </w:p>
    <w:p w:rsidR="00D01D39" w:rsidRPr="00D01D39" w:rsidRDefault="00DE6BA2" w:rsidP="003D75B6">
      <w:pPr>
        <w:pStyle w:val="Listaszerbekezds"/>
        <w:numPr>
          <w:ilvl w:val="0"/>
          <w:numId w:val="2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1D39">
        <w:rPr>
          <w:rFonts w:ascii="Arial" w:hAnsi="Arial" w:cs="Arial"/>
          <w:sz w:val="24"/>
          <w:szCs w:val="24"/>
        </w:rPr>
        <w:t xml:space="preserve">a hozzájárulási kötelezettség teljesítésénél </w:t>
      </w:r>
    </w:p>
    <w:p w:rsidR="00D01D39" w:rsidRPr="00D01D39" w:rsidRDefault="00DE6BA2" w:rsidP="003D75B6">
      <w:pPr>
        <w:pStyle w:val="Listaszerbekezds"/>
        <w:numPr>
          <w:ilvl w:val="0"/>
          <w:numId w:val="2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1D39">
        <w:rPr>
          <w:rFonts w:ascii="Arial" w:hAnsi="Arial" w:cs="Arial"/>
          <w:sz w:val="24"/>
          <w:szCs w:val="24"/>
        </w:rPr>
        <w:t xml:space="preserve">a </w:t>
      </w:r>
      <w:r w:rsidR="00D01D39" w:rsidRPr="00D01D39">
        <w:rPr>
          <w:rFonts w:ascii="Arial" w:hAnsi="Arial" w:cs="Arial"/>
          <w:b/>
          <w:color w:val="000000" w:themeColor="text1"/>
          <w:sz w:val="24"/>
          <w:szCs w:val="24"/>
        </w:rPr>
        <w:t xml:space="preserve">Szhtv. </w:t>
      </w:r>
      <w:r w:rsidRPr="00D01D39">
        <w:rPr>
          <w:rFonts w:ascii="Arial" w:hAnsi="Arial" w:cs="Arial"/>
          <w:sz w:val="24"/>
          <w:szCs w:val="24"/>
        </w:rPr>
        <w:t xml:space="preserve">8. § (3)-(7) bekezdését is </w:t>
      </w:r>
    </w:p>
    <w:p w:rsidR="00DE6BA2" w:rsidRDefault="00DE6BA2" w:rsidP="00D01D3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>megfelelően alkalmazni kell.</w:t>
      </w:r>
    </w:p>
    <w:p w:rsidR="00D01D39" w:rsidRDefault="00D01D39" w:rsidP="00D01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1D39" w:rsidRPr="00D01D39" w:rsidRDefault="00D01D39" w:rsidP="00D01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D01D39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„Szhtv. </w:t>
      </w:r>
    </w:p>
    <w:p w:rsidR="00D01D39" w:rsidRPr="00D01D39" w:rsidRDefault="00D01D39" w:rsidP="00D01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D01D39" w:rsidRPr="00D01D39" w:rsidRDefault="00D01D39" w:rsidP="00D01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01D39">
        <w:rPr>
          <w:rFonts w:ascii="Arial" w:hAnsi="Arial" w:cs="Arial"/>
          <w:i/>
          <w:sz w:val="20"/>
          <w:szCs w:val="20"/>
        </w:rPr>
        <w:t>8. §</w:t>
      </w:r>
    </w:p>
    <w:p w:rsidR="00D01D39" w:rsidRPr="00D01D39" w:rsidRDefault="00D01D39" w:rsidP="00D01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01D39" w:rsidRPr="00D01D39" w:rsidRDefault="00D01D39" w:rsidP="00D01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01D39">
        <w:rPr>
          <w:rFonts w:ascii="Arial" w:hAnsi="Arial" w:cs="Arial"/>
          <w:i/>
          <w:sz w:val="20"/>
          <w:szCs w:val="20"/>
        </w:rPr>
        <w:t>(3) A gyakorlati képzést szervező átalányadózó hozzájárulásra kötelezettet nem illeti meg a (2)-(2b) bekezdés szerinti visszatérítés.</w:t>
      </w:r>
    </w:p>
    <w:p w:rsidR="00D01D39" w:rsidRPr="00D01D39" w:rsidRDefault="00D01D39" w:rsidP="00D01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01D39" w:rsidRPr="00D01D39" w:rsidRDefault="00D01D39" w:rsidP="00D01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01D39">
        <w:rPr>
          <w:rFonts w:ascii="Arial" w:hAnsi="Arial" w:cs="Arial"/>
          <w:i/>
          <w:sz w:val="20"/>
          <w:szCs w:val="20"/>
        </w:rPr>
        <w:t xml:space="preserve">(4) Az (1) bekezdésben foglaltak szerint nem csökkentheti bruttó kötelezettsége mértékét az a hozzájárulásra kötelezett, aki a szakképző iskolával kötött együttműködési megállapodásban az 5. § </w:t>
      </w:r>
      <w:r w:rsidRPr="00D01D39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D01D39">
        <w:rPr>
          <w:rFonts w:ascii="Arial" w:hAnsi="Arial" w:cs="Arial"/>
          <w:i/>
          <w:sz w:val="20"/>
          <w:szCs w:val="20"/>
        </w:rPr>
        <w:t xml:space="preserve">pont </w:t>
      </w:r>
      <w:r w:rsidRPr="00D01D39">
        <w:rPr>
          <w:rFonts w:ascii="Arial" w:hAnsi="Arial" w:cs="Arial"/>
          <w:i/>
          <w:iCs/>
          <w:sz w:val="20"/>
          <w:szCs w:val="20"/>
        </w:rPr>
        <w:t xml:space="preserve">aa) </w:t>
      </w:r>
      <w:r w:rsidRPr="00D01D39">
        <w:rPr>
          <w:rFonts w:ascii="Arial" w:hAnsi="Arial" w:cs="Arial"/>
          <w:i/>
          <w:sz w:val="20"/>
          <w:szCs w:val="20"/>
        </w:rPr>
        <w:t>alpontjától eltérően, a szakképzésről szóló törvény együttműködési megállapodásra vonatkozó szabályaiban meghatározott időtartamot meghaladó mértékben vállal kötelezettséget és tanulószerződéssel nem rendelkezik.</w:t>
      </w:r>
    </w:p>
    <w:p w:rsidR="00D01D39" w:rsidRPr="00D01D39" w:rsidRDefault="00D01D39" w:rsidP="00D01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01D39" w:rsidRPr="00D01D39" w:rsidRDefault="00D01D39" w:rsidP="00D01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01D39">
        <w:rPr>
          <w:rFonts w:ascii="Arial" w:hAnsi="Arial" w:cs="Arial"/>
          <w:i/>
          <w:sz w:val="20"/>
          <w:szCs w:val="20"/>
        </w:rPr>
        <w:t xml:space="preserve">(5) Az a hozzájárulásra kötelezett, aki az 5. § </w:t>
      </w:r>
      <w:r w:rsidRPr="00D01D39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D01D39">
        <w:rPr>
          <w:rFonts w:ascii="Arial" w:hAnsi="Arial" w:cs="Arial"/>
          <w:i/>
          <w:sz w:val="20"/>
          <w:szCs w:val="20"/>
        </w:rPr>
        <w:t xml:space="preserve">pont </w:t>
      </w:r>
      <w:r w:rsidRPr="00D01D39">
        <w:rPr>
          <w:rFonts w:ascii="Arial" w:hAnsi="Arial" w:cs="Arial"/>
          <w:i/>
          <w:iCs/>
          <w:sz w:val="20"/>
          <w:szCs w:val="20"/>
        </w:rPr>
        <w:t xml:space="preserve">ab) </w:t>
      </w:r>
      <w:r w:rsidRPr="00D01D39">
        <w:rPr>
          <w:rFonts w:ascii="Arial" w:hAnsi="Arial" w:cs="Arial"/>
          <w:i/>
          <w:sz w:val="20"/>
          <w:szCs w:val="20"/>
        </w:rPr>
        <w:t>alpontja szerint kötött tanulószerződés alapján gyakorlati képzés szervezésével teljesíti hozzájárulási kötelezettségét és csak részben rendelkezik a szakképzésről szóló törvényben meghatározott és a tanulószerződésben rögzített, a gyakorlati képzés teljesítéséhez szükséges feltételekkel, megállapodást köthet egy másik, gyakorlati képzés folytatására jogosult szervezettel vagy szakképző intézménnyel (a továbbiakban együtt: teljesítési megbízott), akihez gyakorlati képzésre átirányíthatja a tanulószerződéses tanulóját. Az átirányítás időtartama a tanulószerződésben meghatározott gyakorlati képzési idő legfeljebb 50%-a lehet, azzal, hogy a teljesítési megbízott a gyakorlati képzéssel kapcsolatosan költségei fedezetére díjat jogosult felszámítani a hozzájárulásra kötelezettel szemben. A teljesítési megbízott az általa végzett gyakorlati képzésre vonatkozóan nem érvényesítheti az (1) bekezdésben foglaltakat.</w:t>
      </w:r>
    </w:p>
    <w:p w:rsidR="00D01D39" w:rsidRPr="00D01D39" w:rsidRDefault="00D01D39" w:rsidP="00D01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01D39" w:rsidRPr="00D01D39" w:rsidRDefault="00D01D39" w:rsidP="00D01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01D39">
        <w:rPr>
          <w:rFonts w:ascii="Arial" w:hAnsi="Arial" w:cs="Arial"/>
          <w:i/>
          <w:sz w:val="20"/>
          <w:szCs w:val="20"/>
        </w:rPr>
        <w:t>(6) Az átirányítással megvalósuló gyakorlati képzésre vonatkozó megállapodás tartalmazza:</w:t>
      </w:r>
    </w:p>
    <w:p w:rsidR="00D01D39" w:rsidRPr="00D01D39" w:rsidRDefault="00D01D39" w:rsidP="00D01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D01D39" w:rsidRPr="00D01D39" w:rsidRDefault="00D01D39" w:rsidP="00D01D3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D01D39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D01D39">
        <w:rPr>
          <w:rFonts w:ascii="Arial" w:hAnsi="Arial" w:cs="Arial"/>
          <w:i/>
          <w:sz w:val="20"/>
          <w:szCs w:val="20"/>
        </w:rPr>
        <w:t>a hozzájárulásra kötelezett és a teljesítési megbízott (a továbbiakban együtt: együttműködési megállapodást kötő felek)</w:t>
      </w:r>
    </w:p>
    <w:p w:rsidR="00D01D39" w:rsidRPr="00D01D39" w:rsidRDefault="00D01D39" w:rsidP="00D01D3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D01D39">
        <w:rPr>
          <w:rFonts w:ascii="Arial" w:hAnsi="Arial" w:cs="Arial"/>
          <w:i/>
          <w:iCs/>
          <w:sz w:val="20"/>
          <w:szCs w:val="20"/>
        </w:rPr>
        <w:t xml:space="preserve">aa) </w:t>
      </w:r>
      <w:r w:rsidRPr="00D01D39">
        <w:rPr>
          <w:rFonts w:ascii="Arial" w:hAnsi="Arial" w:cs="Arial"/>
          <w:i/>
          <w:sz w:val="20"/>
          <w:szCs w:val="20"/>
        </w:rPr>
        <w:t>nevét (cégnevét),</w:t>
      </w:r>
    </w:p>
    <w:p w:rsidR="00D01D39" w:rsidRPr="00D01D39" w:rsidRDefault="00D01D39" w:rsidP="00D01D3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D01D39">
        <w:rPr>
          <w:rFonts w:ascii="Arial" w:hAnsi="Arial" w:cs="Arial"/>
          <w:i/>
          <w:iCs/>
          <w:sz w:val="20"/>
          <w:szCs w:val="20"/>
        </w:rPr>
        <w:t xml:space="preserve">ab) </w:t>
      </w:r>
      <w:r w:rsidRPr="00D01D39">
        <w:rPr>
          <w:rFonts w:ascii="Arial" w:hAnsi="Arial" w:cs="Arial"/>
          <w:i/>
          <w:sz w:val="20"/>
          <w:szCs w:val="20"/>
        </w:rPr>
        <w:t>székhelyét,</w:t>
      </w:r>
    </w:p>
    <w:p w:rsidR="00D01D39" w:rsidRPr="00D01D39" w:rsidRDefault="00D01D39" w:rsidP="00D01D3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D01D39">
        <w:rPr>
          <w:rFonts w:ascii="Arial" w:hAnsi="Arial" w:cs="Arial"/>
          <w:i/>
          <w:iCs/>
          <w:sz w:val="20"/>
          <w:szCs w:val="20"/>
        </w:rPr>
        <w:t xml:space="preserve">ac) </w:t>
      </w:r>
      <w:r w:rsidRPr="00D01D39">
        <w:rPr>
          <w:rFonts w:ascii="Arial" w:hAnsi="Arial" w:cs="Arial"/>
          <w:i/>
          <w:sz w:val="20"/>
          <w:szCs w:val="20"/>
        </w:rPr>
        <w:t>adószámát,</w:t>
      </w:r>
    </w:p>
    <w:p w:rsidR="00D01D39" w:rsidRPr="00D01D39" w:rsidRDefault="00D01D39" w:rsidP="00D01D3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D01D39">
        <w:rPr>
          <w:rFonts w:ascii="Arial" w:hAnsi="Arial" w:cs="Arial"/>
          <w:i/>
          <w:iCs/>
          <w:sz w:val="20"/>
          <w:szCs w:val="20"/>
        </w:rPr>
        <w:t xml:space="preserve">ad) </w:t>
      </w:r>
      <w:r w:rsidRPr="00D01D39">
        <w:rPr>
          <w:rFonts w:ascii="Arial" w:hAnsi="Arial" w:cs="Arial"/>
          <w:i/>
          <w:sz w:val="20"/>
          <w:szCs w:val="20"/>
        </w:rPr>
        <w:t>statisztikai számjelét,</w:t>
      </w:r>
    </w:p>
    <w:p w:rsidR="00D01D39" w:rsidRPr="00D01D39" w:rsidRDefault="00D01D39" w:rsidP="00D01D3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D01D39">
        <w:rPr>
          <w:rFonts w:ascii="Arial" w:hAnsi="Arial" w:cs="Arial"/>
          <w:i/>
          <w:iCs/>
          <w:sz w:val="20"/>
          <w:szCs w:val="20"/>
        </w:rPr>
        <w:t xml:space="preserve">ae) </w:t>
      </w:r>
      <w:r w:rsidRPr="00D01D39">
        <w:rPr>
          <w:rFonts w:ascii="Arial" w:hAnsi="Arial" w:cs="Arial"/>
          <w:i/>
          <w:sz w:val="20"/>
          <w:szCs w:val="20"/>
        </w:rPr>
        <w:t>cégjegyzékszámát vagy nyilvántartási számát,</w:t>
      </w:r>
    </w:p>
    <w:p w:rsidR="00D01D39" w:rsidRPr="00D01D39" w:rsidRDefault="00D01D39" w:rsidP="00D01D3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D01D39">
        <w:rPr>
          <w:rFonts w:ascii="Arial" w:hAnsi="Arial" w:cs="Arial"/>
          <w:i/>
          <w:iCs/>
          <w:sz w:val="20"/>
          <w:szCs w:val="20"/>
        </w:rPr>
        <w:t xml:space="preserve">af) </w:t>
      </w:r>
      <w:r w:rsidRPr="00D01D39">
        <w:rPr>
          <w:rFonts w:ascii="Arial" w:hAnsi="Arial" w:cs="Arial"/>
          <w:i/>
          <w:sz w:val="20"/>
          <w:szCs w:val="20"/>
        </w:rPr>
        <w:t>kamarai nyilvántartási számát,</w:t>
      </w:r>
    </w:p>
    <w:p w:rsidR="00D01D39" w:rsidRPr="00D01D39" w:rsidRDefault="00D01D39" w:rsidP="00D01D3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D01D39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D01D39">
        <w:rPr>
          <w:rFonts w:ascii="Arial" w:hAnsi="Arial" w:cs="Arial"/>
          <w:i/>
          <w:sz w:val="20"/>
          <w:szCs w:val="20"/>
        </w:rPr>
        <w:t>a hozzájárulásra kötelezettnél azon gyakorlati képzésben részesülő tanulószerződéses tanulók szakképesítésenkénti, évfolyamonkénti létszámát, akiket másik gyakorlati képzést szervezőhöz, teljesítési megbízotthoz átirányítanak,</w:t>
      </w:r>
    </w:p>
    <w:p w:rsidR="00D01D39" w:rsidRPr="00D01D39" w:rsidRDefault="00D01D39" w:rsidP="00D01D3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D01D39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D01D39">
        <w:rPr>
          <w:rFonts w:ascii="Arial" w:hAnsi="Arial" w:cs="Arial"/>
          <w:i/>
          <w:sz w:val="20"/>
          <w:szCs w:val="20"/>
        </w:rPr>
        <w:t>a szakképző iskola szakmai programjában szereplő gyakorlati képzés időtartamát, a hozzájárulásra kötelezettnél a tanulószerződés keretében végzett gyakorlati képzés időtartamát, valamint az átirányítás időtartamát, annak arányát tanévenként,</w:t>
      </w:r>
    </w:p>
    <w:p w:rsidR="00D01D39" w:rsidRPr="00D01D39" w:rsidRDefault="00D01D39" w:rsidP="00D01D3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D01D39">
        <w:rPr>
          <w:rFonts w:ascii="Arial" w:hAnsi="Arial" w:cs="Arial"/>
          <w:i/>
          <w:iCs/>
          <w:sz w:val="20"/>
          <w:szCs w:val="20"/>
        </w:rPr>
        <w:t xml:space="preserve">d) </w:t>
      </w:r>
      <w:r w:rsidRPr="00D01D39">
        <w:rPr>
          <w:rFonts w:ascii="Arial" w:hAnsi="Arial" w:cs="Arial"/>
          <w:i/>
          <w:sz w:val="20"/>
          <w:szCs w:val="20"/>
        </w:rPr>
        <w:t>a gyakorlati képzés tárgyi feltételrendszerének leírását, e feltételek biztosítását az együttműködési megállapodást kötő felek részéről,</w:t>
      </w:r>
    </w:p>
    <w:p w:rsidR="00D01D39" w:rsidRPr="00D01D39" w:rsidRDefault="00D01D39" w:rsidP="00D01D3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D01D39">
        <w:rPr>
          <w:rFonts w:ascii="Arial" w:hAnsi="Arial" w:cs="Arial"/>
          <w:i/>
          <w:iCs/>
          <w:sz w:val="20"/>
          <w:szCs w:val="20"/>
        </w:rPr>
        <w:lastRenderedPageBreak/>
        <w:t xml:space="preserve">e) </w:t>
      </w:r>
      <w:r w:rsidRPr="00D01D39">
        <w:rPr>
          <w:rFonts w:ascii="Arial" w:hAnsi="Arial" w:cs="Arial"/>
          <w:i/>
          <w:sz w:val="20"/>
          <w:szCs w:val="20"/>
        </w:rPr>
        <w:t>az együttműködési megállapodást kötő feleknek a gyakorlati képzés végrehajtásával kapcsolatos jogait és kötelezettségeit,</w:t>
      </w:r>
    </w:p>
    <w:p w:rsidR="00D01D39" w:rsidRPr="00D01D39" w:rsidRDefault="00D01D39" w:rsidP="00D01D3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D01D39">
        <w:rPr>
          <w:rFonts w:ascii="Arial" w:hAnsi="Arial" w:cs="Arial"/>
          <w:i/>
          <w:iCs/>
          <w:sz w:val="20"/>
          <w:szCs w:val="20"/>
        </w:rPr>
        <w:t xml:space="preserve">f) </w:t>
      </w:r>
      <w:r w:rsidRPr="00D01D39">
        <w:rPr>
          <w:rFonts w:ascii="Arial" w:hAnsi="Arial" w:cs="Arial"/>
          <w:i/>
          <w:sz w:val="20"/>
          <w:szCs w:val="20"/>
        </w:rPr>
        <w:t>a gyakorlati képzésre átirányított tanulókat a szakképzésről szóló törvény szerint megillető természetbeni juttatások biztosításának a rendjét, a tanuló felelősségbiztosításának a költségviselőjét,</w:t>
      </w:r>
    </w:p>
    <w:p w:rsidR="00D01D39" w:rsidRPr="00D01D39" w:rsidRDefault="00D01D39" w:rsidP="00D01D3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D01D39">
        <w:rPr>
          <w:rFonts w:ascii="Arial" w:hAnsi="Arial" w:cs="Arial"/>
          <w:i/>
          <w:iCs/>
          <w:sz w:val="20"/>
          <w:szCs w:val="20"/>
        </w:rPr>
        <w:t xml:space="preserve">g) </w:t>
      </w:r>
      <w:r w:rsidRPr="00D01D39">
        <w:rPr>
          <w:rFonts w:ascii="Arial" w:hAnsi="Arial" w:cs="Arial"/>
          <w:i/>
          <w:sz w:val="20"/>
          <w:szCs w:val="20"/>
        </w:rPr>
        <w:t>a gyakorlati képzéssel összefüggésben a teljesítési megbízottat megillető díjazást,</w:t>
      </w:r>
    </w:p>
    <w:p w:rsidR="00D01D39" w:rsidRPr="00D01D39" w:rsidRDefault="00D01D39" w:rsidP="00D01D3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D01D39">
        <w:rPr>
          <w:rFonts w:ascii="Arial" w:hAnsi="Arial" w:cs="Arial"/>
          <w:i/>
          <w:iCs/>
          <w:sz w:val="20"/>
          <w:szCs w:val="20"/>
        </w:rPr>
        <w:t xml:space="preserve">h) </w:t>
      </w:r>
      <w:r w:rsidRPr="00D01D39">
        <w:rPr>
          <w:rFonts w:ascii="Arial" w:hAnsi="Arial" w:cs="Arial"/>
          <w:i/>
          <w:sz w:val="20"/>
          <w:szCs w:val="20"/>
        </w:rPr>
        <w:t>a gyakorlati képzés időtartama alatt a tanuló felügyeletéről gondoskodni köteles személy megnevezését.</w:t>
      </w:r>
    </w:p>
    <w:p w:rsidR="00D01D39" w:rsidRPr="00D01D39" w:rsidRDefault="00D01D39" w:rsidP="00D01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01D39" w:rsidRPr="00D01D39" w:rsidRDefault="00D01D39" w:rsidP="00D01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01D39">
        <w:rPr>
          <w:rFonts w:ascii="Arial" w:hAnsi="Arial" w:cs="Arial"/>
          <w:i/>
          <w:sz w:val="20"/>
          <w:szCs w:val="20"/>
        </w:rPr>
        <w:t>(7) Amennyiben a hozzájárulásra kötelezett a megkötött tanulószerződésben rögzített gyakorlati képzés teljesítéséhez a gyakorlati képzési idő 50%-át meghaladó mértékben vesz igénybe teljesítési megbízottat, akkor az adott tanulószerződéses tanulóra vonatkozóan nem érvényesítheti az (1) bekezdésben foglaltakat”.</w:t>
      </w:r>
    </w:p>
    <w:p w:rsidR="00D01D39" w:rsidRPr="008E53B6" w:rsidRDefault="00D01D39" w:rsidP="00D01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6BA2" w:rsidRPr="008E53B6" w:rsidRDefault="00DE6BA2" w:rsidP="00B34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>(3) A</w:t>
      </w:r>
      <w:r w:rsidR="0033287D">
        <w:rPr>
          <w:rFonts w:ascii="Arial" w:hAnsi="Arial" w:cs="Arial"/>
          <w:sz w:val="24"/>
          <w:szCs w:val="24"/>
        </w:rPr>
        <w:t xml:space="preserve"> </w:t>
      </w:r>
      <w:r w:rsidR="0033287D" w:rsidRPr="00D01D39">
        <w:rPr>
          <w:rFonts w:ascii="Arial" w:hAnsi="Arial" w:cs="Arial"/>
          <w:b/>
          <w:color w:val="000000" w:themeColor="text1"/>
          <w:sz w:val="24"/>
          <w:szCs w:val="24"/>
        </w:rPr>
        <w:t xml:space="preserve">Szhtv. </w:t>
      </w:r>
      <w:r w:rsidR="0033287D" w:rsidRPr="0033287D">
        <w:rPr>
          <w:rFonts w:ascii="Arial" w:hAnsi="Arial" w:cs="Arial"/>
          <w:color w:val="000000" w:themeColor="text1"/>
          <w:sz w:val="24"/>
          <w:szCs w:val="24"/>
        </w:rPr>
        <w:t>27</w:t>
      </w:r>
      <w:r w:rsidR="0033287D" w:rsidRPr="0033287D">
        <w:rPr>
          <w:rFonts w:ascii="Arial" w:hAnsi="Arial" w:cs="Arial"/>
          <w:sz w:val="24"/>
          <w:szCs w:val="24"/>
        </w:rPr>
        <w:t>.</w:t>
      </w:r>
      <w:r w:rsidR="0033287D" w:rsidRPr="00D01D39">
        <w:rPr>
          <w:rFonts w:ascii="Arial" w:hAnsi="Arial" w:cs="Arial"/>
          <w:sz w:val="24"/>
          <w:szCs w:val="24"/>
        </w:rPr>
        <w:t xml:space="preserve"> §</w:t>
      </w:r>
      <w:r w:rsidRPr="008E53B6">
        <w:rPr>
          <w:rFonts w:ascii="Arial" w:hAnsi="Arial" w:cs="Arial"/>
          <w:sz w:val="24"/>
          <w:szCs w:val="24"/>
        </w:rPr>
        <w:t xml:space="preserve"> (1) és (2) bekezdés a legkésőbb 2012 szeptemberében indult felsőfokú szakképzés esetén alkalmazható.</w:t>
      </w:r>
    </w:p>
    <w:p w:rsidR="00B34995" w:rsidRDefault="00B34995" w:rsidP="00B34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34995" w:rsidRPr="0033287D" w:rsidRDefault="00DE6BA2" w:rsidP="00B34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3287D">
        <w:rPr>
          <w:rFonts w:ascii="Arial" w:hAnsi="Arial" w:cs="Arial"/>
          <w:b/>
          <w:bCs/>
          <w:sz w:val="28"/>
          <w:szCs w:val="28"/>
        </w:rPr>
        <w:t xml:space="preserve">28. § </w:t>
      </w:r>
    </w:p>
    <w:p w:rsidR="00B34995" w:rsidRDefault="00B34995" w:rsidP="00B34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763B" w:rsidRDefault="00DE6BA2" w:rsidP="00B34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(1) </w:t>
      </w:r>
      <w:r w:rsidR="00FF763B" w:rsidRPr="008E53B6">
        <w:rPr>
          <w:rFonts w:ascii="Arial" w:hAnsi="Arial" w:cs="Arial"/>
          <w:sz w:val="24"/>
          <w:szCs w:val="24"/>
        </w:rPr>
        <w:t>A</w:t>
      </w:r>
      <w:r w:rsidR="00FF763B">
        <w:rPr>
          <w:rFonts w:ascii="Arial" w:hAnsi="Arial" w:cs="Arial"/>
          <w:sz w:val="24"/>
          <w:szCs w:val="24"/>
        </w:rPr>
        <w:t xml:space="preserve"> </w:t>
      </w:r>
      <w:r w:rsidR="00FF763B" w:rsidRPr="00D01D39">
        <w:rPr>
          <w:rFonts w:ascii="Arial" w:hAnsi="Arial" w:cs="Arial"/>
          <w:b/>
          <w:color w:val="000000" w:themeColor="text1"/>
          <w:sz w:val="24"/>
          <w:szCs w:val="24"/>
        </w:rPr>
        <w:t xml:space="preserve">Szhtv. </w:t>
      </w:r>
      <w:r w:rsidR="00FF763B" w:rsidRPr="008E53B6">
        <w:rPr>
          <w:rFonts w:ascii="Arial" w:hAnsi="Arial" w:cs="Arial"/>
          <w:sz w:val="24"/>
          <w:szCs w:val="24"/>
        </w:rPr>
        <w:t>hatálybalépése előtt</w:t>
      </w:r>
      <w:r w:rsidR="00FF763B">
        <w:rPr>
          <w:rFonts w:ascii="Arial" w:hAnsi="Arial" w:cs="Arial"/>
          <w:sz w:val="24"/>
          <w:szCs w:val="24"/>
        </w:rPr>
        <w:t>.</w:t>
      </w:r>
    </w:p>
    <w:p w:rsidR="00FF763B" w:rsidRDefault="00FF763B" w:rsidP="00B34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763B" w:rsidRDefault="00FF763B" w:rsidP="00B34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D01D39">
        <w:rPr>
          <w:rFonts w:ascii="Arial" w:hAnsi="Arial" w:cs="Arial"/>
          <w:b/>
          <w:color w:val="000000" w:themeColor="text1"/>
          <w:sz w:val="24"/>
          <w:szCs w:val="24"/>
        </w:rPr>
        <w:t xml:space="preserve">Szhtv. </w:t>
      </w:r>
      <w:r w:rsidR="00DE6BA2" w:rsidRPr="008E53B6">
        <w:rPr>
          <w:rFonts w:ascii="Arial" w:hAnsi="Arial" w:cs="Arial"/>
          <w:sz w:val="24"/>
          <w:szCs w:val="24"/>
        </w:rPr>
        <w:t>hatálybalépése előtt</w:t>
      </w:r>
      <w:r>
        <w:rPr>
          <w:rFonts w:ascii="Arial" w:hAnsi="Arial" w:cs="Arial"/>
          <w:sz w:val="24"/>
          <w:szCs w:val="24"/>
        </w:rPr>
        <w:t>,</w:t>
      </w:r>
      <w:r w:rsidR="00DE6BA2" w:rsidRPr="008E53B6">
        <w:rPr>
          <w:rFonts w:ascii="Arial" w:hAnsi="Arial" w:cs="Arial"/>
          <w:sz w:val="24"/>
          <w:szCs w:val="24"/>
        </w:rPr>
        <w:t xml:space="preserve"> </w:t>
      </w:r>
    </w:p>
    <w:p w:rsidR="00FF763B" w:rsidRPr="00FF763B" w:rsidRDefault="00DE6BA2" w:rsidP="003D75B6">
      <w:pPr>
        <w:pStyle w:val="Listaszerbekezds"/>
        <w:numPr>
          <w:ilvl w:val="0"/>
          <w:numId w:val="2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763B">
        <w:rPr>
          <w:rFonts w:ascii="Arial" w:hAnsi="Arial" w:cs="Arial"/>
          <w:sz w:val="24"/>
          <w:szCs w:val="24"/>
        </w:rPr>
        <w:t xml:space="preserve">a Munkaerő-piaci Alap képzési alaprészéből, valamint </w:t>
      </w:r>
    </w:p>
    <w:p w:rsidR="00FF763B" w:rsidRDefault="00DE6BA2" w:rsidP="00FF763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annak jogelődjétől, </w:t>
      </w:r>
    </w:p>
    <w:p w:rsidR="00FF763B" w:rsidRPr="00FF763B" w:rsidRDefault="00DE6BA2" w:rsidP="003D75B6">
      <w:pPr>
        <w:pStyle w:val="Listaszerbekezds"/>
        <w:numPr>
          <w:ilvl w:val="0"/>
          <w:numId w:val="2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763B">
        <w:rPr>
          <w:rFonts w:ascii="Arial" w:hAnsi="Arial" w:cs="Arial"/>
          <w:sz w:val="24"/>
          <w:szCs w:val="24"/>
        </w:rPr>
        <w:t xml:space="preserve">a fejlesztési és képzési alaprészből </w:t>
      </w:r>
    </w:p>
    <w:p w:rsidR="00FF763B" w:rsidRDefault="00DE6BA2" w:rsidP="00FF763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kapott </w:t>
      </w:r>
    </w:p>
    <w:p w:rsidR="00FF763B" w:rsidRDefault="00DE6BA2" w:rsidP="003D75B6">
      <w:pPr>
        <w:pStyle w:val="Listaszerbekezds"/>
        <w:numPr>
          <w:ilvl w:val="0"/>
          <w:numId w:val="2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763B">
        <w:rPr>
          <w:rFonts w:ascii="Arial" w:hAnsi="Arial" w:cs="Arial"/>
          <w:sz w:val="24"/>
          <w:szCs w:val="24"/>
        </w:rPr>
        <w:t xml:space="preserve">beruházási célú támogatással megvalósított gyakorlati képzést szolgáló létesítményt, ha </w:t>
      </w:r>
    </w:p>
    <w:p w:rsidR="00FF763B" w:rsidRPr="00FF763B" w:rsidRDefault="00DE6BA2" w:rsidP="003D75B6">
      <w:pPr>
        <w:pStyle w:val="Listaszerbekezds"/>
        <w:numPr>
          <w:ilvl w:val="0"/>
          <w:numId w:val="2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763B">
        <w:rPr>
          <w:rFonts w:ascii="Arial" w:hAnsi="Arial" w:cs="Arial"/>
          <w:sz w:val="24"/>
          <w:szCs w:val="24"/>
        </w:rPr>
        <w:t xml:space="preserve">a támogatási szerződésben meghatározott időtartam még nem telt el, </w:t>
      </w:r>
    </w:p>
    <w:p w:rsidR="00FF763B" w:rsidRPr="00FF763B" w:rsidRDefault="00DE6BA2" w:rsidP="003D75B6">
      <w:pPr>
        <w:pStyle w:val="Listaszerbekezds"/>
        <w:numPr>
          <w:ilvl w:val="0"/>
          <w:numId w:val="2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763B">
        <w:rPr>
          <w:rFonts w:ascii="Arial" w:hAnsi="Arial" w:cs="Arial"/>
          <w:sz w:val="24"/>
          <w:szCs w:val="24"/>
        </w:rPr>
        <w:t xml:space="preserve">az eredeti rendeltetéstől eltérő céllal működtetni </w:t>
      </w:r>
    </w:p>
    <w:p w:rsidR="00DE6BA2" w:rsidRPr="008E53B6" w:rsidRDefault="00DE6BA2" w:rsidP="00FF763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>nem lehet.</w:t>
      </w:r>
    </w:p>
    <w:p w:rsidR="00B34995" w:rsidRDefault="00B34995" w:rsidP="00B34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763B" w:rsidRDefault="00DE6BA2" w:rsidP="00B34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(2) </w:t>
      </w:r>
      <w:r w:rsidR="00FF763B" w:rsidRPr="008E53B6">
        <w:rPr>
          <w:rFonts w:ascii="Arial" w:hAnsi="Arial" w:cs="Arial"/>
          <w:sz w:val="24"/>
          <w:szCs w:val="24"/>
        </w:rPr>
        <w:t>Amennyiben a</w:t>
      </w:r>
      <w:r w:rsidR="00FF763B">
        <w:rPr>
          <w:rFonts w:ascii="Arial" w:hAnsi="Arial" w:cs="Arial"/>
          <w:sz w:val="24"/>
          <w:szCs w:val="24"/>
        </w:rPr>
        <w:t xml:space="preserve"> </w:t>
      </w:r>
      <w:r w:rsidR="00FF763B" w:rsidRPr="00D01D39">
        <w:rPr>
          <w:rFonts w:ascii="Arial" w:hAnsi="Arial" w:cs="Arial"/>
          <w:b/>
          <w:color w:val="000000" w:themeColor="text1"/>
          <w:sz w:val="24"/>
          <w:szCs w:val="24"/>
        </w:rPr>
        <w:t xml:space="preserve">Szhtv. </w:t>
      </w:r>
      <w:r w:rsidR="00FF763B" w:rsidRPr="0033287D">
        <w:rPr>
          <w:rFonts w:ascii="Arial" w:hAnsi="Arial" w:cs="Arial"/>
          <w:color w:val="000000" w:themeColor="text1"/>
          <w:sz w:val="24"/>
          <w:szCs w:val="24"/>
        </w:rPr>
        <w:t>2</w:t>
      </w:r>
      <w:r w:rsidR="00FF763B">
        <w:rPr>
          <w:rFonts w:ascii="Arial" w:hAnsi="Arial" w:cs="Arial"/>
          <w:color w:val="000000" w:themeColor="text1"/>
          <w:sz w:val="24"/>
          <w:szCs w:val="24"/>
        </w:rPr>
        <w:t>8</w:t>
      </w:r>
      <w:r w:rsidR="00FF763B" w:rsidRPr="0033287D">
        <w:rPr>
          <w:rFonts w:ascii="Arial" w:hAnsi="Arial" w:cs="Arial"/>
          <w:sz w:val="24"/>
          <w:szCs w:val="24"/>
        </w:rPr>
        <w:t>.</w:t>
      </w:r>
      <w:r w:rsidR="00FF763B" w:rsidRPr="00D01D39">
        <w:rPr>
          <w:rFonts w:ascii="Arial" w:hAnsi="Arial" w:cs="Arial"/>
          <w:sz w:val="24"/>
          <w:szCs w:val="24"/>
        </w:rPr>
        <w:t xml:space="preserve"> §</w:t>
      </w:r>
      <w:r w:rsidR="00FF763B" w:rsidRPr="008E53B6">
        <w:rPr>
          <w:rFonts w:ascii="Arial" w:hAnsi="Arial" w:cs="Arial"/>
          <w:sz w:val="24"/>
          <w:szCs w:val="24"/>
        </w:rPr>
        <w:t xml:space="preserve"> (1) bekezdés szerinti gyakorlati képzést szolgáló létesítmény eredeti rendeltetésének megfel</w:t>
      </w:r>
      <w:r w:rsidR="00FF763B">
        <w:rPr>
          <w:rFonts w:ascii="Arial" w:hAnsi="Arial" w:cs="Arial"/>
          <w:sz w:val="24"/>
          <w:szCs w:val="24"/>
        </w:rPr>
        <w:t>elően tovább nem működtethető.</w:t>
      </w:r>
    </w:p>
    <w:p w:rsidR="00FF763B" w:rsidRDefault="00FF763B" w:rsidP="00B34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0EEA" w:rsidRDefault="00DE6BA2" w:rsidP="00B34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>Amennyiben a</w:t>
      </w:r>
      <w:r w:rsidR="00FF763B">
        <w:rPr>
          <w:rFonts w:ascii="Arial" w:hAnsi="Arial" w:cs="Arial"/>
          <w:sz w:val="24"/>
          <w:szCs w:val="24"/>
        </w:rPr>
        <w:t xml:space="preserve"> </w:t>
      </w:r>
      <w:r w:rsidR="00FF763B" w:rsidRPr="00D01D39">
        <w:rPr>
          <w:rFonts w:ascii="Arial" w:hAnsi="Arial" w:cs="Arial"/>
          <w:b/>
          <w:color w:val="000000" w:themeColor="text1"/>
          <w:sz w:val="24"/>
          <w:szCs w:val="24"/>
        </w:rPr>
        <w:t xml:space="preserve">Szhtv. </w:t>
      </w:r>
      <w:r w:rsidR="00FF763B" w:rsidRPr="0033287D">
        <w:rPr>
          <w:rFonts w:ascii="Arial" w:hAnsi="Arial" w:cs="Arial"/>
          <w:color w:val="000000" w:themeColor="text1"/>
          <w:sz w:val="24"/>
          <w:szCs w:val="24"/>
        </w:rPr>
        <w:t>2</w:t>
      </w:r>
      <w:r w:rsidR="00FF763B">
        <w:rPr>
          <w:rFonts w:ascii="Arial" w:hAnsi="Arial" w:cs="Arial"/>
          <w:color w:val="000000" w:themeColor="text1"/>
          <w:sz w:val="24"/>
          <w:szCs w:val="24"/>
        </w:rPr>
        <w:t>8</w:t>
      </w:r>
      <w:r w:rsidR="00FF763B" w:rsidRPr="0033287D">
        <w:rPr>
          <w:rFonts w:ascii="Arial" w:hAnsi="Arial" w:cs="Arial"/>
          <w:sz w:val="24"/>
          <w:szCs w:val="24"/>
        </w:rPr>
        <w:t>.</w:t>
      </w:r>
      <w:r w:rsidR="00FF763B" w:rsidRPr="00D01D39">
        <w:rPr>
          <w:rFonts w:ascii="Arial" w:hAnsi="Arial" w:cs="Arial"/>
          <w:sz w:val="24"/>
          <w:szCs w:val="24"/>
        </w:rPr>
        <w:t xml:space="preserve"> §</w:t>
      </w:r>
      <w:r w:rsidRPr="008E53B6">
        <w:rPr>
          <w:rFonts w:ascii="Arial" w:hAnsi="Arial" w:cs="Arial"/>
          <w:sz w:val="24"/>
          <w:szCs w:val="24"/>
        </w:rPr>
        <w:t xml:space="preserve"> (1) bekezdés szerinti gyakorlati képzést szolgáló létesítmény eredeti rendeltetésének megfelelően tovább nem működtethető, </w:t>
      </w:r>
    </w:p>
    <w:p w:rsidR="000A0EEA" w:rsidRPr="000A0EEA" w:rsidRDefault="00DE6BA2" w:rsidP="003D75B6">
      <w:pPr>
        <w:pStyle w:val="Listaszerbekezds"/>
        <w:numPr>
          <w:ilvl w:val="0"/>
          <w:numId w:val="2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0EEA">
        <w:rPr>
          <w:rFonts w:ascii="Arial" w:hAnsi="Arial" w:cs="Arial"/>
          <w:sz w:val="24"/>
          <w:szCs w:val="24"/>
        </w:rPr>
        <w:t xml:space="preserve">a létesítmény szükségessé váló elidegenítése esetén </w:t>
      </w:r>
    </w:p>
    <w:p w:rsidR="000A0EEA" w:rsidRPr="000A0EEA" w:rsidRDefault="00DE6BA2" w:rsidP="003D75B6">
      <w:pPr>
        <w:pStyle w:val="Listaszerbekezds"/>
        <w:numPr>
          <w:ilvl w:val="0"/>
          <w:numId w:val="2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0EEA">
        <w:rPr>
          <w:rFonts w:ascii="Arial" w:hAnsi="Arial" w:cs="Arial"/>
          <w:sz w:val="24"/>
          <w:szCs w:val="24"/>
        </w:rPr>
        <w:t xml:space="preserve">elővásárlási jog illeti az érintett szakképző iskola fenntartóját, feltéve, hogy </w:t>
      </w:r>
    </w:p>
    <w:p w:rsidR="000A0EEA" w:rsidRDefault="00DE6BA2" w:rsidP="000A0EE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a létesítményt </w:t>
      </w:r>
    </w:p>
    <w:p w:rsidR="000A0EEA" w:rsidRPr="000A0EEA" w:rsidRDefault="00DE6BA2" w:rsidP="003D75B6">
      <w:pPr>
        <w:pStyle w:val="Listaszerbekezds"/>
        <w:numPr>
          <w:ilvl w:val="0"/>
          <w:numId w:val="2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0EEA">
        <w:rPr>
          <w:rFonts w:ascii="Arial" w:hAnsi="Arial" w:cs="Arial"/>
          <w:sz w:val="24"/>
          <w:szCs w:val="24"/>
        </w:rPr>
        <w:t>szakképző iskolai tanulók</w:t>
      </w:r>
      <w:r w:rsidR="000A0EEA" w:rsidRPr="000A0EEA">
        <w:rPr>
          <w:rFonts w:ascii="Arial" w:hAnsi="Arial" w:cs="Arial"/>
          <w:sz w:val="24"/>
          <w:szCs w:val="24"/>
        </w:rPr>
        <w:t>,</w:t>
      </w:r>
    </w:p>
    <w:p w:rsidR="000A0EEA" w:rsidRPr="000A0EEA" w:rsidRDefault="00DE6BA2" w:rsidP="003D75B6">
      <w:pPr>
        <w:pStyle w:val="Listaszerbekezds"/>
        <w:numPr>
          <w:ilvl w:val="0"/>
          <w:numId w:val="2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0EEA">
        <w:rPr>
          <w:rFonts w:ascii="Arial" w:hAnsi="Arial" w:cs="Arial"/>
          <w:sz w:val="24"/>
          <w:szCs w:val="24"/>
        </w:rPr>
        <w:t xml:space="preserve">gyakorlati képzésére </w:t>
      </w:r>
    </w:p>
    <w:p w:rsidR="000A0EEA" w:rsidRDefault="00DE6BA2" w:rsidP="000A0EE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kívánja továbbműködtetni. </w:t>
      </w:r>
    </w:p>
    <w:p w:rsidR="000A0EEA" w:rsidRDefault="000A0EEA" w:rsidP="00B34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1DA2" w:rsidRDefault="003C1D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E0DF5" w:rsidRDefault="00DE6BA2" w:rsidP="00B34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lastRenderedPageBreak/>
        <w:t xml:space="preserve">Amennyiben a szakképző iskola fenntartója elővásárlási jogával nem él, akkor az azt a hozzájárulásra kötelezettet illeti meg, aki </w:t>
      </w:r>
    </w:p>
    <w:p w:rsidR="00FE0DF5" w:rsidRPr="00FE0DF5" w:rsidRDefault="00DE6BA2" w:rsidP="003D75B6">
      <w:pPr>
        <w:pStyle w:val="Listaszerbekezds"/>
        <w:numPr>
          <w:ilvl w:val="0"/>
          <w:numId w:val="2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0DF5">
        <w:rPr>
          <w:rFonts w:ascii="Arial" w:hAnsi="Arial" w:cs="Arial"/>
          <w:sz w:val="24"/>
          <w:szCs w:val="24"/>
        </w:rPr>
        <w:t xml:space="preserve">a legelőnyösebb vételi ajánlatot teszi, </w:t>
      </w:r>
    </w:p>
    <w:p w:rsidR="00FE0DF5" w:rsidRDefault="00DE6BA2" w:rsidP="00FE0DF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feltéve, hogy </w:t>
      </w:r>
    </w:p>
    <w:p w:rsidR="00FE0DF5" w:rsidRPr="00FE0DF5" w:rsidRDefault="00DE6BA2" w:rsidP="003D75B6">
      <w:pPr>
        <w:pStyle w:val="Listaszerbekezds"/>
        <w:numPr>
          <w:ilvl w:val="0"/>
          <w:numId w:val="2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0DF5">
        <w:rPr>
          <w:rFonts w:ascii="Arial" w:hAnsi="Arial" w:cs="Arial"/>
          <w:sz w:val="24"/>
          <w:szCs w:val="24"/>
        </w:rPr>
        <w:t xml:space="preserve">a létesítményt </w:t>
      </w:r>
    </w:p>
    <w:p w:rsidR="00FE0DF5" w:rsidRPr="00FE0DF5" w:rsidRDefault="00DE6BA2" w:rsidP="003D75B6">
      <w:pPr>
        <w:pStyle w:val="Listaszerbekezds"/>
        <w:numPr>
          <w:ilvl w:val="0"/>
          <w:numId w:val="2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0DF5">
        <w:rPr>
          <w:rFonts w:ascii="Arial" w:hAnsi="Arial" w:cs="Arial"/>
          <w:sz w:val="24"/>
          <w:szCs w:val="24"/>
        </w:rPr>
        <w:t>szakképző iskolai tanulók</w:t>
      </w:r>
      <w:r w:rsidR="00FE0DF5" w:rsidRPr="00FE0DF5">
        <w:rPr>
          <w:rFonts w:ascii="Arial" w:hAnsi="Arial" w:cs="Arial"/>
          <w:sz w:val="24"/>
          <w:szCs w:val="24"/>
        </w:rPr>
        <w:t>,</w:t>
      </w:r>
      <w:r w:rsidRPr="00FE0DF5">
        <w:rPr>
          <w:rFonts w:ascii="Arial" w:hAnsi="Arial" w:cs="Arial"/>
          <w:sz w:val="24"/>
          <w:szCs w:val="24"/>
        </w:rPr>
        <w:t xml:space="preserve"> </w:t>
      </w:r>
    </w:p>
    <w:p w:rsidR="00FE0DF5" w:rsidRPr="00FE0DF5" w:rsidRDefault="00DE6BA2" w:rsidP="003D75B6">
      <w:pPr>
        <w:pStyle w:val="Listaszerbekezds"/>
        <w:numPr>
          <w:ilvl w:val="0"/>
          <w:numId w:val="2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0DF5">
        <w:rPr>
          <w:rFonts w:ascii="Arial" w:hAnsi="Arial" w:cs="Arial"/>
          <w:sz w:val="24"/>
          <w:szCs w:val="24"/>
        </w:rPr>
        <w:t xml:space="preserve">gyakorlati képzésére </w:t>
      </w:r>
    </w:p>
    <w:p w:rsidR="00FE0DF5" w:rsidRDefault="00DE6BA2" w:rsidP="00FE0DF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kívánja továbbműködtetni. </w:t>
      </w:r>
    </w:p>
    <w:p w:rsidR="00FE0DF5" w:rsidRDefault="00FE0DF5" w:rsidP="00B34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0DF5" w:rsidRDefault="00DE6BA2" w:rsidP="00B34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A vételi ajánlatok elbírálásáról a szakképzésért és felnőttképzésért felelős miniszter dönt. </w:t>
      </w:r>
    </w:p>
    <w:p w:rsidR="00FE0DF5" w:rsidRDefault="00FE0DF5" w:rsidP="00B34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0DF5" w:rsidRDefault="00DE6BA2" w:rsidP="00B34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 xml:space="preserve">Ha az elővásárlási jog jogosultjai e jogukkal nem élnek, akkor </w:t>
      </w:r>
    </w:p>
    <w:p w:rsidR="00FE0DF5" w:rsidRPr="00FE0DF5" w:rsidRDefault="00DE6BA2" w:rsidP="003D75B6">
      <w:pPr>
        <w:pStyle w:val="Listaszerbekezds"/>
        <w:numPr>
          <w:ilvl w:val="0"/>
          <w:numId w:val="2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0DF5">
        <w:rPr>
          <w:rFonts w:ascii="Arial" w:hAnsi="Arial" w:cs="Arial"/>
          <w:sz w:val="24"/>
          <w:szCs w:val="24"/>
        </w:rPr>
        <w:t>az ingatlan vételárából</w:t>
      </w:r>
      <w:r w:rsidR="00FE0DF5" w:rsidRPr="00FE0DF5">
        <w:rPr>
          <w:rFonts w:ascii="Arial" w:hAnsi="Arial" w:cs="Arial"/>
          <w:sz w:val="24"/>
          <w:szCs w:val="24"/>
        </w:rPr>
        <w:t>,</w:t>
      </w:r>
      <w:r w:rsidRPr="00FE0DF5">
        <w:rPr>
          <w:rFonts w:ascii="Arial" w:hAnsi="Arial" w:cs="Arial"/>
          <w:sz w:val="24"/>
          <w:szCs w:val="24"/>
        </w:rPr>
        <w:t xml:space="preserve"> </w:t>
      </w:r>
    </w:p>
    <w:p w:rsidR="00FE0DF5" w:rsidRPr="00FE0DF5" w:rsidRDefault="00DE6BA2" w:rsidP="003D75B6">
      <w:pPr>
        <w:pStyle w:val="Listaszerbekezds"/>
        <w:numPr>
          <w:ilvl w:val="0"/>
          <w:numId w:val="2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0DF5">
        <w:rPr>
          <w:rFonts w:ascii="Arial" w:hAnsi="Arial" w:cs="Arial"/>
          <w:sz w:val="24"/>
          <w:szCs w:val="24"/>
        </w:rPr>
        <w:t xml:space="preserve">a </w:t>
      </w:r>
      <w:r w:rsidR="00FE0DF5" w:rsidRPr="00D01D39">
        <w:rPr>
          <w:rFonts w:ascii="Arial" w:hAnsi="Arial" w:cs="Arial"/>
          <w:b/>
          <w:color w:val="000000" w:themeColor="text1"/>
          <w:sz w:val="24"/>
          <w:szCs w:val="24"/>
        </w:rPr>
        <w:t>Szhtv.</w:t>
      </w:r>
      <w:r w:rsidR="00FE0DF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E0DF5">
        <w:rPr>
          <w:rFonts w:ascii="Arial" w:hAnsi="Arial" w:cs="Arial"/>
          <w:sz w:val="24"/>
          <w:szCs w:val="24"/>
        </w:rPr>
        <w:t xml:space="preserve">22. § (3) bekezdésében meghatározottak szerint </w:t>
      </w:r>
    </w:p>
    <w:p w:rsidR="00FE0DF5" w:rsidRPr="00FE0DF5" w:rsidRDefault="00DE6BA2" w:rsidP="003D75B6">
      <w:pPr>
        <w:pStyle w:val="Listaszerbekezds"/>
        <w:numPr>
          <w:ilvl w:val="0"/>
          <w:numId w:val="2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0DF5">
        <w:rPr>
          <w:rFonts w:ascii="Arial" w:hAnsi="Arial" w:cs="Arial"/>
          <w:sz w:val="24"/>
          <w:szCs w:val="24"/>
        </w:rPr>
        <w:t xml:space="preserve">az ingatlanhoz nyújtott támogatást </w:t>
      </w:r>
    </w:p>
    <w:p w:rsidR="00DE6BA2" w:rsidRDefault="00DE6BA2" w:rsidP="00FE0DF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E53B6">
        <w:rPr>
          <w:rFonts w:ascii="Arial" w:hAnsi="Arial" w:cs="Arial"/>
          <w:sz w:val="24"/>
          <w:szCs w:val="24"/>
        </w:rPr>
        <w:t>vissza kell fizetni.</w:t>
      </w:r>
    </w:p>
    <w:p w:rsidR="00FE0DF5" w:rsidRDefault="00FE0DF5" w:rsidP="00FE0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0DF5" w:rsidRPr="000C7DF4" w:rsidRDefault="00FE0DF5" w:rsidP="00FE0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0C7DF4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„Szhtv. </w:t>
      </w:r>
    </w:p>
    <w:p w:rsidR="00FE0DF5" w:rsidRPr="000C7DF4" w:rsidRDefault="00FE0DF5" w:rsidP="00FE0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FE0DF5" w:rsidRPr="000C7DF4" w:rsidRDefault="00FE0DF5" w:rsidP="00FE0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C7DF4">
        <w:rPr>
          <w:rFonts w:ascii="Arial" w:hAnsi="Arial" w:cs="Arial"/>
          <w:i/>
          <w:sz w:val="20"/>
          <w:szCs w:val="20"/>
        </w:rPr>
        <w:t>22. §</w:t>
      </w:r>
    </w:p>
    <w:p w:rsidR="00FE0DF5" w:rsidRPr="000C7DF4" w:rsidRDefault="00FE0DF5" w:rsidP="00FE0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C7DF4" w:rsidRPr="000C7DF4" w:rsidRDefault="000C7DF4" w:rsidP="000C7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C7DF4">
        <w:rPr>
          <w:rFonts w:ascii="Arial" w:hAnsi="Arial" w:cs="Arial"/>
          <w:i/>
          <w:sz w:val="20"/>
          <w:szCs w:val="20"/>
        </w:rPr>
        <w:t>(3) Ha a támogatásban részesülő a támogatást nem a támogatási szerződésben meghatározott célra fordítja, vagy a kapott támogatásból beszerzett eszközt, illetve megvalósított létesítményt nem a támogatási szerződésben meghatározott rendeltetésének megfelelően használja, továbbá a beszerzett eszköz a támogatási szerződésben meghatározott idő előtt kikerül a kedvezményezett birtokából, illetve a létesítményt megszünteti, a kapott összeget visszafizetendő kölcsönként kell kezelni, és azt a támogatás folyósításától a mindenkori jegybanki alapkamat kétszeresével növelt összegben a Nemzeti Foglalkoztatási Alap Magyar Államkincstárnál vezetett számlájára az alaprész javára vissza kell fizetni. A visszafizetett támogatás összegével a tőketartalékot - a lekötött tartalék megszüntetése után - csökkenteni kell”.</w:t>
      </w:r>
    </w:p>
    <w:p w:rsidR="000C7DF4" w:rsidRPr="000C7DF4" w:rsidRDefault="000C7DF4" w:rsidP="00FE0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E2680" w:rsidRDefault="00DE6BA2" w:rsidP="00FE0D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E53B6">
        <w:rPr>
          <w:rFonts w:ascii="Arial" w:hAnsi="Arial" w:cs="Arial"/>
          <w:b/>
          <w:bCs/>
          <w:sz w:val="24"/>
          <w:szCs w:val="24"/>
        </w:rPr>
        <w:t xml:space="preserve">28/A. § </w:t>
      </w:r>
    </w:p>
    <w:p w:rsidR="00DE2680" w:rsidRDefault="00DE2680" w:rsidP="00FE0D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E2680" w:rsidRDefault="00DE6BA2" w:rsidP="00DE2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2680">
        <w:rPr>
          <w:rFonts w:ascii="Arial" w:hAnsi="Arial" w:cs="Arial"/>
          <w:sz w:val="24"/>
          <w:szCs w:val="24"/>
        </w:rPr>
        <w:t xml:space="preserve">Az </w:t>
      </w:r>
    </w:p>
    <w:p w:rsidR="00DE2680" w:rsidRPr="00DE2680" w:rsidRDefault="00DE6BA2" w:rsidP="003D75B6">
      <w:pPr>
        <w:pStyle w:val="Listaszerbekezds"/>
        <w:numPr>
          <w:ilvl w:val="0"/>
          <w:numId w:val="2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2680">
        <w:rPr>
          <w:rFonts w:ascii="Arial" w:hAnsi="Arial" w:cs="Arial"/>
          <w:sz w:val="24"/>
          <w:szCs w:val="24"/>
        </w:rPr>
        <w:t xml:space="preserve">alaprész és jogelődjei központi keretéből, valamint </w:t>
      </w:r>
    </w:p>
    <w:p w:rsidR="00DE2680" w:rsidRPr="00DE2680" w:rsidRDefault="00DE6BA2" w:rsidP="003D75B6">
      <w:pPr>
        <w:pStyle w:val="Listaszerbekezds"/>
        <w:numPr>
          <w:ilvl w:val="0"/>
          <w:numId w:val="2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2680">
        <w:rPr>
          <w:rFonts w:ascii="Arial" w:hAnsi="Arial" w:cs="Arial"/>
          <w:sz w:val="24"/>
          <w:szCs w:val="24"/>
        </w:rPr>
        <w:t xml:space="preserve">alaprész decentralizált keretéből </w:t>
      </w:r>
    </w:p>
    <w:p w:rsidR="00DE2680" w:rsidRDefault="00DE6BA2" w:rsidP="00DE268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E2680">
        <w:rPr>
          <w:rFonts w:ascii="Arial" w:hAnsi="Arial" w:cs="Arial"/>
          <w:sz w:val="24"/>
          <w:szCs w:val="24"/>
        </w:rPr>
        <w:t xml:space="preserve">nyújtott támogatásból, továbbá </w:t>
      </w:r>
    </w:p>
    <w:p w:rsidR="00DE2680" w:rsidRDefault="00DE6BA2" w:rsidP="003D75B6">
      <w:pPr>
        <w:pStyle w:val="Listaszerbekezds"/>
        <w:numPr>
          <w:ilvl w:val="0"/>
          <w:numId w:val="2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2680">
        <w:rPr>
          <w:rFonts w:ascii="Arial" w:hAnsi="Arial" w:cs="Arial"/>
          <w:sz w:val="24"/>
          <w:szCs w:val="24"/>
        </w:rPr>
        <w:t>a szakképzési hozzájárulásról</w:t>
      </w:r>
      <w:r w:rsidR="00DE2680" w:rsidRPr="00DE2680">
        <w:rPr>
          <w:rFonts w:ascii="Arial" w:hAnsi="Arial" w:cs="Arial"/>
          <w:sz w:val="24"/>
          <w:szCs w:val="24"/>
        </w:rPr>
        <w:t>,</w:t>
      </w:r>
      <w:r w:rsidRPr="00DE2680">
        <w:rPr>
          <w:rFonts w:ascii="Arial" w:hAnsi="Arial" w:cs="Arial"/>
          <w:sz w:val="24"/>
          <w:szCs w:val="24"/>
        </w:rPr>
        <w:t xml:space="preserve"> és a képzés fejlesztésének támogatásáról szóló 2003. évi LXXXVI. törvény </w:t>
      </w:r>
    </w:p>
    <w:p w:rsidR="00DE2680" w:rsidRDefault="00DE6BA2" w:rsidP="003D75B6">
      <w:pPr>
        <w:pStyle w:val="Listaszerbekezds"/>
        <w:numPr>
          <w:ilvl w:val="0"/>
          <w:numId w:val="2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2680">
        <w:rPr>
          <w:rFonts w:ascii="Arial" w:hAnsi="Arial" w:cs="Arial"/>
          <w:sz w:val="24"/>
          <w:szCs w:val="24"/>
        </w:rPr>
        <w:t xml:space="preserve">2011. december 31-én hatályos rendelkezései szerint </w:t>
      </w:r>
    </w:p>
    <w:p w:rsidR="00DE2680" w:rsidRDefault="00DE6BA2" w:rsidP="003D75B6">
      <w:pPr>
        <w:pStyle w:val="Listaszerbekezds"/>
        <w:numPr>
          <w:ilvl w:val="0"/>
          <w:numId w:val="2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2680">
        <w:rPr>
          <w:rFonts w:ascii="Arial" w:hAnsi="Arial" w:cs="Arial"/>
          <w:sz w:val="24"/>
          <w:szCs w:val="24"/>
        </w:rPr>
        <w:t xml:space="preserve">fogadott fejlesztési támogatásból </w:t>
      </w:r>
    </w:p>
    <w:p w:rsidR="00DE2680" w:rsidRDefault="00DE6BA2" w:rsidP="00DE2680">
      <w:pPr>
        <w:pStyle w:val="Listaszerbekezds"/>
        <w:autoSpaceDE w:val="0"/>
        <w:autoSpaceDN w:val="0"/>
        <w:adjustRightInd w:val="0"/>
        <w:spacing w:after="0" w:line="240" w:lineRule="auto"/>
        <w:ind w:left="1070"/>
        <w:rPr>
          <w:rFonts w:ascii="Arial" w:hAnsi="Arial" w:cs="Arial"/>
          <w:sz w:val="24"/>
          <w:szCs w:val="24"/>
        </w:rPr>
      </w:pPr>
      <w:r w:rsidRPr="00DE2680">
        <w:rPr>
          <w:rFonts w:ascii="Arial" w:hAnsi="Arial" w:cs="Arial"/>
          <w:sz w:val="24"/>
          <w:szCs w:val="24"/>
        </w:rPr>
        <w:t xml:space="preserve">megvalósuló fejlesztések esetén </w:t>
      </w:r>
    </w:p>
    <w:p w:rsidR="00DE2680" w:rsidRDefault="00DE6BA2" w:rsidP="003D75B6">
      <w:pPr>
        <w:pStyle w:val="Listaszerbekezds"/>
        <w:numPr>
          <w:ilvl w:val="0"/>
          <w:numId w:val="2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2680">
        <w:rPr>
          <w:rFonts w:ascii="Arial" w:hAnsi="Arial" w:cs="Arial"/>
          <w:sz w:val="24"/>
          <w:szCs w:val="24"/>
        </w:rPr>
        <w:t>a támogatott</w:t>
      </w:r>
      <w:r w:rsidR="00DE2680">
        <w:rPr>
          <w:rFonts w:ascii="Arial" w:hAnsi="Arial" w:cs="Arial"/>
          <w:sz w:val="24"/>
          <w:szCs w:val="24"/>
        </w:rPr>
        <w:t>,</w:t>
      </w:r>
      <w:r w:rsidRPr="00DE2680">
        <w:rPr>
          <w:rFonts w:ascii="Arial" w:hAnsi="Arial" w:cs="Arial"/>
          <w:sz w:val="24"/>
          <w:szCs w:val="24"/>
        </w:rPr>
        <w:t xml:space="preserve"> </w:t>
      </w:r>
    </w:p>
    <w:p w:rsidR="00DE2680" w:rsidRDefault="00DE6BA2" w:rsidP="003D75B6">
      <w:pPr>
        <w:pStyle w:val="Listaszerbekezds"/>
        <w:numPr>
          <w:ilvl w:val="0"/>
          <w:numId w:val="2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2680">
        <w:rPr>
          <w:rFonts w:ascii="Arial" w:hAnsi="Arial" w:cs="Arial"/>
          <w:sz w:val="24"/>
          <w:szCs w:val="24"/>
        </w:rPr>
        <w:t>a tárgyi eszközt köteles elkülönítetten nyilvántartani és 5 évig</w:t>
      </w:r>
      <w:r w:rsidR="00DE2680">
        <w:rPr>
          <w:rFonts w:ascii="Arial" w:hAnsi="Arial" w:cs="Arial"/>
          <w:sz w:val="24"/>
          <w:szCs w:val="24"/>
        </w:rPr>
        <w:t>,</w:t>
      </w:r>
      <w:r w:rsidRPr="00DE2680">
        <w:rPr>
          <w:rFonts w:ascii="Arial" w:hAnsi="Arial" w:cs="Arial"/>
          <w:sz w:val="24"/>
          <w:szCs w:val="24"/>
        </w:rPr>
        <w:t xml:space="preserve"> </w:t>
      </w:r>
    </w:p>
    <w:p w:rsidR="00DE2680" w:rsidRDefault="00DE6BA2" w:rsidP="003D75B6">
      <w:pPr>
        <w:pStyle w:val="Listaszerbekezds"/>
        <w:numPr>
          <w:ilvl w:val="0"/>
          <w:numId w:val="2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2680">
        <w:rPr>
          <w:rFonts w:ascii="Arial" w:hAnsi="Arial" w:cs="Arial"/>
          <w:sz w:val="24"/>
          <w:szCs w:val="24"/>
        </w:rPr>
        <w:t>ingatlan esetén 10 évig</w:t>
      </w:r>
      <w:r w:rsidR="00DE2680">
        <w:rPr>
          <w:rFonts w:ascii="Arial" w:hAnsi="Arial" w:cs="Arial"/>
          <w:sz w:val="24"/>
          <w:szCs w:val="24"/>
        </w:rPr>
        <w:t>,</w:t>
      </w:r>
    </w:p>
    <w:p w:rsidR="00DE2680" w:rsidRPr="00DE2680" w:rsidRDefault="00DE6BA2" w:rsidP="003D75B6">
      <w:pPr>
        <w:pStyle w:val="Listaszerbekezds"/>
        <w:numPr>
          <w:ilvl w:val="0"/>
          <w:numId w:val="2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2680">
        <w:rPr>
          <w:rFonts w:ascii="Arial" w:hAnsi="Arial" w:cs="Arial"/>
          <w:sz w:val="24"/>
          <w:szCs w:val="24"/>
        </w:rPr>
        <w:t xml:space="preserve">költségvetési hozzájárulással támogatott </w:t>
      </w:r>
    </w:p>
    <w:p w:rsidR="00DE2680" w:rsidRPr="00DE2680" w:rsidRDefault="00DE6BA2" w:rsidP="003C1DA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DE2680">
        <w:rPr>
          <w:rFonts w:ascii="Arial" w:hAnsi="Arial" w:cs="Arial"/>
          <w:sz w:val="24"/>
          <w:szCs w:val="24"/>
        </w:rPr>
        <w:t>gyakorlati képzés céljaira használni.</w:t>
      </w:r>
    </w:p>
    <w:p w:rsidR="00DE2680" w:rsidRDefault="00DE268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DE2680" w:rsidRPr="005960D5" w:rsidRDefault="00DE6BA2" w:rsidP="00596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960D5">
        <w:rPr>
          <w:rFonts w:ascii="Arial" w:hAnsi="Arial" w:cs="Arial"/>
          <w:b/>
          <w:bCs/>
          <w:sz w:val="28"/>
          <w:szCs w:val="28"/>
        </w:rPr>
        <w:lastRenderedPageBreak/>
        <w:t xml:space="preserve">29. § </w:t>
      </w:r>
    </w:p>
    <w:p w:rsidR="00DE2680" w:rsidRPr="005960D5" w:rsidRDefault="00DE2680" w:rsidP="00596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56D9B" w:rsidRDefault="00DE6BA2" w:rsidP="00596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60D5">
        <w:rPr>
          <w:rFonts w:ascii="Arial" w:hAnsi="Arial" w:cs="Arial"/>
          <w:sz w:val="24"/>
          <w:szCs w:val="24"/>
        </w:rPr>
        <w:t>Ha a hozzájárulásra kötelezett</w:t>
      </w:r>
      <w:r w:rsidR="00256D9B">
        <w:rPr>
          <w:rFonts w:ascii="Arial" w:hAnsi="Arial" w:cs="Arial"/>
          <w:sz w:val="24"/>
          <w:szCs w:val="24"/>
        </w:rPr>
        <w:t>,</w:t>
      </w:r>
      <w:r w:rsidRPr="005960D5">
        <w:rPr>
          <w:rFonts w:ascii="Arial" w:hAnsi="Arial" w:cs="Arial"/>
          <w:sz w:val="24"/>
          <w:szCs w:val="24"/>
        </w:rPr>
        <w:t xml:space="preserve"> </w:t>
      </w:r>
    </w:p>
    <w:p w:rsidR="00256D9B" w:rsidRPr="00256D9B" w:rsidRDefault="00DE6BA2" w:rsidP="003D75B6">
      <w:pPr>
        <w:pStyle w:val="Listaszerbekezds"/>
        <w:numPr>
          <w:ilvl w:val="0"/>
          <w:numId w:val="2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6D9B">
        <w:rPr>
          <w:rFonts w:ascii="Arial" w:hAnsi="Arial" w:cs="Arial"/>
          <w:sz w:val="24"/>
          <w:szCs w:val="24"/>
        </w:rPr>
        <w:t>az általa</w:t>
      </w:r>
      <w:r w:rsidR="00256D9B">
        <w:rPr>
          <w:rFonts w:ascii="Arial" w:hAnsi="Arial" w:cs="Arial"/>
          <w:sz w:val="24"/>
          <w:szCs w:val="24"/>
        </w:rPr>
        <w:t>,</w:t>
      </w:r>
      <w:r w:rsidRPr="00256D9B">
        <w:rPr>
          <w:rFonts w:ascii="Arial" w:hAnsi="Arial" w:cs="Arial"/>
          <w:sz w:val="24"/>
          <w:szCs w:val="24"/>
        </w:rPr>
        <w:t xml:space="preserve"> </w:t>
      </w:r>
      <w:r w:rsidR="00256D9B" w:rsidRPr="00256D9B">
        <w:rPr>
          <w:rFonts w:ascii="Arial" w:hAnsi="Arial" w:cs="Arial"/>
          <w:sz w:val="24"/>
          <w:szCs w:val="24"/>
        </w:rPr>
        <w:t xml:space="preserve">a </w:t>
      </w:r>
      <w:r w:rsidR="00256D9B" w:rsidRPr="00256D9B">
        <w:rPr>
          <w:rFonts w:ascii="Arial" w:hAnsi="Arial" w:cs="Arial"/>
          <w:b/>
          <w:color w:val="000000" w:themeColor="text1"/>
          <w:sz w:val="24"/>
          <w:szCs w:val="24"/>
        </w:rPr>
        <w:t xml:space="preserve">Szhtv. </w:t>
      </w:r>
      <w:r w:rsidRPr="00256D9B">
        <w:rPr>
          <w:rFonts w:ascii="Arial" w:hAnsi="Arial" w:cs="Arial"/>
          <w:sz w:val="24"/>
          <w:szCs w:val="24"/>
        </w:rPr>
        <w:t xml:space="preserve">hatálybalépése előtt megkötött </w:t>
      </w:r>
    </w:p>
    <w:p w:rsidR="00256D9B" w:rsidRPr="00256D9B" w:rsidRDefault="00256D9B" w:rsidP="003D75B6">
      <w:pPr>
        <w:pStyle w:val="Listaszerbekezds"/>
        <w:numPr>
          <w:ilvl w:val="0"/>
          <w:numId w:val="2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6D9B">
        <w:rPr>
          <w:rFonts w:ascii="Arial" w:hAnsi="Arial" w:cs="Arial"/>
          <w:sz w:val="24"/>
          <w:szCs w:val="24"/>
        </w:rPr>
        <w:t>T</w:t>
      </w:r>
      <w:r w:rsidR="00DE6BA2" w:rsidRPr="00256D9B">
        <w:rPr>
          <w:rFonts w:ascii="Arial" w:hAnsi="Arial" w:cs="Arial"/>
          <w:sz w:val="24"/>
          <w:szCs w:val="24"/>
        </w:rPr>
        <w:t>anulószerződést</w:t>
      </w:r>
      <w:r w:rsidRPr="00256D9B">
        <w:rPr>
          <w:rFonts w:ascii="Arial" w:hAnsi="Arial" w:cs="Arial"/>
          <w:sz w:val="24"/>
          <w:szCs w:val="24"/>
        </w:rPr>
        <w:t xml:space="preserve">, </w:t>
      </w:r>
      <w:r w:rsidR="00DE6BA2" w:rsidRPr="00256D9B">
        <w:rPr>
          <w:rFonts w:ascii="Arial" w:hAnsi="Arial" w:cs="Arial"/>
          <w:sz w:val="24"/>
          <w:szCs w:val="24"/>
        </w:rPr>
        <w:t xml:space="preserve">vagy </w:t>
      </w:r>
    </w:p>
    <w:p w:rsidR="00256D9B" w:rsidRPr="00256D9B" w:rsidRDefault="00256D9B" w:rsidP="003D75B6">
      <w:pPr>
        <w:pStyle w:val="Listaszerbekezds"/>
        <w:numPr>
          <w:ilvl w:val="0"/>
          <w:numId w:val="2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6D9B">
        <w:rPr>
          <w:rFonts w:ascii="Arial" w:hAnsi="Arial" w:cs="Arial"/>
          <w:sz w:val="24"/>
          <w:szCs w:val="24"/>
        </w:rPr>
        <w:t>Hallgatói S</w:t>
      </w:r>
      <w:r w:rsidR="00DE6BA2" w:rsidRPr="00256D9B">
        <w:rPr>
          <w:rFonts w:ascii="Arial" w:hAnsi="Arial" w:cs="Arial"/>
          <w:sz w:val="24"/>
          <w:szCs w:val="24"/>
        </w:rPr>
        <w:t xml:space="preserve">zerződést </w:t>
      </w:r>
    </w:p>
    <w:p w:rsidR="00256D9B" w:rsidRPr="00256D9B" w:rsidRDefault="00DE6BA2" w:rsidP="003D75B6">
      <w:pPr>
        <w:pStyle w:val="Listaszerbekezds"/>
        <w:numPr>
          <w:ilvl w:val="0"/>
          <w:numId w:val="2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6D9B">
        <w:rPr>
          <w:rFonts w:ascii="Arial" w:hAnsi="Arial" w:cs="Arial"/>
          <w:sz w:val="24"/>
          <w:szCs w:val="24"/>
        </w:rPr>
        <w:t xml:space="preserve">az abban foglalt határidő lejárta előtt, </w:t>
      </w:r>
    </w:p>
    <w:p w:rsidR="00256D9B" w:rsidRPr="00256D9B" w:rsidRDefault="00256D9B" w:rsidP="003D75B6">
      <w:pPr>
        <w:pStyle w:val="Listaszerbekezds"/>
        <w:numPr>
          <w:ilvl w:val="0"/>
          <w:numId w:val="2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6D9B">
        <w:rPr>
          <w:rFonts w:ascii="Arial" w:hAnsi="Arial" w:cs="Arial"/>
          <w:b/>
          <w:color w:val="000000" w:themeColor="text1"/>
          <w:sz w:val="24"/>
          <w:szCs w:val="24"/>
        </w:rPr>
        <w:t xml:space="preserve">Szhtv. </w:t>
      </w:r>
      <w:r w:rsidR="00DE6BA2" w:rsidRPr="00256D9B">
        <w:rPr>
          <w:rFonts w:ascii="Arial" w:hAnsi="Arial" w:cs="Arial"/>
          <w:sz w:val="24"/>
          <w:szCs w:val="24"/>
        </w:rPr>
        <w:t xml:space="preserve">hatálybalépését követően </w:t>
      </w:r>
    </w:p>
    <w:p w:rsidR="00256D9B" w:rsidRDefault="00DE6BA2" w:rsidP="00256D9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960D5">
        <w:rPr>
          <w:rFonts w:ascii="Arial" w:hAnsi="Arial" w:cs="Arial"/>
          <w:sz w:val="24"/>
          <w:szCs w:val="24"/>
        </w:rPr>
        <w:t xml:space="preserve">jogellenesen felmondja, </w:t>
      </w:r>
    </w:p>
    <w:p w:rsidR="00256D9B" w:rsidRPr="00256D9B" w:rsidRDefault="00DE6BA2" w:rsidP="003D75B6">
      <w:pPr>
        <w:pStyle w:val="Listaszerbekezds"/>
        <w:numPr>
          <w:ilvl w:val="0"/>
          <w:numId w:val="2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6D9B">
        <w:rPr>
          <w:rFonts w:ascii="Arial" w:hAnsi="Arial" w:cs="Arial"/>
          <w:sz w:val="24"/>
          <w:szCs w:val="24"/>
        </w:rPr>
        <w:t xml:space="preserve">a szerződés felmondását követő 15 napon belül köteles </w:t>
      </w:r>
    </w:p>
    <w:p w:rsidR="00256D9B" w:rsidRPr="00256D9B" w:rsidRDefault="00DE6BA2" w:rsidP="003D75B6">
      <w:pPr>
        <w:pStyle w:val="Listaszerbekezds"/>
        <w:numPr>
          <w:ilvl w:val="0"/>
          <w:numId w:val="2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6D9B">
        <w:rPr>
          <w:rFonts w:ascii="Arial" w:hAnsi="Arial" w:cs="Arial"/>
          <w:sz w:val="24"/>
          <w:szCs w:val="24"/>
        </w:rPr>
        <w:t>a szakképzési hozzájárulási kötelezettsége terhére</w:t>
      </w:r>
      <w:r w:rsidR="00256D9B" w:rsidRPr="00256D9B">
        <w:rPr>
          <w:rFonts w:ascii="Arial" w:hAnsi="Arial" w:cs="Arial"/>
          <w:sz w:val="24"/>
          <w:szCs w:val="24"/>
        </w:rPr>
        <w:t>,</w:t>
      </w:r>
      <w:r w:rsidRPr="00256D9B">
        <w:rPr>
          <w:rFonts w:ascii="Arial" w:hAnsi="Arial" w:cs="Arial"/>
          <w:sz w:val="24"/>
          <w:szCs w:val="24"/>
        </w:rPr>
        <w:t xml:space="preserve"> </w:t>
      </w:r>
    </w:p>
    <w:p w:rsidR="00DE6BA2" w:rsidRPr="005960D5" w:rsidRDefault="00DE6BA2" w:rsidP="00596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60D5">
        <w:rPr>
          <w:rFonts w:ascii="Arial" w:hAnsi="Arial" w:cs="Arial"/>
          <w:sz w:val="24"/>
          <w:szCs w:val="24"/>
        </w:rPr>
        <w:t>a szerződés alapján annak felmondásáig</w:t>
      </w:r>
    </w:p>
    <w:p w:rsidR="00DE2680" w:rsidRPr="005960D5" w:rsidRDefault="00DE2680" w:rsidP="00596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256D9B" w:rsidRDefault="00DE6BA2" w:rsidP="00596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5960D5">
        <w:rPr>
          <w:rFonts w:ascii="Arial" w:hAnsi="Arial" w:cs="Arial"/>
          <w:iCs/>
          <w:sz w:val="24"/>
          <w:szCs w:val="24"/>
        </w:rPr>
        <w:t xml:space="preserve">a) </w:t>
      </w:r>
    </w:p>
    <w:p w:rsidR="00256D9B" w:rsidRDefault="00DE6BA2" w:rsidP="00596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60D5">
        <w:rPr>
          <w:rFonts w:ascii="Arial" w:hAnsi="Arial" w:cs="Arial"/>
          <w:sz w:val="24"/>
          <w:szCs w:val="24"/>
        </w:rPr>
        <w:t xml:space="preserve">az elszámolt költségek </w:t>
      </w:r>
    </w:p>
    <w:p w:rsidR="00256D9B" w:rsidRPr="00256D9B" w:rsidRDefault="00DE6BA2" w:rsidP="003D75B6">
      <w:pPr>
        <w:pStyle w:val="Listaszerbekezds"/>
        <w:numPr>
          <w:ilvl w:val="0"/>
          <w:numId w:val="2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6D9B">
        <w:rPr>
          <w:rFonts w:ascii="Arial" w:hAnsi="Arial" w:cs="Arial"/>
          <w:sz w:val="24"/>
          <w:szCs w:val="24"/>
        </w:rPr>
        <w:t xml:space="preserve">teljes, </w:t>
      </w:r>
    </w:p>
    <w:p w:rsidR="00256D9B" w:rsidRPr="00256D9B" w:rsidRDefault="00DE6BA2" w:rsidP="003D75B6">
      <w:pPr>
        <w:pStyle w:val="Listaszerbekezds"/>
        <w:numPr>
          <w:ilvl w:val="0"/>
          <w:numId w:val="2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6D9B">
        <w:rPr>
          <w:rFonts w:ascii="Arial" w:hAnsi="Arial" w:cs="Arial"/>
          <w:sz w:val="24"/>
          <w:szCs w:val="24"/>
        </w:rPr>
        <w:t xml:space="preserve">az igénybevételi kamattal növelt </w:t>
      </w:r>
    </w:p>
    <w:p w:rsidR="00256D9B" w:rsidRDefault="00DE6BA2" w:rsidP="00256D9B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5960D5">
        <w:rPr>
          <w:rFonts w:ascii="Arial" w:hAnsi="Arial" w:cs="Arial"/>
          <w:sz w:val="24"/>
          <w:szCs w:val="24"/>
        </w:rPr>
        <w:t xml:space="preserve">összegét </w:t>
      </w:r>
    </w:p>
    <w:p w:rsidR="00256D9B" w:rsidRPr="00256D9B" w:rsidRDefault="00DE6BA2" w:rsidP="003D75B6">
      <w:pPr>
        <w:pStyle w:val="Listaszerbekezds"/>
        <w:numPr>
          <w:ilvl w:val="0"/>
          <w:numId w:val="2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6D9B">
        <w:rPr>
          <w:rFonts w:ascii="Arial" w:hAnsi="Arial" w:cs="Arial"/>
          <w:sz w:val="24"/>
          <w:szCs w:val="24"/>
        </w:rPr>
        <w:t>az állami szakképzési és felnőttképzési szervnek</w:t>
      </w:r>
      <w:r w:rsidR="00256D9B" w:rsidRPr="00256D9B">
        <w:rPr>
          <w:rFonts w:ascii="Arial" w:hAnsi="Arial" w:cs="Arial"/>
          <w:sz w:val="24"/>
          <w:szCs w:val="24"/>
        </w:rPr>
        <w:t>,</w:t>
      </w:r>
      <w:r w:rsidRPr="00256D9B">
        <w:rPr>
          <w:rFonts w:ascii="Arial" w:hAnsi="Arial" w:cs="Arial"/>
          <w:sz w:val="24"/>
          <w:szCs w:val="24"/>
        </w:rPr>
        <w:t xml:space="preserve"> </w:t>
      </w:r>
    </w:p>
    <w:p w:rsidR="00256D9B" w:rsidRPr="00256D9B" w:rsidRDefault="00DE6BA2" w:rsidP="003D75B6">
      <w:pPr>
        <w:pStyle w:val="Listaszerbekezds"/>
        <w:numPr>
          <w:ilvl w:val="0"/>
          <w:numId w:val="2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6D9B">
        <w:rPr>
          <w:rFonts w:ascii="Arial" w:hAnsi="Arial" w:cs="Arial"/>
          <w:sz w:val="24"/>
          <w:szCs w:val="24"/>
        </w:rPr>
        <w:t>a Magyar Államkincstárnál vezetett</w:t>
      </w:r>
      <w:r w:rsidR="00256D9B" w:rsidRPr="00256D9B">
        <w:rPr>
          <w:rFonts w:ascii="Arial" w:hAnsi="Arial" w:cs="Arial"/>
          <w:sz w:val="24"/>
          <w:szCs w:val="24"/>
        </w:rPr>
        <w:t>,</w:t>
      </w:r>
      <w:r w:rsidRPr="00256D9B">
        <w:rPr>
          <w:rFonts w:ascii="Arial" w:hAnsi="Arial" w:cs="Arial"/>
          <w:sz w:val="24"/>
          <w:szCs w:val="24"/>
        </w:rPr>
        <w:t xml:space="preserve"> </w:t>
      </w:r>
    </w:p>
    <w:p w:rsidR="00256D9B" w:rsidRPr="00256D9B" w:rsidRDefault="00DE6BA2" w:rsidP="003D75B6">
      <w:pPr>
        <w:pStyle w:val="Listaszerbekezds"/>
        <w:numPr>
          <w:ilvl w:val="0"/>
          <w:numId w:val="2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6D9B">
        <w:rPr>
          <w:rFonts w:ascii="Arial" w:hAnsi="Arial" w:cs="Arial"/>
          <w:sz w:val="24"/>
          <w:szCs w:val="24"/>
        </w:rPr>
        <w:t xml:space="preserve">Nemzeti Foglalkoztatási Alap területi előirányzat-felhasználási keretszámlájára (a továbbiakban: </w:t>
      </w:r>
      <w:r w:rsidRPr="007016FB">
        <w:rPr>
          <w:rFonts w:ascii="Arial" w:hAnsi="Arial" w:cs="Arial"/>
          <w:b/>
          <w:sz w:val="24"/>
          <w:szCs w:val="24"/>
        </w:rPr>
        <w:t>EFK</w:t>
      </w:r>
      <w:r w:rsidRPr="00256D9B">
        <w:rPr>
          <w:rFonts w:ascii="Arial" w:hAnsi="Arial" w:cs="Arial"/>
          <w:sz w:val="24"/>
          <w:szCs w:val="24"/>
        </w:rPr>
        <w:t xml:space="preserve"> számla) </w:t>
      </w:r>
    </w:p>
    <w:p w:rsidR="00DE6BA2" w:rsidRPr="005960D5" w:rsidRDefault="00DE6BA2" w:rsidP="007016F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960D5">
        <w:rPr>
          <w:rFonts w:ascii="Arial" w:hAnsi="Arial" w:cs="Arial"/>
          <w:sz w:val="24"/>
          <w:szCs w:val="24"/>
        </w:rPr>
        <w:t>befizetni,</w:t>
      </w:r>
    </w:p>
    <w:p w:rsidR="00BB4702" w:rsidRPr="005960D5" w:rsidRDefault="00BB4702" w:rsidP="00596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E6BA2" w:rsidRDefault="00DE6BA2" w:rsidP="00596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60D5">
        <w:rPr>
          <w:rFonts w:ascii="Arial" w:hAnsi="Arial" w:cs="Arial"/>
          <w:iCs/>
          <w:sz w:val="24"/>
          <w:szCs w:val="24"/>
        </w:rPr>
        <w:t xml:space="preserve">b) </w:t>
      </w:r>
      <w:r w:rsidRPr="005960D5">
        <w:rPr>
          <w:rFonts w:ascii="Arial" w:hAnsi="Arial" w:cs="Arial"/>
          <w:sz w:val="24"/>
          <w:szCs w:val="24"/>
        </w:rPr>
        <w:t xml:space="preserve">a </w:t>
      </w:r>
      <w:r w:rsidR="007016FB" w:rsidRPr="00256D9B">
        <w:rPr>
          <w:rFonts w:ascii="Arial" w:hAnsi="Arial" w:cs="Arial"/>
          <w:b/>
          <w:color w:val="000000" w:themeColor="text1"/>
          <w:sz w:val="24"/>
          <w:szCs w:val="24"/>
        </w:rPr>
        <w:t xml:space="preserve">Szhtv. </w:t>
      </w:r>
      <w:r w:rsidRPr="005960D5">
        <w:rPr>
          <w:rFonts w:ascii="Arial" w:hAnsi="Arial" w:cs="Arial"/>
          <w:sz w:val="24"/>
          <w:szCs w:val="24"/>
        </w:rPr>
        <w:t xml:space="preserve">8. § (1) bekezdés szerinti csökkentő tétel teljes összegét az </w:t>
      </w:r>
      <w:r w:rsidRPr="007016FB">
        <w:rPr>
          <w:rFonts w:ascii="Arial" w:hAnsi="Arial" w:cs="Arial"/>
          <w:b/>
          <w:sz w:val="24"/>
          <w:szCs w:val="24"/>
        </w:rPr>
        <w:t>Art.</w:t>
      </w:r>
      <w:r w:rsidRPr="005960D5">
        <w:rPr>
          <w:rFonts w:ascii="Arial" w:hAnsi="Arial" w:cs="Arial"/>
          <w:sz w:val="24"/>
          <w:szCs w:val="24"/>
        </w:rPr>
        <w:t xml:space="preserve"> önellenőrzésre vonatkozó szabályainak megfelelően az állami adóhatóságnál vezetett számlára visszatéríteni.</w:t>
      </w:r>
    </w:p>
    <w:p w:rsidR="007016FB" w:rsidRDefault="007016FB" w:rsidP="00596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6FB" w:rsidRPr="007016FB" w:rsidRDefault="007016FB" w:rsidP="00596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7016FB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„Szhtv. </w:t>
      </w:r>
    </w:p>
    <w:p w:rsidR="007016FB" w:rsidRPr="007016FB" w:rsidRDefault="007016FB" w:rsidP="007016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7016FB" w:rsidRPr="007016FB" w:rsidRDefault="007016FB" w:rsidP="007016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016FB">
        <w:rPr>
          <w:rFonts w:ascii="Arial" w:hAnsi="Arial" w:cs="Arial"/>
          <w:b/>
          <w:bCs/>
          <w:i/>
          <w:sz w:val="20"/>
          <w:szCs w:val="20"/>
        </w:rPr>
        <w:t xml:space="preserve">8. § </w:t>
      </w:r>
    </w:p>
    <w:p w:rsidR="007016FB" w:rsidRPr="007016FB" w:rsidRDefault="007016FB" w:rsidP="007016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7016FB" w:rsidRPr="007016FB" w:rsidRDefault="007016FB" w:rsidP="007016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016FB">
        <w:rPr>
          <w:rFonts w:ascii="Arial" w:hAnsi="Arial" w:cs="Arial"/>
          <w:i/>
          <w:sz w:val="20"/>
          <w:szCs w:val="20"/>
        </w:rPr>
        <w:t>(1) A szakképzési hozzájárulást az 5. § szerinti gyakorlati képzés szervezésével teljesítő hozzájárulásra kötelezett a bruttó kötelezettsége mértékét</w:t>
      </w:r>
    </w:p>
    <w:p w:rsidR="007016FB" w:rsidRPr="007016FB" w:rsidRDefault="007016FB" w:rsidP="007016F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7016FB" w:rsidRPr="007016FB" w:rsidRDefault="007016FB" w:rsidP="007016F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7016FB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7016FB">
        <w:rPr>
          <w:rFonts w:ascii="Arial" w:hAnsi="Arial" w:cs="Arial"/>
          <w:i/>
          <w:sz w:val="20"/>
          <w:szCs w:val="20"/>
        </w:rPr>
        <w:t>2012. évre vonatkozóan 440 000 Ft/fő/év összegben meghatározott alapnormatíva alapján,</w:t>
      </w:r>
    </w:p>
    <w:p w:rsidR="007016FB" w:rsidRPr="007016FB" w:rsidRDefault="007016FB" w:rsidP="007016F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7016FB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7016FB">
        <w:rPr>
          <w:rFonts w:ascii="Arial" w:hAnsi="Arial" w:cs="Arial"/>
          <w:i/>
          <w:sz w:val="20"/>
          <w:szCs w:val="20"/>
        </w:rPr>
        <w:t>a 2012. évet követően a mindenkori éves költségvetési törvényben meghatározott alapnormatíva alapján,</w:t>
      </w:r>
    </w:p>
    <w:p w:rsidR="007016FB" w:rsidRPr="007016FB" w:rsidRDefault="007016FB" w:rsidP="007016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016FB">
        <w:rPr>
          <w:rFonts w:ascii="Arial" w:hAnsi="Arial" w:cs="Arial"/>
          <w:i/>
          <w:sz w:val="20"/>
          <w:szCs w:val="20"/>
        </w:rPr>
        <w:t>az erről szóló kormányrendeletben meghatározott, gyakorlati képzési normatívák szerint számított összeggel (a továbbiakban: csökkentő tétel) csökkentheti”.</w:t>
      </w:r>
    </w:p>
    <w:p w:rsidR="007016FB" w:rsidRDefault="007016FB" w:rsidP="00596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2A72" w:rsidRDefault="00C32A7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BB4702" w:rsidRPr="005960D5" w:rsidRDefault="00DE6BA2" w:rsidP="00596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960D5">
        <w:rPr>
          <w:rFonts w:ascii="Arial" w:hAnsi="Arial" w:cs="Arial"/>
          <w:b/>
          <w:bCs/>
          <w:sz w:val="28"/>
          <w:szCs w:val="28"/>
        </w:rPr>
        <w:lastRenderedPageBreak/>
        <w:t xml:space="preserve">30. § </w:t>
      </w:r>
    </w:p>
    <w:p w:rsidR="00BB4702" w:rsidRPr="005960D5" w:rsidRDefault="00BB4702" w:rsidP="00596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0CAE" w:rsidRDefault="00DE6BA2" w:rsidP="00596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60D5">
        <w:rPr>
          <w:rFonts w:ascii="Arial" w:hAnsi="Arial" w:cs="Arial"/>
          <w:sz w:val="24"/>
          <w:szCs w:val="24"/>
        </w:rPr>
        <w:t xml:space="preserve">(1) </w:t>
      </w:r>
      <w:r w:rsidR="00D00CAE" w:rsidRPr="005960D5">
        <w:rPr>
          <w:rFonts w:ascii="Arial" w:hAnsi="Arial" w:cs="Arial"/>
          <w:sz w:val="24"/>
          <w:szCs w:val="24"/>
        </w:rPr>
        <w:t xml:space="preserve">Az a hozzájárulásra kötelezett, aki </w:t>
      </w:r>
      <w:r w:rsidR="00940DF7" w:rsidRPr="005960D5">
        <w:rPr>
          <w:rFonts w:ascii="Arial" w:hAnsi="Arial" w:cs="Arial"/>
          <w:sz w:val="24"/>
          <w:szCs w:val="24"/>
        </w:rPr>
        <w:t xml:space="preserve">a </w:t>
      </w:r>
      <w:r w:rsidR="00940DF7" w:rsidRPr="00256D9B">
        <w:rPr>
          <w:rFonts w:ascii="Arial" w:hAnsi="Arial" w:cs="Arial"/>
          <w:b/>
          <w:color w:val="000000" w:themeColor="text1"/>
          <w:sz w:val="24"/>
          <w:szCs w:val="24"/>
        </w:rPr>
        <w:t xml:space="preserve">Szhtv. </w:t>
      </w:r>
      <w:r w:rsidR="00D00CAE" w:rsidRPr="005960D5">
        <w:rPr>
          <w:rFonts w:ascii="Arial" w:hAnsi="Arial" w:cs="Arial"/>
          <w:sz w:val="24"/>
          <w:szCs w:val="24"/>
        </w:rPr>
        <w:t>hatálybalépését megelőzően hatályos szabályok szerint a szakképzési hozzájárulási kötelezettségét gyakorlati képzés szervezésével teljesítette</w:t>
      </w:r>
      <w:r w:rsidR="00D00CAE">
        <w:rPr>
          <w:rFonts w:ascii="Arial" w:hAnsi="Arial" w:cs="Arial"/>
          <w:sz w:val="24"/>
          <w:szCs w:val="24"/>
        </w:rPr>
        <w:t>.</w:t>
      </w:r>
    </w:p>
    <w:p w:rsidR="00D00CAE" w:rsidRDefault="00D00CAE" w:rsidP="00596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0DF7" w:rsidRDefault="00DE6BA2" w:rsidP="00596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60D5">
        <w:rPr>
          <w:rFonts w:ascii="Arial" w:hAnsi="Arial" w:cs="Arial"/>
          <w:sz w:val="24"/>
          <w:szCs w:val="24"/>
        </w:rPr>
        <w:t xml:space="preserve">Az a hozzájárulásra kötelezett, aki </w:t>
      </w:r>
      <w:r w:rsidR="00940DF7" w:rsidRPr="005960D5">
        <w:rPr>
          <w:rFonts w:ascii="Arial" w:hAnsi="Arial" w:cs="Arial"/>
          <w:sz w:val="24"/>
          <w:szCs w:val="24"/>
        </w:rPr>
        <w:t xml:space="preserve">a </w:t>
      </w:r>
      <w:r w:rsidR="00940DF7" w:rsidRPr="00256D9B">
        <w:rPr>
          <w:rFonts w:ascii="Arial" w:hAnsi="Arial" w:cs="Arial"/>
          <w:b/>
          <w:color w:val="000000" w:themeColor="text1"/>
          <w:sz w:val="24"/>
          <w:szCs w:val="24"/>
        </w:rPr>
        <w:t xml:space="preserve">Szhtv. </w:t>
      </w:r>
      <w:r w:rsidRPr="005960D5">
        <w:rPr>
          <w:rFonts w:ascii="Arial" w:hAnsi="Arial" w:cs="Arial"/>
          <w:sz w:val="24"/>
          <w:szCs w:val="24"/>
        </w:rPr>
        <w:t>hatálybalépését megelőzően hatályos szabályok szerint</w:t>
      </w:r>
      <w:r w:rsidR="00940DF7">
        <w:rPr>
          <w:rFonts w:ascii="Arial" w:hAnsi="Arial" w:cs="Arial"/>
          <w:sz w:val="24"/>
          <w:szCs w:val="24"/>
        </w:rPr>
        <w:t>,</w:t>
      </w:r>
      <w:r w:rsidRPr="005960D5">
        <w:rPr>
          <w:rFonts w:ascii="Arial" w:hAnsi="Arial" w:cs="Arial"/>
          <w:sz w:val="24"/>
          <w:szCs w:val="24"/>
        </w:rPr>
        <w:t xml:space="preserve"> </w:t>
      </w:r>
    </w:p>
    <w:p w:rsidR="00940DF7" w:rsidRPr="00940DF7" w:rsidRDefault="00DE6BA2" w:rsidP="003D75B6">
      <w:pPr>
        <w:pStyle w:val="Listaszerbekezds"/>
        <w:numPr>
          <w:ilvl w:val="0"/>
          <w:numId w:val="2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0DF7">
        <w:rPr>
          <w:rFonts w:ascii="Arial" w:hAnsi="Arial" w:cs="Arial"/>
          <w:sz w:val="24"/>
          <w:szCs w:val="24"/>
        </w:rPr>
        <w:t>a szakképzési hozzájárulási kötelezettségét</w:t>
      </w:r>
      <w:r w:rsidR="00940DF7" w:rsidRPr="00940DF7">
        <w:rPr>
          <w:rFonts w:ascii="Arial" w:hAnsi="Arial" w:cs="Arial"/>
          <w:sz w:val="24"/>
          <w:szCs w:val="24"/>
        </w:rPr>
        <w:t>,</w:t>
      </w:r>
      <w:r w:rsidRPr="00940DF7">
        <w:rPr>
          <w:rFonts w:ascii="Arial" w:hAnsi="Arial" w:cs="Arial"/>
          <w:sz w:val="24"/>
          <w:szCs w:val="24"/>
        </w:rPr>
        <w:t xml:space="preserve"> </w:t>
      </w:r>
    </w:p>
    <w:p w:rsidR="00940DF7" w:rsidRPr="00940DF7" w:rsidRDefault="00DE6BA2" w:rsidP="003D75B6">
      <w:pPr>
        <w:pStyle w:val="Listaszerbekezds"/>
        <w:numPr>
          <w:ilvl w:val="0"/>
          <w:numId w:val="2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0DF7">
        <w:rPr>
          <w:rFonts w:ascii="Arial" w:hAnsi="Arial" w:cs="Arial"/>
          <w:sz w:val="24"/>
          <w:szCs w:val="24"/>
        </w:rPr>
        <w:t>gyakorlati képzés szervezésével teljesítette</w:t>
      </w:r>
      <w:r w:rsidR="00940DF7" w:rsidRPr="00940DF7">
        <w:rPr>
          <w:rFonts w:ascii="Arial" w:hAnsi="Arial" w:cs="Arial"/>
          <w:sz w:val="24"/>
          <w:szCs w:val="24"/>
        </w:rPr>
        <w:t>,</w:t>
      </w:r>
      <w:r w:rsidRPr="00940DF7">
        <w:rPr>
          <w:rFonts w:ascii="Arial" w:hAnsi="Arial" w:cs="Arial"/>
          <w:sz w:val="24"/>
          <w:szCs w:val="24"/>
        </w:rPr>
        <w:t xml:space="preserve"> és </w:t>
      </w:r>
    </w:p>
    <w:p w:rsidR="00940DF7" w:rsidRDefault="00DE6BA2" w:rsidP="003D75B6">
      <w:pPr>
        <w:pStyle w:val="Listaszerbekezds"/>
        <w:numPr>
          <w:ilvl w:val="0"/>
          <w:numId w:val="2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0DF7">
        <w:rPr>
          <w:rFonts w:ascii="Arial" w:hAnsi="Arial" w:cs="Arial"/>
          <w:sz w:val="24"/>
          <w:szCs w:val="24"/>
        </w:rPr>
        <w:t xml:space="preserve">a csoportos gyakorlati képzést közvetlenül szolgáló tárgyi eszköz beszerzésére fordított </w:t>
      </w:r>
    </w:p>
    <w:p w:rsidR="00940DF7" w:rsidRPr="00940DF7" w:rsidRDefault="00DE6BA2" w:rsidP="003D75B6">
      <w:pPr>
        <w:pStyle w:val="Listaszerbekezds"/>
        <w:numPr>
          <w:ilvl w:val="0"/>
          <w:numId w:val="2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0DF7">
        <w:rPr>
          <w:rFonts w:ascii="Arial" w:hAnsi="Arial" w:cs="Arial"/>
          <w:sz w:val="24"/>
          <w:szCs w:val="24"/>
        </w:rPr>
        <w:t xml:space="preserve">kiadását, </w:t>
      </w:r>
    </w:p>
    <w:p w:rsidR="00940DF7" w:rsidRPr="00940DF7" w:rsidRDefault="00DE6BA2" w:rsidP="003D75B6">
      <w:pPr>
        <w:pStyle w:val="Listaszerbekezds"/>
        <w:numPr>
          <w:ilvl w:val="0"/>
          <w:numId w:val="2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0DF7">
        <w:rPr>
          <w:rFonts w:ascii="Arial" w:hAnsi="Arial" w:cs="Arial"/>
          <w:sz w:val="24"/>
          <w:szCs w:val="24"/>
        </w:rPr>
        <w:t xml:space="preserve">költségét </w:t>
      </w:r>
    </w:p>
    <w:p w:rsidR="00940DF7" w:rsidRDefault="00DE6BA2" w:rsidP="00940DF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960D5">
        <w:rPr>
          <w:rFonts w:ascii="Arial" w:hAnsi="Arial" w:cs="Arial"/>
          <w:sz w:val="24"/>
          <w:szCs w:val="24"/>
        </w:rPr>
        <w:t>a szakképzési hozzájárulás terhére</w:t>
      </w:r>
      <w:r w:rsidR="00940DF7">
        <w:rPr>
          <w:rFonts w:ascii="Arial" w:hAnsi="Arial" w:cs="Arial"/>
          <w:sz w:val="24"/>
          <w:szCs w:val="24"/>
        </w:rPr>
        <w:t>,</w:t>
      </w:r>
      <w:r w:rsidRPr="005960D5">
        <w:rPr>
          <w:rFonts w:ascii="Arial" w:hAnsi="Arial" w:cs="Arial"/>
          <w:sz w:val="24"/>
          <w:szCs w:val="24"/>
        </w:rPr>
        <w:t xml:space="preserve"> </w:t>
      </w:r>
    </w:p>
    <w:p w:rsidR="00940DF7" w:rsidRPr="00940DF7" w:rsidRDefault="00DE6BA2" w:rsidP="003D75B6">
      <w:pPr>
        <w:pStyle w:val="Listaszerbekezds"/>
        <w:numPr>
          <w:ilvl w:val="0"/>
          <w:numId w:val="2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0DF7">
        <w:rPr>
          <w:rFonts w:ascii="Arial" w:hAnsi="Arial" w:cs="Arial"/>
          <w:sz w:val="24"/>
          <w:szCs w:val="24"/>
        </w:rPr>
        <w:t xml:space="preserve">legkésőbb 2011. december 31-ig </w:t>
      </w:r>
    </w:p>
    <w:p w:rsidR="00940DF7" w:rsidRDefault="00DE6BA2" w:rsidP="00940DF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960D5">
        <w:rPr>
          <w:rFonts w:ascii="Arial" w:hAnsi="Arial" w:cs="Arial"/>
          <w:sz w:val="24"/>
          <w:szCs w:val="24"/>
        </w:rPr>
        <w:t xml:space="preserve">elszámolta, </w:t>
      </w:r>
    </w:p>
    <w:p w:rsidR="00940DF7" w:rsidRPr="00940DF7" w:rsidRDefault="00DE6BA2" w:rsidP="003D75B6">
      <w:pPr>
        <w:pStyle w:val="Listaszerbekezds"/>
        <w:numPr>
          <w:ilvl w:val="0"/>
          <w:numId w:val="2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0DF7">
        <w:rPr>
          <w:rFonts w:ascii="Arial" w:hAnsi="Arial" w:cs="Arial"/>
          <w:sz w:val="24"/>
          <w:szCs w:val="24"/>
        </w:rPr>
        <w:t xml:space="preserve">a tárgyi eszközt köteles </w:t>
      </w:r>
    </w:p>
    <w:p w:rsidR="00940DF7" w:rsidRPr="00940DF7" w:rsidRDefault="00DE6BA2" w:rsidP="003D75B6">
      <w:pPr>
        <w:pStyle w:val="Listaszerbekezds"/>
        <w:numPr>
          <w:ilvl w:val="0"/>
          <w:numId w:val="2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0DF7">
        <w:rPr>
          <w:rFonts w:ascii="Arial" w:hAnsi="Arial" w:cs="Arial"/>
          <w:sz w:val="24"/>
          <w:szCs w:val="24"/>
        </w:rPr>
        <w:t>elkülönítetten nyilvántartani</w:t>
      </w:r>
      <w:r w:rsidR="00940DF7" w:rsidRPr="00940DF7">
        <w:rPr>
          <w:rFonts w:ascii="Arial" w:hAnsi="Arial" w:cs="Arial"/>
          <w:sz w:val="24"/>
          <w:szCs w:val="24"/>
        </w:rPr>
        <w:t>,</w:t>
      </w:r>
      <w:r w:rsidRPr="00940DF7">
        <w:rPr>
          <w:rFonts w:ascii="Arial" w:hAnsi="Arial" w:cs="Arial"/>
          <w:sz w:val="24"/>
          <w:szCs w:val="24"/>
        </w:rPr>
        <w:t xml:space="preserve"> és </w:t>
      </w:r>
    </w:p>
    <w:p w:rsidR="00940DF7" w:rsidRPr="00940DF7" w:rsidRDefault="00DE6BA2" w:rsidP="003D75B6">
      <w:pPr>
        <w:pStyle w:val="Listaszerbekezds"/>
        <w:numPr>
          <w:ilvl w:val="0"/>
          <w:numId w:val="2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0DF7">
        <w:rPr>
          <w:rFonts w:ascii="Arial" w:hAnsi="Arial" w:cs="Arial"/>
          <w:sz w:val="24"/>
          <w:szCs w:val="24"/>
        </w:rPr>
        <w:t>5 évig</w:t>
      </w:r>
      <w:r w:rsidR="00940DF7" w:rsidRPr="00940DF7">
        <w:rPr>
          <w:rFonts w:ascii="Arial" w:hAnsi="Arial" w:cs="Arial"/>
          <w:sz w:val="24"/>
          <w:szCs w:val="24"/>
        </w:rPr>
        <w:t>,</w:t>
      </w:r>
      <w:r w:rsidRPr="00940DF7">
        <w:rPr>
          <w:rFonts w:ascii="Arial" w:hAnsi="Arial" w:cs="Arial"/>
          <w:sz w:val="24"/>
          <w:szCs w:val="24"/>
        </w:rPr>
        <w:t xml:space="preserve">ha </w:t>
      </w:r>
    </w:p>
    <w:p w:rsidR="00940DF7" w:rsidRPr="00940DF7" w:rsidRDefault="00DE6BA2" w:rsidP="003D75B6">
      <w:pPr>
        <w:pStyle w:val="Listaszerbekezds"/>
        <w:numPr>
          <w:ilvl w:val="0"/>
          <w:numId w:val="2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0DF7">
        <w:rPr>
          <w:rFonts w:ascii="Arial" w:hAnsi="Arial" w:cs="Arial"/>
          <w:sz w:val="24"/>
          <w:szCs w:val="24"/>
        </w:rPr>
        <w:t>a tárgyi eszköz ingatlan, 10 évig</w:t>
      </w:r>
    </w:p>
    <w:p w:rsidR="00DE6BA2" w:rsidRPr="005960D5" w:rsidRDefault="00DE6BA2" w:rsidP="00940DF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960D5">
        <w:rPr>
          <w:rFonts w:ascii="Arial" w:hAnsi="Arial" w:cs="Arial"/>
          <w:sz w:val="24"/>
          <w:szCs w:val="24"/>
        </w:rPr>
        <w:t>gyakorlati képzés céljaira használni.</w:t>
      </w:r>
    </w:p>
    <w:p w:rsidR="00BB4702" w:rsidRPr="005960D5" w:rsidRDefault="00BB4702" w:rsidP="00596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0DF7" w:rsidRDefault="00DE6BA2" w:rsidP="00596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60D5">
        <w:rPr>
          <w:rFonts w:ascii="Arial" w:hAnsi="Arial" w:cs="Arial"/>
          <w:sz w:val="24"/>
          <w:szCs w:val="24"/>
        </w:rPr>
        <w:t xml:space="preserve">(2) </w:t>
      </w:r>
      <w:r w:rsidR="00940DF7" w:rsidRPr="005960D5">
        <w:rPr>
          <w:rFonts w:ascii="Arial" w:hAnsi="Arial" w:cs="Arial"/>
          <w:sz w:val="24"/>
          <w:szCs w:val="24"/>
        </w:rPr>
        <w:t>Ha a hozzájárulásra kötelezett a gyakorlati képzés szervezését vagy az adott szakképesítés gyakorlati képzésének a szerv</w:t>
      </w:r>
      <w:r w:rsidR="00940DF7">
        <w:rPr>
          <w:rFonts w:ascii="Arial" w:hAnsi="Arial" w:cs="Arial"/>
          <w:sz w:val="24"/>
          <w:szCs w:val="24"/>
        </w:rPr>
        <w:t>ezését megszünteti.</w:t>
      </w:r>
    </w:p>
    <w:p w:rsidR="00940DF7" w:rsidRDefault="00940DF7" w:rsidP="00596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0DF7" w:rsidRDefault="00DE6BA2" w:rsidP="00596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60D5">
        <w:rPr>
          <w:rFonts w:ascii="Arial" w:hAnsi="Arial" w:cs="Arial"/>
          <w:sz w:val="24"/>
          <w:szCs w:val="24"/>
        </w:rPr>
        <w:t xml:space="preserve">Ha a hozzájárulásra kötelezett </w:t>
      </w:r>
    </w:p>
    <w:p w:rsidR="00940DF7" w:rsidRPr="00D30B3A" w:rsidRDefault="00DE6BA2" w:rsidP="003D75B6">
      <w:pPr>
        <w:pStyle w:val="Listaszerbekezds"/>
        <w:numPr>
          <w:ilvl w:val="0"/>
          <w:numId w:val="2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0B3A">
        <w:rPr>
          <w:rFonts w:ascii="Arial" w:hAnsi="Arial" w:cs="Arial"/>
          <w:sz w:val="24"/>
          <w:szCs w:val="24"/>
        </w:rPr>
        <w:t>a gyakorlati képzés szervezését</w:t>
      </w:r>
      <w:r w:rsidR="00940DF7" w:rsidRPr="00D30B3A">
        <w:rPr>
          <w:rFonts w:ascii="Arial" w:hAnsi="Arial" w:cs="Arial"/>
          <w:sz w:val="24"/>
          <w:szCs w:val="24"/>
        </w:rPr>
        <w:t>,</w:t>
      </w:r>
      <w:r w:rsidRPr="00D30B3A">
        <w:rPr>
          <w:rFonts w:ascii="Arial" w:hAnsi="Arial" w:cs="Arial"/>
          <w:sz w:val="24"/>
          <w:szCs w:val="24"/>
        </w:rPr>
        <w:t xml:space="preserve"> vagy </w:t>
      </w:r>
    </w:p>
    <w:p w:rsidR="00940DF7" w:rsidRPr="00D30B3A" w:rsidRDefault="00DE6BA2" w:rsidP="003D75B6">
      <w:pPr>
        <w:pStyle w:val="Listaszerbekezds"/>
        <w:numPr>
          <w:ilvl w:val="0"/>
          <w:numId w:val="2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0B3A">
        <w:rPr>
          <w:rFonts w:ascii="Arial" w:hAnsi="Arial" w:cs="Arial"/>
          <w:sz w:val="24"/>
          <w:szCs w:val="24"/>
        </w:rPr>
        <w:t xml:space="preserve">az adott szakképesítés gyakorlati képzésének a szervezését </w:t>
      </w:r>
    </w:p>
    <w:p w:rsidR="00940DF7" w:rsidRDefault="00DE6BA2" w:rsidP="00D30B3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960D5">
        <w:rPr>
          <w:rFonts w:ascii="Arial" w:hAnsi="Arial" w:cs="Arial"/>
          <w:sz w:val="24"/>
          <w:szCs w:val="24"/>
        </w:rPr>
        <w:t xml:space="preserve">megszünteti, </w:t>
      </w:r>
    </w:p>
    <w:p w:rsidR="00D30B3A" w:rsidRPr="00D30B3A" w:rsidRDefault="00DE6BA2" w:rsidP="003D75B6">
      <w:pPr>
        <w:pStyle w:val="Listaszerbekezds"/>
        <w:numPr>
          <w:ilvl w:val="0"/>
          <w:numId w:val="2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0B3A">
        <w:rPr>
          <w:rFonts w:ascii="Arial" w:hAnsi="Arial" w:cs="Arial"/>
          <w:sz w:val="24"/>
          <w:szCs w:val="24"/>
        </w:rPr>
        <w:t>a</w:t>
      </w:r>
      <w:r w:rsidR="00940DF7" w:rsidRPr="00D30B3A">
        <w:rPr>
          <w:rFonts w:ascii="Arial" w:hAnsi="Arial" w:cs="Arial"/>
          <w:sz w:val="24"/>
          <w:szCs w:val="24"/>
        </w:rPr>
        <w:t xml:space="preserve"> </w:t>
      </w:r>
      <w:r w:rsidRPr="00D30B3A">
        <w:rPr>
          <w:rFonts w:ascii="Arial" w:hAnsi="Arial" w:cs="Arial"/>
          <w:sz w:val="24"/>
          <w:szCs w:val="24"/>
        </w:rPr>
        <w:t xml:space="preserve"> </w:t>
      </w:r>
      <w:r w:rsidR="00940DF7" w:rsidRPr="00D30B3A">
        <w:rPr>
          <w:rFonts w:ascii="Arial" w:hAnsi="Arial" w:cs="Arial"/>
          <w:b/>
          <w:color w:val="000000" w:themeColor="text1"/>
          <w:sz w:val="24"/>
          <w:szCs w:val="24"/>
        </w:rPr>
        <w:t xml:space="preserve">Szhtv. </w:t>
      </w:r>
      <w:r w:rsidRPr="00D30B3A">
        <w:rPr>
          <w:rFonts w:ascii="Arial" w:hAnsi="Arial" w:cs="Arial"/>
          <w:sz w:val="24"/>
          <w:szCs w:val="24"/>
        </w:rPr>
        <w:t xml:space="preserve">hatálybalépését megelőzően hatályos szabályok szerint </w:t>
      </w:r>
    </w:p>
    <w:p w:rsidR="00D30B3A" w:rsidRPr="00D30B3A" w:rsidRDefault="00DE6BA2" w:rsidP="003D75B6">
      <w:pPr>
        <w:pStyle w:val="Listaszerbekezds"/>
        <w:numPr>
          <w:ilvl w:val="0"/>
          <w:numId w:val="2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0B3A">
        <w:rPr>
          <w:rFonts w:ascii="Arial" w:hAnsi="Arial" w:cs="Arial"/>
          <w:sz w:val="24"/>
          <w:szCs w:val="24"/>
        </w:rPr>
        <w:t xml:space="preserve">a szakképzési hozzájárulási kötelezettség terhére </w:t>
      </w:r>
    </w:p>
    <w:p w:rsidR="00D30B3A" w:rsidRDefault="00DE6BA2" w:rsidP="00D30B3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960D5">
        <w:rPr>
          <w:rFonts w:ascii="Arial" w:hAnsi="Arial" w:cs="Arial"/>
          <w:sz w:val="24"/>
          <w:szCs w:val="24"/>
        </w:rPr>
        <w:t xml:space="preserve">beszerzett </w:t>
      </w:r>
    </w:p>
    <w:p w:rsidR="00D30B3A" w:rsidRPr="00D30B3A" w:rsidRDefault="00DE6BA2" w:rsidP="003D75B6">
      <w:pPr>
        <w:pStyle w:val="Listaszerbekezds"/>
        <w:numPr>
          <w:ilvl w:val="0"/>
          <w:numId w:val="2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0B3A">
        <w:rPr>
          <w:rFonts w:ascii="Arial" w:hAnsi="Arial" w:cs="Arial"/>
          <w:sz w:val="24"/>
          <w:szCs w:val="24"/>
        </w:rPr>
        <w:t>tárgyi eszköznek</w:t>
      </w:r>
      <w:r w:rsidR="00D30B3A" w:rsidRPr="00D30B3A">
        <w:rPr>
          <w:rFonts w:ascii="Arial" w:hAnsi="Arial" w:cs="Arial"/>
          <w:sz w:val="24"/>
          <w:szCs w:val="24"/>
        </w:rPr>
        <w:t>,</w:t>
      </w:r>
      <w:r w:rsidRPr="00D30B3A">
        <w:rPr>
          <w:rFonts w:ascii="Arial" w:hAnsi="Arial" w:cs="Arial"/>
          <w:sz w:val="24"/>
          <w:szCs w:val="24"/>
        </w:rPr>
        <w:t xml:space="preserve"> és </w:t>
      </w:r>
    </w:p>
    <w:p w:rsidR="00D30B3A" w:rsidRPr="00D30B3A" w:rsidRDefault="00DE6BA2" w:rsidP="003D75B6">
      <w:pPr>
        <w:pStyle w:val="Listaszerbekezds"/>
        <w:numPr>
          <w:ilvl w:val="0"/>
          <w:numId w:val="2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0B3A">
        <w:rPr>
          <w:rFonts w:ascii="Arial" w:hAnsi="Arial" w:cs="Arial"/>
          <w:sz w:val="24"/>
          <w:szCs w:val="24"/>
        </w:rPr>
        <w:t>beruházásnak</w:t>
      </w:r>
    </w:p>
    <w:p w:rsidR="00D30B3A" w:rsidRPr="00D30B3A" w:rsidRDefault="00DE6BA2" w:rsidP="00D30B3A">
      <w:pPr>
        <w:pStyle w:val="Listaszerbekezds"/>
        <w:autoSpaceDE w:val="0"/>
        <w:autoSpaceDN w:val="0"/>
        <w:adjustRightInd w:val="0"/>
        <w:spacing w:after="0" w:line="240" w:lineRule="auto"/>
        <w:ind w:left="1070"/>
        <w:rPr>
          <w:rFonts w:ascii="Arial" w:hAnsi="Arial" w:cs="Arial"/>
          <w:sz w:val="24"/>
          <w:szCs w:val="24"/>
        </w:rPr>
      </w:pPr>
      <w:r w:rsidRPr="00D30B3A">
        <w:rPr>
          <w:rFonts w:ascii="Arial" w:hAnsi="Arial" w:cs="Arial"/>
          <w:sz w:val="24"/>
          <w:szCs w:val="24"/>
        </w:rPr>
        <w:t>a képzés megszűnése időpontjában fennálló</w:t>
      </w:r>
      <w:r w:rsidR="00D30B3A" w:rsidRPr="00D30B3A">
        <w:rPr>
          <w:rFonts w:ascii="Arial" w:hAnsi="Arial" w:cs="Arial"/>
          <w:sz w:val="24"/>
          <w:szCs w:val="24"/>
        </w:rPr>
        <w:t>,</w:t>
      </w:r>
    </w:p>
    <w:p w:rsidR="00D30B3A" w:rsidRDefault="00DE6BA2" w:rsidP="003D75B6">
      <w:pPr>
        <w:pStyle w:val="Listaszerbekezds"/>
        <w:numPr>
          <w:ilvl w:val="0"/>
          <w:numId w:val="2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0B3A">
        <w:rPr>
          <w:rFonts w:ascii="Arial" w:hAnsi="Arial" w:cs="Arial"/>
          <w:sz w:val="24"/>
          <w:szCs w:val="24"/>
        </w:rPr>
        <w:t xml:space="preserve">a </w:t>
      </w:r>
      <w:r w:rsidR="00D30B3A" w:rsidRPr="00D30B3A">
        <w:rPr>
          <w:rFonts w:ascii="Arial" w:hAnsi="Arial" w:cs="Arial"/>
          <w:b/>
          <w:color w:val="000000" w:themeColor="text1"/>
          <w:sz w:val="24"/>
          <w:szCs w:val="24"/>
        </w:rPr>
        <w:t>Szhtv.</w:t>
      </w:r>
      <w:r w:rsidR="00D30B3A" w:rsidRPr="00D30B3A">
        <w:rPr>
          <w:rFonts w:ascii="Arial" w:hAnsi="Arial" w:cs="Arial"/>
          <w:sz w:val="24"/>
          <w:szCs w:val="24"/>
        </w:rPr>
        <w:t xml:space="preserve"> 30.§ </w:t>
      </w:r>
      <w:r w:rsidRPr="00D30B3A">
        <w:rPr>
          <w:rFonts w:ascii="Arial" w:hAnsi="Arial" w:cs="Arial"/>
          <w:sz w:val="24"/>
          <w:szCs w:val="24"/>
        </w:rPr>
        <w:t>(1) bekezdés szerint még hátralévő használati kötelezettség idejével arányos bekerülési értékét</w:t>
      </w:r>
      <w:r w:rsidR="00D30B3A">
        <w:rPr>
          <w:rFonts w:ascii="Arial" w:hAnsi="Arial" w:cs="Arial"/>
          <w:sz w:val="24"/>
          <w:szCs w:val="24"/>
        </w:rPr>
        <w:t>,</w:t>
      </w:r>
      <w:r w:rsidRPr="00D30B3A">
        <w:rPr>
          <w:rFonts w:ascii="Arial" w:hAnsi="Arial" w:cs="Arial"/>
          <w:sz w:val="24"/>
          <w:szCs w:val="24"/>
        </w:rPr>
        <w:t xml:space="preserve"> </w:t>
      </w:r>
    </w:p>
    <w:p w:rsidR="00D30B3A" w:rsidRDefault="00DE6BA2" w:rsidP="00D30B3A">
      <w:pPr>
        <w:autoSpaceDE w:val="0"/>
        <w:autoSpaceDN w:val="0"/>
        <w:adjustRightInd w:val="0"/>
        <w:spacing w:after="0" w:line="240" w:lineRule="auto"/>
        <w:ind w:left="710"/>
        <w:rPr>
          <w:rFonts w:ascii="Arial" w:hAnsi="Arial" w:cs="Arial"/>
          <w:sz w:val="24"/>
          <w:szCs w:val="24"/>
        </w:rPr>
      </w:pPr>
      <w:r w:rsidRPr="00D30B3A">
        <w:rPr>
          <w:rFonts w:ascii="Arial" w:hAnsi="Arial" w:cs="Arial"/>
          <w:sz w:val="24"/>
          <w:szCs w:val="24"/>
        </w:rPr>
        <w:t>legkésőbb</w:t>
      </w:r>
      <w:r w:rsidR="00D30B3A">
        <w:rPr>
          <w:rFonts w:ascii="Arial" w:hAnsi="Arial" w:cs="Arial"/>
          <w:sz w:val="24"/>
          <w:szCs w:val="24"/>
        </w:rPr>
        <w:t xml:space="preserve">, </w:t>
      </w:r>
      <w:r w:rsidRPr="00D30B3A">
        <w:rPr>
          <w:rFonts w:ascii="Arial" w:hAnsi="Arial" w:cs="Arial"/>
          <w:sz w:val="24"/>
          <w:szCs w:val="24"/>
        </w:rPr>
        <w:t xml:space="preserve">a megszüntetéssel egyidejűleg </w:t>
      </w:r>
    </w:p>
    <w:p w:rsidR="00D30B3A" w:rsidRPr="00D30B3A" w:rsidRDefault="00DE6BA2" w:rsidP="003D75B6">
      <w:pPr>
        <w:pStyle w:val="Listaszerbekezds"/>
        <w:numPr>
          <w:ilvl w:val="0"/>
          <w:numId w:val="2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0B3A">
        <w:rPr>
          <w:rFonts w:ascii="Arial" w:hAnsi="Arial" w:cs="Arial"/>
          <w:sz w:val="24"/>
          <w:szCs w:val="24"/>
        </w:rPr>
        <w:t>be kell fizetnie</w:t>
      </w:r>
      <w:r w:rsidR="00D30B3A" w:rsidRPr="00D30B3A">
        <w:rPr>
          <w:rFonts w:ascii="Arial" w:hAnsi="Arial" w:cs="Arial"/>
          <w:sz w:val="24"/>
          <w:szCs w:val="24"/>
        </w:rPr>
        <w:t>,</w:t>
      </w:r>
      <w:r w:rsidRPr="00D30B3A">
        <w:rPr>
          <w:rFonts w:ascii="Arial" w:hAnsi="Arial" w:cs="Arial"/>
          <w:sz w:val="24"/>
          <w:szCs w:val="24"/>
        </w:rPr>
        <w:t xml:space="preserve"> </w:t>
      </w:r>
    </w:p>
    <w:p w:rsidR="00D30B3A" w:rsidRDefault="00DE6BA2" w:rsidP="003D75B6">
      <w:pPr>
        <w:pStyle w:val="Listaszerbekezds"/>
        <w:numPr>
          <w:ilvl w:val="0"/>
          <w:numId w:val="2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0B3A">
        <w:rPr>
          <w:rFonts w:ascii="Arial" w:hAnsi="Arial" w:cs="Arial"/>
          <w:sz w:val="24"/>
          <w:szCs w:val="24"/>
        </w:rPr>
        <w:t xml:space="preserve">az </w:t>
      </w:r>
      <w:r w:rsidRPr="0098055A">
        <w:rPr>
          <w:rFonts w:ascii="Arial" w:hAnsi="Arial" w:cs="Arial"/>
          <w:b/>
          <w:sz w:val="24"/>
          <w:szCs w:val="24"/>
        </w:rPr>
        <w:t>EFK</w:t>
      </w:r>
      <w:r w:rsidRPr="00D30B3A">
        <w:rPr>
          <w:rFonts w:ascii="Arial" w:hAnsi="Arial" w:cs="Arial"/>
          <w:sz w:val="24"/>
          <w:szCs w:val="24"/>
        </w:rPr>
        <w:t xml:space="preserve"> </w:t>
      </w:r>
    </w:p>
    <w:p w:rsidR="00DE6BA2" w:rsidRPr="00D30B3A" w:rsidRDefault="00DE6BA2" w:rsidP="00D30B3A">
      <w:pPr>
        <w:pStyle w:val="Listaszerbekezds"/>
        <w:autoSpaceDE w:val="0"/>
        <w:autoSpaceDN w:val="0"/>
        <w:adjustRightInd w:val="0"/>
        <w:spacing w:after="0" w:line="240" w:lineRule="auto"/>
        <w:ind w:left="1070"/>
        <w:rPr>
          <w:rFonts w:ascii="Arial" w:hAnsi="Arial" w:cs="Arial"/>
          <w:sz w:val="24"/>
          <w:szCs w:val="24"/>
        </w:rPr>
      </w:pPr>
      <w:r w:rsidRPr="00D30B3A">
        <w:rPr>
          <w:rFonts w:ascii="Arial" w:hAnsi="Arial" w:cs="Arial"/>
          <w:sz w:val="24"/>
          <w:szCs w:val="24"/>
        </w:rPr>
        <w:t>számlára.</w:t>
      </w:r>
    </w:p>
    <w:p w:rsidR="00BB4702" w:rsidRPr="005960D5" w:rsidRDefault="00BB4702" w:rsidP="00596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0B3A" w:rsidRDefault="00D30B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E6BA2" w:rsidRPr="0096333C" w:rsidRDefault="00DE6BA2" w:rsidP="00963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333C">
        <w:rPr>
          <w:rFonts w:ascii="Arial" w:hAnsi="Arial" w:cs="Arial"/>
          <w:sz w:val="24"/>
          <w:szCs w:val="24"/>
        </w:rPr>
        <w:lastRenderedPageBreak/>
        <w:t xml:space="preserve">(3) Mentesül a </w:t>
      </w:r>
      <w:r w:rsidR="00D30B3A" w:rsidRPr="0096333C">
        <w:rPr>
          <w:rFonts w:ascii="Arial" w:hAnsi="Arial" w:cs="Arial"/>
          <w:b/>
          <w:color w:val="000000" w:themeColor="text1"/>
          <w:sz w:val="24"/>
          <w:szCs w:val="24"/>
        </w:rPr>
        <w:t>Szhtv.</w:t>
      </w:r>
      <w:r w:rsidR="00D30B3A" w:rsidRPr="0096333C">
        <w:rPr>
          <w:rFonts w:ascii="Arial" w:hAnsi="Arial" w:cs="Arial"/>
          <w:sz w:val="24"/>
          <w:szCs w:val="24"/>
        </w:rPr>
        <w:t xml:space="preserve"> 30.§ </w:t>
      </w:r>
      <w:r w:rsidRPr="0096333C">
        <w:rPr>
          <w:rFonts w:ascii="Arial" w:hAnsi="Arial" w:cs="Arial"/>
          <w:sz w:val="24"/>
          <w:szCs w:val="24"/>
        </w:rPr>
        <w:t>(2) bekezdés szerinti befizetési kötelezettség alól</w:t>
      </w:r>
    </w:p>
    <w:p w:rsidR="00BB4702" w:rsidRPr="0096333C" w:rsidRDefault="00BB4702" w:rsidP="00963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96333C" w:rsidRPr="0096333C" w:rsidRDefault="00DE6BA2" w:rsidP="00963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96333C">
        <w:rPr>
          <w:rFonts w:ascii="Arial" w:hAnsi="Arial" w:cs="Arial"/>
          <w:iCs/>
          <w:sz w:val="24"/>
          <w:szCs w:val="24"/>
        </w:rPr>
        <w:t xml:space="preserve">a) </w:t>
      </w:r>
    </w:p>
    <w:p w:rsidR="0096333C" w:rsidRPr="0096333C" w:rsidRDefault="00DE6BA2" w:rsidP="00963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333C">
        <w:rPr>
          <w:rFonts w:ascii="Arial" w:hAnsi="Arial" w:cs="Arial"/>
          <w:sz w:val="24"/>
          <w:szCs w:val="24"/>
        </w:rPr>
        <w:t xml:space="preserve">a jogutóddal megszűnő gyakorlati képzést szervező hozzájárulásra kötelezett, ha </w:t>
      </w:r>
    </w:p>
    <w:p w:rsidR="0096333C" w:rsidRPr="0096333C" w:rsidRDefault="00DE6BA2" w:rsidP="003D75B6">
      <w:pPr>
        <w:pStyle w:val="Listaszerbekezds"/>
        <w:numPr>
          <w:ilvl w:val="0"/>
          <w:numId w:val="2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333C">
        <w:rPr>
          <w:rFonts w:ascii="Arial" w:hAnsi="Arial" w:cs="Arial"/>
          <w:sz w:val="24"/>
          <w:szCs w:val="24"/>
        </w:rPr>
        <w:t xml:space="preserve">jogutódja </w:t>
      </w:r>
    </w:p>
    <w:p w:rsidR="0096333C" w:rsidRPr="0096333C" w:rsidRDefault="00DE6BA2" w:rsidP="003D75B6">
      <w:pPr>
        <w:pStyle w:val="Listaszerbekezds"/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333C">
        <w:rPr>
          <w:rFonts w:ascii="Arial" w:hAnsi="Arial" w:cs="Arial"/>
          <w:sz w:val="24"/>
          <w:szCs w:val="24"/>
        </w:rPr>
        <w:t xml:space="preserve">hozzájárulásra kötelezett és </w:t>
      </w:r>
    </w:p>
    <w:p w:rsidR="0096333C" w:rsidRPr="0096333C" w:rsidRDefault="00DE6BA2" w:rsidP="003D75B6">
      <w:pPr>
        <w:pStyle w:val="Listaszerbekezds"/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333C">
        <w:rPr>
          <w:rFonts w:ascii="Arial" w:hAnsi="Arial" w:cs="Arial"/>
          <w:sz w:val="24"/>
          <w:szCs w:val="24"/>
        </w:rPr>
        <w:t xml:space="preserve">a gyakorlati képzést azonos feltételekkel jogszerűen folytatja, </w:t>
      </w:r>
    </w:p>
    <w:p w:rsidR="00DE6BA2" w:rsidRPr="0096333C" w:rsidRDefault="00DE6BA2" w:rsidP="00963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333C">
        <w:rPr>
          <w:rFonts w:ascii="Arial" w:hAnsi="Arial" w:cs="Arial"/>
          <w:sz w:val="24"/>
          <w:szCs w:val="24"/>
        </w:rPr>
        <w:t>továbbá</w:t>
      </w:r>
    </w:p>
    <w:p w:rsidR="00BB4702" w:rsidRPr="0096333C" w:rsidRDefault="00BB4702" w:rsidP="00963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7405B" w:rsidRDefault="00DE6BA2" w:rsidP="00963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96333C">
        <w:rPr>
          <w:rFonts w:ascii="Arial" w:hAnsi="Arial" w:cs="Arial"/>
          <w:iCs/>
          <w:sz w:val="24"/>
          <w:szCs w:val="24"/>
        </w:rPr>
        <w:t xml:space="preserve">b) </w:t>
      </w:r>
    </w:p>
    <w:p w:rsidR="0057405B" w:rsidRDefault="00DE6BA2" w:rsidP="00963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333C">
        <w:rPr>
          <w:rFonts w:ascii="Arial" w:hAnsi="Arial" w:cs="Arial"/>
          <w:sz w:val="24"/>
          <w:szCs w:val="24"/>
        </w:rPr>
        <w:t>a jogutód nélkül megszűnő</w:t>
      </w:r>
      <w:r w:rsidR="0057405B">
        <w:rPr>
          <w:rFonts w:ascii="Arial" w:hAnsi="Arial" w:cs="Arial"/>
          <w:sz w:val="24"/>
          <w:szCs w:val="24"/>
        </w:rPr>
        <w:t>,</w:t>
      </w:r>
      <w:r w:rsidRPr="0096333C">
        <w:rPr>
          <w:rFonts w:ascii="Arial" w:hAnsi="Arial" w:cs="Arial"/>
          <w:sz w:val="24"/>
          <w:szCs w:val="24"/>
        </w:rPr>
        <w:t xml:space="preserve"> vagy a gyakorlati képzést jogutód nélkül megszüntető gyakorlati képzést szervező hozzájárulásra kötelezett, ha </w:t>
      </w:r>
    </w:p>
    <w:p w:rsidR="0057405B" w:rsidRPr="0057405B" w:rsidRDefault="00DE6BA2" w:rsidP="003D75B6">
      <w:pPr>
        <w:pStyle w:val="Listaszerbekezds"/>
        <w:numPr>
          <w:ilvl w:val="0"/>
          <w:numId w:val="2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405B">
        <w:rPr>
          <w:rFonts w:ascii="Arial" w:hAnsi="Arial" w:cs="Arial"/>
          <w:sz w:val="24"/>
          <w:szCs w:val="24"/>
        </w:rPr>
        <w:t xml:space="preserve">a gyakorlati képzést közvetlenül szolgáló tárgyi eszközök tulajdonjogát </w:t>
      </w:r>
    </w:p>
    <w:p w:rsidR="0057405B" w:rsidRPr="0057405B" w:rsidRDefault="00DE6BA2" w:rsidP="003D75B6">
      <w:pPr>
        <w:pStyle w:val="Listaszerbekezds"/>
        <w:numPr>
          <w:ilvl w:val="0"/>
          <w:numId w:val="2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405B">
        <w:rPr>
          <w:rFonts w:ascii="Arial" w:hAnsi="Arial" w:cs="Arial"/>
          <w:sz w:val="24"/>
          <w:szCs w:val="24"/>
        </w:rPr>
        <w:t xml:space="preserve">a </w:t>
      </w:r>
      <w:r w:rsidR="0057405B">
        <w:rPr>
          <w:rFonts w:ascii="Arial" w:hAnsi="Arial" w:cs="Arial"/>
          <w:b/>
          <w:sz w:val="24"/>
          <w:szCs w:val="24"/>
        </w:rPr>
        <w:t xml:space="preserve">Sztv.- </w:t>
      </w:r>
      <w:r w:rsidRPr="0057405B">
        <w:rPr>
          <w:rFonts w:ascii="Arial" w:hAnsi="Arial" w:cs="Arial"/>
          <w:sz w:val="24"/>
          <w:szCs w:val="24"/>
        </w:rPr>
        <w:t xml:space="preserve">ben meghatározott </w:t>
      </w:r>
    </w:p>
    <w:p w:rsidR="0057405B" w:rsidRPr="0057405B" w:rsidRDefault="00DE6BA2" w:rsidP="003D75B6">
      <w:pPr>
        <w:pStyle w:val="Listaszerbekezds"/>
        <w:numPr>
          <w:ilvl w:val="0"/>
          <w:numId w:val="2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405B">
        <w:rPr>
          <w:rFonts w:ascii="Arial" w:hAnsi="Arial" w:cs="Arial"/>
          <w:sz w:val="24"/>
          <w:szCs w:val="24"/>
        </w:rPr>
        <w:t xml:space="preserve">állami fenntartású, </w:t>
      </w:r>
    </w:p>
    <w:p w:rsidR="0057405B" w:rsidRPr="0057405B" w:rsidRDefault="00DE6BA2" w:rsidP="003D75B6">
      <w:pPr>
        <w:pStyle w:val="Listaszerbekezds"/>
        <w:numPr>
          <w:ilvl w:val="0"/>
          <w:numId w:val="2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405B">
        <w:rPr>
          <w:rFonts w:ascii="Arial" w:hAnsi="Arial" w:cs="Arial"/>
          <w:sz w:val="24"/>
          <w:szCs w:val="24"/>
        </w:rPr>
        <w:t xml:space="preserve">nappali iskolai rendszerű szakképzést folytató </w:t>
      </w:r>
    </w:p>
    <w:p w:rsidR="0057405B" w:rsidRDefault="00DE6BA2" w:rsidP="0057405B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sz w:val="24"/>
          <w:szCs w:val="24"/>
        </w:rPr>
      </w:pPr>
      <w:r w:rsidRPr="0096333C">
        <w:rPr>
          <w:rFonts w:ascii="Arial" w:hAnsi="Arial" w:cs="Arial"/>
          <w:sz w:val="24"/>
          <w:szCs w:val="24"/>
        </w:rPr>
        <w:t xml:space="preserve">intézménynek </w:t>
      </w:r>
    </w:p>
    <w:p w:rsidR="0057405B" w:rsidRPr="0057405B" w:rsidRDefault="00DE6BA2" w:rsidP="003D75B6">
      <w:pPr>
        <w:pStyle w:val="Listaszerbekezds"/>
        <w:numPr>
          <w:ilvl w:val="0"/>
          <w:numId w:val="2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405B">
        <w:rPr>
          <w:rFonts w:ascii="Arial" w:hAnsi="Arial" w:cs="Arial"/>
          <w:sz w:val="24"/>
          <w:szCs w:val="24"/>
        </w:rPr>
        <w:t xml:space="preserve">térítésmentesen </w:t>
      </w:r>
    </w:p>
    <w:p w:rsidR="00DE6BA2" w:rsidRPr="0096333C" w:rsidRDefault="00DE6BA2" w:rsidP="0057405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6333C">
        <w:rPr>
          <w:rFonts w:ascii="Arial" w:hAnsi="Arial" w:cs="Arial"/>
          <w:sz w:val="24"/>
          <w:szCs w:val="24"/>
        </w:rPr>
        <w:t>átadja.</w:t>
      </w:r>
    </w:p>
    <w:p w:rsidR="0096333C" w:rsidRPr="0096333C" w:rsidRDefault="0096333C" w:rsidP="00963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6BA2" w:rsidRPr="0096333C" w:rsidRDefault="00DE6BA2" w:rsidP="00963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333C">
        <w:rPr>
          <w:rFonts w:ascii="Arial" w:hAnsi="Arial" w:cs="Arial"/>
          <w:sz w:val="24"/>
          <w:szCs w:val="24"/>
        </w:rPr>
        <w:t xml:space="preserve">(4) A </w:t>
      </w:r>
      <w:r w:rsidR="0057405B" w:rsidRPr="0096333C">
        <w:rPr>
          <w:rFonts w:ascii="Arial" w:hAnsi="Arial" w:cs="Arial"/>
          <w:b/>
          <w:color w:val="000000" w:themeColor="text1"/>
          <w:sz w:val="24"/>
          <w:szCs w:val="24"/>
        </w:rPr>
        <w:t>Szhtv.</w:t>
      </w:r>
      <w:r w:rsidR="0057405B" w:rsidRPr="0096333C">
        <w:rPr>
          <w:rFonts w:ascii="Arial" w:hAnsi="Arial" w:cs="Arial"/>
          <w:sz w:val="24"/>
          <w:szCs w:val="24"/>
        </w:rPr>
        <w:t xml:space="preserve"> 30.§ </w:t>
      </w:r>
      <w:r w:rsidRPr="0096333C">
        <w:rPr>
          <w:rFonts w:ascii="Arial" w:hAnsi="Arial" w:cs="Arial"/>
          <w:sz w:val="24"/>
          <w:szCs w:val="24"/>
        </w:rPr>
        <w:t xml:space="preserve">(3) bekezdés </w:t>
      </w:r>
      <w:r w:rsidRPr="0096333C">
        <w:rPr>
          <w:rFonts w:ascii="Arial" w:hAnsi="Arial" w:cs="Arial"/>
          <w:iCs/>
          <w:sz w:val="24"/>
          <w:szCs w:val="24"/>
        </w:rPr>
        <w:t xml:space="preserve">b) </w:t>
      </w:r>
      <w:r w:rsidRPr="0096333C">
        <w:rPr>
          <w:rFonts w:ascii="Arial" w:hAnsi="Arial" w:cs="Arial"/>
          <w:sz w:val="24"/>
          <w:szCs w:val="24"/>
        </w:rPr>
        <w:t>pontja szerinti eszközátadást más adókötelezettség nem terheli.</w:t>
      </w:r>
    </w:p>
    <w:p w:rsidR="0096333C" w:rsidRPr="0096333C" w:rsidRDefault="0096333C" w:rsidP="00963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6333C" w:rsidRPr="0057405B" w:rsidRDefault="00DE6BA2" w:rsidP="00963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7405B">
        <w:rPr>
          <w:rFonts w:ascii="Arial" w:hAnsi="Arial" w:cs="Arial"/>
          <w:b/>
          <w:bCs/>
          <w:sz w:val="28"/>
          <w:szCs w:val="28"/>
        </w:rPr>
        <w:t xml:space="preserve">31. § </w:t>
      </w:r>
    </w:p>
    <w:p w:rsidR="0096333C" w:rsidRPr="0096333C" w:rsidRDefault="0096333C" w:rsidP="00963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7405B" w:rsidRDefault="00DE6BA2" w:rsidP="00574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333C">
        <w:rPr>
          <w:rFonts w:ascii="Arial" w:hAnsi="Arial" w:cs="Arial"/>
          <w:sz w:val="24"/>
          <w:szCs w:val="24"/>
        </w:rPr>
        <w:t xml:space="preserve">(1) </w:t>
      </w:r>
      <w:r w:rsidR="0057405B" w:rsidRPr="0096333C">
        <w:rPr>
          <w:rFonts w:ascii="Arial" w:hAnsi="Arial" w:cs="Arial"/>
          <w:sz w:val="24"/>
          <w:szCs w:val="24"/>
        </w:rPr>
        <w:t>A</w:t>
      </w:r>
      <w:r w:rsidR="0057405B">
        <w:rPr>
          <w:rFonts w:ascii="Arial" w:hAnsi="Arial" w:cs="Arial"/>
          <w:sz w:val="24"/>
          <w:szCs w:val="24"/>
        </w:rPr>
        <w:t xml:space="preserve"> </w:t>
      </w:r>
      <w:r w:rsidR="0057405B" w:rsidRPr="0096333C">
        <w:rPr>
          <w:rFonts w:ascii="Arial" w:hAnsi="Arial" w:cs="Arial"/>
          <w:b/>
          <w:color w:val="000000" w:themeColor="text1"/>
          <w:sz w:val="24"/>
          <w:szCs w:val="24"/>
        </w:rPr>
        <w:t>Szhtv.</w:t>
      </w:r>
      <w:r w:rsidR="0057405B" w:rsidRPr="0096333C">
        <w:rPr>
          <w:rFonts w:ascii="Arial" w:hAnsi="Arial" w:cs="Arial"/>
          <w:sz w:val="24"/>
          <w:szCs w:val="24"/>
        </w:rPr>
        <w:t xml:space="preserve"> hatálybalépését megelőzően hatályos szabályok szerint a 2011. évben nyújtott fejlesztési támogatás</w:t>
      </w:r>
      <w:r w:rsidR="0057405B">
        <w:rPr>
          <w:rFonts w:ascii="Arial" w:hAnsi="Arial" w:cs="Arial"/>
          <w:sz w:val="24"/>
          <w:szCs w:val="24"/>
        </w:rPr>
        <w:t>.</w:t>
      </w:r>
    </w:p>
    <w:p w:rsidR="0057405B" w:rsidRDefault="0057405B" w:rsidP="00963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405B" w:rsidRDefault="00DE6BA2" w:rsidP="00963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333C">
        <w:rPr>
          <w:rFonts w:ascii="Arial" w:hAnsi="Arial" w:cs="Arial"/>
          <w:sz w:val="24"/>
          <w:szCs w:val="24"/>
        </w:rPr>
        <w:t>A</w:t>
      </w:r>
      <w:r w:rsidR="0057405B">
        <w:rPr>
          <w:rFonts w:ascii="Arial" w:hAnsi="Arial" w:cs="Arial"/>
          <w:sz w:val="24"/>
          <w:szCs w:val="24"/>
        </w:rPr>
        <w:t xml:space="preserve"> </w:t>
      </w:r>
      <w:r w:rsidR="0057405B" w:rsidRPr="0096333C">
        <w:rPr>
          <w:rFonts w:ascii="Arial" w:hAnsi="Arial" w:cs="Arial"/>
          <w:b/>
          <w:color w:val="000000" w:themeColor="text1"/>
          <w:sz w:val="24"/>
          <w:szCs w:val="24"/>
        </w:rPr>
        <w:t>Szhtv.</w:t>
      </w:r>
      <w:r w:rsidR="0057405B" w:rsidRPr="0096333C">
        <w:rPr>
          <w:rFonts w:ascii="Arial" w:hAnsi="Arial" w:cs="Arial"/>
          <w:sz w:val="24"/>
          <w:szCs w:val="24"/>
        </w:rPr>
        <w:t xml:space="preserve"> </w:t>
      </w:r>
      <w:r w:rsidRPr="0096333C">
        <w:rPr>
          <w:rFonts w:ascii="Arial" w:hAnsi="Arial" w:cs="Arial"/>
          <w:sz w:val="24"/>
          <w:szCs w:val="24"/>
        </w:rPr>
        <w:t>hatálybalépését megelőzően hatályos szabályok szerint</w:t>
      </w:r>
      <w:r w:rsidR="0057405B">
        <w:rPr>
          <w:rFonts w:ascii="Arial" w:hAnsi="Arial" w:cs="Arial"/>
          <w:sz w:val="24"/>
          <w:szCs w:val="24"/>
        </w:rPr>
        <w:t>,</w:t>
      </w:r>
    </w:p>
    <w:p w:rsidR="0057405B" w:rsidRPr="0057405B" w:rsidRDefault="00DE6BA2" w:rsidP="003D75B6">
      <w:pPr>
        <w:pStyle w:val="Listaszerbekezds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405B">
        <w:rPr>
          <w:rFonts w:ascii="Arial" w:hAnsi="Arial" w:cs="Arial"/>
          <w:sz w:val="24"/>
          <w:szCs w:val="24"/>
        </w:rPr>
        <w:t>a 2011. évben nyújtott fejlesztési támogatás</w:t>
      </w:r>
      <w:r w:rsidR="0057405B" w:rsidRPr="0057405B">
        <w:rPr>
          <w:rFonts w:ascii="Arial" w:hAnsi="Arial" w:cs="Arial"/>
          <w:sz w:val="24"/>
          <w:szCs w:val="24"/>
        </w:rPr>
        <w:t>,</w:t>
      </w:r>
      <w:r w:rsidRPr="0057405B">
        <w:rPr>
          <w:rFonts w:ascii="Arial" w:hAnsi="Arial" w:cs="Arial"/>
          <w:sz w:val="24"/>
          <w:szCs w:val="24"/>
        </w:rPr>
        <w:t xml:space="preserve"> </w:t>
      </w:r>
    </w:p>
    <w:p w:rsidR="0057405B" w:rsidRPr="0057405B" w:rsidRDefault="00DE6BA2" w:rsidP="003D75B6">
      <w:pPr>
        <w:pStyle w:val="Listaszerbekezds"/>
        <w:numPr>
          <w:ilvl w:val="0"/>
          <w:numId w:val="2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405B">
        <w:rPr>
          <w:rFonts w:ascii="Arial" w:hAnsi="Arial" w:cs="Arial"/>
          <w:sz w:val="24"/>
          <w:szCs w:val="24"/>
        </w:rPr>
        <w:t xml:space="preserve">a támogatási szerződésben meghatározott célokra </w:t>
      </w:r>
    </w:p>
    <w:p w:rsidR="0057405B" w:rsidRPr="0057405B" w:rsidRDefault="00DE6BA2" w:rsidP="003D75B6">
      <w:pPr>
        <w:pStyle w:val="Listaszerbekezds"/>
        <w:numPr>
          <w:ilvl w:val="0"/>
          <w:numId w:val="2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405B">
        <w:rPr>
          <w:rFonts w:ascii="Arial" w:hAnsi="Arial" w:cs="Arial"/>
          <w:sz w:val="24"/>
          <w:szCs w:val="24"/>
        </w:rPr>
        <w:t>legkésőbb 2012. december 31. napjáig használható fel</w:t>
      </w:r>
      <w:r w:rsidR="0057405B" w:rsidRPr="0057405B">
        <w:rPr>
          <w:rFonts w:ascii="Arial" w:hAnsi="Arial" w:cs="Arial"/>
          <w:sz w:val="24"/>
          <w:szCs w:val="24"/>
        </w:rPr>
        <w:t>,</w:t>
      </w:r>
    </w:p>
    <w:p w:rsidR="0057405B" w:rsidRPr="00264D92" w:rsidRDefault="00DE6BA2" w:rsidP="003D75B6">
      <w:pPr>
        <w:pStyle w:val="Listaszerbekezds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color w:val="000000" w:themeColor="text1"/>
          <w:sz w:val="24"/>
          <w:szCs w:val="24"/>
        </w:rPr>
        <w:t xml:space="preserve">az ezen időpontig fel nem használt fejlesztési támogatási összeget </w:t>
      </w:r>
    </w:p>
    <w:p w:rsidR="0057405B" w:rsidRPr="00264D92" w:rsidRDefault="00DE6BA2" w:rsidP="003D75B6">
      <w:pPr>
        <w:pStyle w:val="Listaszerbekezds"/>
        <w:numPr>
          <w:ilvl w:val="0"/>
          <w:numId w:val="2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color w:val="000000" w:themeColor="text1"/>
          <w:sz w:val="24"/>
          <w:szCs w:val="24"/>
        </w:rPr>
        <w:t>2013. január 30-ig be kell fizetni</w:t>
      </w:r>
      <w:r w:rsidR="0057405B" w:rsidRPr="00264D92">
        <w:rPr>
          <w:rFonts w:ascii="Arial" w:hAnsi="Arial" w:cs="Arial"/>
          <w:color w:val="000000" w:themeColor="text1"/>
          <w:sz w:val="24"/>
          <w:szCs w:val="24"/>
        </w:rPr>
        <w:t>,</w:t>
      </w:r>
      <w:r w:rsidRPr="00264D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7405B" w:rsidRPr="00264D92" w:rsidRDefault="00DE6BA2" w:rsidP="003D75B6">
      <w:pPr>
        <w:pStyle w:val="Listaszerbekezds"/>
        <w:numPr>
          <w:ilvl w:val="0"/>
          <w:numId w:val="2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r w:rsidRPr="00264D92">
        <w:rPr>
          <w:rFonts w:ascii="Arial" w:hAnsi="Arial" w:cs="Arial"/>
          <w:b/>
          <w:color w:val="000000" w:themeColor="text1"/>
          <w:sz w:val="24"/>
          <w:szCs w:val="24"/>
        </w:rPr>
        <w:t xml:space="preserve">EFK </w:t>
      </w:r>
    </w:p>
    <w:p w:rsidR="00DE6BA2" w:rsidRPr="00264D92" w:rsidRDefault="00DE6BA2" w:rsidP="00977C8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color w:val="000000" w:themeColor="text1"/>
          <w:sz w:val="24"/>
          <w:szCs w:val="24"/>
        </w:rPr>
        <w:t>számlára.</w:t>
      </w:r>
    </w:p>
    <w:p w:rsidR="0096333C" w:rsidRPr="00264D92" w:rsidRDefault="0096333C" w:rsidP="00963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C1DA2" w:rsidRDefault="003C1DA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977C89" w:rsidRPr="00264D92" w:rsidRDefault="00DE6BA2" w:rsidP="00963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(2) </w:t>
      </w:r>
      <w:r w:rsidR="00977C89" w:rsidRPr="00264D92">
        <w:rPr>
          <w:rFonts w:ascii="Arial" w:hAnsi="Arial" w:cs="Arial"/>
          <w:color w:val="000000" w:themeColor="text1"/>
          <w:sz w:val="24"/>
          <w:szCs w:val="24"/>
        </w:rPr>
        <w:t>A fejlesztési támogatásban részesített, köteles elszámolást készíteni.</w:t>
      </w:r>
    </w:p>
    <w:p w:rsidR="00977C89" w:rsidRPr="00264D92" w:rsidRDefault="00977C89" w:rsidP="00963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60333" w:rsidRPr="00264D92" w:rsidRDefault="00DE6BA2" w:rsidP="00963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color w:val="000000" w:themeColor="text1"/>
          <w:sz w:val="24"/>
          <w:szCs w:val="24"/>
        </w:rPr>
        <w:t>A fejlesztési támogatásban részesített</w:t>
      </w:r>
      <w:r w:rsidR="00977C89" w:rsidRPr="00264D92">
        <w:rPr>
          <w:rFonts w:ascii="Arial" w:hAnsi="Arial" w:cs="Arial"/>
          <w:color w:val="000000" w:themeColor="text1"/>
          <w:sz w:val="24"/>
          <w:szCs w:val="24"/>
        </w:rPr>
        <w:t xml:space="preserve">, a </w:t>
      </w:r>
      <w:r w:rsidR="00B60333" w:rsidRPr="00264D92">
        <w:rPr>
          <w:rFonts w:ascii="Arial" w:hAnsi="Arial" w:cs="Arial"/>
          <w:b/>
          <w:color w:val="000000" w:themeColor="text1"/>
          <w:sz w:val="24"/>
          <w:szCs w:val="24"/>
        </w:rPr>
        <w:t xml:space="preserve">Szhtv. </w:t>
      </w:r>
      <w:r w:rsidRPr="00264D92">
        <w:rPr>
          <w:rFonts w:ascii="Arial" w:hAnsi="Arial" w:cs="Arial"/>
          <w:color w:val="000000" w:themeColor="text1"/>
          <w:sz w:val="24"/>
          <w:szCs w:val="24"/>
        </w:rPr>
        <w:t xml:space="preserve">hatálybalépését megelőzően </w:t>
      </w:r>
    </w:p>
    <w:p w:rsidR="00B60333" w:rsidRPr="00264D92" w:rsidRDefault="00DE6BA2" w:rsidP="003D75B6">
      <w:pPr>
        <w:pStyle w:val="Listaszerbekezds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color w:val="000000" w:themeColor="text1"/>
          <w:sz w:val="24"/>
          <w:szCs w:val="24"/>
        </w:rPr>
        <w:t xml:space="preserve">5 évre, </w:t>
      </w:r>
    </w:p>
    <w:p w:rsidR="00B60333" w:rsidRPr="00264D92" w:rsidRDefault="00DE6BA2" w:rsidP="003D75B6">
      <w:pPr>
        <w:pStyle w:val="Listaszerbekezds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color w:val="000000" w:themeColor="text1"/>
          <w:sz w:val="24"/>
          <w:szCs w:val="24"/>
        </w:rPr>
        <w:t xml:space="preserve">ingatlan esetén 10 évre </w:t>
      </w:r>
    </w:p>
    <w:p w:rsidR="00B60333" w:rsidRPr="00264D92" w:rsidRDefault="00DE6BA2" w:rsidP="00B6033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color w:val="000000" w:themeColor="text1"/>
          <w:sz w:val="24"/>
          <w:szCs w:val="24"/>
        </w:rPr>
        <w:t xml:space="preserve">vonatkozóan köteles </w:t>
      </w:r>
    </w:p>
    <w:p w:rsidR="00B60333" w:rsidRPr="00264D92" w:rsidRDefault="00DE6BA2" w:rsidP="003D75B6">
      <w:pPr>
        <w:pStyle w:val="Listaszerbekezds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color w:val="000000" w:themeColor="text1"/>
          <w:sz w:val="24"/>
          <w:szCs w:val="24"/>
        </w:rPr>
        <w:t>elszámolást készíteni</w:t>
      </w:r>
      <w:r w:rsidR="00B60333" w:rsidRPr="00264D92">
        <w:rPr>
          <w:rFonts w:ascii="Arial" w:hAnsi="Arial" w:cs="Arial"/>
          <w:color w:val="000000" w:themeColor="text1"/>
          <w:sz w:val="24"/>
          <w:szCs w:val="24"/>
        </w:rPr>
        <w:t>,</w:t>
      </w:r>
      <w:r w:rsidRPr="00264D9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B60333" w:rsidRPr="00264D92" w:rsidRDefault="00DE6BA2" w:rsidP="003D75B6">
      <w:pPr>
        <w:pStyle w:val="Listaszerbekezds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color w:val="000000" w:themeColor="text1"/>
          <w:sz w:val="24"/>
          <w:szCs w:val="24"/>
        </w:rPr>
        <w:t xml:space="preserve">2013. március 15. napjáig adatot szolgáltatni </w:t>
      </w:r>
    </w:p>
    <w:p w:rsidR="00B60333" w:rsidRPr="00264D92" w:rsidRDefault="00DE6BA2" w:rsidP="00B6033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color w:val="000000" w:themeColor="text1"/>
          <w:sz w:val="24"/>
          <w:szCs w:val="24"/>
        </w:rPr>
        <w:t>az állami szakképzési és felnőttképzési szerv részére</w:t>
      </w:r>
      <w:r w:rsidR="00B60333" w:rsidRPr="00264D9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B60333" w:rsidRPr="00264D92" w:rsidRDefault="00DE6BA2" w:rsidP="003D75B6">
      <w:pPr>
        <w:pStyle w:val="Listaszerbekezds"/>
        <w:numPr>
          <w:ilvl w:val="0"/>
          <w:numId w:val="2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color w:val="000000" w:themeColor="text1"/>
          <w:sz w:val="24"/>
          <w:szCs w:val="24"/>
        </w:rPr>
        <w:t>a</w:t>
      </w:r>
      <w:r w:rsidR="00B60333" w:rsidRPr="00264D92">
        <w:rPr>
          <w:rFonts w:ascii="Arial" w:hAnsi="Arial" w:cs="Arial"/>
          <w:b/>
          <w:color w:val="000000" w:themeColor="text1"/>
          <w:sz w:val="24"/>
          <w:szCs w:val="24"/>
        </w:rPr>
        <w:t xml:space="preserve"> Szhtv.</w:t>
      </w:r>
      <w:r w:rsidRPr="00264D92">
        <w:rPr>
          <w:rFonts w:ascii="Arial" w:hAnsi="Arial" w:cs="Arial"/>
          <w:color w:val="000000" w:themeColor="text1"/>
          <w:sz w:val="24"/>
          <w:szCs w:val="24"/>
        </w:rPr>
        <w:t xml:space="preserve"> hatálybalépését megelőzően hatályos szabályok szerint fogadott fejlesztési támogatásból megvalósult fejlesztésekről. </w:t>
      </w:r>
    </w:p>
    <w:p w:rsidR="00B60333" w:rsidRPr="00264D92" w:rsidRDefault="00B60333" w:rsidP="00963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B189F" w:rsidRPr="00264D92" w:rsidRDefault="00DE6BA2" w:rsidP="00963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color w:val="000000" w:themeColor="text1"/>
          <w:sz w:val="24"/>
          <w:szCs w:val="24"/>
        </w:rPr>
        <w:t>Az állami szakképzési és felnőttképzési szerv</w:t>
      </w:r>
      <w:r w:rsidR="005B189F" w:rsidRPr="00264D92">
        <w:rPr>
          <w:rFonts w:ascii="Arial" w:hAnsi="Arial" w:cs="Arial"/>
          <w:color w:val="000000" w:themeColor="text1"/>
          <w:sz w:val="24"/>
          <w:szCs w:val="24"/>
        </w:rPr>
        <w:t>,</w:t>
      </w:r>
      <w:r w:rsidRPr="00264D92">
        <w:rPr>
          <w:rFonts w:ascii="Arial" w:hAnsi="Arial" w:cs="Arial"/>
          <w:color w:val="000000" w:themeColor="text1"/>
          <w:sz w:val="24"/>
          <w:szCs w:val="24"/>
        </w:rPr>
        <w:t xml:space="preserve"> az elszámolást 60 napon belül ellenőrzi, </w:t>
      </w:r>
    </w:p>
    <w:p w:rsidR="005B189F" w:rsidRPr="00264D92" w:rsidRDefault="00DE6BA2" w:rsidP="003D75B6">
      <w:pPr>
        <w:pStyle w:val="Listaszerbekezds"/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color w:val="000000" w:themeColor="text1"/>
          <w:sz w:val="24"/>
          <w:szCs w:val="24"/>
        </w:rPr>
        <w:t>a fejlesztési támogatásban részesített elszámolását</w:t>
      </w:r>
      <w:r w:rsidR="005B189F" w:rsidRPr="00264D92">
        <w:rPr>
          <w:rFonts w:ascii="Arial" w:hAnsi="Arial" w:cs="Arial"/>
          <w:color w:val="000000" w:themeColor="text1"/>
          <w:sz w:val="24"/>
          <w:szCs w:val="24"/>
        </w:rPr>
        <w:t>,</w:t>
      </w:r>
      <w:r w:rsidRPr="00264D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B189F" w:rsidRPr="00264D92" w:rsidRDefault="00DE6BA2" w:rsidP="003D75B6">
      <w:pPr>
        <w:pStyle w:val="Listaszerbekezds"/>
        <w:numPr>
          <w:ilvl w:val="0"/>
          <w:numId w:val="2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color w:val="000000" w:themeColor="text1"/>
          <w:sz w:val="24"/>
          <w:szCs w:val="24"/>
        </w:rPr>
        <w:t>elfogadja</w:t>
      </w:r>
      <w:r w:rsidR="005B189F" w:rsidRPr="00264D92">
        <w:rPr>
          <w:rFonts w:ascii="Arial" w:hAnsi="Arial" w:cs="Arial"/>
          <w:color w:val="000000" w:themeColor="text1"/>
          <w:sz w:val="24"/>
          <w:szCs w:val="24"/>
        </w:rPr>
        <w:t>,</w:t>
      </w:r>
      <w:r w:rsidRPr="00264D9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5B189F" w:rsidRPr="00264D92" w:rsidRDefault="00DE6BA2" w:rsidP="003D75B6">
      <w:pPr>
        <w:pStyle w:val="Listaszerbekezds"/>
        <w:numPr>
          <w:ilvl w:val="0"/>
          <w:numId w:val="2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color w:val="000000" w:themeColor="text1"/>
          <w:sz w:val="24"/>
          <w:szCs w:val="24"/>
        </w:rPr>
        <w:t>a jogszerűtlen felhasználás miatti</w:t>
      </w:r>
      <w:r w:rsidR="005B189F" w:rsidRPr="00264D92">
        <w:rPr>
          <w:rFonts w:ascii="Arial" w:hAnsi="Arial" w:cs="Arial"/>
          <w:color w:val="000000" w:themeColor="text1"/>
          <w:sz w:val="24"/>
          <w:szCs w:val="24"/>
        </w:rPr>
        <w:t>,</w:t>
      </w:r>
      <w:r w:rsidRPr="00264D92">
        <w:rPr>
          <w:rFonts w:ascii="Arial" w:hAnsi="Arial" w:cs="Arial"/>
          <w:color w:val="000000" w:themeColor="text1"/>
          <w:sz w:val="24"/>
          <w:szCs w:val="24"/>
        </w:rPr>
        <w:t xml:space="preserve"> befizetési kötelezettségét megállapítja. </w:t>
      </w:r>
    </w:p>
    <w:p w:rsidR="005B189F" w:rsidRPr="00264D92" w:rsidRDefault="005B189F" w:rsidP="00963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B189F" w:rsidRPr="00264D92" w:rsidRDefault="00DE6BA2" w:rsidP="00963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color w:val="000000" w:themeColor="text1"/>
          <w:sz w:val="24"/>
          <w:szCs w:val="24"/>
        </w:rPr>
        <w:t>A megállapított összeget</w:t>
      </w:r>
      <w:r w:rsidR="005B189F" w:rsidRPr="00264D92">
        <w:rPr>
          <w:rFonts w:ascii="Arial" w:hAnsi="Arial" w:cs="Arial"/>
          <w:color w:val="000000" w:themeColor="text1"/>
          <w:sz w:val="24"/>
          <w:szCs w:val="24"/>
        </w:rPr>
        <w:t>,</w:t>
      </w:r>
      <w:r w:rsidRPr="00264D92">
        <w:rPr>
          <w:rFonts w:ascii="Arial" w:hAnsi="Arial" w:cs="Arial"/>
          <w:color w:val="000000" w:themeColor="text1"/>
          <w:sz w:val="24"/>
          <w:szCs w:val="24"/>
        </w:rPr>
        <w:t xml:space="preserve"> a fejlesztési támogatásban részesített </w:t>
      </w:r>
    </w:p>
    <w:p w:rsidR="005B189F" w:rsidRPr="00264D92" w:rsidRDefault="00DE6BA2" w:rsidP="003D75B6">
      <w:pPr>
        <w:pStyle w:val="Listaszerbekezds"/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color w:val="000000" w:themeColor="text1"/>
          <w:sz w:val="24"/>
          <w:szCs w:val="24"/>
        </w:rPr>
        <w:t>30 napon belül köteles befizetni</w:t>
      </w:r>
      <w:r w:rsidR="005B189F" w:rsidRPr="00264D92">
        <w:rPr>
          <w:rFonts w:ascii="Arial" w:hAnsi="Arial" w:cs="Arial"/>
          <w:color w:val="000000" w:themeColor="text1"/>
          <w:sz w:val="24"/>
          <w:szCs w:val="24"/>
        </w:rPr>
        <w:t>,</w:t>
      </w:r>
      <w:r w:rsidRPr="00264D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E6BA2" w:rsidRPr="00264D92" w:rsidRDefault="00DE6BA2" w:rsidP="003D75B6">
      <w:pPr>
        <w:pStyle w:val="Listaszerbekezds"/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r w:rsidRPr="00264D92">
        <w:rPr>
          <w:rFonts w:ascii="Arial" w:hAnsi="Arial" w:cs="Arial"/>
          <w:b/>
          <w:color w:val="000000" w:themeColor="text1"/>
          <w:sz w:val="24"/>
          <w:szCs w:val="24"/>
        </w:rPr>
        <w:t>EFK</w:t>
      </w:r>
      <w:r w:rsidRPr="00264D92">
        <w:rPr>
          <w:rFonts w:ascii="Arial" w:hAnsi="Arial" w:cs="Arial"/>
          <w:color w:val="000000" w:themeColor="text1"/>
          <w:sz w:val="24"/>
          <w:szCs w:val="24"/>
        </w:rPr>
        <w:t xml:space="preserve"> számlára.</w:t>
      </w:r>
    </w:p>
    <w:p w:rsidR="0096333C" w:rsidRPr="00264D92" w:rsidRDefault="0096333C" w:rsidP="00963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6333C" w:rsidRPr="00264D92" w:rsidRDefault="00DE6BA2" w:rsidP="00963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64D9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32. § </w:t>
      </w:r>
    </w:p>
    <w:p w:rsidR="0096333C" w:rsidRPr="00264D92" w:rsidRDefault="0096333C" w:rsidP="00963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B189F" w:rsidRPr="00264D92" w:rsidRDefault="00DE6BA2" w:rsidP="00963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5B189F" w:rsidRPr="00264D92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r w:rsidR="005B189F" w:rsidRPr="00264D92">
        <w:rPr>
          <w:rFonts w:ascii="Arial" w:hAnsi="Arial" w:cs="Arial"/>
          <w:b/>
          <w:color w:val="000000" w:themeColor="text1"/>
          <w:sz w:val="24"/>
          <w:szCs w:val="24"/>
        </w:rPr>
        <w:t>Art.</w:t>
      </w:r>
      <w:r w:rsidR="005B189F" w:rsidRPr="00264D92">
        <w:rPr>
          <w:rFonts w:ascii="Arial" w:hAnsi="Arial" w:cs="Arial"/>
          <w:color w:val="000000" w:themeColor="text1"/>
          <w:sz w:val="24"/>
          <w:szCs w:val="24"/>
        </w:rPr>
        <w:t>-ban meghatározott elévülés időtartama alatt.</w:t>
      </w:r>
    </w:p>
    <w:p w:rsidR="005B189F" w:rsidRPr="00264D92" w:rsidRDefault="005B189F" w:rsidP="00963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B189F" w:rsidRPr="00264D92" w:rsidRDefault="00DE6BA2" w:rsidP="00963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color w:val="000000" w:themeColor="text1"/>
          <w:sz w:val="24"/>
          <w:szCs w:val="24"/>
        </w:rPr>
        <w:t>Az Art.-ban meghatározott elévülés időtartama alatt</w:t>
      </w:r>
      <w:r w:rsidR="005B189F" w:rsidRPr="00264D92">
        <w:rPr>
          <w:rFonts w:ascii="Arial" w:hAnsi="Arial" w:cs="Arial"/>
          <w:color w:val="000000" w:themeColor="text1"/>
          <w:sz w:val="24"/>
          <w:szCs w:val="24"/>
        </w:rPr>
        <w:t>,</w:t>
      </w:r>
      <w:r w:rsidRPr="00264D92">
        <w:rPr>
          <w:rFonts w:ascii="Arial" w:hAnsi="Arial" w:cs="Arial"/>
          <w:color w:val="000000" w:themeColor="text1"/>
          <w:sz w:val="24"/>
          <w:szCs w:val="24"/>
        </w:rPr>
        <w:t xml:space="preserve"> a hozzájárulási kötelezettségét </w:t>
      </w:r>
    </w:p>
    <w:p w:rsidR="005B189F" w:rsidRPr="00264D92" w:rsidRDefault="00DE6BA2" w:rsidP="003D75B6">
      <w:pPr>
        <w:pStyle w:val="Listaszerbekezds"/>
        <w:numPr>
          <w:ilvl w:val="0"/>
          <w:numId w:val="2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color w:val="000000" w:themeColor="text1"/>
          <w:sz w:val="24"/>
          <w:szCs w:val="24"/>
        </w:rPr>
        <w:t>a</w:t>
      </w:r>
      <w:r w:rsidR="005B189F" w:rsidRPr="00264D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B189F" w:rsidRPr="00264D92">
        <w:rPr>
          <w:rFonts w:ascii="Arial" w:hAnsi="Arial" w:cs="Arial"/>
          <w:b/>
          <w:color w:val="000000" w:themeColor="text1"/>
          <w:sz w:val="24"/>
          <w:szCs w:val="24"/>
        </w:rPr>
        <w:t>Szhtv.</w:t>
      </w:r>
      <w:r w:rsidR="005B189F" w:rsidRPr="00264D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4D92">
        <w:rPr>
          <w:rFonts w:ascii="Arial" w:hAnsi="Arial" w:cs="Arial"/>
          <w:color w:val="000000" w:themeColor="text1"/>
          <w:sz w:val="24"/>
          <w:szCs w:val="24"/>
        </w:rPr>
        <w:t xml:space="preserve">hatálybalépését megelőzően </w:t>
      </w:r>
    </w:p>
    <w:p w:rsidR="005B189F" w:rsidRPr="00264D92" w:rsidRDefault="00DE6BA2" w:rsidP="003D75B6">
      <w:pPr>
        <w:pStyle w:val="Listaszerbekezds"/>
        <w:numPr>
          <w:ilvl w:val="0"/>
          <w:numId w:val="2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color w:val="000000" w:themeColor="text1"/>
          <w:sz w:val="24"/>
          <w:szCs w:val="24"/>
        </w:rPr>
        <w:t xml:space="preserve">hatályos szabályok </w:t>
      </w:r>
    </w:p>
    <w:p w:rsidR="005B189F" w:rsidRPr="00264D92" w:rsidRDefault="00DE6BA2" w:rsidP="005B189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color w:val="000000" w:themeColor="text1"/>
          <w:sz w:val="24"/>
          <w:szCs w:val="24"/>
        </w:rPr>
        <w:t xml:space="preserve">szerint </w:t>
      </w:r>
    </w:p>
    <w:p w:rsidR="00DE6BA2" w:rsidRPr="00264D92" w:rsidRDefault="00DE6BA2" w:rsidP="00963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color w:val="000000" w:themeColor="text1"/>
          <w:sz w:val="24"/>
          <w:szCs w:val="24"/>
        </w:rPr>
        <w:t>gyakorlati képzés szervezésével teljesítő kötelezettnek</w:t>
      </w:r>
    </w:p>
    <w:p w:rsidR="0096333C" w:rsidRPr="00264D92" w:rsidRDefault="0096333C" w:rsidP="00963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DE6BA2" w:rsidRPr="00264D92" w:rsidRDefault="00DE6BA2" w:rsidP="00771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iCs/>
          <w:color w:val="000000" w:themeColor="text1"/>
          <w:sz w:val="24"/>
          <w:szCs w:val="24"/>
        </w:rPr>
        <w:t xml:space="preserve">a) </w:t>
      </w:r>
      <w:r w:rsidRPr="00264D92">
        <w:rPr>
          <w:rFonts w:ascii="Arial" w:hAnsi="Arial" w:cs="Arial"/>
          <w:color w:val="000000" w:themeColor="text1"/>
          <w:sz w:val="24"/>
          <w:szCs w:val="24"/>
        </w:rPr>
        <w:t>e kötelezettsége teljesítését a benyújtott elszámolás alapján továbbra is az állami szakképzési és felnőttképzési szerv ellenőrzi, valamint</w:t>
      </w:r>
    </w:p>
    <w:p w:rsidR="0096333C" w:rsidRPr="00264D92" w:rsidRDefault="0096333C" w:rsidP="00771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DE6BA2" w:rsidRPr="00264D92" w:rsidRDefault="00DE6BA2" w:rsidP="00771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iCs/>
          <w:color w:val="000000" w:themeColor="text1"/>
          <w:sz w:val="24"/>
          <w:szCs w:val="24"/>
        </w:rPr>
        <w:t xml:space="preserve">b) </w:t>
      </w:r>
      <w:r w:rsidRPr="00264D92">
        <w:rPr>
          <w:rFonts w:ascii="Arial" w:hAnsi="Arial" w:cs="Arial"/>
          <w:color w:val="000000" w:themeColor="text1"/>
          <w:sz w:val="24"/>
          <w:szCs w:val="24"/>
        </w:rPr>
        <w:t>az önellenőrzést is az állami szakképzési és felnőttképzési szervhez kell benyújtania.</w:t>
      </w:r>
    </w:p>
    <w:p w:rsidR="0096333C" w:rsidRPr="00264D92" w:rsidRDefault="0096333C" w:rsidP="00771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717B9" w:rsidRPr="00264D92" w:rsidRDefault="00DE6BA2" w:rsidP="00771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7717B9" w:rsidRPr="00264D9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7717B9" w:rsidRPr="00264D92">
        <w:rPr>
          <w:rFonts w:ascii="Arial" w:hAnsi="Arial" w:cs="Arial"/>
          <w:b/>
          <w:color w:val="000000" w:themeColor="text1"/>
          <w:sz w:val="24"/>
          <w:szCs w:val="24"/>
        </w:rPr>
        <w:t>Szhtv. 32.§</w:t>
      </w:r>
      <w:r w:rsidR="007717B9" w:rsidRPr="00264D92">
        <w:rPr>
          <w:rFonts w:ascii="Arial" w:hAnsi="Arial" w:cs="Arial"/>
          <w:color w:val="000000" w:themeColor="text1"/>
          <w:sz w:val="24"/>
          <w:szCs w:val="24"/>
        </w:rPr>
        <w:t xml:space="preserve"> (1) bekezdés szerinti ellenőrzésre, stb.</w:t>
      </w:r>
    </w:p>
    <w:p w:rsidR="00913D5B" w:rsidRPr="00264D92" w:rsidRDefault="00913D5B" w:rsidP="00771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717B9" w:rsidRPr="00264D92" w:rsidRDefault="00913D5B" w:rsidP="00771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264D92">
        <w:rPr>
          <w:rFonts w:ascii="Arial" w:hAnsi="Arial" w:cs="Arial"/>
          <w:b/>
          <w:color w:val="000000" w:themeColor="text1"/>
          <w:sz w:val="24"/>
          <w:szCs w:val="24"/>
        </w:rPr>
        <w:t>Szhtv. 32.§</w:t>
      </w:r>
      <w:r w:rsidR="00DE6BA2" w:rsidRPr="00264D92">
        <w:rPr>
          <w:rFonts w:ascii="Arial" w:hAnsi="Arial" w:cs="Arial"/>
          <w:color w:val="000000" w:themeColor="text1"/>
          <w:sz w:val="24"/>
          <w:szCs w:val="24"/>
        </w:rPr>
        <w:t xml:space="preserve"> (1) bekezdés szerinti </w:t>
      </w:r>
    </w:p>
    <w:p w:rsidR="007717B9" w:rsidRPr="00264D92" w:rsidRDefault="00DE6BA2" w:rsidP="003D75B6">
      <w:pPr>
        <w:pStyle w:val="Listaszerbekezds"/>
        <w:numPr>
          <w:ilvl w:val="0"/>
          <w:numId w:val="2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color w:val="000000" w:themeColor="text1"/>
          <w:sz w:val="24"/>
          <w:szCs w:val="24"/>
        </w:rPr>
        <w:t>ellenőrzésre</w:t>
      </w:r>
      <w:r w:rsidR="007717B9" w:rsidRPr="00264D92">
        <w:rPr>
          <w:rFonts w:ascii="Arial" w:hAnsi="Arial" w:cs="Arial"/>
          <w:color w:val="000000" w:themeColor="text1"/>
          <w:sz w:val="24"/>
          <w:szCs w:val="24"/>
        </w:rPr>
        <w:t>,</w:t>
      </w:r>
      <w:r w:rsidRPr="00264D9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7717B9" w:rsidRPr="00264D92" w:rsidRDefault="00DE6BA2" w:rsidP="003D75B6">
      <w:pPr>
        <w:pStyle w:val="Listaszerbekezds"/>
        <w:numPr>
          <w:ilvl w:val="0"/>
          <w:numId w:val="2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color w:val="000000" w:themeColor="text1"/>
          <w:sz w:val="24"/>
          <w:szCs w:val="24"/>
        </w:rPr>
        <w:t xml:space="preserve">az önellenőrzésre, továbbá </w:t>
      </w:r>
    </w:p>
    <w:p w:rsidR="007717B9" w:rsidRPr="00264D92" w:rsidRDefault="00DE6BA2" w:rsidP="003D75B6">
      <w:pPr>
        <w:pStyle w:val="Listaszerbekezds"/>
        <w:numPr>
          <w:ilvl w:val="0"/>
          <w:numId w:val="2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color w:val="000000" w:themeColor="text1"/>
          <w:sz w:val="24"/>
          <w:szCs w:val="24"/>
        </w:rPr>
        <w:t>az ezen eljárások alapján a hozzájárulásra kötelezettet terhelő befizetésre</w:t>
      </w:r>
      <w:r w:rsidR="007717B9" w:rsidRPr="00264D92">
        <w:rPr>
          <w:rFonts w:ascii="Arial" w:hAnsi="Arial" w:cs="Arial"/>
          <w:color w:val="000000" w:themeColor="text1"/>
          <w:sz w:val="24"/>
          <w:szCs w:val="24"/>
        </w:rPr>
        <w:t>,</w:t>
      </w:r>
      <w:r w:rsidRPr="00264D9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7717B9" w:rsidRPr="00264D92" w:rsidRDefault="00DE6BA2" w:rsidP="003D75B6">
      <w:pPr>
        <w:pStyle w:val="Listaszerbekezds"/>
        <w:numPr>
          <w:ilvl w:val="0"/>
          <w:numId w:val="2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color w:val="000000" w:themeColor="text1"/>
          <w:sz w:val="24"/>
          <w:szCs w:val="24"/>
        </w:rPr>
        <w:t xml:space="preserve">a visszatérítési igény érvényesítésére </w:t>
      </w:r>
    </w:p>
    <w:p w:rsidR="007717B9" w:rsidRPr="00264D92" w:rsidRDefault="00DE6BA2" w:rsidP="007717B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color w:val="000000" w:themeColor="text1"/>
          <w:sz w:val="24"/>
          <w:szCs w:val="24"/>
        </w:rPr>
        <w:t>értelemszerűen</w:t>
      </w:r>
      <w:r w:rsidR="007717B9" w:rsidRPr="00264D92">
        <w:rPr>
          <w:rFonts w:ascii="Arial" w:hAnsi="Arial" w:cs="Arial"/>
          <w:color w:val="000000" w:themeColor="text1"/>
          <w:sz w:val="24"/>
          <w:szCs w:val="24"/>
        </w:rPr>
        <w:t>,</w:t>
      </w:r>
      <w:r w:rsidRPr="00264D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E6BA2" w:rsidRPr="00264D92" w:rsidRDefault="00DE6BA2" w:rsidP="003D75B6">
      <w:pPr>
        <w:pStyle w:val="Listaszerbekezds"/>
        <w:numPr>
          <w:ilvl w:val="0"/>
          <w:numId w:val="2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color w:val="000000" w:themeColor="text1"/>
          <w:sz w:val="24"/>
          <w:szCs w:val="24"/>
        </w:rPr>
        <w:t>a</w:t>
      </w:r>
      <w:r w:rsidR="00913D5B" w:rsidRPr="00264D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13D5B" w:rsidRPr="00264D92">
        <w:rPr>
          <w:rFonts w:ascii="Arial" w:hAnsi="Arial" w:cs="Arial"/>
          <w:b/>
          <w:color w:val="000000" w:themeColor="text1"/>
          <w:sz w:val="24"/>
          <w:szCs w:val="24"/>
        </w:rPr>
        <w:t>Szhtv.</w:t>
      </w:r>
      <w:r w:rsidRPr="00264D92">
        <w:rPr>
          <w:rFonts w:ascii="Arial" w:hAnsi="Arial" w:cs="Arial"/>
          <w:color w:val="000000" w:themeColor="text1"/>
          <w:sz w:val="24"/>
          <w:szCs w:val="24"/>
        </w:rPr>
        <w:t xml:space="preserve"> hatálybalépését megelőzően hatályos szabályok az irányadók.</w:t>
      </w:r>
    </w:p>
    <w:p w:rsidR="00913D5B" w:rsidRPr="00264D92" w:rsidRDefault="00913D5B" w:rsidP="00771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13D5B" w:rsidRPr="00264D92" w:rsidRDefault="00DE6BA2" w:rsidP="00913D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(3) </w:t>
      </w:r>
      <w:r w:rsidR="007717B9" w:rsidRPr="00264D9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7717B9" w:rsidRPr="00264D92">
        <w:rPr>
          <w:rFonts w:ascii="Arial" w:hAnsi="Arial" w:cs="Arial"/>
          <w:b/>
          <w:color w:val="000000" w:themeColor="text1"/>
          <w:sz w:val="24"/>
          <w:szCs w:val="24"/>
        </w:rPr>
        <w:t>Szhtv.</w:t>
      </w:r>
      <w:r w:rsidR="007717B9" w:rsidRPr="00264D92">
        <w:rPr>
          <w:rFonts w:ascii="Arial" w:hAnsi="Arial" w:cs="Arial"/>
          <w:color w:val="000000" w:themeColor="text1"/>
          <w:sz w:val="24"/>
          <w:szCs w:val="24"/>
        </w:rPr>
        <w:t xml:space="preserve"> hatálybalépését megelőzően hatályos szabályok szerint nyújtott fejlesztési támogatások, stb.</w:t>
      </w:r>
    </w:p>
    <w:p w:rsidR="00913D5B" w:rsidRPr="00264D92" w:rsidRDefault="00913D5B" w:rsidP="00913D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717B9" w:rsidRPr="00264D92" w:rsidRDefault="00DE6BA2" w:rsidP="00771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color w:val="000000" w:themeColor="text1"/>
          <w:sz w:val="24"/>
          <w:szCs w:val="24"/>
        </w:rPr>
        <w:t>A</w:t>
      </w:r>
      <w:r w:rsidR="00913D5B" w:rsidRPr="00264D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717B9" w:rsidRPr="00264D92" w:rsidRDefault="00913D5B" w:rsidP="003D75B6">
      <w:pPr>
        <w:pStyle w:val="Listaszerbekezds"/>
        <w:numPr>
          <w:ilvl w:val="0"/>
          <w:numId w:val="2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b/>
          <w:color w:val="000000" w:themeColor="text1"/>
          <w:sz w:val="24"/>
          <w:szCs w:val="24"/>
        </w:rPr>
        <w:t>Szhtv.</w:t>
      </w:r>
      <w:r w:rsidR="00DE6BA2" w:rsidRPr="00264D92">
        <w:rPr>
          <w:rFonts w:ascii="Arial" w:hAnsi="Arial" w:cs="Arial"/>
          <w:color w:val="000000" w:themeColor="text1"/>
          <w:sz w:val="24"/>
          <w:szCs w:val="24"/>
        </w:rPr>
        <w:t xml:space="preserve"> hatálybalépését megelőzően hatályos szabályok szerint nyújtott fejlesztési támogatások, valamint </w:t>
      </w:r>
    </w:p>
    <w:p w:rsidR="007717B9" w:rsidRPr="00264D92" w:rsidRDefault="00DE6BA2" w:rsidP="003D75B6">
      <w:pPr>
        <w:pStyle w:val="Listaszerbekezds"/>
        <w:numPr>
          <w:ilvl w:val="0"/>
          <w:numId w:val="2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color w:val="000000" w:themeColor="text1"/>
          <w:sz w:val="24"/>
          <w:szCs w:val="24"/>
        </w:rPr>
        <w:t xml:space="preserve">Munkaerő-piaci Alap képzési alaprészéből nyújtott támogatások </w:t>
      </w:r>
    </w:p>
    <w:p w:rsidR="007717B9" w:rsidRPr="00264D92" w:rsidRDefault="00DE6BA2" w:rsidP="003D75B6">
      <w:pPr>
        <w:pStyle w:val="Listaszerbekezds"/>
        <w:numPr>
          <w:ilvl w:val="0"/>
          <w:numId w:val="2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color w:val="000000" w:themeColor="text1"/>
          <w:sz w:val="24"/>
          <w:szCs w:val="24"/>
        </w:rPr>
        <w:t xml:space="preserve">felhasználásának </w:t>
      </w:r>
    </w:p>
    <w:p w:rsidR="007717B9" w:rsidRPr="00264D92" w:rsidRDefault="00DE6BA2" w:rsidP="003D75B6">
      <w:pPr>
        <w:pStyle w:val="Listaszerbekezds"/>
        <w:numPr>
          <w:ilvl w:val="0"/>
          <w:numId w:val="2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color w:val="000000" w:themeColor="text1"/>
          <w:sz w:val="24"/>
          <w:szCs w:val="24"/>
        </w:rPr>
        <w:t>az elszámoltatását</w:t>
      </w:r>
      <w:r w:rsidR="007717B9" w:rsidRPr="00264D92">
        <w:rPr>
          <w:rFonts w:ascii="Arial" w:hAnsi="Arial" w:cs="Arial"/>
          <w:color w:val="000000" w:themeColor="text1"/>
          <w:sz w:val="24"/>
          <w:szCs w:val="24"/>
        </w:rPr>
        <w:t>,</w:t>
      </w:r>
      <w:r w:rsidRPr="00264D9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7717B9" w:rsidRPr="00264D92" w:rsidRDefault="00DE6BA2" w:rsidP="003D75B6">
      <w:pPr>
        <w:pStyle w:val="Listaszerbekezds"/>
        <w:numPr>
          <w:ilvl w:val="0"/>
          <w:numId w:val="2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color w:val="000000" w:themeColor="text1"/>
          <w:sz w:val="24"/>
          <w:szCs w:val="24"/>
        </w:rPr>
        <w:t xml:space="preserve">ellenőrzését </w:t>
      </w:r>
    </w:p>
    <w:p w:rsidR="007717B9" w:rsidRPr="00264D92" w:rsidRDefault="00DE6BA2" w:rsidP="007717B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color w:val="000000" w:themeColor="text1"/>
          <w:sz w:val="24"/>
          <w:szCs w:val="24"/>
        </w:rPr>
        <w:t xml:space="preserve">az állami szakképzési és felnőttképzési szerv </w:t>
      </w:r>
    </w:p>
    <w:p w:rsidR="00DE6BA2" w:rsidRPr="00264D92" w:rsidRDefault="00DE6BA2" w:rsidP="007717B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color w:val="000000" w:themeColor="text1"/>
          <w:sz w:val="24"/>
          <w:szCs w:val="24"/>
        </w:rPr>
        <w:t>végzi.</w:t>
      </w:r>
    </w:p>
    <w:p w:rsidR="00913D5B" w:rsidRPr="00264D92" w:rsidRDefault="00913D5B" w:rsidP="00913D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13D5B" w:rsidRPr="00264D92" w:rsidRDefault="00DE6BA2" w:rsidP="00913D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64D9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33. § </w:t>
      </w:r>
    </w:p>
    <w:p w:rsidR="00913D5B" w:rsidRPr="00264D92" w:rsidRDefault="00913D5B" w:rsidP="00913D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409FA" w:rsidRPr="00264D92" w:rsidRDefault="00DE6BA2" w:rsidP="00F40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color w:val="000000" w:themeColor="text1"/>
          <w:sz w:val="24"/>
          <w:szCs w:val="24"/>
        </w:rPr>
        <w:t>A</w:t>
      </w:r>
      <w:r w:rsidR="00913D5B" w:rsidRPr="00264D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13D5B" w:rsidRPr="00264D92">
        <w:rPr>
          <w:rFonts w:ascii="Arial" w:hAnsi="Arial" w:cs="Arial"/>
          <w:b/>
          <w:color w:val="000000" w:themeColor="text1"/>
          <w:sz w:val="24"/>
          <w:szCs w:val="24"/>
        </w:rPr>
        <w:t>Szhtv.</w:t>
      </w:r>
      <w:r w:rsidRPr="00264D92">
        <w:rPr>
          <w:rFonts w:ascii="Arial" w:hAnsi="Arial" w:cs="Arial"/>
          <w:color w:val="000000" w:themeColor="text1"/>
          <w:sz w:val="24"/>
          <w:szCs w:val="24"/>
        </w:rPr>
        <w:t xml:space="preserve"> hatálybalépését megelőzően hatályos szabályok szerint </w:t>
      </w:r>
    </w:p>
    <w:p w:rsidR="00F409FA" w:rsidRPr="00264D92" w:rsidRDefault="00DE6BA2" w:rsidP="003D75B6">
      <w:pPr>
        <w:pStyle w:val="Listaszerbekezds"/>
        <w:numPr>
          <w:ilvl w:val="0"/>
          <w:numId w:val="2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color w:val="000000" w:themeColor="text1"/>
          <w:sz w:val="24"/>
          <w:szCs w:val="24"/>
        </w:rPr>
        <w:t>a régiónként meghatározott hiány-szakképesítések</w:t>
      </w:r>
      <w:r w:rsidR="00F409FA" w:rsidRPr="00264D9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F409FA" w:rsidRPr="00264D92" w:rsidRDefault="00DE6BA2" w:rsidP="003D75B6">
      <w:pPr>
        <w:pStyle w:val="Listaszerbekezds"/>
        <w:numPr>
          <w:ilvl w:val="0"/>
          <w:numId w:val="2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color w:val="000000" w:themeColor="text1"/>
          <w:sz w:val="24"/>
          <w:szCs w:val="24"/>
        </w:rPr>
        <w:t xml:space="preserve">a régiókba tartozó megyékben is </w:t>
      </w:r>
    </w:p>
    <w:p w:rsidR="00DE6BA2" w:rsidRPr="00264D92" w:rsidRDefault="00DE6BA2" w:rsidP="00F40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color w:val="000000" w:themeColor="text1"/>
          <w:sz w:val="24"/>
          <w:szCs w:val="24"/>
        </w:rPr>
        <w:t>hiány-szakképesítésnek minősülnek.</w:t>
      </w:r>
    </w:p>
    <w:p w:rsidR="00913D5B" w:rsidRPr="00264D92" w:rsidRDefault="00913D5B" w:rsidP="00F40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717B9" w:rsidRPr="00264D92" w:rsidRDefault="00DE6BA2" w:rsidP="00F40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64D9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33/A. § </w:t>
      </w:r>
    </w:p>
    <w:p w:rsidR="007717B9" w:rsidRPr="00264D92" w:rsidRDefault="007717B9" w:rsidP="00F40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409FA" w:rsidRPr="00264D92" w:rsidRDefault="00913D5B" w:rsidP="00F40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 </w:t>
      </w:r>
      <w:r w:rsidRPr="00264D92">
        <w:rPr>
          <w:rFonts w:ascii="Arial" w:hAnsi="Arial" w:cs="Arial"/>
          <w:b/>
          <w:color w:val="000000" w:themeColor="text1"/>
          <w:sz w:val="24"/>
          <w:szCs w:val="24"/>
        </w:rPr>
        <w:t>Szhtv.</w:t>
      </w:r>
      <w:r w:rsidR="00F409FA" w:rsidRPr="00264D92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DE6BA2" w:rsidRPr="00264D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409FA" w:rsidRPr="00264D92" w:rsidRDefault="00DE6BA2" w:rsidP="003D75B6">
      <w:pPr>
        <w:pStyle w:val="Listaszerbekezds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color w:val="000000" w:themeColor="text1"/>
          <w:sz w:val="24"/>
          <w:szCs w:val="24"/>
        </w:rPr>
        <w:t>az egyes adótörvények</w:t>
      </w:r>
      <w:r w:rsidR="00F409FA" w:rsidRPr="00264D92">
        <w:rPr>
          <w:rFonts w:ascii="Arial" w:hAnsi="Arial" w:cs="Arial"/>
          <w:color w:val="000000" w:themeColor="text1"/>
          <w:sz w:val="24"/>
          <w:szCs w:val="24"/>
        </w:rPr>
        <w:t>,</w:t>
      </w:r>
      <w:r w:rsidRPr="00264D92">
        <w:rPr>
          <w:rFonts w:ascii="Arial" w:hAnsi="Arial" w:cs="Arial"/>
          <w:color w:val="000000" w:themeColor="text1"/>
          <w:sz w:val="24"/>
          <w:szCs w:val="24"/>
        </w:rPr>
        <w:t xml:space="preserve"> és azzal összefüggő egyéb törvények módosításáról szóló 2012. évi CLXXVIII. törvénnyel megállapított </w:t>
      </w:r>
    </w:p>
    <w:p w:rsidR="00F409FA" w:rsidRPr="00264D92" w:rsidRDefault="00DE6BA2" w:rsidP="003D75B6">
      <w:pPr>
        <w:pStyle w:val="Listaszerbekezds"/>
        <w:numPr>
          <w:ilvl w:val="0"/>
          <w:numId w:val="2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color w:val="000000" w:themeColor="text1"/>
          <w:sz w:val="24"/>
          <w:szCs w:val="24"/>
        </w:rPr>
        <w:t xml:space="preserve">9. § (1) bekezdés </w:t>
      </w:r>
      <w:r w:rsidRPr="00264D92">
        <w:rPr>
          <w:rFonts w:ascii="Arial" w:hAnsi="Arial" w:cs="Arial"/>
          <w:iCs/>
          <w:color w:val="000000" w:themeColor="text1"/>
          <w:sz w:val="24"/>
          <w:szCs w:val="24"/>
        </w:rPr>
        <w:t xml:space="preserve">c) </w:t>
      </w:r>
      <w:r w:rsidRPr="00264D92">
        <w:rPr>
          <w:rFonts w:ascii="Arial" w:hAnsi="Arial" w:cs="Arial"/>
          <w:color w:val="000000" w:themeColor="text1"/>
          <w:sz w:val="24"/>
          <w:szCs w:val="24"/>
        </w:rPr>
        <w:t>pontját</w:t>
      </w:r>
      <w:r w:rsidR="00F409FA" w:rsidRPr="00264D92">
        <w:rPr>
          <w:rFonts w:ascii="Arial" w:hAnsi="Arial" w:cs="Arial"/>
          <w:color w:val="000000" w:themeColor="text1"/>
          <w:sz w:val="24"/>
          <w:szCs w:val="24"/>
        </w:rPr>
        <w:t>,</w:t>
      </w:r>
      <w:r w:rsidRPr="00264D9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F409FA" w:rsidRPr="00264D92" w:rsidRDefault="00DE6BA2" w:rsidP="003D75B6">
      <w:pPr>
        <w:pStyle w:val="Listaszerbekezds"/>
        <w:numPr>
          <w:ilvl w:val="0"/>
          <w:numId w:val="2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color w:val="000000" w:themeColor="text1"/>
          <w:sz w:val="24"/>
          <w:szCs w:val="24"/>
        </w:rPr>
        <w:t xml:space="preserve">9. § (5) bekezdését </w:t>
      </w:r>
    </w:p>
    <w:p w:rsidR="00F409FA" w:rsidRPr="00264D92" w:rsidRDefault="00DE6BA2" w:rsidP="00F409F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color w:val="000000" w:themeColor="text1"/>
          <w:sz w:val="24"/>
          <w:szCs w:val="24"/>
        </w:rPr>
        <w:t xml:space="preserve">első alkalommal </w:t>
      </w:r>
    </w:p>
    <w:p w:rsidR="00F409FA" w:rsidRPr="00264D92" w:rsidRDefault="00DE6BA2" w:rsidP="003D75B6">
      <w:pPr>
        <w:pStyle w:val="Listaszerbekezds"/>
        <w:numPr>
          <w:ilvl w:val="0"/>
          <w:numId w:val="2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color w:val="000000" w:themeColor="text1"/>
          <w:sz w:val="24"/>
          <w:szCs w:val="24"/>
        </w:rPr>
        <w:t>a 2013. január 1-jén</w:t>
      </w:r>
      <w:r w:rsidR="00F409FA" w:rsidRPr="00264D92">
        <w:rPr>
          <w:rFonts w:ascii="Arial" w:hAnsi="Arial" w:cs="Arial"/>
          <w:color w:val="000000" w:themeColor="text1"/>
          <w:sz w:val="24"/>
          <w:szCs w:val="24"/>
        </w:rPr>
        <w:t>,</w:t>
      </w:r>
      <w:r w:rsidRPr="00264D9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F409FA" w:rsidRPr="00264D92" w:rsidRDefault="00DE6BA2" w:rsidP="003D75B6">
      <w:pPr>
        <w:pStyle w:val="Listaszerbekezds"/>
        <w:numPr>
          <w:ilvl w:val="0"/>
          <w:numId w:val="2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color w:val="000000" w:themeColor="text1"/>
          <w:sz w:val="24"/>
          <w:szCs w:val="24"/>
        </w:rPr>
        <w:t xml:space="preserve">azt követően kezdődő adómegállapítási időszakra vonatkozóan </w:t>
      </w:r>
    </w:p>
    <w:p w:rsidR="00F409FA" w:rsidRPr="00264D92" w:rsidRDefault="00DE6BA2" w:rsidP="00F409F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264D92">
        <w:rPr>
          <w:rFonts w:ascii="Arial" w:hAnsi="Arial" w:cs="Arial"/>
          <w:color w:val="000000" w:themeColor="text1"/>
          <w:sz w:val="24"/>
          <w:szCs w:val="24"/>
        </w:rPr>
        <w:t>kell alkalmazni.</w:t>
      </w:r>
    </w:p>
    <w:p w:rsidR="00F409FA" w:rsidRPr="00264D92" w:rsidRDefault="00F409FA" w:rsidP="00F40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09FA" w:rsidRPr="00264D92" w:rsidRDefault="00F409FA" w:rsidP="00F409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264D92">
        <w:rPr>
          <w:rFonts w:ascii="Arial" w:hAnsi="Arial" w:cs="Arial"/>
          <w:b/>
          <w:i/>
          <w:color w:val="000000" w:themeColor="text1"/>
          <w:sz w:val="20"/>
          <w:szCs w:val="20"/>
        </w:rPr>
        <w:t>„Szhtv.</w:t>
      </w:r>
    </w:p>
    <w:p w:rsidR="00F409FA" w:rsidRPr="00264D92" w:rsidRDefault="00F409FA" w:rsidP="00F409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F409FA" w:rsidRPr="00264D92" w:rsidRDefault="00F409FA" w:rsidP="00F409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264D92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9. § </w:t>
      </w:r>
    </w:p>
    <w:p w:rsidR="00F409FA" w:rsidRPr="00264D92" w:rsidRDefault="00F409FA" w:rsidP="00F409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F409FA" w:rsidRPr="00264D92" w:rsidRDefault="00F409FA" w:rsidP="00F409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264D92">
        <w:rPr>
          <w:rFonts w:ascii="Arial" w:hAnsi="Arial" w:cs="Arial"/>
          <w:i/>
          <w:color w:val="000000" w:themeColor="text1"/>
          <w:sz w:val="20"/>
          <w:szCs w:val="20"/>
        </w:rPr>
        <w:t>(1) A hozzájárulásra kötelezett</w:t>
      </w:r>
    </w:p>
    <w:p w:rsidR="00F409FA" w:rsidRPr="00264D92" w:rsidRDefault="00F409FA" w:rsidP="00F409F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F409FA" w:rsidRPr="00264D92" w:rsidRDefault="00F409FA" w:rsidP="00F409F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264D9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c) </w:t>
      </w:r>
      <w:r w:rsidRPr="00264D92">
        <w:rPr>
          <w:rFonts w:ascii="Arial" w:hAnsi="Arial" w:cs="Arial"/>
          <w:i/>
          <w:color w:val="000000" w:themeColor="text1"/>
          <w:sz w:val="20"/>
          <w:szCs w:val="20"/>
        </w:rPr>
        <w:t xml:space="preserve">az éves bruttó kötelezettség és a </w:t>
      </w:r>
      <w:r w:rsidRPr="00264D9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b) </w:t>
      </w:r>
      <w:r w:rsidRPr="00264D92">
        <w:rPr>
          <w:rFonts w:ascii="Arial" w:hAnsi="Arial" w:cs="Arial"/>
          <w:i/>
          <w:color w:val="000000" w:themeColor="text1"/>
          <w:sz w:val="20"/>
          <w:szCs w:val="20"/>
        </w:rPr>
        <w:t>pont szerinti összeg különbözeteként megállapított éves nettó kötelezettségét</w:t>
      </w:r>
    </w:p>
    <w:p w:rsidR="00F409FA" w:rsidRPr="00264D92" w:rsidRDefault="00F409FA" w:rsidP="00F409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264D92">
        <w:rPr>
          <w:rFonts w:ascii="Arial" w:hAnsi="Arial" w:cs="Arial"/>
          <w:i/>
          <w:color w:val="000000" w:themeColor="text1"/>
          <w:sz w:val="20"/>
          <w:szCs w:val="20"/>
        </w:rPr>
        <w:t>maga állapítja meg, elektronikus úton vallja be és fizeti meg a tárgyévet követő év január 12. napjáig az állami adóhatóságnak.</w:t>
      </w:r>
    </w:p>
    <w:p w:rsidR="00F409FA" w:rsidRPr="00264D92" w:rsidRDefault="00F409FA" w:rsidP="00F40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264D92" w:rsidRPr="00264D92" w:rsidRDefault="00264D92" w:rsidP="00264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264D92">
        <w:rPr>
          <w:rFonts w:ascii="Arial" w:hAnsi="Arial" w:cs="Arial"/>
          <w:i/>
          <w:color w:val="000000" w:themeColor="text1"/>
          <w:sz w:val="20"/>
          <w:szCs w:val="20"/>
        </w:rPr>
        <w:t>(5) A befizetett előleg és az éves nettó kötelezettség különbözetét a tárgyévet követő év január 12. napjáig kell befizetni vagy a többletbefizetést ettől az időponttól lehet visszaigényelni”.</w:t>
      </w:r>
    </w:p>
    <w:p w:rsidR="00264D92" w:rsidRPr="00264D92" w:rsidRDefault="00264D92" w:rsidP="00F40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9372C8" w:rsidRDefault="009372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DE6BA2" w:rsidRDefault="00DE6BA2" w:rsidP="00DE6BA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409FA">
        <w:rPr>
          <w:rFonts w:ascii="Arial" w:hAnsi="Arial" w:cs="Arial"/>
          <w:b/>
          <w:sz w:val="32"/>
          <w:szCs w:val="32"/>
        </w:rPr>
        <w:lastRenderedPageBreak/>
        <w:t>10. Hatályon kívül helyező rendelkezések</w:t>
      </w:r>
    </w:p>
    <w:p w:rsidR="001B6F91" w:rsidRPr="001B6F91" w:rsidRDefault="001B6F91" w:rsidP="001B6F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B6F91">
        <w:rPr>
          <w:rFonts w:ascii="Arial" w:hAnsi="Arial" w:cs="Arial"/>
          <w:b/>
          <w:bCs/>
          <w:sz w:val="28"/>
          <w:szCs w:val="28"/>
        </w:rPr>
        <w:t xml:space="preserve">34. § </w:t>
      </w:r>
    </w:p>
    <w:p w:rsidR="001B6F91" w:rsidRPr="001B6F91" w:rsidRDefault="001B6F91" w:rsidP="001B6F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6F91" w:rsidRPr="001B6F91" w:rsidRDefault="001B6F91" w:rsidP="00526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6F91">
        <w:rPr>
          <w:rFonts w:ascii="Arial" w:hAnsi="Arial" w:cs="Arial"/>
          <w:sz w:val="24"/>
          <w:szCs w:val="24"/>
        </w:rPr>
        <w:t>(1) Hatályát veszti</w:t>
      </w:r>
    </w:p>
    <w:p w:rsidR="001B6F91" w:rsidRPr="001B6F91" w:rsidRDefault="001B6F91" w:rsidP="00526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1B6F91" w:rsidRPr="001B6F91" w:rsidRDefault="001B6F91" w:rsidP="00526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6F91">
        <w:rPr>
          <w:rFonts w:ascii="Arial" w:hAnsi="Arial" w:cs="Arial"/>
          <w:iCs/>
          <w:sz w:val="24"/>
          <w:szCs w:val="24"/>
        </w:rPr>
        <w:t xml:space="preserve">a) </w:t>
      </w:r>
      <w:r w:rsidRPr="001B6F91">
        <w:rPr>
          <w:rFonts w:ascii="Arial" w:hAnsi="Arial" w:cs="Arial"/>
          <w:sz w:val="24"/>
          <w:szCs w:val="24"/>
        </w:rPr>
        <w:t>a szakképzési hozzájárulásról és a képzés fejlesztésének támogatásáról szóló</w:t>
      </w:r>
      <w:r w:rsidR="00C970CB">
        <w:rPr>
          <w:rFonts w:ascii="Arial" w:hAnsi="Arial" w:cs="Arial"/>
          <w:sz w:val="24"/>
          <w:szCs w:val="24"/>
        </w:rPr>
        <w:t>,</w:t>
      </w:r>
      <w:r w:rsidRPr="001B6F91">
        <w:rPr>
          <w:rFonts w:ascii="Arial" w:hAnsi="Arial" w:cs="Arial"/>
          <w:sz w:val="24"/>
          <w:szCs w:val="24"/>
        </w:rPr>
        <w:t xml:space="preserve"> 2003. évi LXXXVI. törvény,</w:t>
      </w:r>
    </w:p>
    <w:p w:rsidR="001B6F91" w:rsidRPr="001B6F91" w:rsidRDefault="001B6F91" w:rsidP="00526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1B6F91" w:rsidRPr="001B6F91" w:rsidRDefault="001B6F91" w:rsidP="00526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6F91">
        <w:rPr>
          <w:rFonts w:ascii="Arial" w:hAnsi="Arial" w:cs="Arial"/>
          <w:iCs/>
          <w:sz w:val="24"/>
          <w:szCs w:val="24"/>
        </w:rPr>
        <w:t xml:space="preserve">b) </w:t>
      </w:r>
      <w:r w:rsidRPr="001B6F91">
        <w:rPr>
          <w:rFonts w:ascii="Arial" w:hAnsi="Arial" w:cs="Arial"/>
          <w:sz w:val="24"/>
          <w:szCs w:val="24"/>
        </w:rPr>
        <w:t>a szak- és felnőttképzést érintő reformprogram végrehajtásához szükséges törvények módosításáról szóló</w:t>
      </w:r>
      <w:r w:rsidR="00C970CB">
        <w:rPr>
          <w:rFonts w:ascii="Arial" w:hAnsi="Arial" w:cs="Arial"/>
          <w:sz w:val="24"/>
          <w:szCs w:val="24"/>
        </w:rPr>
        <w:t>,</w:t>
      </w:r>
      <w:r w:rsidRPr="001B6F91">
        <w:rPr>
          <w:rFonts w:ascii="Arial" w:hAnsi="Arial" w:cs="Arial"/>
          <w:sz w:val="24"/>
          <w:szCs w:val="24"/>
        </w:rPr>
        <w:t xml:space="preserve"> 2007. évi CII. törvény,</w:t>
      </w:r>
    </w:p>
    <w:p w:rsidR="001B6F91" w:rsidRPr="001B6F91" w:rsidRDefault="001B6F91" w:rsidP="00526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F03A8B" w:rsidRDefault="001B6F91" w:rsidP="00526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1B6F91">
        <w:rPr>
          <w:rFonts w:ascii="Arial" w:hAnsi="Arial" w:cs="Arial"/>
          <w:iCs/>
          <w:sz w:val="24"/>
          <w:szCs w:val="24"/>
        </w:rPr>
        <w:t xml:space="preserve">c) </w:t>
      </w:r>
    </w:p>
    <w:p w:rsidR="00F03A8B" w:rsidRPr="00F03A8B" w:rsidRDefault="001B6F91" w:rsidP="003D75B6">
      <w:pPr>
        <w:pStyle w:val="Listaszerbekezds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A8B">
        <w:rPr>
          <w:rFonts w:ascii="Arial" w:hAnsi="Arial" w:cs="Arial"/>
          <w:sz w:val="24"/>
          <w:szCs w:val="24"/>
        </w:rPr>
        <w:t>a szakképzési hozzájárulásról és a képzés fejlesztésének támogatásáról szóló</w:t>
      </w:r>
      <w:r w:rsidR="00C970CB">
        <w:rPr>
          <w:rFonts w:ascii="Arial" w:hAnsi="Arial" w:cs="Arial"/>
          <w:sz w:val="24"/>
          <w:szCs w:val="24"/>
        </w:rPr>
        <w:t>,</w:t>
      </w:r>
      <w:r w:rsidRPr="00F03A8B">
        <w:rPr>
          <w:rFonts w:ascii="Arial" w:hAnsi="Arial" w:cs="Arial"/>
          <w:sz w:val="24"/>
          <w:szCs w:val="24"/>
        </w:rPr>
        <w:t xml:space="preserve"> 2003. évi LXXXVI. törvény</w:t>
      </w:r>
      <w:r w:rsidR="00F03A8B" w:rsidRPr="00F03A8B">
        <w:rPr>
          <w:rFonts w:ascii="Arial" w:hAnsi="Arial" w:cs="Arial"/>
          <w:sz w:val="24"/>
          <w:szCs w:val="24"/>
        </w:rPr>
        <w:t>,</w:t>
      </w:r>
      <w:r w:rsidRPr="00F03A8B">
        <w:rPr>
          <w:rFonts w:ascii="Arial" w:hAnsi="Arial" w:cs="Arial"/>
          <w:sz w:val="24"/>
          <w:szCs w:val="24"/>
        </w:rPr>
        <w:t xml:space="preserve"> és az ezzel összefüggő </w:t>
      </w:r>
    </w:p>
    <w:p w:rsidR="00C970CB" w:rsidRPr="00C970CB" w:rsidRDefault="00782596" w:rsidP="003D75B6">
      <w:pPr>
        <w:pStyle w:val="NormlWeb"/>
        <w:numPr>
          <w:ilvl w:val="0"/>
          <w:numId w:val="245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bookmarkStart w:id="41" w:name="kagy2"/>
      <w:bookmarkEnd w:id="41"/>
      <w:r w:rsidRPr="00782596">
        <w:rPr>
          <w:rFonts w:ascii="Arial" w:hAnsi="Arial" w:cs="Arial"/>
          <w:bCs/>
          <w:color w:val="000000"/>
        </w:rPr>
        <w:t>a szakképzési hozzájárulásról és a képzés fejlesztésének támogatásáról szóló</w:t>
      </w:r>
      <w:r w:rsidR="00C970CB">
        <w:rPr>
          <w:rFonts w:ascii="Arial" w:hAnsi="Arial" w:cs="Arial"/>
          <w:bCs/>
          <w:color w:val="000000"/>
        </w:rPr>
        <w:t>,</w:t>
      </w:r>
      <w:r w:rsidRPr="00782596">
        <w:rPr>
          <w:rFonts w:ascii="Arial" w:hAnsi="Arial" w:cs="Arial"/>
          <w:bCs/>
          <w:color w:val="000000"/>
        </w:rPr>
        <w:t xml:space="preserve"> 2003. évi LXXXVI. törvény</w:t>
      </w:r>
      <w:r>
        <w:rPr>
          <w:rFonts w:ascii="Arial" w:hAnsi="Arial" w:cs="Arial"/>
          <w:bCs/>
          <w:color w:val="000000"/>
        </w:rPr>
        <w:t>,</w:t>
      </w:r>
      <w:r w:rsidRPr="00782596">
        <w:rPr>
          <w:rFonts w:ascii="Arial" w:hAnsi="Arial" w:cs="Arial"/>
          <w:bCs/>
          <w:color w:val="000000"/>
        </w:rPr>
        <w:t xml:space="preserve"> és </w:t>
      </w:r>
    </w:p>
    <w:p w:rsidR="001B6F91" w:rsidRPr="00782596" w:rsidRDefault="00782596" w:rsidP="003D75B6">
      <w:pPr>
        <w:pStyle w:val="NormlWeb"/>
        <w:numPr>
          <w:ilvl w:val="0"/>
          <w:numId w:val="245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82596">
        <w:rPr>
          <w:rFonts w:ascii="Arial" w:hAnsi="Arial" w:cs="Arial"/>
          <w:bCs/>
          <w:color w:val="000000"/>
        </w:rPr>
        <w:t>az ezzel összefüggő egyes törvények módosításáról</w:t>
      </w:r>
      <w:bookmarkStart w:id="42" w:name="pos1"/>
      <w:bookmarkEnd w:id="42"/>
      <w:r w:rsidRPr="00782596">
        <w:rPr>
          <w:rFonts w:ascii="Arial" w:hAnsi="Arial" w:cs="Arial"/>
          <w:bCs/>
          <w:color w:val="000000"/>
        </w:rPr>
        <w:t xml:space="preserve"> </w:t>
      </w:r>
      <w:r w:rsidR="001B6F91" w:rsidRPr="00782596">
        <w:rPr>
          <w:rFonts w:ascii="Arial" w:hAnsi="Arial" w:cs="Arial"/>
        </w:rPr>
        <w:t>szóló 2009. évi XLIV. törvény.</w:t>
      </w:r>
    </w:p>
    <w:p w:rsidR="001B6F91" w:rsidRPr="001B6F91" w:rsidRDefault="001B6F91" w:rsidP="00526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6F91">
        <w:rPr>
          <w:rFonts w:ascii="Arial" w:hAnsi="Arial" w:cs="Arial"/>
          <w:sz w:val="24"/>
          <w:szCs w:val="24"/>
        </w:rPr>
        <w:t>(2) Hatályát veszti</w:t>
      </w:r>
      <w:r w:rsidR="00782596">
        <w:rPr>
          <w:rFonts w:ascii="Arial" w:hAnsi="Arial" w:cs="Arial"/>
          <w:sz w:val="24"/>
          <w:szCs w:val="24"/>
        </w:rPr>
        <w:t>,</w:t>
      </w:r>
      <w:r w:rsidRPr="001B6F91">
        <w:rPr>
          <w:rFonts w:ascii="Arial" w:hAnsi="Arial" w:cs="Arial"/>
          <w:sz w:val="24"/>
          <w:szCs w:val="24"/>
        </w:rPr>
        <w:t xml:space="preserve"> a felnőttképzésről szóló 2001. évi CI. törvény</w:t>
      </w:r>
    </w:p>
    <w:p w:rsidR="001B6F91" w:rsidRPr="001B6F91" w:rsidRDefault="001B6F91" w:rsidP="00526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1B6F91" w:rsidRPr="001B6F91" w:rsidRDefault="001B6F91" w:rsidP="00526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6F91">
        <w:rPr>
          <w:rFonts w:ascii="Arial" w:hAnsi="Arial" w:cs="Arial"/>
          <w:iCs/>
          <w:sz w:val="24"/>
          <w:szCs w:val="24"/>
        </w:rPr>
        <w:t xml:space="preserve">a) </w:t>
      </w:r>
      <w:r w:rsidRPr="001B6F91">
        <w:rPr>
          <w:rFonts w:ascii="Arial" w:hAnsi="Arial" w:cs="Arial"/>
          <w:sz w:val="24"/>
          <w:szCs w:val="24"/>
        </w:rPr>
        <w:t>21. § (5) bekezdése,</w:t>
      </w:r>
    </w:p>
    <w:p w:rsidR="001B6F91" w:rsidRPr="001B6F91" w:rsidRDefault="001B6F91" w:rsidP="00526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1B6F91" w:rsidRPr="001B6F91" w:rsidRDefault="001B6F91" w:rsidP="00526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6F91">
        <w:rPr>
          <w:rFonts w:ascii="Arial" w:hAnsi="Arial" w:cs="Arial"/>
          <w:iCs/>
          <w:sz w:val="24"/>
          <w:szCs w:val="24"/>
        </w:rPr>
        <w:t xml:space="preserve">b) </w:t>
      </w:r>
      <w:r w:rsidRPr="001B6F91">
        <w:rPr>
          <w:rFonts w:ascii="Arial" w:hAnsi="Arial" w:cs="Arial"/>
          <w:sz w:val="24"/>
          <w:szCs w:val="24"/>
        </w:rPr>
        <w:t>25. §-a és az azt megelőző alcím.</w:t>
      </w:r>
    </w:p>
    <w:p w:rsidR="001B6F91" w:rsidRPr="001B6F91" w:rsidRDefault="001B6F91" w:rsidP="00526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6F91" w:rsidRPr="001B6F91" w:rsidRDefault="001B6F91" w:rsidP="00526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6F91">
        <w:rPr>
          <w:rFonts w:ascii="Arial" w:hAnsi="Arial" w:cs="Arial"/>
          <w:sz w:val="24"/>
          <w:szCs w:val="24"/>
        </w:rPr>
        <w:t>(3) Hatályát veszti a saját munkavállalók részére szervezett képzés költségeinek a szakképzési hozzájárulás terhére történő elszámolásáról szóló</w:t>
      </w:r>
      <w:r w:rsidR="00C970CB">
        <w:rPr>
          <w:rFonts w:ascii="Arial" w:hAnsi="Arial" w:cs="Arial"/>
          <w:sz w:val="24"/>
          <w:szCs w:val="24"/>
        </w:rPr>
        <w:t>,</w:t>
      </w:r>
      <w:r w:rsidRPr="001B6F91">
        <w:rPr>
          <w:rFonts w:ascii="Arial" w:hAnsi="Arial" w:cs="Arial"/>
          <w:sz w:val="24"/>
          <w:szCs w:val="24"/>
        </w:rPr>
        <w:t xml:space="preserve"> 15/2009. (VII. 24.) SZMM rendelet azzal, hogy a rendeletet a Szerződés 87. és 88. cikke alkalmazásában a támogatások bizonyos fajtáinak a közös piaccal összeegyeztethetőnek nyilvánításáról szóló, 2008. augusztus 6-i 800/2008/EK bizottsági rendelet hatálya alá tartozó támogatásokra vonatkozóan kiírt pályázatok keretében megvalósuló képzésekre 2013. december 31-ig alkalmazni kell</w:t>
      </w:r>
      <w:r w:rsidRPr="001B6F91">
        <w:rPr>
          <w:rFonts w:ascii="Arial" w:hAnsi="Arial" w:cs="Arial"/>
          <w:position w:val="-12"/>
          <w:sz w:val="24"/>
          <w:szCs w:val="24"/>
        </w:rPr>
        <w:t>:</w:t>
      </w:r>
    </w:p>
    <w:p w:rsidR="001B6F91" w:rsidRPr="001B6F91" w:rsidRDefault="001B6F91" w:rsidP="00615B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6F91">
        <w:rPr>
          <w:rFonts w:ascii="Arial" w:hAnsi="Arial" w:cs="Arial"/>
          <w:sz w:val="24"/>
          <w:szCs w:val="24"/>
        </w:rPr>
        <w:t>(4) A Szerződés 87. és 88. cikke alkalmazásában a támogatások bizonyos fajtáinak a közös piaccal összeegyeztethetőnek nyilvánításáról szóló, 2008. augusztus 6-i 800/2008/EK bizottsági rendelet hatálya alá tartozó támogatásokra vonatkozóan 2009. szeptember 1-ig kiírt pályázatok keretében megvalósuló képzésekre - a saját munkavállalók részére szervezett képzés költségeinek a szakképzési hozzájárulás terhére történő elszámolásáról szóló 15/2009. (VII. 24.) SZMM rendelettel hatályon kívül helyezett - a szakképzési hozzájárulást a saját munkavállalói részére szervezett képzéssel teljesítő hozzájárulásra kötelezett költségei elszámolásának feltételeiről és az elszámolás szabályairól szóló 13/2006. (XII. 27.) SZMM rendelet szabályait kell alkalmazni.</w:t>
      </w:r>
    </w:p>
    <w:p w:rsidR="001B6F91" w:rsidRPr="001B6F91" w:rsidRDefault="001B6F91" w:rsidP="001B6F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C1DA2" w:rsidRDefault="003C1DA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1B6F91" w:rsidRPr="001B6F91" w:rsidRDefault="001B6F91" w:rsidP="001B6F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B6F91">
        <w:rPr>
          <w:rFonts w:ascii="Arial" w:hAnsi="Arial" w:cs="Arial"/>
          <w:b/>
          <w:bCs/>
          <w:sz w:val="24"/>
          <w:szCs w:val="24"/>
        </w:rPr>
        <w:lastRenderedPageBreak/>
        <w:t xml:space="preserve">35. § </w:t>
      </w:r>
    </w:p>
    <w:p w:rsidR="001B6F91" w:rsidRPr="001B6F91" w:rsidRDefault="001B6F91" w:rsidP="001B6F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B3C68" w:rsidRDefault="001B6F91" w:rsidP="001B6F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B6F91">
        <w:rPr>
          <w:rFonts w:ascii="Arial" w:hAnsi="Arial" w:cs="Arial"/>
          <w:sz w:val="24"/>
          <w:szCs w:val="24"/>
        </w:rPr>
        <w:t xml:space="preserve">Az </w:t>
      </w:r>
      <w:r w:rsidR="004B3C68">
        <w:rPr>
          <w:rFonts w:ascii="Arial" w:hAnsi="Arial" w:cs="Arial"/>
          <w:b/>
          <w:sz w:val="24"/>
          <w:szCs w:val="24"/>
        </w:rPr>
        <w:t>Szhtv.</w:t>
      </w:r>
    </w:p>
    <w:p w:rsidR="004B3C68" w:rsidRDefault="001B6F91" w:rsidP="001B6F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6F91">
        <w:rPr>
          <w:rFonts w:ascii="Arial" w:hAnsi="Arial" w:cs="Arial"/>
          <w:sz w:val="24"/>
          <w:szCs w:val="24"/>
        </w:rPr>
        <w:t xml:space="preserve">1. § </w:t>
      </w:r>
      <w:r w:rsidRPr="001B6F91">
        <w:rPr>
          <w:rFonts w:ascii="Arial" w:hAnsi="Arial" w:cs="Arial"/>
          <w:iCs/>
          <w:sz w:val="24"/>
          <w:szCs w:val="24"/>
        </w:rPr>
        <w:t xml:space="preserve">b) </w:t>
      </w:r>
      <w:r w:rsidRPr="001B6F91">
        <w:rPr>
          <w:rFonts w:ascii="Arial" w:hAnsi="Arial" w:cs="Arial"/>
          <w:sz w:val="24"/>
          <w:szCs w:val="24"/>
        </w:rPr>
        <w:t xml:space="preserve">és </w:t>
      </w:r>
      <w:r w:rsidRPr="001B6F91">
        <w:rPr>
          <w:rFonts w:ascii="Arial" w:hAnsi="Arial" w:cs="Arial"/>
          <w:iCs/>
          <w:sz w:val="24"/>
          <w:szCs w:val="24"/>
        </w:rPr>
        <w:t xml:space="preserve">d) </w:t>
      </w:r>
      <w:r w:rsidRPr="001B6F91">
        <w:rPr>
          <w:rFonts w:ascii="Arial" w:hAnsi="Arial" w:cs="Arial"/>
          <w:sz w:val="24"/>
          <w:szCs w:val="24"/>
        </w:rPr>
        <w:t xml:space="preserve">pontja, valamint az </w:t>
      </w:r>
    </w:p>
    <w:p w:rsidR="004B3C68" w:rsidRDefault="001B6F91" w:rsidP="001B6F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6F91">
        <w:rPr>
          <w:rFonts w:ascii="Arial" w:hAnsi="Arial" w:cs="Arial"/>
          <w:sz w:val="24"/>
          <w:szCs w:val="24"/>
        </w:rPr>
        <w:t xml:space="preserve">5. § </w:t>
      </w:r>
      <w:r w:rsidRPr="001B6F91">
        <w:rPr>
          <w:rFonts w:ascii="Arial" w:hAnsi="Arial" w:cs="Arial"/>
          <w:iCs/>
          <w:sz w:val="24"/>
          <w:szCs w:val="24"/>
        </w:rPr>
        <w:t xml:space="preserve">b) </w:t>
      </w:r>
      <w:r w:rsidRPr="001B6F91">
        <w:rPr>
          <w:rFonts w:ascii="Arial" w:hAnsi="Arial" w:cs="Arial"/>
          <w:sz w:val="24"/>
          <w:szCs w:val="24"/>
        </w:rPr>
        <w:t>pontja</w:t>
      </w:r>
      <w:r w:rsidR="004B3C68">
        <w:rPr>
          <w:rFonts w:ascii="Arial" w:hAnsi="Arial" w:cs="Arial"/>
          <w:sz w:val="24"/>
          <w:szCs w:val="24"/>
        </w:rPr>
        <w:t>,</w:t>
      </w:r>
      <w:r w:rsidRPr="001B6F91">
        <w:rPr>
          <w:rFonts w:ascii="Arial" w:hAnsi="Arial" w:cs="Arial"/>
          <w:sz w:val="24"/>
          <w:szCs w:val="24"/>
        </w:rPr>
        <w:t xml:space="preserve"> </w:t>
      </w:r>
    </w:p>
    <w:p w:rsidR="001B6F91" w:rsidRPr="001B6F91" w:rsidRDefault="001B6F91" w:rsidP="001B6F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6F91">
        <w:rPr>
          <w:rFonts w:ascii="Arial" w:hAnsi="Arial" w:cs="Arial"/>
          <w:sz w:val="24"/>
          <w:szCs w:val="24"/>
        </w:rPr>
        <w:t>2012. szeptember 1-jén hatályát veszti.</w:t>
      </w:r>
    </w:p>
    <w:p w:rsidR="003C1DA2" w:rsidRDefault="003C1DA2" w:rsidP="003C1D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B3C68" w:rsidRDefault="001B6F91" w:rsidP="003C1D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B6F91">
        <w:rPr>
          <w:rFonts w:ascii="Arial" w:hAnsi="Arial" w:cs="Arial"/>
          <w:b/>
          <w:bCs/>
          <w:sz w:val="24"/>
          <w:szCs w:val="24"/>
        </w:rPr>
        <w:t xml:space="preserve">36. § </w:t>
      </w:r>
    </w:p>
    <w:p w:rsidR="004B3C68" w:rsidRDefault="004B3C68" w:rsidP="003C1D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B3C68" w:rsidRDefault="004B3C68" w:rsidP="004B3C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B6F91">
        <w:rPr>
          <w:rFonts w:ascii="Arial" w:hAnsi="Arial" w:cs="Arial"/>
          <w:sz w:val="24"/>
          <w:szCs w:val="24"/>
        </w:rPr>
        <w:t xml:space="preserve">Az </w:t>
      </w:r>
      <w:r>
        <w:rPr>
          <w:rFonts w:ascii="Arial" w:hAnsi="Arial" w:cs="Arial"/>
          <w:b/>
          <w:sz w:val="24"/>
          <w:szCs w:val="24"/>
        </w:rPr>
        <w:t>Szhtv.</w:t>
      </w:r>
    </w:p>
    <w:p w:rsidR="004B3C68" w:rsidRDefault="001B6F91" w:rsidP="003C1D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6F91">
        <w:rPr>
          <w:rFonts w:ascii="Arial" w:hAnsi="Arial" w:cs="Arial"/>
          <w:sz w:val="24"/>
          <w:szCs w:val="24"/>
        </w:rPr>
        <w:t xml:space="preserve">17. § </w:t>
      </w:r>
      <w:r w:rsidRPr="001B6F91">
        <w:rPr>
          <w:rFonts w:ascii="Arial" w:hAnsi="Arial" w:cs="Arial"/>
          <w:iCs/>
          <w:sz w:val="24"/>
          <w:szCs w:val="24"/>
        </w:rPr>
        <w:t xml:space="preserve">a) </w:t>
      </w:r>
      <w:r w:rsidRPr="001B6F91">
        <w:rPr>
          <w:rFonts w:ascii="Arial" w:hAnsi="Arial" w:cs="Arial"/>
          <w:sz w:val="24"/>
          <w:szCs w:val="24"/>
        </w:rPr>
        <w:t>pontja</w:t>
      </w:r>
      <w:r w:rsidR="004B3C68">
        <w:rPr>
          <w:rFonts w:ascii="Arial" w:hAnsi="Arial" w:cs="Arial"/>
          <w:sz w:val="24"/>
          <w:szCs w:val="24"/>
        </w:rPr>
        <w:t>,</w:t>
      </w:r>
      <w:r w:rsidRPr="001B6F91">
        <w:rPr>
          <w:rFonts w:ascii="Arial" w:hAnsi="Arial" w:cs="Arial"/>
          <w:sz w:val="24"/>
          <w:szCs w:val="24"/>
        </w:rPr>
        <w:t xml:space="preserve"> </w:t>
      </w:r>
    </w:p>
    <w:p w:rsidR="001B6F91" w:rsidRPr="001B6F91" w:rsidRDefault="001B6F91" w:rsidP="003C1D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6F91">
        <w:rPr>
          <w:rFonts w:ascii="Arial" w:hAnsi="Arial" w:cs="Arial"/>
          <w:sz w:val="24"/>
          <w:szCs w:val="24"/>
        </w:rPr>
        <w:t>2013. január 1-jén hatályát veszti.</w:t>
      </w:r>
    </w:p>
    <w:p w:rsidR="003C1DA2" w:rsidRDefault="003C1DA2" w:rsidP="003C1D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6F91" w:rsidRPr="001B6F91" w:rsidRDefault="001B6F91" w:rsidP="003C1D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B6F91" w:rsidRPr="001B6F91" w:rsidSect="00B877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6EA" w:rsidRDefault="00F366EA" w:rsidP="00DD3066">
      <w:pPr>
        <w:spacing w:after="0" w:line="240" w:lineRule="auto"/>
      </w:pPr>
      <w:r>
        <w:separator/>
      </w:r>
    </w:p>
  </w:endnote>
  <w:endnote w:type="continuationSeparator" w:id="0">
    <w:p w:rsidR="00F366EA" w:rsidRDefault="00F366EA" w:rsidP="00DD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8C" w:rsidRDefault="0053358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4094"/>
      <w:docPartObj>
        <w:docPartGallery w:val="Page Numbers (Bottom of Page)"/>
        <w:docPartUnique/>
      </w:docPartObj>
    </w:sdtPr>
    <w:sdtContent>
      <w:p w:rsidR="0053358C" w:rsidRDefault="00F70ABF">
        <w:pPr>
          <w:pStyle w:val="llb"/>
          <w:jc w:val="center"/>
        </w:pPr>
        <w:fldSimple w:instr=" PAGE   \* MERGEFORMAT ">
          <w:r w:rsidR="008A2B29">
            <w:rPr>
              <w:noProof/>
            </w:rPr>
            <w:t>70</w:t>
          </w:r>
        </w:fldSimple>
      </w:p>
    </w:sdtContent>
  </w:sdt>
  <w:p w:rsidR="0053358C" w:rsidRDefault="0053358C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8C" w:rsidRDefault="0053358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6EA" w:rsidRDefault="00F366EA" w:rsidP="00DD3066">
      <w:pPr>
        <w:spacing w:after="0" w:line="240" w:lineRule="auto"/>
      </w:pPr>
      <w:r>
        <w:separator/>
      </w:r>
    </w:p>
  </w:footnote>
  <w:footnote w:type="continuationSeparator" w:id="0">
    <w:p w:rsidR="00F366EA" w:rsidRDefault="00F366EA" w:rsidP="00DD3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8C" w:rsidRDefault="0053358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8C" w:rsidRDefault="0053358C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8C" w:rsidRDefault="005335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DF0"/>
    <w:multiLevelType w:val="hybridMultilevel"/>
    <w:tmpl w:val="B41E83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805E6"/>
    <w:multiLevelType w:val="hybridMultilevel"/>
    <w:tmpl w:val="0680DC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0603B"/>
    <w:multiLevelType w:val="hybridMultilevel"/>
    <w:tmpl w:val="B532D91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442126A"/>
    <w:multiLevelType w:val="hybridMultilevel"/>
    <w:tmpl w:val="5FB40CD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04473A9B"/>
    <w:multiLevelType w:val="hybridMultilevel"/>
    <w:tmpl w:val="F7B0B1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9C7218"/>
    <w:multiLevelType w:val="hybridMultilevel"/>
    <w:tmpl w:val="A7481F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71304"/>
    <w:multiLevelType w:val="hybridMultilevel"/>
    <w:tmpl w:val="8996B2E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05E02095"/>
    <w:multiLevelType w:val="hybridMultilevel"/>
    <w:tmpl w:val="674E95A2"/>
    <w:lvl w:ilvl="0" w:tplc="040E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060648F5"/>
    <w:multiLevelType w:val="hybridMultilevel"/>
    <w:tmpl w:val="49C68FB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071858AF"/>
    <w:multiLevelType w:val="hybridMultilevel"/>
    <w:tmpl w:val="6EF05054"/>
    <w:lvl w:ilvl="0" w:tplc="3610655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BA1334"/>
    <w:multiLevelType w:val="hybridMultilevel"/>
    <w:tmpl w:val="0A94324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08BC388C"/>
    <w:multiLevelType w:val="hybridMultilevel"/>
    <w:tmpl w:val="9364F6B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9C4F9B"/>
    <w:multiLevelType w:val="hybridMultilevel"/>
    <w:tmpl w:val="62663E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C15389"/>
    <w:multiLevelType w:val="hybridMultilevel"/>
    <w:tmpl w:val="2D7C5F8E"/>
    <w:lvl w:ilvl="0" w:tplc="9C840D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DF5544"/>
    <w:multiLevelType w:val="hybridMultilevel"/>
    <w:tmpl w:val="CA3E57C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0A533955"/>
    <w:multiLevelType w:val="hybridMultilevel"/>
    <w:tmpl w:val="7CE613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DD6AC2"/>
    <w:multiLevelType w:val="hybridMultilevel"/>
    <w:tmpl w:val="BE1834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2D656F"/>
    <w:multiLevelType w:val="hybridMultilevel"/>
    <w:tmpl w:val="297CFC1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0BDA5277"/>
    <w:multiLevelType w:val="hybridMultilevel"/>
    <w:tmpl w:val="C458FDCA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0C024771"/>
    <w:multiLevelType w:val="hybridMultilevel"/>
    <w:tmpl w:val="614C05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CE02243"/>
    <w:multiLevelType w:val="hybridMultilevel"/>
    <w:tmpl w:val="25B270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D1C1CB5"/>
    <w:multiLevelType w:val="hybridMultilevel"/>
    <w:tmpl w:val="4B569DC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0D854843"/>
    <w:multiLevelType w:val="hybridMultilevel"/>
    <w:tmpl w:val="6E76375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D855058"/>
    <w:multiLevelType w:val="hybridMultilevel"/>
    <w:tmpl w:val="3230DB1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0DE70919"/>
    <w:multiLevelType w:val="hybridMultilevel"/>
    <w:tmpl w:val="FDC2A69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0DFC326D"/>
    <w:multiLevelType w:val="hybridMultilevel"/>
    <w:tmpl w:val="0F0CAC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DFF2F9D"/>
    <w:multiLevelType w:val="hybridMultilevel"/>
    <w:tmpl w:val="9078B4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EE767D1"/>
    <w:multiLevelType w:val="hybridMultilevel"/>
    <w:tmpl w:val="CAF834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EEC35C2"/>
    <w:multiLevelType w:val="hybridMultilevel"/>
    <w:tmpl w:val="80E2F9C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8B7969"/>
    <w:multiLevelType w:val="hybridMultilevel"/>
    <w:tmpl w:val="27C03AF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0FCA6A6A"/>
    <w:multiLevelType w:val="hybridMultilevel"/>
    <w:tmpl w:val="64BA93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FFA0A2F"/>
    <w:multiLevelType w:val="hybridMultilevel"/>
    <w:tmpl w:val="DB8AF4E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105B1B07"/>
    <w:multiLevelType w:val="hybridMultilevel"/>
    <w:tmpl w:val="48C40EB8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10A65A3D"/>
    <w:multiLevelType w:val="hybridMultilevel"/>
    <w:tmpl w:val="1E0C206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10B1194A"/>
    <w:multiLevelType w:val="hybridMultilevel"/>
    <w:tmpl w:val="CFB84C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237696D"/>
    <w:multiLevelType w:val="hybridMultilevel"/>
    <w:tmpl w:val="AB10309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>
    <w:nsid w:val="12B67E0B"/>
    <w:multiLevelType w:val="hybridMultilevel"/>
    <w:tmpl w:val="A144209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12D70182"/>
    <w:multiLevelType w:val="hybridMultilevel"/>
    <w:tmpl w:val="230CD79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>
    <w:nsid w:val="12FB4FC3"/>
    <w:multiLevelType w:val="hybridMultilevel"/>
    <w:tmpl w:val="5FE4321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>
    <w:nsid w:val="13B25148"/>
    <w:multiLevelType w:val="hybridMultilevel"/>
    <w:tmpl w:val="0254B9D4"/>
    <w:lvl w:ilvl="0" w:tplc="040E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>
    <w:nsid w:val="147C7AE1"/>
    <w:multiLevelType w:val="hybridMultilevel"/>
    <w:tmpl w:val="DF18520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">
    <w:nsid w:val="15645D4F"/>
    <w:multiLevelType w:val="hybridMultilevel"/>
    <w:tmpl w:val="E9DC4AB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>
    <w:nsid w:val="15743F59"/>
    <w:multiLevelType w:val="hybridMultilevel"/>
    <w:tmpl w:val="13D648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6380B82"/>
    <w:multiLevelType w:val="hybridMultilevel"/>
    <w:tmpl w:val="72A0E4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6754221"/>
    <w:multiLevelType w:val="hybridMultilevel"/>
    <w:tmpl w:val="673021D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5">
    <w:nsid w:val="167D6B44"/>
    <w:multiLevelType w:val="hybridMultilevel"/>
    <w:tmpl w:val="0AE4204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1699122A"/>
    <w:multiLevelType w:val="hybridMultilevel"/>
    <w:tmpl w:val="F5F8F09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16C66D86"/>
    <w:multiLevelType w:val="hybridMultilevel"/>
    <w:tmpl w:val="FDCC201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16D403ED"/>
    <w:multiLevelType w:val="hybridMultilevel"/>
    <w:tmpl w:val="A3FC7E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74F72F7"/>
    <w:multiLevelType w:val="hybridMultilevel"/>
    <w:tmpl w:val="5BECDE8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0">
    <w:nsid w:val="17A834EA"/>
    <w:multiLevelType w:val="hybridMultilevel"/>
    <w:tmpl w:val="77E039B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1">
    <w:nsid w:val="18523342"/>
    <w:multiLevelType w:val="hybridMultilevel"/>
    <w:tmpl w:val="EBE0B3B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2">
    <w:nsid w:val="18A51C75"/>
    <w:multiLevelType w:val="hybridMultilevel"/>
    <w:tmpl w:val="B44C578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3">
    <w:nsid w:val="191323F5"/>
    <w:multiLevelType w:val="hybridMultilevel"/>
    <w:tmpl w:val="2A9289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9BE48CC"/>
    <w:multiLevelType w:val="hybridMultilevel"/>
    <w:tmpl w:val="1ACED58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5">
    <w:nsid w:val="19E7693C"/>
    <w:multiLevelType w:val="hybridMultilevel"/>
    <w:tmpl w:val="F1F28DA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AEF0884"/>
    <w:multiLevelType w:val="hybridMultilevel"/>
    <w:tmpl w:val="C3367B7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BB93C7D"/>
    <w:multiLevelType w:val="hybridMultilevel"/>
    <w:tmpl w:val="902A41D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C496472"/>
    <w:multiLevelType w:val="hybridMultilevel"/>
    <w:tmpl w:val="906286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CA21CE8"/>
    <w:multiLevelType w:val="hybridMultilevel"/>
    <w:tmpl w:val="C4326D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CDB470C"/>
    <w:multiLevelType w:val="hybridMultilevel"/>
    <w:tmpl w:val="D5B4F95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D092128"/>
    <w:multiLevelType w:val="hybridMultilevel"/>
    <w:tmpl w:val="8342FF5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2">
    <w:nsid w:val="1D15553B"/>
    <w:multiLevelType w:val="hybridMultilevel"/>
    <w:tmpl w:val="E856F11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3">
    <w:nsid w:val="1D3000FF"/>
    <w:multiLevelType w:val="hybridMultilevel"/>
    <w:tmpl w:val="C28E764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4">
    <w:nsid w:val="1E3A4CDF"/>
    <w:multiLevelType w:val="hybridMultilevel"/>
    <w:tmpl w:val="97EA77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E3A5D60"/>
    <w:multiLevelType w:val="hybridMultilevel"/>
    <w:tmpl w:val="1324A3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E601185"/>
    <w:multiLevelType w:val="hybridMultilevel"/>
    <w:tmpl w:val="780274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1E624B0C"/>
    <w:multiLevelType w:val="hybridMultilevel"/>
    <w:tmpl w:val="D78A898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1EA97571"/>
    <w:multiLevelType w:val="hybridMultilevel"/>
    <w:tmpl w:val="A3C0A1C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9">
    <w:nsid w:val="1EF67A29"/>
    <w:multiLevelType w:val="hybridMultilevel"/>
    <w:tmpl w:val="AFFE21AC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0">
    <w:nsid w:val="1F110E7D"/>
    <w:multiLevelType w:val="hybridMultilevel"/>
    <w:tmpl w:val="FC12E0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1F147702"/>
    <w:multiLevelType w:val="hybridMultilevel"/>
    <w:tmpl w:val="BB16EB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F943833"/>
    <w:multiLevelType w:val="hybridMultilevel"/>
    <w:tmpl w:val="665C594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3">
    <w:nsid w:val="1FDB5E77"/>
    <w:multiLevelType w:val="hybridMultilevel"/>
    <w:tmpl w:val="6D2CCE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1FE70965"/>
    <w:multiLevelType w:val="hybridMultilevel"/>
    <w:tmpl w:val="45F067D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5">
    <w:nsid w:val="200D4DC2"/>
    <w:multiLevelType w:val="hybridMultilevel"/>
    <w:tmpl w:val="AA4A57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0441B40"/>
    <w:multiLevelType w:val="hybridMultilevel"/>
    <w:tmpl w:val="41301DB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7">
    <w:nsid w:val="207030E4"/>
    <w:multiLevelType w:val="hybridMultilevel"/>
    <w:tmpl w:val="D136BB4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8">
    <w:nsid w:val="20E94115"/>
    <w:multiLevelType w:val="hybridMultilevel"/>
    <w:tmpl w:val="11BEE32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9">
    <w:nsid w:val="211F6A94"/>
    <w:multiLevelType w:val="hybridMultilevel"/>
    <w:tmpl w:val="D82E08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1975241"/>
    <w:multiLevelType w:val="hybridMultilevel"/>
    <w:tmpl w:val="A5925BB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1">
    <w:nsid w:val="21A91814"/>
    <w:multiLevelType w:val="hybridMultilevel"/>
    <w:tmpl w:val="02EC942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2">
    <w:nsid w:val="21D51A65"/>
    <w:multiLevelType w:val="hybridMultilevel"/>
    <w:tmpl w:val="B2A4B61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22BF1F00"/>
    <w:multiLevelType w:val="hybridMultilevel"/>
    <w:tmpl w:val="31388F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3133D34"/>
    <w:multiLevelType w:val="hybridMultilevel"/>
    <w:tmpl w:val="85C2E09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23215C01"/>
    <w:multiLevelType w:val="hybridMultilevel"/>
    <w:tmpl w:val="3656D5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3DF6D28"/>
    <w:multiLevelType w:val="hybridMultilevel"/>
    <w:tmpl w:val="CA9EB8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403324E"/>
    <w:multiLevelType w:val="hybridMultilevel"/>
    <w:tmpl w:val="E174B88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8">
    <w:nsid w:val="24481D2D"/>
    <w:multiLevelType w:val="hybridMultilevel"/>
    <w:tmpl w:val="0822670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9">
    <w:nsid w:val="24580F46"/>
    <w:multiLevelType w:val="hybridMultilevel"/>
    <w:tmpl w:val="663EBD5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0">
    <w:nsid w:val="24742722"/>
    <w:multiLevelType w:val="hybridMultilevel"/>
    <w:tmpl w:val="064AB7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249B74E8"/>
    <w:multiLevelType w:val="hybridMultilevel"/>
    <w:tmpl w:val="5388E24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50B5E3F"/>
    <w:multiLevelType w:val="hybridMultilevel"/>
    <w:tmpl w:val="9F1A364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3">
    <w:nsid w:val="25101B49"/>
    <w:multiLevelType w:val="hybridMultilevel"/>
    <w:tmpl w:val="F3BAEC8C"/>
    <w:lvl w:ilvl="0" w:tplc="040E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4">
    <w:nsid w:val="263751C5"/>
    <w:multiLevelType w:val="hybridMultilevel"/>
    <w:tmpl w:val="56905EC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2688726E"/>
    <w:multiLevelType w:val="hybridMultilevel"/>
    <w:tmpl w:val="5C3CCF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26BE75C7"/>
    <w:multiLevelType w:val="hybridMultilevel"/>
    <w:tmpl w:val="7DA0F1A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7">
    <w:nsid w:val="2753640C"/>
    <w:multiLevelType w:val="hybridMultilevel"/>
    <w:tmpl w:val="F3F0F24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8">
    <w:nsid w:val="2769218F"/>
    <w:multiLevelType w:val="hybridMultilevel"/>
    <w:tmpl w:val="20B0700A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9">
    <w:nsid w:val="27FC325E"/>
    <w:multiLevelType w:val="hybridMultilevel"/>
    <w:tmpl w:val="F24C046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0">
    <w:nsid w:val="28AA3318"/>
    <w:multiLevelType w:val="hybridMultilevel"/>
    <w:tmpl w:val="CF489FD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1">
    <w:nsid w:val="28EB00A4"/>
    <w:multiLevelType w:val="hybridMultilevel"/>
    <w:tmpl w:val="6122CF8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29263EF9"/>
    <w:multiLevelType w:val="hybridMultilevel"/>
    <w:tmpl w:val="73B67D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93A628F"/>
    <w:multiLevelType w:val="hybridMultilevel"/>
    <w:tmpl w:val="8E3C024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4">
    <w:nsid w:val="295C7C13"/>
    <w:multiLevelType w:val="hybridMultilevel"/>
    <w:tmpl w:val="B68E00E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2A037100"/>
    <w:multiLevelType w:val="hybridMultilevel"/>
    <w:tmpl w:val="DD8A824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6">
    <w:nsid w:val="2ADE4A5C"/>
    <w:multiLevelType w:val="hybridMultilevel"/>
    <w:tmpl w:val="BA7833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2B5B0B0D"/>
    <w:multiLevelType w:val="hybridMultilevel"/>
    <w:tmpl w:val="0598D0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2B714AA4"/>
    <w:multiLevelType w:val="hybridMultilevel"/>
    <w:tmpl w:val="A48C1C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2B977DC3"/>
    <w:multiLevelType w:val="hybridMultilevel"/>
    <w:tmpl w:val="E03C10B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0">
    <w:nsid w:val="2BA463DA"/>
    <w:multiLevelType w:val="hybridMultilevel"/>
    <w:tmpl w:val="6696F63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2BB75863"/>
    <w:multiLevelType w:val="hybridMultilevel"/>
    <w:tmpl w:val="1A081D5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2">
    <w:nsid w:val="2C8E0D07"/>
    <w:multiLevelType w:val="hybridMultilevel"/>
    <w:tmpl w:val="DFFC794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3">
    <w:nsid w:val="2D136D7F"/>
    <w:multiLevelType w:val="hybridMultilevel"/>
    <w:tmpl w:val="DF7896A2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4">
    <w:nsid w:val="2DFA1AA0"/>
    <w:multiLevelType w:val="hybridMultilevel"/>
    <w:tmpl w:val="5DB8C4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2E30122A"/>
    <w:multiLevelType w:val="hybridMultilevel"/>
    <w:tmpl w:val="210882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2FF74CF2"/>
    <w:multiLevelType w:val="hybridMultilevel"/>
    <w:tmpl w:val="ABCEAB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30377B1E"/>
    <w:multiLevelType w:val="hybridMultilevel"/>
    <w:tmpl w:val="12D25E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306B2714"/>
    <w:multiLevelType w:val="hybridMultilevel"/>
    <w:tmpl w:val="95F0B7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30B423D7"/>
    <w:multiLevelType w:val="hybridMultilevel"/>
    <w:tmpl w:val="AA9EE9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30B96D0C"/>
    <w:multiLevelType w:val="hybridMultilevel"/>
    <w:tmpl w:val="7248D13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1">
    <w:nsid w:val="31861180"/>
    <w:multiLevelType w:val="hybridMultilevel"/>
    <w:tmpl w:val="08945F3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2">
    <w:nsid w:val="318D3E62"/>
    <w:multiLevelType w:val="hybridMultilevel"/>
    <w:tmpl w:val="CCD82D5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3268728E"/>
    <w:multiLevelType w:val="hybridMultilevel"/>
    <w:tmpl w:val="0428EAE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4">
    <w:nsid w:val="32F17A92"/>
    <w:multiLevelType w:val="hybridMultilevel"/>
    <w:tmpl w:val="FD681BF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5">
    <w:nsid w:val="33366117"/>
    <w:multiLevelType w:val="hybridMultilevel"/>
    <w:tmpl w:val="060AE92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6">
    <w:nsid w:val="33C00577"/>
    <w:multiLevelType w:val="hybridMultilevel"/>
    <w:tmpl w:val="C17E8A50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7">
    <w:nsid w:val="35425706"/>
    <w:multiLevelType w:val="hybridMultilevel"/>
    <w:tmpl w:val="220448B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8">
    <w:nsid w:val="36504AE4"/>
    <w:multiLevelType w:val="hybridMultilevel"/>
    <w:tmpl w:val="B058BF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36675273"/>
    <w:multiLevelType w:val="hybridMultilevel"/>
    <w:tmpl w:val="8E3E72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36686126"/>
    <w:multiLevelType w:val="hybridMultilevel"/>
    <w:tmpl w:val="5118786C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1">
    <w:nsid w:val="36757168"/>
    <w:multiLevelType w:val="hybridMultilevel"/>
    <w:tmpl w:val="EF0081F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368832FE"/>
    <w:multiLevelType w:val="hybridMultilevel"/>
    <w:tmpl w:val="53D8127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373D6E3D"/>
    <w:multiLevelType w:val="hybridMultilevel"/>
    <w:tmpl w:val="CF3CD53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4">
    <w:nsid w:val="37822F56"/>
    <w:multiLevelType w:val="hybridMultilevel"/>
    <w:tmpl w:val="8BA23C7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5">
    <w:nsid w:val="3857256B"/>
    <w:multiLevelType w:val="hybridMultilevel"/>
    <w:tmpl w:val="69AED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866589B"/>
    <w:multiLevelType w:val="hybridMultilevel"/>
    <w:tmpl w:val="102A8D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39064B37"/>
    <w:multiLevelType w:val="hybridMultilevel"/>
    <w:tmpl w:val="6E4CD5F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8">
    <w:nsid w:val="39343D0B"/>
    <w:multiLevelType w:val="hybridMultilevel"/>
    <w:tmpl w:val="3BEC2F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A4229C6"/>
    <w:multiLevelType w:val="hybridMultilevel"/>
    <w:tmpl w:val="78D8582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0">
    <w:nsid w:val="3AAE74B8"/>
    <w:multiLevelType w:val="hybridMultilevel"/>
    <w:tmpl w:val="C638FD00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3ACC74F3"/>
    <w:multiLevelType w:val="hybridMultilevel"/>
    <w:tmpl w:val="4800951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3AF16D4D"/>
    <w:multiLevelType w:val="hybridMultilevel"/>
    <w:tmpl w:val="D8A4C8F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3">
    <w:nsid w:val="3B270BF4"/>
    <w:multiLevelType w:val="hybridMultilevel"/>
    <w:tmpl w:val="98789EF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4">
    <w:nsid w:val="3C3929A3"/>
    <w:multiLevelType w:val="hybridMultilevel"/>
    <w:tmpl w:val="70AA95F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3C6109F9"/>
    <w:multiLevelType w:val="hybridMultilevel"/>
    <w:tmpl w:val="6F14AEE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6">
    <w:nsid w:val="3C8925E9"/>
    <w:multiLevelType w:val="hybridMultilevel"/>
    <w:tmpl w:val="80FE04D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7">
    <w:nsid w:val="3CE97E64"/>
    <w:multiLevelType w:val="hybridMultilevel"/>
    <w:tmpl w:val="320EB01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8">
    <w:nsid w:val="3D05280F"/>
    <w:multiLevelType w:val="hybridMultilevel"/>
    <w:tmpl w:val="04D49BA2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9">
    <w:nsid w:val="3D343237"/>
    <w:multiLevelType w:val="hybridMultilevel"/>
    <w:tmpl w:val="2566106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0">
    <w:nsid w:val="3D6644D1"/>
    <w:multiLevelType w:val="hybridMultilevel"/>
    <w:tmpl w:val="CD7CB518"/>
    <w:lvl w:ilvl="0" w:tplc="08D2C42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3E087F5F"/>
    <w:multiLevelType w:val="hybridMultilevel"/>
    <w:tmpl w:val="8F58AC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3E395DE0"/>
    <w:multiLevelType w:val="hybridMultilevel"/>
    <w:tmpl w:val="2640D2B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3">
    <w:nsid w:val="3ED77FDB"/>
    <w:multiLevelType w:val="hybridMultilevel"/>
    <w:tmpl w:val="A0460EE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4">
    <w:nsid w:val="3EE7666E"/>
    <w:multiLevelType w:val="hybridMultilevel"/>
    <w:tmpl w:val="A7920F2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5">
    <w:nsid w:val="3F544223"/>
    <w:multiLevelType w:val="hybridMultilevel"/>
    <w:tmpl w:val="155EFB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3FE4593C"/>
    <w:multiLevelType w:val="hybridMultilevel"/>
    <w:tmpl w:val="47CCC9A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7">
    <w:nsid w:val="402B05BE"/>
    <w:multiLevelType w:val="hybridMultilevel"/>
    <w:tmpl w:val="F44EE09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8">
    <w:nsid w:val="40914CA7"/>
    <w:multiLevelType w:val="hybridMultilevel"/>
    <w:tmpl w:val="231A23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4180164E"/>
    <w:multiLevelType w:val="hybridMultilevel"/>
    <w:tmpl w:val="42F403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41B74666"/>
    <w:multiLevelType w:val="hybridMultilevel"/>
    <w:tmpl w:val="F4FE570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1">
    <w:nsid w:val="423C2F1D"/>
    <w:multiLevelType w:val="hybridMultilevel"/>
    <w:tmpl w:val="AC9420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425D232B"/>
    <w:multiLevelType w:val="hybridMultilevel"/>
    <w:tmpl w:val="E698FDB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3">
    <w:nsid w:val="428E7B91"/>
    <w:multiLevelType w:val="hybridMultilevel"/>
    <w:tmpl w:val="946A10D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4">
    <w:nsid w:val="431A70C6"/>
    <w:multiLevelType w:val="hybridMultilevel"/>
    <w:tmpl w:val="9306F19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5">
    <w:nsid w:val="43FC5999"/>
    <w:multiLevelType w:val="hybridMultilevel"/>
    <w:tmpl w:val="FB2A1B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4428626C"/>
    <w:multiLevelType w:val="hybridMultilevel"/>
    <w:tmpl w:val="160AD51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451A3401"/>
    <w:multiLevelType w:val="hybridMultilevel"/>
    <w:tmpl w:val="8440F1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453B2D0D"/>
    <w:multiLevelType w:val="hybridMultilevel"/>
    <w:tmpl w:val="EDC643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45742A6D"/>
    <w:multiLevelType w:val="hybridMultilevel"/>
    <w:tmpl w:val="88BC130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0">
    <w:nsid w:val="45907975"/>
    <w:multiLevelType w:val="hybridMultilevel"/>
    <w:tmpl w:val="B00C645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1">
    <w:nsid w:val="46904423"/>
    <w:multiLevelType w:val="hybridMultilevel"/>
    <w:tmpl w:val="90C414F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2">
    <w:nsid w:val="46951275"/>
    <w:multiLevelType w:val="hybridMultilevel"/>
    <w:tmpl w:val="A6BAAB8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3">
    <w:nsid w:val="46AB3EBB"/>
    <w:multiLevelType w:val="hybridMultilevel"/>
    <w:tmpl w:val="02B2A53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4">
    <w:nsid w:val="46B43541"/>
    <w:multiLevelType w:val="hybridMultilevel"/>
    <w:tmpl w:val="5486F4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46F15051"/>
    <w:multiLevelType w:val="hybridMultilevel"/>
    <w:tmpl w:val="D438E84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475C5D41"/>
    <w:multiLevelType w:val="hybridMultilevel"/>
    <w:tmpl w:val="B99C4B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47815DF0"/>
    <w:multiLevelType w:val="hybridMultilevel"/>
    <w:tmpl w:val="8F16A5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48EA6F28"/>
    <w:multiLevelType w:val="hybridMultilevel"/>
    <w:tmpl w:val="BF5CA37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92E247E"/>
    <w:multiLevelType w:val="hybridMultilevel"/>
    <w:tmpl w:val="80301F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9993475"/>
    <w:multiLevelType w:val="hybridMultilevel"/>
    <w:tmpl w:val="182CCE1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1">
    <w:nsid w:val="499A5021"/>
    <w:multiLevelType w:val="hybridMultilevel"/>
    <w:tmpl w:val="9C3AF5D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2">
    <w:nsid w:val="499F16F6"/>
    <w:multiLevelType w:val="hybridMultilevel"/>
    <w:tmpl w:val="28EC390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3">
    <w:nsid w:val="4A0C7521"/>
    <w:multiLevelType w:val="hybridMultilevel"/>
    <w:tmpl w:val="95FA39C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4">
    <w:nsid w:val="4A141D7A"/>
    <w:multiLevelType w:val="hybridMultilevel"/>
    <w:tmpl w:val="1E6EBA4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5">
    <w:nsid w:val="4A845BDC"/>
    <w:multiLevelType w:val="hybridMultilevel"/>
    <w:tmpl w:val="9F9C937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6">
    <w:nsid w:val="4B8B4C36"/>
    <w:multiLevelType w:val="hybridMultilevel"/>
    <w:tmpl w:val="F34E94A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7">
    <w:nsid w:val="4B98475D"/>
    <w:multiLevelType w:val="hybridMultilevel"/>
    <w:tmpl w:val="E166CBD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8">
    <w:nsid w:val="4BE83743"/>
    <w:multiLevelType w:val="hybridMultilevel"/>
    <w:tmpl w:val="992C989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9">
    <w:nsid w:val="4C994620"/>
    <w:multiLevelType w:val="hybridMultilevel"/>
    <w:tmpl w:val="18000F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4CA812C3"/>
    <w:multiLevelType w:val="hybridMultilevel"/>
    <w:tmpl w:val="EC44961C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1">
    <w:nsid w:val="4CDF4DDF"/>
    <w:multiLevelType w:val="hybridMultilevel"/>
    <w:tmpl w:val="772E9FE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2">
    <w:nsid w:val="4D214327"/>
    <w:multiLevelType w:val="hybridMultilevel"/>
    <w:tmpl w:val="090A017A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3">
    <w:nsid w:val="4E392342"/>
    <w:multiLevelType w:val="hybridMultilevel"/>
    <w:tmpl w:val="A538D48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4">
    <w:nsid w:val="4FD57561"/>
    <w:multiLevelType w:val="hybridMultilevel"/>
    <w:tmpl w:val="5B44B44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4FE974EF"/>
    <w:multiLevelType w:val="hybridMultilevel"/>
    <w:tmpl w:val="47B688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505054D0"/>
    <w:multiLevelType w:val="hybridMultilevel"/>
    <w:tmpl w:val="F24CF34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7">
    <w:nsid w:val="505C1583"/>
    <w:multiLevelType w:val="hybridMultilevel"/>
    <w:tmpl w:val="E3D4C71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8">
    <w:nsid w:val="50D67759"/>
    <w:multiLevelType w:val="hybridMultilevel"/>
    <w:tmpl w:val="D1FE73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50EB1B45"/>
    <w:multiLevelType w:val="hybridMultilevel"/>
    <w:tmpl w:val="CC2689C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0">
    <w:nsid w:val="511D1AD2"/>
    <w:multiLevelType w:val="hybridMultilevel"/>
    <w:tmpl w:val="207453D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1">
    <w:nsid w:val="512E0F4A"/>
    <w:multiLevelType w:val="hybridMultilevel"/>
    <w:tmpl w:val="84A2C4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520426BB"/>
    <w:multiLevelType w:val="hybridMultilevel"/>
    <w:tmpl w:val="03B243B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3">
    <w:nsid w:val="52FE1B4D"/>
    <w:multiLevelType w:val="hybridMultilevel"/>
    <w:tmpl w:val="35E2674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4">
    <w:nsid w:val="53F812D3"/>
    <w:multiLevelType w:val="hybridMultilevel"/>
    <w:tmpl w:val="9530D50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5">
    <w:nsid w:val="53F94460"/>
    <w:multiLevelType w:val="hybridMultilevel"/>
    <w:tmpl w:val="CAE40EC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6">
    <w:nsid w:val="54550DDB"/>
    <w:multiLevelType w:val="hybridMultilevel"/>
    <w:tmpl w:val="938A7E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54A9212B"/>
    <w:multiLevelType w:val="hybridMultilevel"/>
    <w:tmpl w:val="5088DF9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8">
    <w:nsid w:val="54F15DD2"/>
    <w:multiLevelType w:val="hybridMultilevel"/>
    <w:tmpl w:val="3404E4F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9">
    <w:nsid w:val="55C102B1"/>
    <w:multiLevelType w:val="hybridMultilevel"/>
    <w:tmpl w:val="F54CF85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0">
    <w:nsid w:val="55CD6556"/>
    <w:multiLevelType w:val="hybridMultilevel"/>
    <w:tmpl w:val="CD70F11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1">
    <w:nsid w:val="55D635A8"/>
    <w:multiLevelType w:val="hybridMultilevel"/>
    <w:tmpl w:val="87A4251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56512901"/>
    <w:multiLevelType w:val="hybridMultilevel"/>
    <w:tmpl w:val="A9FA737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3">
    <w:nsid w:val="56D3308B"/>
    <w:multiLevelType w:val="hybridMultilevel"/>
    <w:tmpl w:val="0D82A51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4">
    <w:nsid w:val="575F2CAE"/>
    <w:multiLevelType w:val="hybridMultilevel"/>
    <w:tmpl w:val="9B12747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5">
    <w:nsid w:val="5803354B"/>
    <w:multiLevelType w:val="hybridMultilevel"/>
    <w:tmpl w:val="71BCA55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6">
    <w:nsid w:val="58656029"/>
    <w:multiLevelType w:val="hybridMultilevel"/>
    <w:tmpl w:val="7CEE4EE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7">
    <w:nsid w:val="590D2257"/>
    <w:multiLevelType w:val="hybridMultilevel"/>
    <w:tmpl w:val="56209F1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8">
    <w:nsid w:val="5912635F"/>
    <w:multiLevelType w:val="hybridMultilevel"/>
    <w:tmpl w:val="FBF0D50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9">
    <w:nsid w:val="59571DEB"/>
    <w:multiLevelType w:val="hybridMultilevel"/>
    <w:tmpl w:val="D1AC70C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59A720B0"/>
    <w:multiLevelType w:val="hybridMultilevel"/>
    <w:tmpl w:val="801669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59DB60E4"/>
    <w:multiLevelType w:val="hybridMultilevel"/>
    <w:tmpl w:val="065EBEDC"/>
    <w:lvl w:ilvl="0" w:tplc="E1E0FDA4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22">
    <w:nsid w:val="5AC346D0"/>
    <w:multiLevelType w:val="hybridMultilevel"/>
    <w:tmpl w:val="A522808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3">
    <w:nsid w:val="5AED7E19"/>
    <w:multiLevelType w:val="hybridMultilevel"/>
    <w:tmpl w:val="AA3E95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5B494119"/>
    <w:multiLevelType w:val="hybridMultilevel"/>
    <w:tmpl w:val="2B44227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5B726026"/>
    <w:multiLevelType w:val="hybridMultilevel"/>
    <w:tmpl w:val="9E245AF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5BF20ED1"/>
    <w:multiLevelType w:val="hybridMultilevel"/>
    <w:tmpl w:val="527493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5BF50623"/>
    <w:multiLevelType w:val="hybridMultilevel"/>
    <w:tmpl w:val="C9C082F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8">
    <w:nsid w:val="5C073C01"/>
    <w:multiLevelType w:val="hybridMultilevel"/>
    <w:tmpl w:val="40042AC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9">
    <w:nsid w:val="5C777C71"/>
    <w:multiLevelType w:val="hybridMultilevel"/>
    <w:tmpl w:val="641E39A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5C8B193B"/>
    <w:multiLevelType w:val="hybridMultilevel"/>
    <w:tmpl w:val="84A8A04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1">
    <w:nsid w:val="5DB5377C"/>
    <w:multiLevelType w:val="hybridMultilevel"/>
    <w:tmpl w:val="966420D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2">
    <w:nsid w:val="5E442416"/>
    <w:multiLevelType w:val="hybridMultilevel"/>
    <w:tmpl w:val="493289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5E9259C5"/>
    <w:multiLevelType w:val="hybridMultilevel"/>
    <w:tmpl w:val="28A23FF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4">
    <w:nsid w:val="5E94207F"/>
    <w:multiLevelType w:val="hybridMultilevel"/>
    <w:tmpl w:val="C0C49F66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5">
    <w:nsid w:val="5ECF6437"/>
    <w:multiLevelType w:val="hybridMultilevel"/>
    <w:tmpl w:val="316098F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6">
    <w:nsid w:val="5F05044A"/>
    <w:multiLevelType w:val="hybridMultilevel"/>
    <w:tmpl w:val="434AF11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5F70134A"/>
    <w:multiLevelType w:val="hybridMultilevel"/>
    <w:tmpl w:val="44E697F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8">
    <w:nsid w:val="5F725A5B"/>
    <w:multiLevelType w:val="hybridMultilevel"/>
    <w:tmpl w:val="1DE43DA2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9">
    <w:nsid w:val="5FD64E84"/>
    <w:multiLevelType w:val="hybridMultilevel"/>
    <w:tmpl w:val="602272E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0">
    <w:nsid w:val="5FF21D21"/>
    <w:multiLevelType w:val="hybridMultilevel"/>
    <w:tmpl w:val="4A3A0D0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1">
    <w:nsid w:val="607526E2"/>
    <w:multiLevelType w:val="hybridMultilevel"/>
    <w:tmpl w:val="E25A454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61F36A7A"/>
    <w:multiLevelType w:val="hybridMultilevel"/>
    <w:tmpl w:val="F04C2D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1F82CC7"/>
    <w:multiLevelType w:val="hybridMultilevel"/>
    <w:tmpl w:val="53EA8B0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4">
    <w:nsid w:val="627D2198"/>
    <w:multiLevelType w:val="hybridMultilevel"/>
    <w:tmpl w:val="F86E59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631C6FBC"/>
    <w:multiLevelType w:val="hybridMultilevel"/>
    <w:tmpl w:val="C37AAEB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6">
    <w:nsid w:val="631F7424"/>
    <w:multiLevelType w:val="hybridMultilevel"/>
    <w:tmpl w:val="944490C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63324B60"/>
    <w:multiLevelType w:val="hybridMultilevel"/>
    <w:tmpl w:val="D40A10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64304C17"/>
    <w:multiLevelType w:val="hybridMultilevel"/>
    <w:tmpl w:val="A912C95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9">
    <w:nsid w:val="643929E6"/>
    <w:multiLevelType w:val="hybridMultilevel"/>
    <w:tmpl w:val="7FDA64B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0">
    <w:nsid w:val="64F1461B"/>
    <w:multiLevelType w:val="hybridMultilevel"/>
    <w:tmpl w:val="88103B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651D56FD"/>
    <w:multiLevelType w:val="hybridMultilevel"/>
    <w:tmpl w:val="C71280B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2">
    <w:nsid w:val="652743AE"/>
    <w:multiLevelType w:val="hybridMultilevel"/>
    <w:tmpl w:val="61020CA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3">
    <w:nsid w:val="652B73C3"/>
    <w:multiLevelType w:val="hybridMultilevel"/>
    <w:tmpl w:val="ACC45A7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4">
    <w:nsid w:val="654F5E8D"/>
    <w:multiLevelType w:val="hybridMultilevel"/>
    <w:tmpl w:val="1A5A3B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65E5497E"/>
    <w:multiLevelType w:val="hybridMultilevel"/>
    <w:tmpl w:val="4D18288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6">
    <w:nsid w:val="662267AD"/>
    <w:multiLevelType w:val="hybridMultilevel"/>
    <w:tmpl w:val="A77247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73706ED"/>
    <w:multiLevelType w:val="hybridMultilevel"/>
    <w:tmpl w:val="E69C9F9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8">
    <w:nsid w:val="67A31E61"/>
    <w:multiLevelType w:val="hybridMultilevel"/>
    <w:tmpl w:val="679C3F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67F31FE6"/>
    <w:multiLevelType w:val="hybridMultilevel"/>
    <w:tmpl w:val="F502EF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6934492F"/>
    <w:multiLevelType w:val="hybridMultilevel"/>
    <w:tmpl w:val="924E63B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6A2D0EA8"/>
    <w:multiLevelType w:val="hybridMultilevel"/>
    <w:tmpl w:val="CAC0B6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6A7C5E69"/>
    <w:multiLevelType w:val="hybridMultilevel"/>
    <w:tmpl w:val="6BEA4BF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3">
    <w:nsid w:val="6BCA679B"/>
    <w:multiLevelType w:val="hybridMultilevel"/>
    <w:tmpl w:val="205CB4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6C457467"/>
    <w:multiLevelType w:val="hybridMultilevel"/>
    <w:tmpl w:val="EBFE09F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5">
    <w:nsid w:val="6D465AC9"/>
    <w:multiLevelType w:val="hybridMultilevel"/>
    <w:tmpl w:val="038A31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>
    <w:nsid w:val="6D593304"/>
    <w:multiLevelType w:val="hybridMultilevel"/>
    <w:tmpl w:val="26DE74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6DE6533F"/>
    <w:multiLevelType w:val="hybridMultilevel"/>
    <w:tmpl w:val="9CC82F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6DFB10A7"/>
    <w:multiLevelType w:val="hybridMultilevel"/>
    <w:tmpl w:val="306AC9A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6E10298B"/>
    <w:multiLevelType w:val="hybridMultilevel"/>
    <w:tmpl w:val="D19251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6E72529A"/>
    <w:multiLevelType w:val="hybridMultilevel"/>
    <w:tmpl w:val="CBAAECD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1">
    <w:nsid w:val="6F68426D"/>
    <w:multiLevelType w:val="hybridMultilevel"/>
    <w:tmpl w:val="32FAFF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>
    <w:nsid w:val="700124D0"/>
    <w:multiLevelType w:val="hybridMultilevel"/>
    <w:tmpl w:val="FBF0D90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3">
    <w:nsid w:val="704902F3"/>
    <w:multiLevelType w:val="hybridMultilevel"/>
    <w:tmpl w:val="8B92FC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>
    <w:nsid w:val="70BE74BA"/>
    <w:multiLevelType w:val="hybridMultilevel"/>
    <w:tmpl w:val="B9F213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>
    <w:nsid w:val="70CD486F"/>
    <w:multiLevelType w:val="hybridMultilevel"/>
    <w:tmpl w:val="3998CC1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6">
    <w:nsid w:val="71176298"/>
    <w:multiLevelType w:val="hybridMultilevel"/>
    <w:tmpl w:val="6D8ABD7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1C55B17"/>
    <w:multiLevelType w:val="hybridMultilevel"/>
    <w:tmpl w:val="AF0019E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8">
    <w:nsid w:val="71FF13CF"/>
    <w:multiLevelType w:val="hybridMultilevel"/>
    <w:tmpl w:val="939EA97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>
    <w:nsid w:val="73B53A45"/>
    <w:multiLevelType w:val="hybridMultilevel"/>
    <w:tmpl w:val="41DE557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0">
    <w:nsid w:val="73E27278"/>
    <w:multiLevelType w:val="hybridMultilevel"/>
    <w:tmpl w:val="7188113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1">
    <w:nsid w:val="74326C45"/>
    <w:multiLevelType w:val="hybridMultilevel"/>
    <w:tmpl w:val="C494054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>
    <w:nsid w:val="744D0C0C"/>
    <w:multiLevelType w:val="hybridMultilevel"/>
    <w:tmpl w:val="C1CE813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3">
    <w:nsid w:val="763644C5"/>
    <w:multiLevelType w:val="hybridMultilevel"/>
    <w:tmpl w:val="C660E31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4">
    <w:nsid w:val="763813C7"/>
    <w:multiLevelType w:val="hybridMultilevel"/>
    <w:tmpl w:val="DD1CF4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5">
    <w:nsid w:val="76D17241"/>
    <w:multiLevelType w:val="hybridMultilevel"/>
    <w:tmpl w:val="A992E0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77582E90"/>
    <w:multiLevelType w:val="hybridMultilevel"/>
    <w:tmpl w:val="2A5C667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7">
    <w:nsid w:val="779A262F"/>
    <w:multiLevelType w:val="hybridMultilevel"/>
    <w:tmpl w:val="11C87BCE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8">
    <w:nsid w:val="78430001"/>
    <w:multiLevelType w:val="hybridMultilevel"/>
    <w:tmpl w:val="ADCC1DB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9">
    <w:nsid w:val="78983D24"/>
    <w:multiLevelType w:val="hybridMultilevel"/>
    <w:tmpl w:val="BA5278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8B32F0A"/>
    <w:multiLevelType w:val="hybridMultilevel"/>
    <w:tmpl w:val="9502F3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795A4FE7"/>
    <w:multiLevelType w:val="hybridMultilevel"/>
    <w:tmpl w:val="49884C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>
    <w:nsid w:val="79690445"/>
    <w:multiLevelType w:val="hybridMultilevel"/>
    <w:tmpl w:val="09C29C4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796E554C"/>
    <w:multiLevelType w:val="hybridMultilevel"/>
    <w:tmpl w:val="FBE4E47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7AEE4F29"/>
    <w:multiLevelType w:val="hybridMultilevel"/>
    <w:tmpl w:val="4FC0E4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7B5A0AD2"/>
    <w:multiLevelType w:val="hybridMultilevel"/>
    <w:tmpl w:val="4294739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>
    <w:nsid w:val="7C26104F"/>
    <w:multiLevelType w:val="hybridMultilevel"/>
    <w:tmpl w:val="9942EA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7D003DD5"/>
    <w:multiLevelType w:val="hybridMultilevel"/>
    <w:tmpl w:val="A1EA1E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7D852941"/>
    <w:multiLevelType w:val="hybridMultilevel"/>
    <w:tmpl w:val="BBDEA92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>
    <w:nsid w:val="7FE256BA"/>
    <w:multiLevelType w:val="hybridMultilevel"/>
    <w:tmpl w:val="BD3C57F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0">
    <w:nsid w:val="7FFC29B2"/>
    <w:multiLevelType w:val="hybridMultilevel"/>
    <w:tmpl w:val="5B74E97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7"/>
  </w:num>
  <w:num w:numId="3">
    <w:abstractNumId w:val="167"/>
  </w:num>
  <w:num w:numId="4">
    <w:abstractNumId w:val="55"/>
  </w:num>
  <w:num w:numId="5">
    <w:abstractNumId w:val="4"/>
  </w:num>
  <w:num w:numId="6">
    <w:abstractNumId w:val="91"/>
  </w:num>
  <w:num w:numId="7">
    <w:abstractNumId w:val="240"/>
  </w:num>
  <w:num w:numId="8">
    <w:abstractNumId w:val="135"/>
  </w:num>
  <w:num w:numId="9">
    <w:abstractNumId w:val="86"/>
  </w:num>
  <w:num w:numId="10">
    <w:abstractNumId w:val="158"/>
  </w:num>
  <w:num w:numId="11">
    <w:abstractNumId w:val="69"/>
  </w:num>
  <w:num w:numId="12">
    <w:abstractNumId w:val="190"/>
  </w:num>
  <w:num w:numId="13">
    <w:abstractNumId w:val="266"/>
  </w:num>
  <w:num w:numId="14">
    <w:abstractNumId w:val="77"/>
  </w:num>
  <w:num w:numId="15">
    <w:abstractNumId w:val="269"/>
  </w:num>
  <w:num w:numId="16">
    <w:abstractNumId w:val="250"/>
  </w:num>
  <w:num w:numId="17">
    <w:abstractNumId w:val="72"/>
  </w:num>
  <w:num w:numId="18">
    <w:abstractNumId w:val="160"/>
  </w:num>
  <w:num w:numId="19">
    <w:abstractNumId w:val="137"/>
  </w:num>
  <w:num w:numId="20">
    <w:abstractNumId w:val="71"/>
  </w:num>
  <w:num w:numId="21">
    <w:abstractNumId w:val="265"/>
  </w:num>
  <w:num w:numId="22">
    <w:abstractNumId w:val="173"/>
  </w:num>
  <w:num w:numId="23">
    <w:abstractNumId w:val="172"/>
  </w:num>
  <w:num w:numId="24">
    <w:abstractNumId w:val="253"/>
  </w:num>
  <w:num w:numId="25">
    <w:abstractNumId w:val="233"/>
  </w:num>
  <w:num w:numId="26">
    <w:abstractNumId w:val="87"/>
  </w:num>
  <w:num w:numId="27">
    <w:abstractNumId w:val="202"/>
  </w:num>
  <w:num w:numId="28">
    <w:abstractNumId w:val="122"/>
  </w:num>
  <w:num w:numId="29">
    <w:abstractNumId w:val="108"/>
  </w:num>
  <w:num w:numId="30">
    <w:abstractNumId w:val="205"/>
  </w:num>
  <w:num w:numId="31">
    <w:abstractNumId w:val="124"/>
  </w:num>
  <w:num w:numId="32">
    <w:abstractNumId w:val="230"/>
  </w:num>
  <w:num w:numId="33">
    <w:abstractNumId w:val="61"/>
  </w:num>
  <w:num w:numId="34">
    <w:abstractNumId w:val="293"/>
  </w:num>
  <w:num w:numId="35">
    <w:abstractNumId w:val="295"/>
  </w:num>
  <w:num w:numId="36">
    <w:abstractNumId w:val="111"/>
  </w:num>
  <w:num w:numId="37">
    <w:abstractNumId w:val="138"/>
  </w:num>
  <w:num w:numId="38">
    <w:abstractNumId w:val="145"/>
  </w:num>
  <w:num w:numId="39">
    <w:abstractNumId w:val="10"/>
  </w:num>
  <w:num w:numId="40">
    <w:abstractNumId w:val="65"/>
  </w:num>
  <w:num w:numId="41">
    <w:abstractNumId w:val="48"/>
  </w:num>
  <w:num w:numId="42">
    <w:abstractNumId w:val="59"/>
  </w:num>
  <w:num w:numId="43">
    <w:abstractNumId w:val="204"/>
  </w:num>
  <w:num w:numId="44">
    <w:abstractNumId w:val="21"/>
  </w:num>
  <w:num w:numId="45">
    <w:abstractNumId w:val="1"/>
  </w:num>
  <w:num w:numId="46">
    <w:abstractNumId w:val="22"/>
  </w:num>
  <w:num w:numId="47">
    <w:abstractNumId w:val="183"/>
  </w:num>
  <w:num w:numId="48">
    <w:abstractNumId w:val="83"/>
  </w:num>
  <w:num w:numId="49">
    <w:abstractNumId w:val="142"/>
  </w:num>
  <w:num w:numId="50">
    <w:abstractNumId w:val="8"/>
  </w:num>
  <w:num w:numId="51">
    <w:abstractNumId w:val="278"/>
  </w:num>
  <w:num w:numId="52">
    <w:abstractNumId w:val="251"/>
  </w:num>
  <w:num w:numId="53">
    <w:abstractNumId w:val="74"/>
  </w:num>
  <w:num w:numId="54">
    <w:abstractNumId w:val="162"/>
  </w:num>
  <w:num w:numId="55">
    <w:abstractNumId w:val="37"/>
  </w:num>
  <w:num w:numId="56">
    <w:abstractNumId w:val="258"/>
  </w:num>
  <w:num w:numId="57">
    <w:abstractNumId w:val="176"/>
  </w:num>
  <w:num w:numId="58">
    <w:abstractNumId w:val="246"/>
  </w:num>
  <w:num w:numId="59">
    <w:abstractNumId w:val="92"/>
  </w:num>
  <w:num w:numId="60">
    <w:abstractNumId w:val="147"/>
  </w:num>
  <w:num w:numId="61">
    <w:abstractNumId w:val="168"/>
  </w:num>
  <w:num w:numId="62">
    <w:abstractNumId w:val="42"/>
  </w:num>
  <w:num w:numId="63">
    <w:abstractNumId w:val="144"/>
  </w:num>
  <w:num w:numId="64">
    <w:abstractNumId w:val="196"/>
  </w:num>
  <w:num w:numId="65">
    <w:abstractNumId w:val="270"/>
  </w:num>
  <w:num w:numId="66">
    <w:abstractNumId w:val="259"/>
  </w:num>
  <w:num w:numId="67">
    <w:abstractNumId w:val="141"/>
  </w:num>
  <w:num w:numId="68">
    <w:abstractNumId w:val="52"/>
  </w:num>
  <w:num w:numId="69">
    <w:abstractNumId w:val="134"/>
  </w:num>
  <w:num w:numId="70">
    <w:abstractNumId w:val="153"/>
  </w:num>
  <w:num w:numId="71">
    <w:abstractNumId w:val="149"/>
  </w:num>
  <w:num w:numId="72">
    <w:abstractNumId w:val="66"/>
  </w:num>
  <w:num w:numId="73">
    <w:abstractNumId w:val="263"/>
  </w:num>
  <w:num w:numId="74">
    <w:abstractNumId w:val="63"/>
  </w:num>
  <w:num w:numId="75">
    <w:abstractNumId w:val="127"/>
  </w:num>
  <w:num w:numId="76">
    <w:abstractNumId w:val="161"/>
  </w:num>
  <w:num w:numId="77">
    <w:abstractNumId w:val="193"/>
  </w:num>
  <w:num w:numId="78">
    <w:abstractNumId w:val="123"/>
  </w:num>
  <w:num w:numId="79">
    <w:abstractNumId w:val="276"/>
  </w:num>
  <w:num w:numId="80">
    <w:abstractNumId w:val="211"/>
  </w:num>
  <w:num w:numId="81">
    <w:abstractNumId w:val="186"/>
  </w:num>
  <w:num w:numId="82">
    <w:abstractNumId w:val="14"/>
  </w:num>
  <w:num w:numId="83">
    <w:abstractNumId w:val="271"/>
  </w:num>
  <w:num w:numId="84">
    <w:abstractNumId w:val="219"/>
  </w:num>
  <w:num w:numId="85">
    <w:abstractNumId w:val="228"/>
  </w:num>
  <w:num w:numId="86">
    <w:abstractNumId w:val="121"/>
  </w:num>
  <w:num w:numId="87">
    <w:abstractNumId w:val="261"/>
  </w:num>
  <w:num w:numId="88">
    <w:abstractNumId w:val="226"/>
  </w:num>
  <w:num w:numId="89">
    <w:abstractNumId w:val="159"/>
  </w:num>
  <w:num w:numId="90">
    <w:abstractNumId w:val="99"/>
  </w:num>
  <w:num w:numId="91">
    <w:abstractNumId w:val="203"/>
  </w:num>
  <w:num w:numId="92">
    <w:abstractNumId w:val="89"/>
  </w:num>
  <w:num w:numId="93">
    <w:abstractNumId w:val="143"/>
  </w:num>
  <w:num w:numId="94">
    <w:abstractNumId w:val="280"/>
  </w:num>
  <w:num w:numId="95">
    <w:abstractNumId w:val="24"/>
  </w:num>
  <w:num w:numId="96">
    <w:abstractNumId w:val="107"/>
  </w:num>
  <w:num w:numId="97">
    <w:abstractNumId w:val="300"/>
  </w:num>
  <w:num w:numId="98">
    <w:abstractNumId w:val="213"/>
  </w:num>
  <w:num w:numId="99">
    <w:abstractNumId w:val="185"/>
  </w:num>
  <w:num w:numId="100">
    <w:abstractNumId w:val="222"/>
  </w:num>
  <w:num w:numId="101">
    <w:abstractNumId w:val="133"/>
  </w:num>
  <w:num w:numId="102">
    <w:abstractNumId w:val="125"/>
  </w:num>
  <w:num w:numId="103">
    <w:abstractNumId w:val="292"/>
  </w:num>
  <w:num w:numId="104">
    <w:abstractNumId w:val="95"/>
  </w:num>
  <w:num w:numId="105">
    <w:abstractNumId w:val="296"/>
  </w:num>
  <w:num w:numId="106">
    <w:abstractNumId w:val="97"/>
  </w:num>
  <w:num w:numId="107">
    <w:abstractNumId w:val="191"/>
  </w:num>
  <w:num w:numId="108">
    <w:abstractNumId w:val="136"/>
  </w:num>
  <w:num w:numId="109">
    <w:abstractNumId w:val="150"/>
  </w:num>
  <w:num w:numId="110">
    <w:abstractNumId w:val="174"/>
  </w:num>
  <w:num w:numId="111">
    <w:abstractNumId w:val="16"/>
  </w:num>
  <w:num w:numId="112">
    <w:abstractNumId w:val="165"/>
  </w:num>
  <w:num w:numId="113">
    <w:abstractNumId w:val="272"/>
  </w:num>
  <w:num w:numId="114">
    <w:abstractNumId w:val="155"/>
  </w:num>
  <w:num w:numId="115">
    <w:abstractNumId w:val="225"/>
  </w:num>
  <w:num w:numId="116">
    <w:abstractNumId w:val="282"/>
  </w:num>
  <w:num w:numId="117">
    <w:abstractNumId w:val="187"/>
  </w:num>
  <w:num w:numId="118">
    <w:abstractNumId w:val="85"/>
  </w:num>
  <w:num w:numId="119">
    <w:abstractNumId w:val="6"/>
  </w:num>
  <w:num w:numId="120">
    <w:abstractNumId w:val="146"/>
  </w:num>
  <w:num w:numId="121">
    <w:abstractNumId w:val="262"/>
  </w:num>
  <w:num w:numId="122">
    <w:abstractNumId w:val="75"/>
  </w:num>
  <w:num w:numId="123">
    <w:abstractNumId w:val="131"/>
  </w:num>
  <w:num w:numId="124">
    <w:abstractNumId w:val="29"/>
  </w:num>
  <w:num w:numId="125">
    <w:abstractNumId w:val="12"/>
  </w:num>
  <w:num w:numId="126">
    <w:abstractNumId w:val="101"/>
  </w:num>
  <w:num w:numId="127">
    <w:abstractNumId w:val="218"/>
  </w:num>
  <w:num w:numId="128">
    <w:abstractNumId w:val="56"/>
  </w:num>
  <w:num w:numId="129">
    <w:abstractNumId w:val="248"/>
  </w:num>
  <w:num w:numId="130">
    <w:abstractNumId w:val="235"/>
  </w:num>
  <w:num w:numId="131">
    <w:abstractNumId w:val="170"/>
  </w:num>
  <w:num w:numId="132">
    <w:abstractNumId w:val="195"/>
  </w:num>
  <w:num w:numId="133">
    <w:abstractNumId w:val="188"/>
  </w:num>
  <w:num w:numId="134">
    <w:abstractNumId w:val="40"/>
  </w:num>
  <w:num w:numId="135">
    <w:abstractNumId w:val="81"/>
  </w:num>
  <w:num w:numId="136">
    <w:abstractNumId w:val="57"/>
  </w:num>
  <w:num w:numId="137">
    <w:abstractNumId w:val="206"/>
  </w:num>
  <w:num w:numId="138">
    <w:abstractNumId w:val="128"/>
  </w:num>
  <w:num w:numId="139">
    <w:abstractNumId w:val="25"/>
  </w:num>
  <w:num w:numId="140">
    <w:abstractNumId w:val="279"/>
  </w:num>
  <w:num w:numId="141">
    <w:abstractNumId w:val="166"/>
  </w:num>
  <w:num w:numId="142">
    <w:abstractNumId w:val="257"/>
  </w:num>
  <w:num w:numId="143">
    <w:abstractNumId w:val="105"/>
  </w:num>
  <w:num w:numId="144">
    <w:abstractNumId w:val="51"/>
  </w:num>
  <w:num w:numId="145">
    <w:abstractNumId w:val="3"/>
  </w:num>
  <w:num w:numId="146">
    <w:abstractNumId w:val="96"/>
  </w:num>
  <w:num w:numId="147">
    <w:abstractNumId w:val="70"/>
  </w:num>
  <w:num w:numId="148">
    <w:abstractNumId w:val="273"/>
  </w:num>
  <w:num w:numId="149">
    <w:abstractNumId w:val="241"/>
  </w:num>
  <w:num w:numId="150">
    <w:abstractNumId w:val="35"/>
  </w:num>
  <w:num w:numId="151">
    <w:abstractNumId w:val="11"/>
  </w:num>
  <w:num w:numId="152">
    <w:abstractNumId w:val="169"/>
  </w:num>
  <w:num w:numId="153">
    <w:abstractNumId w:val="215"/>
  </w:num>
  <w:num w:numId="154">
    <w:abstractNumId w:val="184"/>
  </w:num>
  <w:num w:numId="155">
    <w:abstractNumId w:val="227"/>
  </w:num>
  <w:num w:numId="156">
    <w:abstractNumId w:val="216"/>
  </w:num>
  <w:num w:numId="157">
    <w:abstractNumId w:val="33"/>
  </w:num>
  <w:num w:numId="158">
    <w:abstractNumId w:val="267"/>
  </w:num>
  <w:num w:numId="159">
    <w:abstractNumId w:val="76"/>
  </w:num>
  <w:num w:numId="160">
    <w:abstractNumId w:val="220"/>
  </w:num>
  <w:num w:numId="161">
    <w:abstractNumId w:val="151"/>
  </w:num>
  <w:num w:numId="162">
    <w:abstractNumId w:val="283"/>
  </w:num>
  <w:num w:numId="163">
    <w:abstractNumId w:val="224"/>
  </w:num>
  <w:num w:numId="164">
    <w:abstractNumId w:val="44"/>
  </w:num>
  <w:num w:numId="165">
    <w:abstractNumId w:val="256"/>
  </w:num>
  <w:num w:numId="166">
    <w:abstractNumId w:val="41"/>
  </w:num>
  <w:num w:numId="167">
    <w:abstractNumId w:val="152"/>
  </w:num>
  <w:num w:numId="168">
    <w:abstractNumId w:val="274"/>
  </w:num>
  <w:num w:numId="169">
    <w:abstractNumId w:val="252"/>
  </w:num>
  <w:num w:numId="170">
    <w:abstractNumId w:val="62"/>
  </w:num>
  <w:num w:numId="171">
    <w:abstractNumId w:val="50"/>
  </w:num>
  <w:num w:numId="172">
    <w:abstractNumId w:val="67"/>
  </w:num>
  <w:num w:numId="173">
    <w:abstractNumId w:val="106"/>
  </w:num>
  <w:num w:numId="174">
    <w:abstractNumId w:val="119"/>
  </w:num>
  <w:num w:numId="175">
    <w:abstractNumId w:val="237"/>
  </w:num>
  <w:num w:numId="176">
    <w:abstractNumId w:val="285"/>
  </w:num>
  <w:num w:numId="177">
    <w:abstractNumId w:val="80"/>
  </w:num>
  <w:num w:numId="178">
    <w:abstractNumId w:val="194"/>
  </w:num>
  <w:num w:numId="179">
    <w:abstractNumId w:val="109"/>
  </w:num>
  <w:num w:numId="180">
    <w:abstractNumId w:val="157"/>
  </w:num>
  <w:num w:numId="181">
    <w:abstractNumId w:val="210"/>
  </w:num>
  <w:num w:numId="182">
    <w:abstractNumId w:val="236"/>
  </w:num>
  <w:num w:numId="183">
    <w:abstractNumId w:val="58"/>
  </w:num>
  <w:num w:numId="184">
    <w:abstractNumId w:val="164"/>
  </w:num>
  <w:num w:numId="185">
    <w:abstractNumId w:val="132"/>
  </w:num>
  <w:num w:numId="186">
    <w:abstractNumId w:val="54"/>
  </w:num>
  <w:num w:numId="187">
    <w:abstractNumId w:val="277"/>
  </w:num>
  <w:num w:numId="188">
    <w:abstractNumId w:val="116"/>
  </w:num>
  <w:num w:numId="189">
    <w:abstractNumId w:val="198"/>
  </w:num>
  <w:num w:numId="190">
    <w:abstractNumId w:val="175"/>
  </w:num>
  <w:num w:numId="191">
    <w:abstractNumId w:val="49"/>
  </w:num>
  <w:num w:numId="192">
    <w:abstractNumId w:val="88"/>
  </w:num>
  <w:num w:numId="193">
    <w:abstractNumId w:val="182"/>
  </w:num>
  <w:num w:numId="194">
    <w:abstractNumId w:val="94"/>
  </w:num>
  <w:num w:numId="195">
    <w:abstractNumId w:val="286"/>
  </w:num>
  <w:num w:numId="196">
    <w:abstractNumId w:val="154"/>
  </w:num>
  <w:num w:numId="197">
    <w:abstractNumId w:val="232"/>
  </w:num>
  <w:num w:numId="198">
    <w:abstractNumId w:val="23"/>
  </w:num>
  <w:num w:numId="199">
    <w:abstractNumId w:val="297"/>
  </w:num>
  <w:num w:numId="200">
    <w:abstractNumId w:val="30"/>
  </w:num>
  <w:num w:numId="201">
    <w:abstractNumId w:val="181"/>
  </w:num>
  <w:num w:numId="202">
    <w:abstractNumId w:val="254"/>
  </w:num>
  <w:num w:numId="203">
    <w:abstractNumId w:val="249"/>
  </w:num>
  <w:num w:numId="204">
    <w:abstractNumId w:val="28"/>
  </w:num>
  <w:num w:numId="205">
    <w:abstractNumId w:val="288"/>
  </w:num>
  <w:num w:numId="206">
    <w:abstractNumId w:val="114"/>
  </w:num>
  <w:num w:numId="207">
    <w:abstractNumId w:val="177"/>
  </w:num>
  <w:num w:numId="208">
    <w:abstractNumId w:val="78"/>
  </w:num>
  <w:num w:numId="209">
    <w:abstractNumId w:val="209"/>
  </w:num>
  <w:num w:numId="210">
    <w:abstractNumId w:val="223"/>
  </w:num>
  <w:num w:numId="211">
    <w:abstractNumId w:val="217"/>
  </w:num>
  <w:num w:numId="212">
    <w:abstractNumId w:val="178"/>
  </w:num>
  <w:num w:numId="213">
    <w:abstractNumId w:val="212"/>
  </w:num>
  <w:num w:numId="214">
    <w:abstractNumId w:val="245"/>
  </w:num>
  <w:num w:numId="215">
    <w:abstractNumId w:val="102"/>
  </w:num>
  <w:num w:numId="216">
    <w:abstractNumId w:val="214"/>
  </w:num>
  <w:num w:numId="217">
    <w:abstractNumId w:val="100"/>
  </w:num>
  <w:num w:numId="218">
    <w:abstractNumId w:val="104"/>
  </w:num>
  <w:num w:numId="219">
    <w:abstractNumId w:val="68"/>
  </w:num>
  <w:num w:numId="220">
    <w:abstractNumId w:val="199"/>
  </w:num>
  <w:num w:numId="221">
    <w:abstractNumId w:val="103"/>
  </w:num>
  <w:num w:numId="222">
    <w:abstractNumId w:val="163"/>
  </w:num>
  <w:num w:numId="223">
    <w:abstractNumId w:val="79"/>
  </w:num>
  <w:num w:numId="224">
    <w:abstractNumId w:val="242"/>
  </w:num>
  <w:num w:numId="225">
    <w:abstractNumId w:val="171"/>
  </w:num>
  <w:num w:numId="226">
    <w:abstractNumId w:val="38"/>
  </w:num>
  <w:num w:numId="227">
    <w:abstractNumId w:val="110"/>
  </w:num>
  <w:num w:numId="228">
    <w:abstractNumId w:val="60"/>
  </w:num>
  <w:num w:numId="229">
    <w:abstractNumId w:val="268"/>
  </w:num>
  <w:num w:numId="230">
    <w:abstractNumId w:val="180"/>
  </w:num>
  <w:num w:numId="231">
    <w:abstractNumId w:val="229"/>
  </w:num>
  <w:num w:numId="232">
    <w:abstractNumId w:val="231"/>
  </w:num>
  <w:num w:numId="233">
    <w:abstractNumId w:val="255"/>
  </w:num>
  <w:num w:numId="234">
    <w:abstractNumId w:val="243"/>
  </w:num>
  <w:num w:numId="235">
    <w:abstractNumId w:val="244"/>
  </w:num>
  <w:num w:numId="236">
    <w:abstractNumId w:val="156"/>
  </w:num>
  <w:num w:numId="237">
    <w:abstractNumId w:val="197"/>
  </w:num>
  <w:num w:numId="238">
    <w:abstractNumId w:val="239"/>
  </w:num>
  <w:num w:numId="239">
    <w:abstractNumId w:val="290"/>
  </w:num>
  <w:num w:numId="240">
    <w:abstractNumId w:val="64"/>
  </w:num>
  <w:num w:numId="241">
    <w:abstractNumId w:val="201"/>
  </w:num>
  <w:num w:numId="242">
    <w:abstractNumId w:val="129"/>
  </w:num>
  <w:num w:numId="243">
    <w:abstractNumId w:val="112"/>
  </w:num>
  <w:num w:numId="244">
    <w:abstractNumId w:val="291"/>
  </w:num>
  <w:num w:numId="245">
    <w:abstractNumId w:val="140"/>
  </w:num>
  <w:num w:numId="246">
    <w:abstractNumId w:val="120"/>
  </w:num>
  <w:num w:numId="247">
    <w:abstractNumId w:val="299"/>
  </w:num>
  <w:num w:numId="248">
    <w:abstractNumId w:val="43"/>
  </w:num>
  <w:num w:numId="249">
    <w:abstractNumId w:val="34"/>
  </w:num>
  <w:num w:numId="250">
    <w:abstractNumId w:val="298"/>
  </w:num>
  <w:num w:numId="251">
    <w:abstractNumId w:val="53"/>
  </w:num>
  <w:num w:numId="252">
    <w:abstractNumId w:val="118"/>
  </w:num>
  <w:num w:numId="253">
    <w:abstractNumId w:val="189"/>
  </w:num>
  <w:num w:numId="254">
    <w:abstractNumId w:val="5"/>
  </w:num>
  <w:num w:numId="255">
    <w:abstractNumId w:val="260"/>
  </w:num>
  <w:num w:numId="256">
    <w:abstractNumId w:val="9"/>
  </w:num>
  <w:num w:numId="257">
    <w:abstractNumId w:val="281"/>
  </w:num>
  <w:num w:numId="258">
    <w:abstractNumId w:val="294"/>
  </w:num>
  <w:num w:numId="259">
    <w:abstractNumId w:val="31"/>
  </w:num>
  <w:num w:numId="260">
    <w:abstractNumId w:val="17"/>
  </w:num>
  <w:num w:numId="261">
    <w:abstractNumId w:val="179"/>
  </w:num>
  <w:num w:numId="262">
    <w:abstractNumId w:val="90"/>
  </w:num>
  <w:num w:numId="263">
    <w:abstractNumId w:val="2"/>
  </w:num>
  <w:num w:numId="264">
    <w:abstractNumId w:val="113"/>
  </w:num>
  <w:num w:numId="265">
    <w:abstractNumId w:val="20"/>
  </w:num>
  <w:num w:numId="266">
    <w:abstractNumId w:val="18"/>
  </w:num>
  <w:num w:numId="267">
    <w:abstractNumId w:val="45"/>
  </w:num>
  <w:num w:numId="268">
    <w:abstractNumId w:val="126"/>
  </w:num>
  <w:num w:numId="269">
    <w:abstractNumId w:val="82"/>
  </w:num>
  <w:num w:numId="270">
    <w:abstractNumId w:val="26"/>
  </w:num>
  <w:num w:numId="271">
    <w:abstractNumId w:val="84"/>
  </w:num>
  <w:num w:numId="272">
    <w:abstractNumId w:val="247"/>
  </w:num>
  <w:num w:numId="273">
    <w:abstractNumId w:val="139"/>
  </w:num>
  <w:num w:numId="274">
    <w:abstractNumId w:val="73"/>
  </w:num>
  <w:num w:numId="275">
    <w:abstractNumId w:val="0"/>
  </w:num>
  <w:num w:numId="276">
    <w:abstractNumId w:val="208"/>
  </w:num>
  <w:num w:numId="277">
    <w:abstractNumId w:val="148"/>
  </w:num>
  <w:num w:numId="278">
    <w:abstractNumId w:val="7"/>
  </w:num>
  <w:num w:numId="279">
    <w:abstractNumId w:val="234"/>
  </w:num>
  <w:num w:numId="280">
    <w:abstractNumId w:val="19"/>
  </w:num>
  <w:num w:numId="281">
    <w:abstractNumId w:val="264"/>
  </w:num>
  <w:num w:numId="282">
    <w:abstractNumId w:val="115"/>
  </w:num>
  <w:num w:numId="283">
    <w:abstractNumId w:val="47"/>
  </w:num>
  <w:num w:numId="284">
    <w:abstractNumId w:val="46"/>
  </w:num>
  <w:num w:numId="285">
    <w:abstractNumId w:val="130"/>
  </w:num>
  <w:num w:numId="286">
    <w:abstractNumId w:val="117"/>
  </w:num>
  <w:num w:numId="287">
    <w:abstractNumId w:val="200"/>
  </w:num>
  <w:num w:numId="288">
    <w:abstractNumId w:val="287"/>
  </w:num>
  <w:num w:numId="289">
    <w:abstractNumId w:val="284"/>
  </w:num>
  <w:num w:numId="290">
    <w:abstractNumId w:val="32"/>
  </w:num>
  <w:num w:numId="291">
    <w:abstractNumId w:val="289"/>
  </w:num>
  <w:num w:numId="292">
    <w:abstractNumId w:val="275"/>
  </w:num>
  <w:num w:numId="293">
    <w:abstractNumId w:val="98"/>
  </w:num>
  <w:num w:numId="294">
    <w:abstractNumId w:val="238"/>
  </w:num>
  <w:num w:numId="295">
    <w:abstractNumId w:val="39"/>
  </w:num>
  <w:num w:numId="296">
    <w:abstractNumId w:val="93"/>
  </w:num>
  <w:num w:numId="297">
    <w:abstractNumId w:val="15"/>
  </w:num>
  <w:num w:numId="298">
    <w:abstractNumId w:val="36"/>
  </w:num>
  <w:num w:numId="299">
    <w:abstractNumId w:val="192"/>
  </w:num>
  <w:num w:numId="300">
    <w:abstractNumId w:val="13"/>
  </w:num>
  <w:num w:numId="301">
    <w:abstractNumId w:val="221"/>
  </w:num>
  <w:numIdMacAtCleanup w:val="2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BA2"/>
    <w:rsid w:val="00005A99"/>
    <w:rsid w:val="0000672A"/>
    <w:rsid w:val="00010581"/>
    <w:rsid w:val="00015A57"/>
    <w:rsid w:val="000232BF"/>
    <w:rsid w:val="00026751"/>
    <w:rsid w:val="00030D0F"/>
    <w:rsid w:val="00031230"/>
    <w:rsid w:val="0003527C"/>
    <w:rsid w:val="0004038B"/>
    <w:rsid w:val="00056C06"/>
    <w:rsid w:val="00057568"/>
    <w:rsid w:val="000621DC"/>
    <w:rsid w:val="000661FF"/>
    <w:rsid w:val="0007304B"/>
    <w:rsid w:val="00076EBC"/>
    <w:rsid w:val="0008382D"/>
    <w:rsid w:val="000847EB"/>
    <w:rsid w:val="000871F3"/>
    <w:rsid w:val="00091EE4"/>
    <w:rsid w:val="00097B3C"/>
    <w:rsid w:val="00097BDC"/>
    <w:rsid w:val="000A0EEA"/>
    <w:rsid w:val="000A1324"/>
    <w:rsid w:val="000A39DB"/>
    <w:rsid w:val="000B3744"/>
    <w:rsid w:val="000C7DF4"/>
    <w:rsid w:val="000D0B4F"/>
    <w:rsid w:val="000E4AD1"/>
    <w:rsid w:val="000E7579"/>
    <w:rsid w:val="000F0703"/>
    <w:rsid w:val="000F2125"/>
    <w:rsid w:val="000F2993"/>
    <w:rsid w:val="000F373C"/>
    <w:rsid w:val="000F47EC"/>
    <w:rsid w:val="000F57A9"/>
    <w:rsid w:val="000F6080"/>
    <w:rsid w:val="00100EF5"/>
    <w:rsid w:val="00103121"/>
    <w:rsid w:val="001077A8"/>
    <w:rsid w:val="00113832"/>
    <w:rsid w:val="00115D7C"/>
    <w:rsid w:val="0012515C"/>
    <w:rsid w:val="0012529E"/>
    <w:rsid w:val="001257A4"/>
    <w:rsid w:val="00127CCE"/>
    <w:rsid w:val="001300A5"/>
    <w:rsid w:val="00130E17"/>
    <w:rsid w:val="00135028"/>
    <w:rsid w:val="0014597A"/>
    <w:rsid w:val="00162282"/>
    <w:rsid w:val="001629E9"/>
    <w:rsid w:val="00167BE0"/>
    <w:rsid w:val="001761DC"/>
    <w:rsid w:val="00181B10"/>
    <w:rsid w:val="00181F37"/>
    <w:rsid w:val="001843E5"/>
    <w:rsid w:val="001848CF"/>
    <w:rsid w:val="00186F09"/>
    <w:rsid w:val="001900CC"/>
    <w:rsid w:val="00191DF5"/>
    <w:rsid w:val="0019281F"/>
    <w:rsid w:val="00194BDF"/>
    <w:rsid w:val="00196838"/>
    <w:rsid w:val="001979B8"/>
    <w:rsid w:val="001A25E9"/>
    <w:rsid w:val="001A37A4"/>
    <w:rsid w:val="001B0A4F"/>
    <w:rsid w:val="001B6F91"/>
    <w:rsid w:val="001C0742"/>
    <w:rsid w:val="001C71E8"/>
    <w:rsid w:val="001D1777"/>
    <w:rsid w:val="001D321F"/>
    <w:rsid w:val="001E1239"/>
    <w:rsid w:val="001E2836"/>
    <w:rsid w:val="001F0153"/>
    <w:rsid w:val="001F6509"/>
    <w:rsid w:val="001F7114"/>
    <w:rsid w:val="002007A9"/>
    <w:rsid w:val="00202B3E"/>
    <w:rsid w:val="002063B2"/>
    <w:rsid w:val="00206847"/>
    <w:rsid w:val="0021379A"/>
    <w:rsid w:val="00214B4C"/>
    <w:rsid w:val="00217F01"/>
    <w:rsid w:val="00223439"/>
    <w:rsid w:val="00224045"/>
    <w:rsid w:val="002300D2"/>
    <w:rsid w:val="002365F5"/>
    <w:rsid w:val="00237AAC"/>
    <w:rsid w:val="00250AC1"/>
    <w:rsid w:val="00253A1A"/>
    <w:rsid w:val="00256D9B"/>
    <w:rsid w:val="002638BB"/>
    <w:rsid w:val="00264D92"/>
    <w:rsid w:val="00282167"/>
    <w:rsid w:val="002830EE"/>
    <w:rsid w:val="00285694"/>
    <w:rsid w:val="002869AD"/>
    <w:rsid w:val="002A425D"/>
    <w:rsid w:val="002A6C3B"/>
    <w:rsid w:val="002B6281"/>
    <w:rsid w:val="002B7B26"/>
    <w:rsid w:val="002C7425"/>
    <w:rsid w:val="002D28BA"/>
    <w:rsid w:val="002E5BE1"/>
    <w:rsid w:val="002F5F25"/>
    <w:rsid w:val="00300C90"/>
    <w:rsid w:val="00303A1F"/>
    <w:rsid w:val="00310493"/>
    <w:rsid w:val="0031598E"/>
    <w:rsid w:val="003207B4"/>
    <w:rsid w:val="003244A3"/>
    <w:rsid w:val="00327B94"/>
    <w:rsid w:val="003317DD"/>
    <w:rsid w:val="0033287D"/>
    <w:rsid w:val="0034306E"/>
    <w:rsid w:val="003511A1"/>
    <w:rsid w:val="0035250A"/>
    <w:rsid w:val="003625B5"/>
    <w:rsid w:val="00367476"/>
    <w:rsid w:val="003716FA"/>
    <w:rsid w:val="00374E98"/>
    <w:rsid w:val="00386B96"/>
    <w:rsid w:val="0038751E"/>
    <w:rsid w:val="00394AED"/>
    <w:rsid w:val="00395B0C"/>
    <w:rsid w:val="00396B3D"/>
    <w:rsid w:val="003A18F9"/>
    <w:rsid w:val="003A3800"/>
    <w:rsid w:val="003A4779"/>
    <w:rsid w:val="003A59EE"/>
    <w:rsid w:val="003A5E7F"/>
    <w:rsid w:val="003B2320"/>
    <w:rsid w:val="003C163C"/>
    <w:rsid w:val="003C1DA2"/>
    <w:rsid w:val="003C2C09"/>
    <w:rsid w:val="003C671A"/>
    <w:rsid w:val="003D75B6"/>
    <w:rsid w:val="003E4C2F"/>
    <w:rsid w:val="003F1F90"/>
    <w:rsid w:val="003F4595"/>
    <w:rsid w:val="003F6AC3"/>
    <w:rsid w:val="003F75BC"/>
    <w:rsid w:val="00406754"/>
    <w:rsid w:val="00410AD2"/>
    <w:rsid w:val="00415FAE"/>
    <w:rsid w:val="00421F95"/>
    <w:rsid w:val="00424CF5"/>
    <w:rsid w:val="004258F9"/>
    <w:rsid w:val="00440381"/>
    <w:rsid w:val="0044305D"/>
    <w:rsid w:val="00443440"/>
    <w:rsid w:val="004438CB"/>
    <w:rsid w:val="00461FD2"/>
    <w:rsid w:val="00464CE9"/>
    <w:rsid w:val="00467A73"/>
    <w:rsid w:val="004739F3"/>
    <w:rsid w:val="004771CD"/>
    <w:rsid w:val="00480B4C"/>
    <w:rsid w:val="00482C6B"/>
    <w:rsid w:val="00483B2F"/>
    <w:rsid w:val="00487FA3"/>
    <w:rsid w:val="0049426A"/>
    <w:rsid w:val="0049517F"/>
    <w:rsid w:val="00496AAA"/>
    <w:rsid w:val="004A3CFC"/>
    <w:rsid w:val="004A6B94"/>
    <w:rsid w:val="004B07D4"/>
    <w:rsid w:val="004B23AF"/>
    <w:rsid w:val="004B3C68"/>
    <w:rsid w:val="004B5B6A"/>
    <w:rsid w:val="004B76C3"/>
    <w:rsid w:val="004C1AA1"/>
    <w:rsid w:val="004D0665"/>
    <w:rsid w:val="004D543E"/>
    <w:rsid w:val="004D5674"/>
    <w:rsid w:val="004E4640"/>
    <w:rsid w:val="004F1AE0"/>
    <w:rsid w:val="00501045"/>
    <w:rsid w:val="0050630C"/>
    <w:rsid w:val="00506F36"/>
    <w:rsid w:val="00516300"/>
    <w:rsid w:val="0051699F"/>
    <w:rsid w:val="00516DC9"/>
    <w:rsid w:val="005211F7"/>
    <w:rsid w:val="00523041"/>
    <w:rsid w:val="00526CD6"/>
    <w:rsid w:val="00526FDF"/>
    <w:rsid w:val="005314D1"/>
    <w:rsid w:val="0053358C"/>
    <w:rsid w:val="005360F9"/>
    <w:rsid w:val="00542C45"/>
    <w:rsid w:val="00545BE6"/>
    <w:rsid w:val="0055269A"/>
    <w:rsid w:val="00554E6A"/>
    <w:rsid w:val="00560853"/>
    <w:rsid w:val="00561F50"/>
    <w:rsid w:val="00566E02"/>
    <w:rsid w:val="00567317"/>
    <w:rsid w:val="00571774"/>
    <w:rsid w:val="00572655"/>
    <w:rsid w:val="0057405B"/>
    <w:rsid w:val="005773D7"/>
    <w:rsid w:val="0058692D"/>
    <w:rsid w:val="005872E1"/>
    <w:rsid w:val="005935A6"/>
    <w:rsid w:val="00593D10"/>
    <w:rsid w:val="005960D5"/>
    <w:rsid w:val="005963A7"/>
    <w:rsid w:val="005A1D61"/>
    <w:rsid w:val="005A217D"/>
    <w:rsid w:val="005A2389"/>
    <w:rsid w:val="005B189F"/>
    <w:rsid w:val="005B380C"/>
    <w:rsid w:val="005B5BFD"/>
    <w:rsid w:val="005B63F9"/>
    <w:rsid w:val="005C1BD2"/>
    <w:rsid w:val="005C44E9"/>
    <w:rsid w:val="005F02E2"/>
    <w:rsid w:val="005F118F"/>
    <w:rsid w:val="005F16DF"/>
    <w:rsid w:val="00611179"/>
    <w:rsid w:val="00615B3F"/>
    <w:rsid w:val="00620E6D"/>
    <w:rsid w:val="00632211"/>
    <w:rsid w:val="00636752"/>
    <w:rsid w:val="00640F54"/>
    <w:rsid w:val="0064148B"/>
    <w:rsid w:val="00646A90"/>
    <w:rsid w:val="00647716"/>
    <w:rsid w:val="0065145C"/>
    <w:rsid w:val="00654F09"/>
    <w:rsid w:val="006552A9"/>
    <w:rsid w:val="00656A43"/>
    <w:rsid w:val="006A035A"/>
    <w:rsid w:val="006A1B16"/>
    <w:rsid w:val="006A1E62"/>
    <w:rsid w:val="006A44B8"/>
    <w:rsid w:val="006A6802"/>
    <w:rsid w:val="006A7082"/>
    <w:rsid w:val="006B2927"/>
    <w:rsid w:val="006B46F0"/>
    <w:rsid w:val="006B5564"/>
    <w:rsid w:val="006C1106"/>
    <w:rsid w:val="006C1E86"/>
    <w:rsid w:val="006D2184"/>
    <w:rsid w:val="006D2C98"/>
    <w:rsid w:val="006D61BB"/>
    <w:rsid w:val="006E434E"/>
    <w:rsid w:val="006E4812"/>
    <w:rsid w:val="006E5A24"/>
    <w:rsid w:val="006E6C48"/>
    <w:rsid w:val="006F147E"/>
    <w:rsid w:val="006F1636"/>
    <w:rsid w:val="006F3E34"/>
    <w:rsid w:val="006F6A8D"/>
    <w:rsid w:val="00700850"/>
    <w:rsid w:val="007016FB"/>
    <w:rsid w:val="00707194"/>
    <w:rsid w:val="00717814"/>
    <w:rsid w:val="00732741"/>
    <w:rsid w:val="00737BC9"/>
    <w:rsid w:val="00745066"/>
    <w:rsid w:val="007516F0"/>
    <w:rsid w:val="0075194C"/>
    <w:rsid w:val="00754CBF"/>
    <w:rsid w:val="0075556E"/>
    <w:rsid w:val="00756444"/>
    <w:rsid w:val="00767D63"/>
    <w:rsid w:val="007717B9"/>
    <w:rsid w:val="0077347D"/>
    <w:rsid w:val="007810C5"/>
    <w:rsid w:val="00782596"/>
    <w:rsid w:val="00784474"/>
    <w:rsid w:val="00796CD1"/>
    <w:rsid w:val="00797BB9"/>
    <w:rsid w:val="007A2AF8"/>
    <w:rsid w:val="007A58C9"/>
    <w:rsid w:val="007A724D"/>
    <w:rsid w:val="007A7630"/>
    <w:rsid w:val="007B30C4"/>
    <w:rsid w:val="007B7AE5"/>
    <w:rsid w:val="007C13D2"/>
    <w:rsid w:val="007C213C"/>
    <w:rsid w:val="007C2404"/>
    <w:rsid w:val="007D2069"/>
    <w:rsid w:val="007D36E3"/>
    <w:rsid w:val="007D452A"/>
    <w:rsid w:val="007E7063"/>
    <w:rsid w:val="007F2B76"/>
    <w:rsid w:val="007F6E89"/>
    <w:rsid w:val="00801F38"/>
    <w:rsid w:val="00803102"/>
    <w:rsid w:val="00805F09"/>
    <w:rsid w:val="00806A7C"/>
    <w:rsid w:val="008103B7"/>
    <w:rsid w:val="008116CA"/>
    <w:rsid w:val="008257A9"/>
    <w:rsid w:val="00825E9C"/>
    <w:rsid w:val="008264F0"/>
    <w:rsid w:val="00830BC3"/>
    <w:rsid w:val="008314DE"/>
    <w:rsid w:val="0083283D"/>
    <w:rsid w:val="00846286"/>
    <w:rsid w:val="00850F01"/>
    <w:rsid w:val="00853535"/>
    <w:rsid w:val="008546E8"/>
    <w:rsid w:val="00862A2B"/>
    <w:rsid w:val="00863F5C"/>
    <w:rsid w:val="00872257"/>
    <w:rsid w:val="008914DE"/>
    <w:rsid w:val="00897F5A"/>
    <w:rsid w:val="008A08CC"/>
    <w:rsid w:val="008A2B29"/>
    <w:rsid w:val="008A52EB"/>
    <w:rsid w:val="008B4C5F"/>
    <w:rsid w:val="008B630D"/>
    <w:rsid w:val="008B7DA9"/>
    <w:rsid w:val="008C1B5A"/>
    <w:rsid w:val="008C53E2"/>
    <w:rsid w:val="008C59F5"/>
    <w:rsid w:val="008D469B"/>
    <w:rsid w:val="008E53B6"/>
    <w:rsid w:val="008F37D2"/>
    <w:rsid w:val="008F5966"/>
    <w:rsid w:val="00901C22"/>
    <w:rsid w:val="00902608"/>
    <w:rsid w:val="009033C2"/>
    <w:rsid w:val="009123BE"/>
    <w:rsid w:val="00912D4E"/>
    <w:rsid w:val="00913D5B"/>
    <w:rsid w:val="009170AB"/>
    <w:rsid w:val="009250AC"/>
    <w:rsid w:val="009260EE"/>
    <w:rsid w:val="009338FC"/>
    <w:rsid w:val="00936153"/>
    <w:rsid w:val="009372C8"/>
    <w:rsid w:val="00940658"/>
    <w:rsid w:val="00940DF7"/>
    <w:rsid w:val="00941F19"/>
    <w:rsid w:val="0096333C"/>
    <w:rsid w:val="009667E0"/>
    <w:rsid w:val="009713E5"/>
    <w:rsid w:val="00972450"/>
    <w:rsid w:val="00977C89"/>
    <w:rsid w:val="009802B4"/>
    <w:rsid w:val="0098055A"/>
    <w:rsid w:val="009917BC"/>
    <w:rsid w:val="00991A14"/>
    <w:rsid w:val="009A0440"/>
    <w:rsid w:val="009A77EE"/>
    <w:rsid w:val="009B6EA3"/>
    <w:rsid w:val="009C20A1"/>
    <w:rsid w:val="009C5258"/>
    <w:rsid w:val="009D2387"/>
    <w:rsid w:val="009E6894"/>
    <w:rsid w:val="009F5065"/>
    <w:rsid w:val="00A04044"/>
    <w:rsid w:val="00A16C9A"/>
    <w:rsid w:val="00A24329"/>
    <w:rsid w:val="00A25554"/>
    <w:rsid w:val="00A314BC"/>
    <w:rsid w:val="00A35B49"/>
    <w:rsid w:val="00A41192"/>
    <w:rsid w:val="00A421F8"/>
    <w:rsid w:val="00A57CBC"/>
    <w:rsid w:val="00A6541C"/>
    <w:rsid w:val="00A71214"/>
    <w:rsid w:val="00A83B32"/>
    <w:rsid w:val="00A8730E"/>
    <w:rsid w:val="00A873DF"/>
    <w:rsid w:val="00A90852"/>
    <w:rsid w:val="00AA173E"/>
    <w:rsid w:val="00AA337E"/>
    <w:rsid w:val="00AA4396"/>
    <w:rsid w:val="00AB00DC"/>
    <w:rsid w:val="00AB1A94"/>
    <w:rsid w:val="00AB447C"/>
    <w:rsid w:val="00AB644E"/>
    <w:rsid w:val="00AC3BF9"/>
    <w:rsid w:val="00AD5862"/>
    <w:rsid w:val="00AE47E9"/>
    <w:rsid w:val="00AE5786"/>
    <w:rsid w:val="00AF6907"/>
    <w:rsid w:val="00B04327"/>
    <w:rsid w:val="00B05A83"/>
    <w:rsid w:val="00B05E48"/>
    <w:rsid w:val="00B1264B"/>
    <w:rsid w:val="00B148A9"/>
    <w:rsid w:val="00B17808"/>
    <w:rsid w:val="00B21994"/>
    <w:rsid w:val="00B2325F"/>
    <w:rsid w:val="00B2340F"/>
    <w:rsid w:val="00B2537D"/>
    <w:rsid w:val="00B25D10"/>
    <w:rsid w:val="00B32912"/>
    <w:rsid w:val="00B34995"/>
    <w:rsid w:val="00B34CF7"/>
    <w:rsid w:val="00B3506C"/>
    <w:rsid w:val="00B60333"/>
    <w:rsid w:val="00B610FD"/>
    <w:rsid w:val="00B63ADF"/>
    <w:rsid w:val="00B640D3"/>
    <w:rsid w:val="00B65E8B"/>
    <w:rsid w:val="00B721FF"/>
    <w:rsid w:val="00B74DFA"/>
    <w:rsid w:val="00B80207"/>
    <w:rsid w:val="00B82603"/>
    <w:rsid w:val="00B83AF1"/>
    <w:rsid w:val="00B84650"/>
    <w:rsid w:val="00B877B9"/>
    <w:rsid w:val="00B937B6"/>
    <w:rsid w:val="00B946B6"/>
    <w:rsid w:val="00B96975"/>
    <w:rsid w:val="00BA0D93"/>
    <w:rsid w:val="00BA15ED"/>
    <w:rsid w:val="00BA330C"/>
    <w:rsid w:val="00BA4B11"/>
    <w:rsid w:val="00BB4264"/>
    <w:rsid w:val="00BB4702"/>
    <w:rsid w:val="00BC5356"/>
    <w:rsid w:val="00BC58EC"/>
    <w:rsid w:val="00BC72C3"/>
    <w:rsid w:val="00BC779E"/>
    <w:rsid w:val="00BD0E45"/>
    <w:rsid w:val="00BD59D5"/>
    <w:rsid w:val="00BD7CBA"/>
    <w:rsid w:val="00BE0E65"/>
    <w:rsid w:val="00BF35D9"/>
    <w:rsid w:val="00C0573F"/>
    <w:rsid w:val="00C06F09"/>
    <w:rsid w:val="00C124CB"/>
    <w:rsid w:val="00C13BBA"/>
    <w:rsid w:val="00C31FE6"/>
    <w:rsid w:val="00C32A72"/>
    <w:rsid w:val="00C3493C"/>
    <w:rsid w:val="00C34E86"/>
    <w:rsid w:val="00C41C78"/>
    <w:rsid w:val="00C466D5"/>
    <w:rsid w:val="00C50EA5"/>
    <w:rsid w:val="00C51054"/>
    <w:rsid w:val="00C51187"/>
    <w:rsid w:val="00C536C5"/>
    <w:rsid w:val="00C60826"/>
    <w:rsid w:val="00C62600"/>
    <w:rsid w:val="00C63B5E"/>
    <w:rsid w:val="00C67F31"/>
    <w:rsid w:val="00C73735"/>
    <w:rsid w:val="00C74D84"/>
    <w:rsid w:val="00C87AFE"/>
    <w:rsid w:val="00C92760"/>
    <w:rsid w:val="00C9398F"/>
    <w:rsid w:val="00C943DE"/>
    <w:rsid w:val="00C943F5"/>
    <w:rsid w:val="00C970CB"/>
    <w:rsid w:val="00CA64CB"/>
    <w:rsid w:val="00CA6BAE"/>
    <w:rsid w:val="00CB126E"/>
    <w:rsid w:val="00CB55DB"/>
    <w:rsid w:val="00CC2D58"/>
    <w:rsid w:val="00CC51BD"/>
    <w:rsid w:val="00CD00A3"/>
    <w:rsid w:val="00CD42FC"/>
    <w:rsid w:val="00CD5222"/>
    <w:rsid w:val="00CE116D"/>
    <w:rsid w:val="00CE72EF"/>
    <w:rsid w:val="00CF0AF5"/>
    <w:rsid w:val="00CF3015"/>
    <w:rsid w:val="00CF6B3E"/>
    <w:rsid w:val="00D00CAE"/>
    <w:rsid w:val="00D00E30"/>
    <w:rsid w:val="00D01D39"/>
    <w:rsid w:val="00D059B1"/>
    <w:rsid w:val="00D10E3C"/>
    <w:rsid w:val="00D1352A"/>
    <w:rsid w:val="00D14260"/>
    <w:rsid w:val="00D144A9"/>
    <w:rsid w:val="00D149CC"/>
    <w:rsid w:val="00D15DC8"/>
    <w:rsid w:val="00D16ECD"/>
    <w:rsid w:val="00D20B4A"/>
    <w:rsid w:val="00D21E76"/>
    <w:rsid w:val="00D238A3"/>
    <w:rsid w:val="00D26B72"/>
    <w:rsid w:val="00D30B3A"/>
    <w:rsid w:val="00D36D20"/>
    <w:rsid w:val="00D47F6E"/>
    <w:rsid w:val="00D52469"/>
    <w:rsid w:val="00D61CD6"/>
    <w:rsid w:val="00D666AA"/>
    <w:rsid w:val="00D67A7C"/>
    <w:rsid w:val="00D71D3C"/>
    <w:rsid w:val="00D734AB"/>
    <w:rsid w:val="00D77104"/>
    <w:rsid w:val="00D8068A"/>
    <w:rsid w:val="00D84186"/>
    <w:rsid w:val="00D84255"/>
    <w:rsid w:val="00D919AA"/>
    <w:rsid w:val="00DA7B0B"/>
    <w:rsid w:val="00DA7E99"/>
    <w:rsid w:val="00DB6B0F"/>
    <w:rsid w:val="00DB7647"/>
    <w:rsid w:val="00DC221B"/>
    <w:rsid w:val="00DC7C52"/>
    <w:rsid w:val="00DD1AF8"/>
    <w:rsid w:val="00DD1DEF"/>
    <w:rsid w:val="00DD3066"/>
    <w:rsid w:val="00DE0F49"/>
    <w:rsid w:val="00DE2680"/>
    <w:rsid w:val="00DE29A1"/>
    <w:rsid w:val="00DE6BA2"/>
    <w:rsid w:val="00DF12A5"/>
    <w:rsid w:val="00E00EE3"/>
    <w:rsid w:val="00E050A5"/>
    <w:rsid w:val="00E130AD"/>
    <w:rsid w:val="00E15421"/>
    <w:rsid w:val="00E15BE8"/>
    <w:rsid w:val="00E21604"/>
    <w:rsid w:val="00E21D62"/>
    <w:rsid w:val="00E24B58"/>
    <w:rsid w:val="00E253FF"/>
    <w:rsid w:val="00E3026F"/>
    <w:rsid w:val="00E32F25"/>
    <w:rsid w:val="00E32F4E"/>
    <w:rsid w:val="00E36858"/>
    <w:rsid w:val="00E36948"/>
    <w:rsid w:val="00E36F8C"/>
    <w:rsid w:val="00E40227"/>
    <w:rsid w:val="00E4396F"/>
    <w:rsid w:val="00E44A6C"/>
    <w:rsid w:val="00E44AF6"/>
    <w:rsid w:val="00E44FFA"/>
    <w:rsid w:val="00E51AB8"/>
    <w:rsid w:val="00E53882"/>
    <w:rsid w:val="00E65E3D"/>
    <w:rsid w:val="00E6733F"/>
    <w:rsid w:val="00E70E15"/>
    <w:rsid w:val="00E72DD7"/>
    <w:rsid w:val="00E739E6"/>
    <w:rsid w:val="00E75521"/>
    <w:rsid w:val="00E91C23"/>
    <w:rsid w:val="00E95F83"/>
    <w:rsid w:val="00EA1155"/>
    <w:rsid w:val="00EA1290"/>
    <w:rsid w:val="00EA7927"/>
    <w:rsid w:val="00EA794A"/>
    <w:rsid w:val="00EB19B9"/>
    <w:rsid w:val="00EC5834"/>
    <w:rsid w:val="00ED3C76"/>
    <w:rsid w:val="00ED4A2F"/>
    <w:rsid w:val="00ED616F"/>
    <w:rsid w:val="00ED7283"/>
    <w:rsid w:val="00ED7C23"/>
    <w:rsid w:val="00EE4F2B"/>
    <w:rsid w:val="00EE5AF1"/>
    <w:rsid w:val="00F011B8"/>
    <w:rsid w:val="00F01956"/>
    <w:rsid w:val="00F03A8B"/>
    <w:rsid w:val="00F04A4D"/>
    <w:rsid w:val="00F05D1D"/>
    <w:rsid w:val="00F12212"/>
    <w:rsid w:val="00F244FB"/>
    <w:rsid w:val="00F26589"/>
    <w:rsid w:val="00F27504"/>
    <w:rsid w:val="00F309D0"/>
    <w:rsid w:val="00F314A9"/>
    <w:rsid w:val="00F33603"/>
    <w:rsid w:val="00F3593D"/>
    <w:rsid w:val="00F366EA"/>
    <w:rsid w:val="00F409FA"/>
    <w:rsid w:val="00F42849"/>
    <w:rsid w:val="00F56E0E"/>
    <w:rsid w:val="00F70ABF"/>
    <w:rsid w:val="00F73DD4"/>
    <w:rsid w:val="00F8142C"/>
    <w:rsid w:val="00F8203D"/>
    <w:rsid w:val="00F84CA5"/>
    <w:rsid w:val="00F8603C"/>
    <w:rsid w:val="00F949AB"/>
    <w:rsid w:val="00F94F14"/>
    <w:rsid w:val="00F966B5"/>
    <w:rsid w:val="00FA0B51"/>
    <w:rsid w:val="00FA2075"/>
    <w:rsid w:val="00FA6B85"/>
    <w:rsid w:val="00FB452E"/>
    <w:rsid w:val="00FB5D55"/>
    <w:rsid w:val="00FC3E60"/>
    <w:rsid w:val="00FC5C14"/>
    <w:rsid w:val="00FC6C93"/>
    <w:rsid w:val="00FE0DF5"/>
    <w:rsid w:val="00FE41D3"/>
    <w:rsid w:val="00FE5DED"/>
    <w:rsid w:val="00FE7468"/>
    <w:rsid w:val="00FF1CB9"/>
    <w:rsid w:val="00FF3845"/>
    <w:rsid w:val="00FF7093"/>
    <w:rsid w:val="00FF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72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7F01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DD3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D3066"/>
  </w:style>
  <w:style w:type="paragraph" w:styleId="llb">
    <w:name w:val="footer"/>
    <w:basedOn w:val="Norml"/>
    <w:link w:val="llbChar"/>
    <w:uiPriority w:val="99"/>
    <w:unhideWhenUsed/>
    <w:rsid w:val="00DD3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3066"/>
  </w:style>
  <w:style w:type="paragraph" w:styleId="NormlWeb">
    <w:name w:val="Normal (Web)"/>
    <w:basedOn w:val="Norml"/>
    <w:uiPriority w:val="99"/>
    <w:unhideWhenUsed/>
    <w:rsid w:val="0078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8259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13636</Words>
  <Characters>94090</Characters>
  <Application>Microsoft Office Word</Application>
  <DocSecurity>0</DocSecurity>
  <Lines>784</Lines>
  <Paragraphs>215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Mózes Tamás</dc:creator>
  <cp:lastModifiedBy>otthon</cp:lastModifiedBy>
  <cp:revision>2</cp:revision>
  <cp:lastPrinted>2013-05-06T18:01:00Z</cp:lastPrinted>
  <dcterms:created xsi:type="dcterms:W3CDTF">2015-10-10T18:37:00Z</dcterms:created>
  <dcterms:modified xsi:type="dcterms:W3CDTF">2015-10-10T18:37:00Z</dcterms:modified>
</cp:coreProperties>
</file>